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DD76F" w14:textId="07C8880C" w:rsidR="00FB1C67" w:rsidRDefault="00057AF0" w:rsidP="00FB1C67">
      <w:pPr>
        <w:jc w:val="center"/>
        <w:rPr>
          <w:rFonts w:asciiTheme="majorHAnsi" w:hAnsiTheme="majorHAnsi" w:cstheme="majorHAnsi"/>
          <w:b/>
          <w:spacing w:val="-4"/>
          <w:lang w:val="pt-BR"/>
        </w:rPr>
      </w:pPr>
      <w:bookmarkStart w:id="0" w:name="_GoBack"/>
      <w:bookmarkEnd w:id="0"/>
      <w:r>
        <w:rPr>
          <w:rFonts w:asciiTheme="majorHAnsi" w:hAnsiTheme="majorHAnsi" w:cstheme="majorHAnsi"/>
          <w:b/>
          <w:spacing w:val="-4"/>
          <w:lang w:val="pt-BR"/>
        </w:rPr>
        <w:t xml:space="preserve">PHỤ LỤC CÁC </w:t>
      </w:r>
      <w:r w:rsidR="00A42620">
        <w:rPr>
          <w:rFonts w:asciiTheme="majorHAnsi" w:hAnsiTheme="majorHAnsi" w:cstheme="majorHAnsi"/>
          <w:b/>
          <w:spacing w:val="-4"/>
          <w:lang w:val="pt-BR"/>
        </w:rPr>
        <w:t xml:space="preserve">NỘI DUNG </w:t>
      </w:r>
      <w:r w:rsidR="00FB1C67">
        <w:rPr>
          <w:rFonts w:asciiTheme="majorHAnsi" w:hAnsiTheme="majorHAnsi" w:cstheme="majorHAnsi"/>
          <w:b/>
          <w:spacing w:val="-4"/>
          <w:lang w:val="pt-BR"/>
        </w:rPr>
        <w:t>TRIỂN KHAI</w:t>
      </w:r>
    </w:p>
    <w:p w14:paraId="419EF6CA" w14:textId="77777777" w:rsidR="00FB1C67" w:rsidRDefault="00FB1C67" w:rsidP="00FB1C67">
      <w:pPr>
        <w:jc w:val="center"/>
        <w:rPr>
          <w:rFonts w:asciiTheme="majorHAnsi" w:hAnsiTheme="majorHAnsi" w:cstheme="majorHAnsi"/>
          <w:b/>
          <w:spacing w:val="-4"/>
          <w:lang w:val="pt-BR"/>
        </w:rPr>
      </w:pPr>
    </w:p>
    <w:tbl>
      <w:tblPr>
        <w:tblStyle w:val="TableGrid"/>
        <w:tblW w:w="9634" w:type="dxa"/>
        <w:jc w:val="center"/>
        <w:tblLook w:val="04A0" w:firstRow="1" w:lastRow="0" w:firstColumn="1" w:lastColumn="0" w:noHBand="0" w:noVBand="1"/>
      </w:tblPr>
      <w:tblGrid>
        <w:gridCol w:w="2122"/>
        <w:gridCol w:w="7512"/>
      </w:tblGrid>
      <w:tr w:rsidR="004D22C3" w:rsidRPr="004D22C3" w14:paraId="2CBB52EB" w14:textId="77777777" w:rsidTr="004D22C3">
        <w:trPr>
          <w:jc w:val="center"/>
        </w:trPr>
        <w:tc>
          <w:tcPr>
            <w:tcW w:w="2122" w:type="dxa"/>
          </w:tcPr>
          <w:p w14:paraId="3398B702" w14:textId="581DB792" w:rsidR="00FB1C67" w:rsidRPr="004D22C3" w:rsidRDefault="00FB1C67" w:rsidP="00A42620">
            <w:pPr>
              <w:spacing w:line="360" w:lineRule="auto"/>
              <w:jc w:val="center"/>
              <w:rPr>
                <w:rFonts w:asciiTheme="majorHAnsi" w:hAnsiTheme="majorHAnsi" w:cstheme="majorHAnsi"/>
                <w:b/>
                <w:spacing w:val="-4"/>
                <w:lang w:val="pt-BR"/>
              </w:rPr>
            </w:pPr>
            <w:r w:rsidRPr="004D22C3">
              <w:rPr>
                <w:rFonts w:asciiTheme="majorHAnsi" w:hAnsiTheme="majorHAnsi" w:cstheme="majorHAnsi"/>
                <w:b/>
                <w:spacing w:val="-4"/>
                <w:lang w:val="pt-BR"/>
              </w:rPr>
              <w:t>Phụ lục</w:t>
            </w:r>
          </w:p>
        </w:tc>
        <w:tc>
          <w:tcPr>
            <w:tcW w:w="7512" w:type="dxa"/>
          </w:tcPr>
          <w:p w14:paraId="04B19C06" w14:textId="57B245D9" w:rsidR="00FB1C67" w:rsidRPr="004D22C3" w:rsidRDefault="00A42620" w:rsidP="00057AF0">
            <w:pPr>
              <w:spacing w:line="360" w:lineRule="auto"/>
              <w:jc w:val="center"/>
              <w:rPr>
                <w:rFonts w:asciiTheme="majorHAnsi" w:hAnsiTheme="majorHAnsi" w:cstheme="majorHAnsi"/>
                <w:b/>
                <w:spacing w:val="-4"/>
                <w:lang w:val="pt-BR"/>
              </w:rPr>
            </w:pPr>
            <w:r w:rsidRPr="004D22C3">
              <w:rPr>
                <w:rFonts w:asciiTheme="majorHAnsi" w:hAnsiTheme="majorHAnsi" w:cstheme="majorHAnsi"/>
                <w:b/>
                <w:spacing w:val="-4"/>
                <w:lang w:val="pt-BR"/>
              </w:rPr>
              <w:t xml:space="preserve">Nội </w:t>
            </w:r>
            <w:r w:rsidR="00057AF0">
              <w:rPr>
                <w:rFonts w:asciiTheme="majorHAnsi" w:hAnsiTheme="majorHAnsi" w:cstheme="majorHAnsi"/>
                <w:b/>
                <w:spacing w:val="-4"/>
                <w:lang w:val="pt-BR"/>
              </w:rPr>
              <w:t xml:space="preserve">dung </w:t>
            </w:r>
            <w:r w:rsidR="00FB1C67" w:rsidRPr="004D22C3">
              <w:rPr>
                <w:rFonts w:asciiTheme="majorHAnsi" w:hAnsiTheme="majorHAnsi" w:cstheme="majorHAnsi"/>
                <w:b/>
                <w:spacing w:val="-4"/>
                <w:lang w:val="pt-BR"/>
              </w:rPr>
              <w:t>triển khai</w:t>
            </w:r>
          </w:p>
        </w:tc>
      </w:tr>
      <w:tr w:rsidR="004D22C3" w:rsidRPr="004D22C3" w14:paraId="5C73AD2A" w14:textId="77777777" w:rsidTr="004D22C3">
        <w:trPr>
          <w:jc w:val="center"/>
        </w:trPr>
        <w:tc>
          <w:tcPr>
            <w:tcW w:w="2122" w:type="dxa"/>
            <w:vAlign w:val="center"/>
          </w:tcPr>
          <w:p w14:paraId="36527C6E" w14:textId="2B7A1C77" w:rsidR="004D22C3" w:rsidRPr="004D22C3" w:rsidRDefault="004D22C3" w:rsidP="004D22C3">
            <w:pPr>
              <w:spacing w:line="360" w:lineRule="auto"/>
              <w:jc w:val="center"/>
              <w:rPr>
                <w:rFonts w:asciiTheme="majorHAnsi" w:hAnsiTheme="majorHAnsi" w:cstheme="majorHAnsi"/>
                <w:spacing w:val="-4"/>
                <w:lang w:val="pt-BR"/>
              </w:rPr>
            </w:pPr>
            <w:r w:rsidRPr="004D22C3">
              <w:rPr>
                <w:rFonts w:asciiTheme="majorHAnsi" w:hAnsiTheme="majorHAnsi" w:cstheme="majorHAnsi"/>
                <w:spacing w:val="-4"/>
                <w:lang w:val="pt-BR"/>
              </w:rPr>
              <w:t>Phụ lục 1</w:t>
            </w:r>
          </w:p>
        </w:tc>
        <w:tc>
          <w:tcPr>
            <w:tcW w:w="7512" w:type="dxa"/>
          </w:tcPr>
          <w:p w14:paraId="157C4BC6" w14:textId="2EA1FCAF" w:rsidR="004D22C3" w:rsidRPr="004D22C3" w:rsidRDefault="004D22C3" w:rsidP="004D22C3">
            <w:pPr>
              <w:spacing w:line="360" w:lineRule="auto"/>
              <w:jc w:val="both"/>
              <w:rPr>
                <w:rFonts w:asciiTheme="majorHAnsi" w:hAnsiTheme="majorHAnsi" w:cstheme="majorHAnsi"/>
                <w:spacing w:val="-4"/>
                <w:lang w:val="pt-BR"/>
              </w:rPr>
            </w:pPr>
            <w:r w:rsidRPr="004D22C3">
              <w:t>Phần mềm xây dựng chương trình công tác và lịch công tác</w:t>
            </w:r>
          </w:p>
        </w:tc>
      </w:tr>
      <w:tr w:rsidR="004D22C3" w:rsidRPr="004D22C3" w14:paraId="7A3A354B" w14:textId="77777777" w:rsidTr="004D22C3">
        <w:trPr>
          <w:jc w:val="center"/>
        </w:trPr>
        <w:tc>
          <w:tcPr>
            <w:tcW w:w="2122" w:type="dxa"/>
            <w:vAlign w:val="center"/>
          </w:tcPr>
          <w:p w14:paraId="5C5630FD" w14:textId="6DF837D7" w:rsidR="004D22C3" w:rsidRPr="004D22C3" w:rsidRDefault="004D22C3" w:rsidP="004D22C3">
            <w:pPr>
              <w:spacing w:line="360" w:lineRule="auto"/>
              <w:jc w:val="center"/>
              <w:rPr>
                <w:rFonts w:asciiTheme="majorHAnsi" w:hAnsiTheme="majorHAnsi" w:cstheme="majorHAnsi"/>
                <w:spacing w:val="-4"/>
                <w:lang w:val="pt-BR"/>
              </w:rPr>
            </w:pPr>
            <w:r w:rsidRPr="004D22C3">
              <w:rPr>
                <w:rFonts w:asciiTheme="majorHAnsi" w:hAnsiTheme="majorHAnsi" w:cstheme="majorHAnsi"/>
                <w:lang w:val="pt-BR"/>
              </w:rPr>
              <w:t>Phụ lục 2</w:t>
            </w:r>
          </w:p>
        </w:tc>
        <w:tc>
          <w:tcPr>
            <w:tcW w:w="7512" w:type="dxa"/>
          </w:tcPr>
          <w:p w14:paraId="71A24B93" w14:textId="7B19BCAC" w:rsidR="004D22C3" w:rsidRPr="004D22C3" w:rsidRDefault="004D22C3" w:rsidP="004D22C3">
            <w:pPr>
              <w:spacing w:before="60" w:after="60" w:line="360" w:lineRule="auto"/>
              <w:jc w:val="both"/>
              <w:rPr>
                <w:rFonts w:asciiTheme="majorHAnsi" w:hAnsiTheme="majorHAnsi" w:cstheme="majorHAnsi"/>
                <w:lang w:val="pt-BR"/>
              </w:rPr>
            </w:pPr>
            <w:r w:rsidRPr="004D22C3">
              <w:rPr>
                <w:rFonts w:asciiTheme="majorHAnsi" w:hAnsiTheme="majorHAnsi" w:cstheme="majorHAnsi"/>
                <w:lang w:val="pt-BR"/>
              </w:rPr>
              <w:t xml:space="preserve">Phần mềm trợ lý ảo hỗ trợ khai thác quản lý văn bản và điều hành </w:t>
            </w:r>
          </w:p>
        </w:tc>
      </w:tr>
      <w:tr w:rsidR="004D22C3" w:rsidRPr="004D22C3" w14:paraId="785463E4" w14:textId="77777777" w:rsidTr="004D22C3">
        <w:trPr>
          <w:jc w:val="center"/>
        </w:trPr>
        <w:tc>
          <w:tcPr>
            <w:tcW w:w="2122" w:type="dxa"/>
            <w:vAlign w:val="center"/>
          </w:tcPr>
          <w:p w14:paraId="06D1DEE9" w14:textId="3611697B" w:rsidR="004D22C3" w:rsidRPr="004D22C3" w:rsidRDefault="004D22C3" w:rsidP="004D22C3">
            <w:pPr>
              <w:spacing w:line="360" w:lineRule="auto"/>
              <w:jc w:val="center"/>
              <w:rPr>
                <w:rFonts w:asciiTheme="majorHAnsi" w:hAnsiTheme="majorHAnsi" w:cstheme="majorHAnsi"/>
                <w:spacing w:val="-4"/>
                <w:lang w:val="pt-BR"/>
              </w:rPr>
            </w:pPr>
            <w:r w:rsidRPr="004D22C3">
              <w:rPr>
                <w:rFonts w:asciiTheme="majorHAnsi" w:hAnsiTheme="majorHAnsi" w:cstheme="majorHAnsi"/>
                <w:lang w:val="pt-BR"/>
              </w:rPr>
              <w:t>Phụ lục 3</w:t>
            </w:r>
          </w:p>
        </w:tc>
        <w:tc>
          <w:tcPr>
            <w:tcW w:w="7512" w:type="dxa"/>
          </w:tcPr>
          <w:p w14:paraId="3C6135A9" w14:textId="2469AE2C" w:rsidR="004D22C3" w:rsidRPr="004D22C3" w:rsidRDefault="004D22C3" w:rsidP="004D22C3">
            <w:pPr>
              <w:spacing w:line="360" w:lineRule="auto"/>
              <w:jc w:val="both"/>
              <w:rPr>
                <w:rFonts w:asciiTheme="majorHAnsi" w:hAnsiTheme="majorHAnsi" w:cstheme="majorHAnsi"/>
                <w:spacing w:val="-4"/>
                <w:lang w:val="pt-BR"/>
              </w:rPr>
            </w:pPr>
            <w:r w:rsidRPr="004D22C3">
              <w:rPr>
                <w:rFonts w:asciiTheme="majorHAnsi" w:hAnsiTheme="majorHAnsi" w:cstheme="majorHAnsi"/>
              </w:rPr>
              <w:t>Phần mềm trợ lý ảo hỏi đáp văn kiện</w:t>
            </w:r>
          </w:p>
        </w:tc>
      </w:tr>
      <w:tr w:rsidR="004D22C3" w:rsidRPr="004D22C3" w14:paraId="486858C3" w14:textId="77777777" w:rsidTr="004D22C3">
        <w:trPr>
          <w:jc w:val="center"/>
        </w:trPr>
        <w:tc>
          <w:tcPr>
            <w:tcW w:w="2122" w:type="dxa"/>
            <w:vAlign w:val="center"/>
          </w:tcPr>
          <w:p w14:paraId="1E505113" w14:textId="4F713AE7" w:rsidR="004D22C3" w:rsidRPr="004D22C3" w:rsidRDefault="004D22C3" w:rsidP="004D22C3">
            <w:pPr>
              <w:spacing w:line="360" w:lineRule="auto"/>
              <w:jc w:val="center"/>
              <w:rPr>
                <w:rFonts w:asciiTheme="majorHAnsi" w:hAnsiTheme="majorHAnsi" w:cstheme="majorHAnsi"/>
                <w:spacing w:val="-4"/>
                <w:lang w:val="pt-BR"/>
              </w:rPr>
            </w:pPr>
            <w:r w:rsidRPr="004D22C3">
              <w:rPr>
                <w:rFonts w:asciiTheme="majorHAnsi" w:hAnsiTheme="majorHAnsi" w:cstheme="majorHAnsi"/>
                <w:lang w:val="pt-BR"/>
              </w:rPr>
              <w:t>Phụ lục 4</w:t>
            </w:r>
          </w:p>
        </w:tc>
        <w:tc>
          <w:tcPr>
            <w:tcW w:w="7512" w:type="dxa"/>
          </w:tcPr>
          <w:p w14:paraId="0A4306CB" w14:textId="3DB23208" w:rsidR="004D22C3" w:rsidRPr="004D22C3" w:rsidRDefault="004D22C3" w:rsidP="004D22C3">
            <w:pPr>
              <w:spacing w:before="60" w:after="60" w:line="360" w:lineRule="auto"/>
              <w:jc w:val="both"/>
              <w:rPr>
                <w:rFonts w:asciiTheme="majorHAnsi" w:hAnsiTheme="majorHAnsi" w:cstheme="majorHAnsi"/>
                <w:lang w:val="pt-BR"/>
              </w:rPr>
            </w:pPr>
            <w:r w:rsidRPr="004D22C3">
              <w:rPr>
                <w:rFonts w:asciiTheme="majorHAnsi" w:hAnsiTheme="majorHAnsi" w:cstheme="majorHAnsi"/>
              </w:rPr>
              <w:t>Phần mềm Quản trị - Hành chính</w:t>
            </w:r>
          </w:p>
        </w:tc>
      </w:tr>
      <w:tr w:rsidR="004D22C3" w:rsidRPr="004D22C3" w14:paraId="5FA72551" w14:textId="77777777" w:rsidTr="004D22C3">
        <w:trPr>
          <w:jc w:val="center"/>
        </w:trPr>
        <w:tc>
          <w:tcPr>
            <w:tcW w:w="2122" w:type="dxa"/>
            <w:vAlign w:val="center"/>
          </w:tcPr>
          <w:p w14:paraId="1D0BA9B4" w14:textId="00A13D3E" w:rsidR="004D22C3" w:rsidRPr="004D22C3" w:rsidRDefault="004D22C3" w:rsidP="004D22C3">
            <w:pPr>
              <w:spacing w:line="360" w:lineRule="auto"/>
              <w:jc w:val="center"/>
              <w:rPr>
                <w:rFonts w:asciiTheme="majorHAnsi" w:hAnsiTheme="majorHAnsi" w:cstheme="majorHAnsi"/>
                <w:spacing w:val="-4"/>
                <w:lang w:val="pt-BR"/>
              </w:rPr>
            </w:pPr>
            <w:r w:rsidRPr="004D22C3">
              <w:rPr>
                <w:rFonts w:asciiTheme="majorHAnsi" w:hAnsiTheme="majorHAnsi" w:cstheme="majorHAnsi"/>
                <w:lang w:val="pt-BR"/>
              </w:rPr>
              <w:t>Phụ lục 5</w:t>
            </w:r>
          </w:p>
        </w:tc>
        <w:tc>
          <w:tcPr>
            <w:tcW w:w="7512" w:type="dxa"/>
          </w:tcPr>
          <w:p w14:paraId="637A233F" w14:textId="4F94D4F3" w:rsidR="004D22C3" w:rsidRPr="004D22C3" w:rsidRDefault="004D22C3" w:rsidP="004D22C3">
            <w:pPr>
              <w:spacing w:before="60" w:after="60" w:line="360" w:lineRule="auto"/>
              <w:jc w:val="both"/>
            </w:pPr>
            <w:r w:rsidRPr="004D22C3">
              <w:t>Nâng cấp hệ thống phòng họp trực tuyến từ Thành phố tới cơ sở</w:t>
            </w:r>
          </w:p>
        </w:tc>
      </w:tr>
      <w:tr w:rsidR="004D22C3" w:rsidRPr="004D22C3" w14:paraId="684939DB" w14:textId="77777777" w:rsidTr="004D22C3">
        <w:trPr>
          <w:jc w:val="center"/>
        </w:trPr>
        <w:tc>
          <w:tcPr>
            <w:tcW w:w="2122" w:type="dxa"/>
            <w:vAlign w:val="center"/>
          </w:tcPr>
          <w:p w14:paraId="5A28CCC6" w14:textId="5F2B327B" w:rsidR="004D22C3" w:rsidRPr="004D22C3" w:rsidRDefault="004D22C3" w:rsidP="004D22C3">
            <w:pPr>
              <w:spacing w:line="360" w:lineRule="auto"/>
              <w:jc w:val="center"/>
              <w:rPr>
                <w:rFonts w:asciiTheme="majorHAnsi" w:hAnsiTheme="majorHAnsi" w:cstheme="majorHAnsi"/>
                <w:spacing w:val="-4"/>
                <w:lang w:val="pt-BR"/>
              </w:rPr>
            </w:pPr>
            <w:r w:rsidRPr="004D22C3">
              <w:rPr>
                <w:rFonts w:asciiTheme="majorHAnsi" w:hAnsiTheme="majorHAnsi" w:cstheme="majorHAnsi"/>
                <w:lang w:val="pt-BR"/>
              </w:rPr>
              <w:t>Phụ lục 6</w:t>
            </w:r>
          </w:p>
        </w:tc>
        <w:tc>
          <w:tcPr>
            <w:tcW w:w="7512" w:type="dxa"/>
          </w:tcPr>
          <w:p w14:paraId="6A44B10D" w14:textId="571999CA" w:rsidR="004D22C3" w:rsidRPr="004D22C3" w:rsidRDefault="004D22C3" w:rsidP="004D22C3">
            <w:pPr>
              <w:tabs>
                <w:tab w:val="center" w:pos="6840"/>
              </w:tabs>
              <w:spacing w:before="60" w:after="60" w:line="360" w:lineRule="auto"/>
              <w:jc w:val="both"/>
            </w:pPr>
            <w:r w:rsidRPr="004D22C3">
              <w:t>Xây dựng phòng họp không giấy tờ</w:t>
            </w:r>
          </w:p>
        </w:tc>
      </w:tr>
      <w:tr w:rsidR="004D22C3" w:rsidRPr="004D22C3" w14:paraId="353D70C3" w14:textId="77777777" w:rsidTr="004D22C3">
        <w:trPr>
          <w:jc w:val="center"/>
        </w:trPr>
        <w:tc>
          <w:tcPr>
            <w:tcW w:w="2122" w:type="dxa"/>
            <w:vAlign w:val="center"/>
          </w:tcPr>
          <w:p w14:paraId="2E36D814" w14:textId="17C44E52" w:rsidR="004D22C3" w:rsidRPr="004D22C3" w:rsidRDefault="004D22C3" w:rsidP="004D22C3">
            <w:pPr>
              <w:spacing w:line="360" w:lineRule="auto"/>
              <w:jc w:val="center"/>
              <w:rPr>
                <w:rFonts w:asciiTheme="majorHAnsi" w:hAnsiTheme="majorHAnsi" w:cstheme="majorHAnsi"/>
                <w:spacing w:val="-4"/>
                <w:lang w:val="pt-BR"/>
              </w:rPr>
            </w:pPr>
            <w:r w:rsidRPr="004D22C3">
              <w:rPr>
                <w:rFonts w:asciiTheme="majorHAnsi" w:hAnsiTheme="majorHAnsi" w:cstheme="majorHAnsi"/>
                <w:lang w:val="pt-BR"/>
              </w:rPr>
              <w:t>Phụ lục 7</w:t>
            </w:r>
          </w:p>
        </w:tc>
        <w:tc>
          <w:tcPr>
            <w:tcW w:w="7512" w:type="dxa"/>
          </w:tcPr>
          <w:p w14:paraId="090C3AEE" w14:textId="52D4A472" w:rsidR="004D22C3" w:rsidRPr="004D22C3" w:rsidRDefault="004D22C3" w:rsidP="004D22C3">
            <w:pPr>
              <w:spacing w:before="60" w:after="60" w:line="360" w:lineRule="auto"/>
              <w:jc w:val="both"/>
            </w:pPr>
            <w:r w:rsidRPr="004D22C3">
              <w:t xml:space="preserve">Di chuyển Trung tâm tích hợp dữ liệu Thành ủy </w:t>
            </w:r>
          </w:p>
        </w:tc>
      </w:tr>
      <w:tr w:rsidR="004D22C3" w:rsidRPr="004D22C3" w14:paraId="2DBC8900" w14:textId="77777777" w:rsidTr="004D22C3">
        <w:trPr>
          <w:jc w:val="center"/>
        </w:trPr>
        <w:tc>
          <w:tcPr>
            <w:tcW w:w="2122" w:type="dxa"/>
            <w:vAlign w:val="center"/>
          </w:tcPr>
          <w:p w14:paraId="527E2A73" w14:textId="0E3D9200" w:rsidR="004D22C3" w:rsidRPr="004D22C3" w:rsidRDefault="004D22C3" w:rsidP="004D22C3">
            <w:pPr>
              <w:spacing w:line="360" w:lineRule="auto"/>
              <w:jc w:val="center"/>
              <w:rPr>
                <w:rFonts w:asciiTheme="majorHAnsi" w:hAnsiTheme="majorHAnsi" w:cstheme="majorHAnsi"/>
                <w:spacing w:val="-4"/>
                <w:lang w:val="pt-BR"/>
              </w:rPr>
            </w:pPr>
            <w:r w:rsidRPr="004D22C3">
              <w:rPr>
                <w:rFonts w:asciiTheme="majorHAnsi" w:hAnsiTheme="majorHAnsi" w:cstheme="majorHAnsi"/>
                <w:lang w:val="pt-BR"/>
              </w:rPr>
              <w:t>Phụ lục 8</w:t>
            </w:r>
          </w:p>
        </w:tc>
        <w:tc>
          <w:tcPr>
            <w:tcW w:w="7512" w:type="dxa"/>
          </w:tcPr>
          <w:p w14:paraId="4D2F6182" w14:textId="473CF483" w:rsidR="004D22C3" w:rsidRPr="004D22C3" w:rsidRDefault="004D22C3" w:rsidP="004D22C3">
            <w:pPr>
              <w:spacing w:before="60" w:after="60" w:line="360" w:lineRule="auto"/>
              <w:jc w:val="both"/>
            </w:pPr>
            <w:r w:rsidRPr="004D22C3">
              <w:t xml:space="preserve">Đảm bảo hạ tầng kỹ thuật trang thiết bị đầu cuối cho người dùng của các cơ quan đảng ở địa phương </w:t>
            </w:r>
          </w:p>
        </w:tc>
      </w:tr>
      <w:tr w:rsidR="004D22C3" w:rsidRPr="004D22C3" w14:paraId="1FE15B95" w14:textId="77777777" w:rsidTr="004D22C3">
        <w:trPr>
          <w:jc w:val="center"/>
        </w:trPr>
        <w:tc>
          <w:tcPr>
            <w:tcW w:w="2122" w:type="dxa"/>
            <w:vAlign w:val="center"/>
          </w:tcPr>
          <w:p w14:paraId="1BF14938" w14:textId="38B040A5" w:rsidR="004D22C3" w:rsidRPr="004D22C3" w:rsidRDefault="004D22C3" w:rsidP="004D22C3">
            <w:pPr>
              <w:spacing w:line="360" w:lineRule="auto"/>
              <w:jc w:val="center"/>
              <w:rPr>
                <w:rFonts w:asciiTheme="majorHAnsi" w:hAnsiTheme="majorHAnsi" w:cstheme="majorHAnsi"/>
                <w:spacing w:val="-4"/>
                <w:lang w:val="pt-BR"/>
              </w:rPr>
            </w:pPr>
            <w:r w:rsidRPr="004D22C3">
              <w:rPr>
                <w:rFonts w:asciiTheme="majorHAnsi" w:hAnsiTheme="majorHAnsi" w:cstheme="majorHAnsi"/>
                <w:lang w:val="pt-BR"/>
              </w:rPr>
              <w:t>Phụ lục 9</w:t>
            </w:r>
          </w:p>
        </w:tc>
        <w:tc>
          <w:tcPr>
            <w:tcW w:w="7512" w:type="dxa"/>
          </w:tcPr>
          <w:p w14:paraId="1292AC1C" w14:textId="420C1D91" w:rsidR="004D22C3" w:rsidRPr="004D22C3" w:rsidRDefault="004D22C3" w:rsidP="004D22C3">
            <w:pPr>
              <w:spacing w:line="360" w:lineRule="auto"/>
              <w:jc w:val="both"/>
              <w:rPr>
                <w:rFonts w:asciiTheme="majorHAnsi" w:hAnsiTheme="majorHAnsi" w:cstheme="majorHAnsi"/>
                <w:lang w:val="pt-BR"/>
              </w:rPr>
            </w:pPr>
            <w:r w:rsidRPr="004D22C3">
              <w:rPr>
                <w:rFonts w:asciiTheme="majorHAnsi" w:hAnsiTheme="majorHAnsi" w:cstheme="majorHAnsi"/>
                <w:lang w:val="pt-BR"/>
              </w:rPr>
              <w:t>Mua máy in mầu phục vụ công tác chung của Thành ủy</w:t>
            </w:r>
          </w:p>
        </w:tc>
      </w:tr>
    </w:tbl>
    <w:p w14:paraId="512AA1B4" w14:textId="77777777" w:rsidR="00FB1C67" w:rsidRDefault="00FB1C67" w:rsidP="00FB1C67">
      <w:pPr>
        <w:jc w:val="center"/>
        <w:rPr>
          <w:rFonts w:asciiTheme="majorHAnsi" w:hAnsiTheme="majorHAnsi" w:cstheme="majorHAnsi"/>
          <w:b/>
          <w:spacing w:val="-4"/>
          <w:lang w:val="pt-BR"/>
        </w:rPr>
      </w:pPr>
    </w:p>
    <w:p w14:paraId="49794BDB" w14:textId="77777777" w:rsidR="00FB1C67" w:rsidRDefault="00FB1C67">
      <w:pPr>
        <w:rPr>
          <w:rFonts w:asciiTheme="majorHAnsi" w:hAnsiTheme="majorHAnsi" w:cstheme="majorHAnsi"/>
          <w:b/>
          <w:spacing w:val="-4"/>
          <w:lang w:val="pt-BR"/>
        </w:rPr>
      </w:pPr>
      <w:r>
        <w:rPr>
          <w:rFonts w:asciiTheme="majorHAnsi" w:hAnsiTheme="majorHAnsi" w:cstheme="majorHAnsi"/>
          <w:b/>
          <w:spacing w:val="-4"/>
          <w:lang w:val="pt-BR"/>
        </w:rPr>
        <w:br w:type="page"/>
      </w:r>
    </w:p>
    <w:p w14:paraId="14AF2A31" w14:textId="6BB003DE" w:rsidR="009E118E" w:rsidRPr="00E300F0" w:rsidRDefault="008C53CC" w:rsidP="00713E3A">
      <w:pPr>
        <w:spacing w:before="60" w:after="60" w:line="360" w:lineRule="exact"/>
        <w:jc w:val="center"/>
        <w:rPr>
          <w:rFonts w:asciiTheme="majorHAnsi" w:hAnsiTheme="majorHAnsi" w:cstheme="majorHAnsi"/>
          <w:b/>
          <w:spacing w:val="-4"/>
          <w:lang w:val="pt-BR"/>
        </w:rPr>
      </w:pPr>
      <w:r w:rsidRPr="00B110D2">
        <w:rPr>
          <w:rFonts w:asciiTheme="majorHAnsi" w:hAnsiTheme="majorHAnsi" w:cstheme="majorHAnsi"/>
          <w:b/>
          <w:spacing w:val="-4"/>
          <w:lang w:val="pt-BR"/>
        </w:rPr>
        <w:lastRenderedPageBreak/>
        <w:t>Phụ lục</w:t>
      </w:r>
      <w:r w:rsidR="00024A49">
        <w:rPr>
          <w:rFonts w:asciiTheme="majorHAnsi" w:hAnsiTheme="majorHAnsi" w:cstheme="majorHAnsi"/>
          <w:b/>
          <w:spacing w:val="-4"/>
          <w:lang w:val="pt-BR"/>
        </w:rPr>
        <w:t xml:space="preserve"> 1.</w:t>
      </w:r>
      <w:r w:rsidR="00713E3A">
        <w:rPr>
          <w:rFonts w:asciiTheme="majorHAnsi" w:hAnsiTheme="majorHAnsi" w:cstheme="majorHAnsi"/>
          <w:b/>
          <w:spacing w:val="-4"/>
          <w:lang w:val="pt-BR"/>
        </w:rPr>
        <w:t xml:space="preserve"> </w:t>
      </w:r>
      <w:r w:rsidR="00024A49" w:rsidRPr="00024A49">
        <w:rPr>
          <w:b/>
        </w:rPr>
        <w:t>Phần mềm xây dựng chương trình công tác và lịch công tác</w:t>
      </w:r>
    </w:p>
    <w:p w14:paraId="19789684" w14:textId="11A6782D" w:rsidR="008C53CC" w:rsidRPr="00DC51E4" w:rsidRDefault="002D123E" w:rsidP="00713E3A">
      <w:pPr>
        <w:spacing w:before="60" w:after="60" w:line="360" w:lineRule="exact"/>
        <w:jc w:val="center"/>
        <w:rPr>
          <w:rFonts w:asciiTheme="majorHAnsi" w:hAnsiTheme="majorHAnsi" w:cstheme="majorHAnsi"/>
          <w:b/>
          <w:spacing w:val="-4"/>
        </w:rPr>
      </w:pPr>
      <w:r w:rsidRPr="00DC51E4">
        <w:rPr>
          <w:rFonts w:asciiTheme="majorHAnsi" w:hAnsiTheme="majorHAnsi" w:cstheme="majorHAnsi"/>
          <w:i/>
          <w:spacing w:val="-4"/>
          <w:lang w:val="pt-BR"/>
        </w:rPr>
        <w:t xml:space="preserve">(Kèm theo </w:t>
      </w:r>
      <w:r w:rsidR="0045030A" w:rsidRPr="00DC51E4">
        <w:rPr>
          <w:rFonts w:asciiTheme="majorHAnsi" w:hAnsiTheme="majorHAnsi" w:cstheme="majorHAnsi"/>
          <w:i/>
          <w:spacing w:val="-4"/>
          <w:lang w:val="pt-BR"/>
        </w:rPr>
        <w:t xml:space="preserve">Công văn </w:t>
      </w:r>
      <w:r w:rsidR="008A6E5A" w:rsidRPr="00DC51E4">
        <w:rPr>
          <w:rFonts w:asciiTheme="majorHAnsi" w:hAnsiTheme="majorHAnsi" w:cstheme="majorHAnsi"/>
          <w:i/>
          <w:spacing w:val="-4"/>
          <w:lang w:val="pt-BR"/>
        </w:rPr>
        <w:t xml:space="preserve"> số</w:t>
      </w:r>
      <w:r w:rsidR="00BA2DD4">
        <w:rPr>
          <w:rFonts w:asciiTheme="majorHAnsi" w:hAnsiTheme="majorHAnsi" w:cstheme="majorHAnsi"/>
          <w:i/>
          <w:spacing w:val="-4"/>
          <w:lang w:val="pt-BR"/>
        </w:rPr>
        <w:t xml:space="preserve"> </w:t>
      </w:r>
      <w:r w:rsidR="00BA2DD4" w:rsidRPr="00BA2DD4">
        <w:rPr>
          <w:rFonts w:asciiTheme="majorHAnsi" w:hAnsiTheme="majorHAnsi" w:cstheme="majorHAnsi"/>
          <w:i/>
          <w:spacing w:val="-4"/>
          <w:lang w:val="pt-BR"/>
        </w:rPr>
        <w:t>4797</w:t>
      </w:r>
      <w:r w:rsidR="00734647" w:rsidRPr="00DC51E4">
        <w:rPr>
          <w:rFonts w:asciiTheme="majorHAnsi" w:hAnsiTheme="majorHAnsi" w:cstheme="majorHAnsi"/>
          <w:i/>
          <w:spacing w:val="-4"/>
        </w:rPr>
        <w:t>-</w:t>
      </w:r>
      <w:r w:rsidR="00D2388B" w:rsidRPr="00DC51E4">
        <w:rPr>
          <w:rFonts w:asciiTheme="majorHAnsi" w:hAnsiTheme="majorHAnsi" w:cstheme="majorHAnsi"/>
          <w:i/>
          <w:spacing w:val="-4"/>
        </w:rPr>
        <w:t xml:space="preserve"> </w:t>
      </w:r>
      <w:r w:rsidR="00DC154F" w:rsidRPr="00DC51E4">
        <w:rPr>
          <w:rFonts w:asciiTheme="majorHAnsi" w:hAnsiTheme="majorHAnsi" w:cstheme="majorHAnsi"/>
          <w:i/>
          <w:spacing w:val="-4"/>
        </w:rPr>
        <w:t>CV</w:t>
      </w:r>
      <w:r w:rsidR="00BA79D4" w:rsidRPr="00DC51E4">
        <w:rPr>
          <w:rFonts w:asciiTheme="majorHAnsi" w:hAnsiTheme="majorHAnsi" w:cstheme="majorHAnsi"/>
          <w:i/>
          <w:spacing w:val="-4"/>
        </w:rPr>
        <w:t>/VPTU ngày 28</w:t>
      </w:r>
      <w:r w:rsidR="00A3740E" w:rsidRPr="00DC51E4">
        <w:rPr>
          <w:rFonts w:asciiTheme="majorHAnsi" w:hAnsiTheme="majorHAnsi" w:cstheme="majorHAnsi"/>
          <w:i/>
          <w:spacing w:val="-4"/>
        </w:rPr>
        <w:t>/3</w:t>
      </w:r>
      <w:r w:rsidR="00734647" w:rsidRPr="00DC51E4">
        <w:rPr>
          <w:rFonts w:asciiTheme="majorHAnsi" w:hAnsiTheme="majorHAnsi" w:cstheme="majorHAnsi"/>
          <w:i/>
          <w:spacing w:val="-4"/>
        </w:rPr>
        <w:t>/202</w:t>
      </w:r>
      <w:r w:rsidR="00D2388B" w:rsidRPr="00DC51E4">
        <w:rPr>
          <w:rFonts w:asciiTheme="majorHAnsi" w:hAnsiTheme="majorHAnsi" w:cstheme="majorHAnsi"/>
          <w:i/>
          <w:spacing w:val="-4"/>
        </w:rPr>
        <w:t>5</w:t>
      </w:r>
      <w:r w:rsidR="00734647" w:rsidRPr="00DC51E4">
        <w:rPr>
          <w:rFonts w:asciiTheme="majorHAnsi" w:hAnsiTheme="majorHAnsi" w:cstheme="majorHAnsi"/>
          <w:i/>
          <w:spacing w:val="-4"/>
        </w:rPr>
        <w:t xml:space="preserve"> của Văn phòng Thành </w:t>
      </w:r>
      <w:r w:rsidR="00DC51E4" w:rsidRPr="00DC51E4">
        <w:rPr>
          <w:rFonts w:asciiTheme="majorHAnsi" w:hAnsiTheme="majorHAnsi" w:cstheme="majorHAnsi"/>
          <w:i/>
          <w:spacing w:val="-4"/>
        </w:rPr>
        <w:t>ủy)</w:t>
      </w:r>
    </w:p>
    <w:p w14:paraId="0FE8AC1A" w14:textId="77777777" w:rsidR="004406FA" w:rsidRPr="004406FA" w:rsidRDefault="004406FA" w:rsidP="00713E3A">
      <w:pPr>
        <w:widowControl w:val="0"/>
        <w:spacing w:before="60" w:after="60" w:line="360" w:lineRule="exact"/>
        <w:ind w:firstLine="567"/>
        <w:jc w:val="both"/>
        <w:rPr>
          <w:rFonts w:asciiTheme="majorHAnsi" w:hAnsiTheme="majorHAnsi" w:cstheme="majorHAnsi"/>
          <w:b/>
          <w:bCs/>
        </w:rPr>
      </w:pPr>
      <w:r w:rsidRPr="004406FA">
        <w:rPr>
          <w:rFonts w:asciiTheme="majorHAnsi" w:hAnsiTheme="majorHAnsi" w:cstheme="majorHAnsi"/>
          <w:b/>
          <w:bCs/>
        </w:rPr>
        <w:t>1. Yêu cầu chung:</w:t>
      </w:r>
    </w:p>
    <w:p w14:paraId="6C1F0A94" w14:textId="77777777" w:rsidR="004406FA" w:rsidRPr="004406FA" w:rsidRDefault="004406FA" w:rsidP="00713E3A">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xml:space="preserve">Hệ thống thông tin phải tuân thủ Nghị định số 85/2016/NĐ-CP ngày 01/7/2016 của Chính phủ về bảo đảm an toàn hệ thống thông tin theo cấp độ, Thông tư số 12/2022/TT- BTTTT ngày 12/8/2022 của Bộ trưởng Bộ Thông tin và Truyền thông về quy định chi tiết và hướng dẫn một số điều của Nghị định số 85/2016/NĐ-CP ngày 01/7/2016 nhằm đảm bảo an toàn thông tin trên môi trường máy tính, mạng máy tính và Quyết định số 742/QĐ-BTTTT ngày 22/4/2022 của Bộ TTTT ban hành yêu cầu an toàn cơ bản đối với phần mềm nội bộ. </w:t>
      </w:r>
    </w:p>
    <w:p w14:paraId="7DE5C540" w14:textId="77777777" w:rsidR="004406FA" w:rsidRPr="004406FA" w:rsidRDefault="004406FA" w:rsidP="00713E3A">
      <w:pPr>
        <w:widowControl w:val="0"/>
        <w:spacing w:before="60" w:after="60" w:line="360" w:lineRule="exact"/>
        <w:ind w:firstLine="567"/>
        <w:jc w:val="both"/>
        <w:rPr>
          <w:rFonts w:asciiTheme="majorHAnsi" w:hAnsiTheme="majorHAnsi" w:cstheme="majorHAnsi"/>
          <w:i/>
          <w:iCs/>
          <w:highlight w:val="white"/>
        </w:rPr>
      </w:pPr>
      <w:r w:rsidRPr="004406FA">
        <w:rPr>
          <w:rFonts w:asciiTheme="majorHAnsi" w:hAnsiTheme="majorHAnsi" w:cstheme="majorHAnsi"/>
          <w:i/>
          <w:iCs/>
          <w:highlight w:val="white"/>
        </w:rPr>
        <w:t>* Giải pháp kỹ thuật phải đáp ứng các yêu cầu sau:</w:t>
      </w:r>
    </w:p>
    <w:p w14:paraId="72CD2142" w14:textId="77777777" w:rsidR="004406FA" w:rsidRPr="004406FA" w:rsidRDefault="004406FA" w:rsidP="00713E3A">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Tính khả thi: Giải pháp đưa ra phải giải quyết được các yêu cầu đang đặt ra, phù hợp với điều kiện thực tế. Giải pháp nâng cấp phải đảm bảo tính khả thi sao cho hệ thống khi nâng cấp cần phải dễ dàng trong việc triển khai cũng như khi vận hành tại thời điểm sau.</w:t>
      </w:r>
    </w:p>
    <w:p w14:paraId="4281C84E" w14:textId="77777777" w:rsidR="004406FA" w:rsidRPr="004406FA" w:rsidRDefault="004406FA" w:rsidP="00713E3A">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xml:space="preserve">- Phần mềm cho phép người sử dụng được phân quyền khai thác, sử dụng theo chức năng nhiệm vụ được giao. </w:t>
      </w:r>
    </w:p>
    <w:p w14:paraId="07EE1E66" w14:textId="77777777" w:rsidR="004406FA" w:rsidRPr="004406FA" w:rsidRDefault="004406FA" w:rsidP="00713E3A">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Tính hiện đại: Các giải pháp đưa ra dựa trên các công nghệ mới hiện đại và đang được sử dụng phổ biến.</w:t>
      </w:r>
    </w:p>
    <w:p w14:paraId="5510DC29" w14:textId="77777777" w:rsidR="004406FA" w:rsidRPr="004406FA" w:rsidRDefault="004406FA" w:rsidP="00713E3A">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Tính chuyên môn: Các giải pháp do các chuyên gia có kinh nghiệm xây dựng. Các chuyên gia và kỹ sư hệ thống phải có đầy đủ kiến thức cũng như kinh nghiệm để giảm thiểu những rủi ro và khó khăn khi triển khai.</w:t>
      </w:r>
    </w:p>
    <w:p w14:paraId="02DAF813" w14:textId="77777777" w:rsidR="004406FA" w:rsidRPr="004406FA" w:rsidRDefault="004406FA" w:rsidP="00713E3A">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Tính tương thích cao: phải tương thích với các mô hình khác đang được sử dụng rộng rãi.</w:t>
      </w:r>
    </w:p>
    <w:p w14:paraId="256BA8F3" w14:textId="77777777" w:rsidR="004406FA" w:rsidRPr="004406FA" w:rsidRDefault="004406FA" w:rsidP="00713E3A">
      <w:pPr>
        <w:widowControl w:val="0"/>
        <w:spacing w:before="60" w:after="60" w:line="360" w:lineRule="exact"/>
        <w:ind w:firstLine="567"/>
        <w:jc w:val="both"/>
        <w:rPr>
          <w:rFonts w:asciiTheme="majorHAnsi" w:hAnsiTheme="majorHAnsi" w:cstheme="majorHAnsi"/>
          <w:spacing w:val="-2"/>
        </w:rPr>
      </w:pPr>
      <w:r w:rsidRPr="004406FA">
        <w:rPr>
          <w:rFonts w:asciiTheme="majorHAnsi" w:hAnsiTheme="majorHAnsi" w:cstheme="majorHAnsi"/>
          <w:spacing w:val="-2"/>
        </w:rPr>
        <w:t>- Tính bảo mật: Ngoài các thông tin được đăng tải rộng rãi thì các giải pháp phần mềm phải đảm bảo tính an toàn và nguyên vẹn cho thông tin. Các giải pháp về bảo mật đối với phần mềm phải đảm bảo phần mềm không bị đánh cắp dữ liệu hay bị phá hoại. Sử dụng các cơ chế phân quyền người sử dụng, cũng như các thiết bị như tường lửa và các thiết bị khác để đảm bảo an toàn cho cổng, trang thông tin và hệ thống.</w:t>
      </w:r>
    </w:p>
    <w:p w14:paraId="2E3D4706" w14:textId="77777777" w:rsidR="004406FA" w:rsidRPr="004406FA" w:rsidRDefault="004406FA" w:rsidP="00713E3A">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Tính mở: Giải pháp đưa ra phải dễ dàng kết nối cũng như tích hợp thêm các giải pháp khác khi cần thiết. Bên cạnh đó tuân thủ các chuẩn mở để kết nối tới những hệ thống khác trong tương lai để trao đổi thông tin cũng như các thao tác khác của người sử dụng.</w:t>
      </w:r>
    </w:p>
    <w:p w14:paraId="7FDA8C5D" w14:textId="77777777" w:rsidR="004406FA" w:rsidRPr="004406FA" w:rsidRDefault="004406FA" w:rsidP="00713E3A">
      <w:pPr>
        <w:widowControl w:val="0"/>
        <w:spacing w:before="60" w:after="60" w:line="360" w:lineRule="exact"/>
        <w:ind w:firstLine="567"/>
        <w:jc w:val="both"/>
        <w:rPr>
          <w:rFonts w:asciiTheme="majorHAnsi" w:hAnsiTheme="majorHAnsi" w:cstheme="majorHAnsi"/>
          <w:spacing w:val="-4"/>
        </w:rPr>
      </w:pPr>
      <w:r w:rsidRPr="004406FA">
        <w:rPr>
          <w:rFonts w:asciiTheme="majorHAnsi" w:hAnsiTheme="majorHAnsi" w:cstheme="majorHAnsi"/>
          <w:spacing w:val="-4"/>
        </w:rPr>
        <w:t>- Tính linh động: Phần mềm cần phải linh động để đáp ứng được các thay đổi dựa trên yêu cầu từ phía người sử dụng cũng như các yêu cầu phát sinh.</w:t>
      </w:r>
    </w:p>
    <w:p w14:paraId="7E47CE28" w14:textId="77777777" w:rsidR="004406FA" w:rsidRPr="004406FA" w:rsidRDefault="004406FA" w:rsidP="00713E3A">
      <w:pPr>
        <w:widowControl w:val="0"/>
        <w:spacing w:before="60" w:after="60" w:line="360" w:lineRule="exact"/>
        <w:ind w:firstLine="567"/>
        <w:jc w:val="both"/>
        <w:rPr>
          <w:rFonts w:asciiTheme="majorHAnsi" w:hAnsiTheme="majorHAnsi" w:cstheme="majorHAnsi"/>
          <w:highlight w:val="white"/>
        </w:rPr>
      </w:pPr>
      <w:r w:rsidRPr="004406FA">
        <w:rPr>
          <w:rFonts w:asciiTheme="majorHAnsi" w:hAnsiTheme="majorHAnsi" w:cstheme="majorHAnsi"/>
        </w:rPr>
        <w:t>- Tính toàn vẹn: giải pháp phải có các cơ chế sao lưu phục hồi khi phần mềm có lỗi để tránh việc mất mát dữ liệu</w:t>
      </w:r>
      <w:r w:rsidRPr="004406FA">
        <w:rPr>
          <w:rFonts w:asciiTheme="majorHAnsi" w:hAnsiTheme="majorHAnsi" w:cstheme="majorHAnsi"/>
          <w:highlight w:val="white"/>
        </w:rPr>
        <w:t>.</w:t>
      </w:r>
    </w:p>
    <w:p w14:paraId="33D94F86" w14:textId="77777777" w:rsidR="0025607B" w:rsidRDefault="0025607B" w:rsidP="00713E3A">
      <w:pPr>
        <w:spacing w:before="60" w:after="60" w:line="360" w:lineRule="exact"/>
        <w:ind w:firstLine="567"/>
        <w:jc w:val="both"/>
        <w:rPr>
          <w:rFonts w:asciiTheme="majorHAnsi" w:hAnsiTheme="majorHAnsi" w:cstheme="majorHAnsi"/>
          <w:bCs/>
        </w:rPr>
      </w:pPr>
      <w:bookmarkStart w:id="1" w:name="_heading=h.2xcytpi" w:colFirst="0" w:colLast="0"/>
      <w:bookmarkEnd w:id="1"/>
    </w:p>
    <w:p w14:paraId="45B0A1FD" w14:textId="15695E64" w:rsidR="0025607B" w:rsidRPr="000B0A73" w:rsidRDefault="00AA105A" w:rsidP="00713E3A">
      <w:pPr>
        <w:spacing w:before="60" w:after="60" w:line="360" w:lineRule="exact"/>
        <w:ind w:firstLine="567"/>
        <w:jc w:val="both"/>
        <w:rPr>
          <w:rFonts w:asciiTheme="majorHAnsi" w:hAnsiTheme="majorHAnsi" w:cstheme="majorHAnsi"/>
          <w:b/>
          <w:bCs/>
        </w:rPr>
      </w:pPr>
      <w:r w:rsidRPr="000B0A73">
        <w:rPr>
          <w:rFonts w:asciiTheme="majorHAnsi" w:hAnsiTheme="majorHAnsi" w:cstheme="majorHAnsi"/>
          <w:b/>
          <w:bCs/>
        </w:rPr>
        <w:lastRenderedPageBreak/>
        <w:t>2.</w:t>
      </w:r>
      <w:r w:rsidR="0025607B" w:rsidRPr="000B0A73">
        <w:rPr>
          <w:rFonts w:asciiTheme="majorHAnsi" w:hAnsiTheme="majorHAnsi" w:cstheme="majorHAnsi"/>
          <w:b/>
          <w:bCs/>
        </w:rPr>
        <w:t xml:space="preserve"> </w:t>
      </w:r>
      <w:r w:rsidRPr="000B0A73">
        <w:rPr>
          <w:rFonts w:asciiTheme="majorHAnsi" w:hAnsiTheme="majorHAnsi" w:cstheme="majorHAnsi"/>
          <w:b/>
          <w:bCs/>
        </w:rPr>
        <w:t xml:space="preserve"> </w:t>
      </w:r>
      <w:r w:rsidR="000B0A73" w:rsidRPr="000B0A73">
        <w:rPr>
          <w:rFonts w:asciiTheme="majorHAnsi" w:hAnsiTheme="majorHAnsi" w:cstheme="majorHAnsi"/>
          <w:b/>
          <w:bCs/>
        </w:rPr>
        <w:t>Yêu cầu về chức năng chính của phần mềm</w:t>
      </w:r>
    </w:p>
    <w:p w14:paraId="23BCD6D5" w14:textId="17469A84" w:rsidR="004406FA" w:rsidRPr="0025607B" w:rsidRDefault="0025607B" w:rsidP="00713E3A">
      <w:pPr>
        <w:spacing w:before="60" w:after="60" w:line="360" w:lineRule="exact"/>
        <w:ind w:firstLine="567"/>
        <w:jc w:val="both"/>
        <w:rPr>
          <w:rFonts w:asciiTheme="majorHAnsi" w:hAnsiTheme="majorHAnsi" w:cstheme="majorHAnsi"/>
          <w:bCs/>
        </w:rPr>
      </w:pPr>
      <w:r w:rsidRPr="0025607B">
        <w:rPr>
          <w:rFonts w:asciiTheme="majorHAnsi" w:hAnsiTheme="majorHAnsi" w:cstheme="majorHAnsi"/>
          <w:bCs/>
        </w:rPr>
        <w:t xml:space="preserve">- </w:t>
      </w:r>
      <w:r w:rsidR="00AA105A" w:rsidRPr="0025607B">
        <w:rPr>
          <w:rFonts w:asciiTheme="majorHAnsi" w:hAnsiTheme="majorHAnsi" w:cstheme="majorHAnsi"/>
          <w:bCs/>
        </w:rPr>
        <w:t>Xây dựng các chức năng về chương trình công tác và lịch công tác của Thành ủy và các đơn vị trực thuộc</w:t>
      </w:r>
      <w:r w:rsidR="006B7A0A">
        <w:rPr>
          <w:rFonts w:asciiTheme="majorHAnsi" w:hAnsiTheme="majorHAnsi" w:cstheme="majorHAnsi"/>
          <w:bCs/>
        </w:rPr>
        <w:t>.</w:t>
      </w:r>
    </w:p>
    <w:p w14:paraId="1E8A7E6D" w14:textId="77777777" w:rsidR="004406FA" w:rsidRPr="004406FA" w:rsidRDefault="004406FA" w:rsidP="00713E3A">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Quản lý truy cập hệ thống thông tin: Đảm bảo bảo mật thông tin và phân quyền cho người dùng.</w:t>
      </w:r>
    </w:p>
    <w:p w14:paraId="4220D54B" w14:textId="77777777" w:rsidR="004406FA" w:rsidRPr="004406FA" w:rsidRDefault="004406FA" w:rsidP="00713E3A">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Màn hình Trang chủ (Dashboard): Hiển thị thông tin tổng quan về chương trình công tác của Thành ủy, báo cáo thống kê, các thông báo cần chú ý…</w:t>
      </w:r>
    </w:p>
    <w:p w14:paraId="00A372D8" w14:textId="77777777" w:rsidR="004406FA" w:rsidRPr="004406FA" w:rsidRDefault="004406FA" w:rsidP="00713E3A">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Đồng bộ hóa dữ liệu từ các nền tảng khác: Kết nối với các hệ thống dữ liệu khác để thu thập thông tin cần thiết.</w:t>
      </w:r>
    </w:p>
    <w:p w14:paraId="19797EB8" w14:textId="77777777" w:rsidR="004406FA" w:rsidRPr="004406FA" w:rsidRDefault="004406FA" w:rsidP="00713E3A">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Quản lý các Tham số (Setting): Cho phép người dùng tùy chỉnh các tham số và quy tắc cho phù hợp với nhu cầu sử dụng.</w:t>
      </w:r>
    </w:p>
    <w:p w14:paraId="64FF1FCD" w14:textId="77777777" w:rsidR="004406FA" w:rsidRPr="004406FA" w:rsidRDefault="004406FA" w:rsidP="00713E3A">
      <w:pPr>
        <w:pStyle w:val="ListParagraph"/>
        <w:spacing w:before="60" w:after="60" w:line="360" w:lineRule="exact"/>
        <w:ind w:left="0" w:firstLine="567"/>
        <w:jc w:val="both"/>
        <w:rPr>
          <w:rFonts w:asciiTheme="majorHAnsi" w:hAnsiTheme="majorHAnsi" w:cstheme="majorHAnsi"/>
          <w:szCs w:val="28"/>
          <w:lang w:val="fr-FR"/>
        </w:rPr>
      </w:pPr>
      <w:r w:rsidRPr="004406FA">
        <w:rPr>
          <w:rFonts w:asciiTheme="majorHAnsi" w:hAnsiTheme="majorHAnsi" w:cstheme="majorHAnsi"/>
          <w:spacing w:val="-2"/>
          <w:szCs w:val="28"/>
        </w:rPr>
        <w:t xml:space="preserve">- Tự động hóa quy trình: Phần mềm tự động hóa các bước như </w:t>
      </w:r>
      <w:r w:rsidRPr="004406FA">
        <w:rPr>
          <w:rFonts w:asciiTheme="majorHAnsi" w:hAnsiTheme="majorHAnsi" w:cstheme="majorHAnsi"/>
          <w:spacing w:val="-2"/>
          <w:szCs w:val="28"/>
          <w:lang w:val="en-US"/>
        </w:rPr>
        <w:t xml:space="preserve">tổng hợp chương trình công tác của Thành ủy, sắp xếp nội dung theo thời gian, </w:t>
      </w:r>
      <w:r w:rsidRPr="004406FA">
        <w:rPr>
          <w:rFonts w:asciiTheme="majorHAnsi" w:hAnsiTheme="majorHAnsi" w:cstheme="majorHAnsi"/>
          <w:spacing w:val="-2"/>
          <w:szCs w:val="28"/>
          <w:lang w:val="fr-FR"/>
        </w:rPr>
        <w:t>trích xuất thông tin, phân loại nội dung, tìm kiếm nội dung trong chương trình công tác của Thành ủy và tài liệu liên quan, ...</w:t>
      </w:r>
    </w:p>
    <w:p w14:paraId="2A73E157" w14:textId="77777777" w:rsidR="004406FA" w:rsidRPr="004406FA" w:rsidRDefault="004406FA" w:rsidP="00713E3A">
      <w:pPr>
        <w:pStyle w:val="ListParagraph"/>
        <w:spacing w:before="60" w:after="60" w:line="360" w:lineRule="exact"/>
        <w:ind w:left="0" w:firstLine="567"/>
        <w:jc w:val="both"/>
        <w:rPr>
          <w:rFonts w:asciiTheme="majorHAnsi" w:hAnsiTheme="majorHAnsi" w:cstheme="majorHAnsi"/>
          <w:szCs w:val="28"/>
          <w:lang w:val="fr-FR"/>
        </w:rPr>
      </w:pPr>
      <w:r w:rsidRPr="004406FA">
        <w:rPr>
          <w:rFonts w:asciiTheme="majorHAnsi" w:hAnsiTheme="majorHAnsi" w:cstheme="majorHAnsi"/>
          <w:szCs w:val="28"/>
          <w:lang w:val="fr-FR"/>
        </w:rPr>
        <w:t>- Chức năng quản lý: Hệ thống giúp lưu trữ, quản lý và truy cập dễ dàng các nội dung, hồ sơ và dữ liệu liên quan, theo dõi tiến độ và kiểm soát các nội dung trong chương trình công tác của Thành ủy.</w:t>
      </w:r>
    </w:p>
    <w:p w14:paraId="3A988AF1" w14:textId="77777777" w:rsidR="004406FA" w:rsidRPr="004406FA" w:rsidRDefault="004406FA" w:rsidP="00713E3A">
      <w:pPr>
        <w:pStyle w:val="ListParagraph"/>
        <w:spacing w:before="60" w:after="60" w:line="360" w:lineRule="exact"/>
        <w:ind w:left="0" w:firstLine="567"/>
        <w:jc w:val="both"/>
        <w:rPr>
          <w:rFonts w:asciiTheme="majorHAnsi" w:hAnsiTheme="majorHAnsi" w:cstheme="majorHAnsi"/>
          <w:szCs w:val="28"/>
          <w:lang w:val="fr-FR"/>
        </w:rPr>
      </w:pPr>
      <w:r w:rsidRPr="004406FA">
        <w:rPr>
          <w:rFonts w:asciiTheme="majorHAnsi" w:hAnsiTheme="majorHAnsi" w:cstheme="majorHAnsi"/>
          <w:szCs w:val="28"/>
          <w:lang w:val="fr-FR"/>
        </w:rPr>
        <w:t>- Chức năng phân tích, tổng hợp: Phần mềm sẽ hỗ trợ người sử dụng phân tích, tổng hợp thông tin chính xác, kịp thời và hiệu quả.</w:t>
      </w:r>
    </w:p>
    <w:p w14:paraId="09170C35" w14:textId="77777777" w:rsidR="004406FA" w:rsidRPr="004406FA" w:rsidRDefault="004406FA" w:rsidP="00713E3A">
      <w:pPr>
        <w:spacing w:before="60" w:after="60" w:line="360" w:lineRule="exact"/>
        <w:ind w:firstLine="567"/>
        <w:jc w:val="both"/>
        <w:rPr>
          <w:rFonts w:asciiTheme="majorHAnsi" w:hAnsiTheme="majorHAnsi" w:cstheme="majorHAnsi"/>
        </w:rPr>
      </w:pPr>
      <w:r w:rsidRPr="004406FA">
        <w:rPr>
          <w:rFonts w:asciiTheme="majorHAnsi" w:hAnsiTheme="majorHAnsi" w:cstheme="majorHAnsi"/>
          <w:lang w:val="fr-FR"/>
        </w:rPr>
        <w:t>- Tăng cường minh bạch: Phần mềm lưu trữ đầy đủ thông tin về quá trình xử lý công việc, đảm bảo minh</w:t>
      </w:r>
      <w:r w:rsidRPr="004406FA">
        <w:rPr>
          <w:rFonts w:asciiTheme="majorHAnsi" w:hAnsiTheme="majorHAnsi" w:cstheme="majorHAnsi"/>
        </w:rPr>
        <w:t xml:space="preserve"> bạch và dễ dàng truy xuất khi cần thiết.</w:t>
      </w:r>
    </w:p>
    <w:p w14:paraId="543BF9C3" w14:textId="77777777" w:rsidR="004406FA" w:rsidRPr="004406FA" w:rsidRDefault="004406FA" w:rsidP="00713E3A">
      <w:pPr>
        <w:pStyle w:val="ListParagraph"/>
        <w:spacing w:before="60" w:after="60" w:line="360" w:lineRule="exact"/>
        <w:ind w:left="0" w:firstLine="567"/>
        <w:jc w:val="both"/>
        <w:rPr>
          <w:rFonts w:asciiTheme="majorHAnsi" w:hAnsiTheme="majorHAnsi" w:cstheme="majorHAnsi"/>
          <w:szCs w:val="28"/>
          <w:lang w:val="fr-FR"/>
        </w:rPr>
      </w:pPr>
      <w:r w:rsidRPr="004406FA">
        <w:rPr>
          <w:rFonts w:asciiTheme="majorHAnsi" w:hAnsiTheme="majorHAnsi" w:cstheme="majorHAnsi"/>
          <w:szCs w:val="28"/>
          <w:lang w:val="fr-FR"/>
        </w:rPr>
        <w:t>- Các chức năng nâng cao khác theo yêu cầu.</w:t>
      </w:r>
    </w:p>
    <w:p w14:paraId="1BE983A3" w14:textId="77777777" w:rsidR="004406FA" w:rsidRPr="004406FA" w:rsidRDefault="004406FA" w:rsidP="00713E3A">
      <w:pPr>
        <w:spacing w:before="60" w:after="60" w:line="360" w:lineRule="exact"/>
        <w:ind w:firstLine="567"/>
        <w:jc w:val="both"/>
        <w:rPr>
          <w:rFonts w:asciiTheme="majorHAnsi" w:hAnsiTheme="majorHAnsi" w:cstheme="majorHAnsi"/>
          <w:b/>
          <w:bCs/>
        </w:rPr>
      </w:pPr>
      <w:r w:rsidRPr="004406FA">
        <w:rPr>
          <w:rFonts w:asciiTheme="majorHAnsi" w:hAnsiTheme="majorHAnsi" w:cstheme="majorHAnsi"/>
          <w:b/>
          <w:bCs/>
        </w:rPr>
        <w:t>3. Yêu cầu công nghệ:</w:t>
      </w:r>
    </w:p>
    <w:p w14:paraId="686BB6DD" w14:textId="77777777" w:rsidR="004406FA" w:rsidRPr="004406FA" w:rsidRDefault="004406FA" w:rsidP="00713E3A">
      <w:pPr>
        <w:spacing w:before="60" w:after="60" w:line="360" w:lineRule="exact"/>
        <w:ind w:firstLine="567"/>
        <w:jc w:val="both"/>
        <w:rPr>
          <w:rFonts w:asciiTheme="majorHAnsi" w:hAnsiTheme="majorHAnsi" w:cstheme="majorHAnsi"/>
          <w:bCs/>
        </w:rPr>
      </w:pPr>
      <w:r w:rsidRPr="004406FA">
        <w:rPr>
          <w:rFonts w:asciiTheme="majorHAnsi" w:hAnsiTheme="majorHAnsi" w:cstheme="majorHAnsi"/>
          <w:bCs/>
        </w:rPr>
        <w:t>- Sử dụng ngôn ngữ lập trình thông dụng, phù hợp, đa nền tảng, có khả năng kế thừa khi chuyển đổi mã nguồn từ sử dụng trên máy tính cá nhân sang thiết bị di động.</w:t>
      </w:r>
    </w:p>
    <w:p w14:paraId="07533466" w14:textId="77777777" w:rsidR="004406FA" w:rsidRPr="004406FA" w:rsidRDefault="004406FA" w:rsidP="00713E3A">
      <w:pPr>
        <w:spacing w:before="60" w:after="60" w:line="360" w:lineRule="exact"/>
        <w:ind w:firstLine="567"/>
        <w:jc w:val="both"/>
        <w:rPr>
          <w:rFonts w:asciiTheme="majorHAnsi" w:hAnsiTheme="majorHAnsi" w:cstheme="majorHAnsi"/>
          <w:bCs/>
          <w:spacing w:val="-8"/>
        </w:rPr>
      </w:pPr>
      <w:r w:rsidRPr="004406FA">
        <w:rPr>
          <w:rFonts w:asciiTheme="majorHAnsi" w:hAnsiTheme="majorHAnsi" w:cstheme="majorHAnsi"/>
          <w:bCs/>
          <w:spacing w:val="-8"/>
        </w:rPr>
        <w:t>- Cho phép phát triển đồng bộ ứng dụng trên nhiều nền tảng di động (Androind, IOS).</w:t>
      </w:r>
    </w:p>
    <w:p w14:paraId="1E0DE70D" w14:textId="77777777" w:rsidR="004406FA" w:rsidRPr="004406FA" w:rsidRDefault="004406FA" w:rsidP="00713E3A">
      <w:pPr>
        <w:spacing w:before="60" w:after="60" w:line="360" w:lineRule="exact"/>
        <w:ind w:firstLine="567"/>
        <w:jc w:val="both"/>
        <w:rPr>
          <w:rFonts w:asciiTheme="majorHAnsi" w:hAnsiTheme="majorHAnsi" w:cstheme="majorHAnsi"/>
          <w:bCs/>
          <w:spacing w:val="-8"/>
        </w:rPr>
      </w:pPr>
      <w:r w:rsidRPr="004406FA">
        <w:rPr>
          <w:rFonts w:asciiTheme="majorHAnsi" w:hAnsiTheme="majorHAnsi" w:cstheme="majorHAnsi"/>
          <w:bCs/>
          <w:spacing w:val="-8"/>
        </w:rPr>
        <w:t>- Có khả năng khai thác dữ liệu và tích hợp vào các hệ thống hiện có của Thành ủy.</w:t>
      </w:r>
    </w:p>
    <w:p w14:paraId="1665A7D4" w14:textId="77777777" w:rsidR="004406FA" w:rsidRPr="004406FA" w:rsidRDefault="004406FA" w:rsidP="00713E3A">
      <w:pPr>
        <w:spacing w:before="60" w:after="60" w:line="360" w:lineRule="exact"/>
        <w:ind w:firstLine="567"/>
        <w:jc w:val="both"/>
        <w:rPr>
          <w:rFonts w:asciiTheme="majorHAnsi" w:hAnsiTheme="majorHAnsi" w:cstheme="majorHAnsi"/>
        </w:rPr>
      </w:pPr>
      <w:r w:rsidRPr="004406FA">
        <w:rPr>
          <w:rFonts w:asciiTheme="majorHAnsi" w:hAnsiTheme="majorHAnsi" w:cstheme="majorHAnsi"/>
          <w:bCs/>
        </w:rPr>
        <w:t xml:space="preserve">- Tuân thủ </w:t>
      </w:r>
      <w:r w:rsidRPr="004406FA">
        <w:rPr>
          <w:rFonts w:asciiTheme="majorHAnsi" w:hAnsiTheme="majorHAnsi" w:cstheme="majorHAnsi"/>
        </w:rPr>
        <w:t>Kiến trúc tổng thể công nghệ thông tin và truyền thông thống nhất trong các cơ quan đảng thành phố Hà Nội Phiên bản 1.0 ban hành kèm theo Quyết định số 6506-QĐ/TU, ngày 17/4/2024 của Ban Thường vụ Thành ủy Hà Nội.</w:t>
      </w:r>
    </w:p>
    <w:p w14:paraId="54E43C24" w14:textId="77777777" w:rsidR="004406FA" w:rsidRPr="004406FA" w:rsidRDefault="004406FA" w:rsidP="00713E3A">
      <w:pPr>
        <w:spacing w:before="60" w:after="60" w:line="360" w:lineRule="exact"/>
        <w:ind w:firstLine="567"/>
        <w:jc w:val="both"/>
        <w:rPr>
          <w:rFonts w:asciiTheme="majorHAnsi" w:hAnsiTheme="majorHAnsi" w:cstheme="majorHAnsi"/>
          <w:b/>
          <w:bCs/>
        </w:rPr>
      </w:pPr>
      <w:r w:rsidRPr="004406FA">
        <w:rPr>
          <w:rFonts w:asciiTheme="majorHAnsi" w:hAnsiTheme="majorHAnsi" w:cstheme="majorHAnsi"/>
          <w:b/>
          <w:bCs/>
        </w:rPr>
        <w:t>4. Yêu cầu mô hình triển khai:</w:t>
      </w:r>
    </w:p>
    <w:p w14:paraId="52E41FE5" w14:textId="77777777" w:rsidR="004406FA" w:rsidRPr="004406FA" w:rsidRDefault="004406FA" w:rsidP="00713E3A">
      <w:pPr>
        <w:spacing w:before="60" w:after="60" w:line="360" w:lineRule="exact"/>
        <w:ind w:firstLine="567"/>
        <w:jc w:val="both"/>
        <w:rPr>
          <w:rFonts w:asciiTheme="majorHAnsi" w:hAnsiTheme="majorHAnsi" w:cstheme="majorHAnsi"/>
          <w:color w:val="000000"/>
        </w:rPr>
      </w:pPr>
      <w:r w:rsidRPr="004406FA">
        <w:rPr>
          <w:rFonts w:asciiTheme="majorHAnsi" w:hAnsiTheme="majorHAnsi" w:cstheme="majorHAnsi"/>
          <w:color w:val="000000"/>
        </w:rPr>
        <w:t>- Phần mềm được thiết kế có khả năng tương thích cao, chịu tải tốt, tốc độ cập nhật nhanh chóng, hỗ trợ đa nền tảng và dễ dàng mở rộng.</w:t>
      </w:r>
    </w:p>
    <w:p w14:paraId="14A886D6" w14:textId="77777777" w:rsidR="004406FA" w:rsidRPr="004406FA" w:rsidRDefault="004406FA" w:rsidP="00713E3A">
      <w:pPr>
        <w:tabs>
          <w:tab w:val="left" w:pos="567"/>
        </w:tabs>
        <w:spacing w:before="60" w:after="60" w:line="360" w:lineRule="exact"/>
        <w:ind w:firstLine="567"/>
        <w:jc w:val="both"/>
        <w:rPr>
          <w:rFonts w:asciiTheme="majorHAnsi" w:hAnsiTheme="majorHAnsi" w:cstheme="majorHAnsi"/>
          <w:bCs/>
          <w:i/>
          <w:iCs/>
        </w:rPr>
      </w:pPr>
      <w:r w:rsidRPr="004406FA">
        <w:rPr>
          <w:rFonts w:asciiTheme="majorHAnsi" w:hAnsiTheme="majorHAnsi" w:cstheme="majorHAnsi"/>
          <w:bCs/>
          <w:i/>
          <w:iCs/>
        </w:rPr>
        <w:t xml:space="preserve">* </w:t>
      </w:r>
      <w:r w:rsidRPr="004406FA">
        <w:rPr>
          <w:rFonts w:asciiTheme="majorHAnsi" w:hAnsiTheme="majorHAnsi" w:cstheme="majorHAnsi"/>
          <w:bCs/>
          <w:i/>
          <w:iCs/>
          <w:lang w:val="vi-VN"/>
        </w:rPr>
        <w:t>Ứng dụng công nghệ điện toán đám mây</w:t>
      </w:r>
      <w:r w:rsidRPr="004406FA">
        <w:rPr>
          <w:rFonts w:asciiTheme="majorHAnsi" w:hAnsiTheme="majorHAnsi" w:cstheme="majorHAnsi"/>
          <w:bCs/>
          <w:i/>
          <w:iCs/>
        </w:rPr>
        <w:t>:</w:t>
      </w:r>
    </w:p>
    <w:p w14:paraId="20496FC6" w14:textId="77777777" w:rsidR="004406FA" w:rsidRPr="004406FA" w:rsidRDefault="004406FA" w:rsidP="00713E3A">
      <w:pPr>
        <w:spacing w:before="60" w:after="60" w:line="360" w:lineRule="exact"/>
        <w:ind w:firstLine="567"/>
        <w:jc w:val="both"/>
        <w:rPr>
          <w:rFonts w:asciiTheme="majorHAnsi" w:hAnsiTheme="majorHAnsi" w:cstheme="majorHAnsi"/>
          <w:color w:val="000000"/>
        </w:rPr>
      </w:pPr>
      <w:r w:rsidRPr="004406FA">
        <w:rPr>
          <w:rFonts w:asciiTheme="majorHAnsi" w:hAnsiTheme="majorHAnsi" w:cstheme="majorHAnsi"/>
          <w:color w:val="000000"/>
        </w:rPr>
        <w:t>- Người dùng cuối không phải cài đặt chương trình ứng dụng trên máy tính.</w:t>
      </w:r>
    </w:p>
    <w:p w14:paraId="3C51C2F7" w14:textId="77777777" w:rsidR="004406FA" w:rsidRPr="004406FA" w:rsidRDefault="004406FA" w:rsidP="00713E3A">
      <w:pPr>
        <w:spacing w:before="60" w:after="60" w:line="360" w:lineRule="exact"/>
        <w:ind w:firstLine="567"/>
        <w:jc w:val="both"/>
        <w:rPr>
          <w:rFonts w:asciiTheme="majorHAnsi" w:hAnsiTheme="majorHAnsi" w:cstheme="majorHAnsi"/>
          <w:color w:val="000000"/>
        </w:rPr>
      </w:pPr>
      <w:r w:rsidRPr="004406FA">
        <w:rPr>
          <w:rFonts w:asciiTheme="majorHAnsi" w:hAnsiTheme="majorHAnsi" w:cstheme="majorHAnsi"/>
          <w:color w:val="000000"/>
        </w:rPr>
        <w:t>- Ứng dụng được quản lý thông qua sử dụng trình duyệt web.</w:t>
      </w:r>
    </w:p>
    <w:p w14:paraId="27B154E0" w14:textId="77777777" w:rsidR="004406FA" w:rsidRPr="004406FA" w:rsidRDefault="004406FA" w:rsidP="00713E3A">
      <w:pPr>
        <w:spacing w:before="60" w:after="60" w:line="340" w:lineRule="exact"/>
        <w:ind w:firstLine="567"/>
        <w:jc w:val="both"/>
        <w:rPr>
          <w:rFonts w:asciiTheme="majorHAnsi" w:hAnsiTheme="majorHAnsi" w:cstheme="majorHAnsi"/>
          <w:color w:val="000000"/>
        </w:rPr>
      </w:pPr>
      <w:r w:rsidRPr="004406FA">
        <w:rPr>
          <w:rFonts w:asciiTheme="majorHAnsi" w:hAnsiTheme="majorHAnsi" w:cstheme="majorHAnsi"/>
          <w:color w:val="000000"/>
        </w:rPr>
        <w:lastRenderedPageBreak/>
        <w:t>- Phần mềm hỗ trợ sử dụng trên các thiết bị di động, máy tính bảng, … (có kết nối Internet).</w:t>
      </w:r>
    </w:p>
    <w:p w14:paraId="5911D25E" w14:textId="77777777" w:rsidR="004406FA" w:rsidRPr="004406FA" w:rsidRDefault="004406FA" w:rsidP="00713E3A">
      <w:pPr>
        <w:spacing w:before="60" w:after="60" w:line="340" w:lineRule="exact"/>
        <w:ind w:firstLine="567"/>
        <w:jc w:val="both"/>
        <w:rPr>
          <w:rFonts w:asciiTheme="majorHAnsi" w:hAnsiTheme="majorHAnsi" w:cstheme="majorHAnsi"/>
          <w:color w:val="000000"/>
        </w:rPr>
      </w:pPr>
      <w:r w:rsidRPr="004406FA">
        <w:rPr>
          <w:rFonts w:asciiTheme="majorHAnsi" w:hAnsiTheme="majorHAnsi" w:cstheme="majorHAnsi"/>
          <w:color w:val="000000"/>
        </w:rPr>
        <w:t>- Có hệ thống sao lưu dự phòng, dữ liệu được sao lưu định kỳ, đảm bảo tính an toàn cho dữ liệu</w:t>
      </w:r>
      <w:bookmarkStart w:id="2" w:name="_Toc697266146"/>
    </w:p>
    <w:p w14:paraId="1BC03472" w14:textId="77777777" w:rsidR="004406FA" w:rsidRPr="004406FA" w:rsidRDefault="004406FA" w:rsidP="00713E3A">
      <w:pPr>
        <w:spacing w:before="60" w:after="60" w:line="340" w:lineRule="exact"/>
        <w:ind w:firstLine="567"/>
        <w:jc w:val="both"/>
        <w:rPr>
          <w:rFonts w:asciiTheme="majorHAnsi" w:hAnsiTheme="majorHAnsi" w:cstheme="majorHAnsi"/>
          <w:b/>
          <w:bCs/>
        </w:rPr>
      </w:pPr>
      <w:r w:rsidRPr="004406FA">
        <w:rPr>
          <w:rFonts w:asciiTheme="majorHAnsi" w:hAnsiTheme="majorHAnsi" w:cstheme="majorHAnsi"/>
          <w:b/>
          <w:bCs/>
        </w:rPr>
        <w:t>5. Yêu cầu đảm bảo bảo mật, an toàn</w:t>
      </w:r>
      <w:bookmarkEnd w:id="2"/>
      <w:r w:rsidRPr="004406FA">
        <w:rPr>
          <w:rFonts w:asciiTheme="majorHAnsi" w:hAnsiTheme="majorHAnsi" w:cstheme="majorHAnsi"/>
          <w:b/>
          <w:bCs/>
        </w:rPr>
        <w:t xml:space="preserve"> thông tin:</w:t>
      </w:r>
    </w:p>
    <w:p w14:paraId="37A8BA27" w14:textId="77777777" w:rsidR="004406FA" w:rsidRPr="004406FA" w:rsidRDefault="004406FA" w:rsidP="00713E3A">
      <w:pPr>
        <w:pStyle w:val="NormalWeb"/>
        <w:spacing w:before="60" w:after="60" w:line="340" w:lineRule="exact"/>
        <w:ind w:firstLine="567"/>
        <w:jc w:val="both"/>
        <w:rPr>
          <w:rFonts w:asciiTheme="majorHAnsi" w:hAnsiTheme="majorHAnsi" w:cstheme="majorHAnsi"/>
          <w:bCs/>
          <w:i/>
          <w:iCs/>
          <w:sz w:val="28"/>
          <w:szCs w:val="28"/>
        </w:rPr>
      </w:pPr>
      <w:r w:rsidRPr="004406FA">
        <w:rPr>
          <w:rFonts w:asciiTheme="majorHAnsi" w:hAnsiTheme="majorHAnsi" w:cstheme="majorHAnsi"/>
          <w:bCs/>
          <w:i/>
          <w:iCs/>
          <w:sz w:val="28"/>
          <w:szCs w:val="28"/>
        </w:rPr>
        <w:t>a) Quản lý xác thực thông tin định danh</w:t>
      </w:r>
    </w:p>
    <w:p w14:paraId="5EFA419C" w14:textId="77777777" w:rsidR="004406FA" w:rsidRPr="004406FA" w:rsidRDefault="004406FA" w:rsidP="00713E3A">
      <w:pPr>
        <w:tabs>
          <w:tab w:val="left" w:pos="1134"/>
        </w:tabs>
        <w:spacing w:before="60" w:after="60" w:line="340" w:lineRule="exact"/>
        <w:ind w:firstLine="567"/>
        <w:jc w:val="both"/>
        <w:rPr>
          <w:rFonts w:asciiTheme="majorHAnsi" w:hAnsiTheme="majorHAnsi" w:cstheme="majorHAnsi"/>
        </w:rPr>
      </w:pPr>
      <w:r w:rsidRPr="004406FA">
        <w:rPr>
          <w:rFonts w:asciiTheme="majorHAnsi" w:hAnsiTheme="majorHAnsi" w:cstheme="majorHAnsi"/>
        </w:rPr>
        <w:t>- Tên đăng nhập phải là duy nhất, không phân biệt hoa thường, chỉ nên chứa tập các ký tự là chữ cái, chữ số, dấu gạch dưới.</w:t>
      </w:r>
    </w:p>
    <w:p w14:paraId="41B3D689" w14:textId="77777777" w:rsidR="004406FA" w:rsidRPr="004406FA" w:rsidRDefault="004406FA" w:rsidP="00713E3A">
      <w:pPr>
        <w:tabs>
          <w:tab w:val="left" w:pos="1134"/>
        </w:tabs>
        <w:spacing w:before="60" w:after="60" w:line="340" w:lineRule="exact"/>
        <w:ind w:firstLine="567"/>
        <w:jc w:val="both"/>
        <w:rPr>
          <w:rFonts w:asciiTheme="majorHAnsi" w:hAnsiTheme="majorHAnsi" w:cstheme="majorHAnsi"/>
        </w:rPr>
      </w:pPr>
      <w:r w:rsidRPr="004406FA">
        <w:rPr>
          <w:rFonts w:asciiTheme="majorHAnsi" w:hAnsiTheme="majorHAnsi" w:cstheme="majorHAnsi"/>
        </w:rPr>
        <w:t>- Thiết lập chính sách mật khẩu mạnh:</w:t>
      </w:r>
    </w:p>
    <w:p w14:paraId="2B3A2FF2" w14:textId="77777777" w:rsidR="004406FA" w:rsidRPr="004406FA" w:rsidRDefault="004406FA" w:rsidP="00713E3A">
      <w:pPr>
        <w:tabs>
          <w:tab w:val="left" w:pos="1134"/>
        </w:tabs>
        <w:spacing w:before="60" w:after="60" w:line="340" w:lineRule="exact"/>
        <w:ind w:firstLine="567"/>
        <w:jc w:val="both"/>
        <w:rPr>
          <w:rFonts w:asciiTheme="majorHAnsi" w:hAnsiTheme="majorHAnsi" w:cstheme="majorHAnsi"/>
        </w:rPr>
      </w:pPr>
      <w:r w:rsidRPr="004406FA">
        <w:rPr>
          <w:rFonts w:asciiTheme="majorHAnsi" w:hAnsiTheme="majorHAnsi" w:cstheme="majorHAnsi"/>
        </w:rPr>
        <w:t>- Có chức năng reset/ quên mật khẩu:</w:t>
      </w:r>
    </w:p>
    <w:p w14:paraId="53FA275E" w14:textId="068B84D6" w:rsidR="004406FA" w:rsidRPr="004406FA" w:rsidRDefault="00AA105A" w:rsidP="00713E3A">
      <w:pPr>
        <w:pStyle w:val="NormalWeb"/>
        <w:spacing w:before="60" w:after="60" w:line="340" w:lineRule="exact"/>
        <w:ind w:firstLine="567"/>
        <w:jc w:val="both"/>
        <w:rPr>
          <w:rFonts w:asciiTheme="majorHAnsi" w:hAnsiTheme="majorHAnsi" w:cstheme="majorHAnsi"/>
          <w:bCs/>
          <w:i/>
          <w:iCs/>
          <w:sz w:val="28"/>
          <w:szCs w:val="28"/>
        </w:rPr>
      </w:pPr>
      <w:r>
        <w:rPr>
          <w:rFonts w:asciiTheme="majorHAnsi" w:hAnsiTheme="majorHAnsi" w:cstheme="majorHAnsi"/>
          <w:bCs/>
          <w:i/>
          <w:iCs/>
          <w:sz w:val="28"/>
          <w:szCs w:val="28"/>
          <w:lang w:val="en-US"/>
        </w:rPr>
        <w:t>b</w:t>
      </w:r>
      <w:r w:rsidR="004406FA" w:rsidRPr="004406FA">
        <w:rPr>
          <w:rFonts w:asciiTheme="majorHAnsi" w:hAnsiTheme="majorHAnsi" w:cstheme="majorHAnsi"/>
          <w:bCs/>
          <w:i/>
          <w:iCs/>
          <w:sz w:val="28"/>
          <w:szCs w:val="28"/>
        </w:rPr>
        <w:t>) Quản lý phiên đăng nhập</w:t>
      </w:r>
    </w:p>
    <w:p w14:paraId="3EC52BEC" w14:textId="77777777" w:rsidR="004406FA" w:rsidRPr="004406FA" w:rsidRDefault="004406FA" w:rsidP="00713E3A">
      <w:pPr>
        <w:tabs>
          <w:tab w:val="left" w:pos="720"/>
          <w:tab w:val="left" w:pos="1134"/>
        </w:tabs>
        <w:spacing w:before="60" w:after="60" w:line="340" w:lineRule="exact"/>
        <w:ind w:firstLine="567"/>
        <w:jc w:val="both"/>
        <w:rPr>
          <w:rFonts w:asciiTheme="majorHAnsi" w:hAnsiTheme="majorHAnsi" w:cstheme="majorHAnsi"/>
        </w:rPr>
      </w:pPr>
      <w:r w:rsidRPr="004406FA">
        <w:rPr>
          <w:rFonts w:asciiTheme="majorHAnsi" w:hAnsiTheme="majorHAnsi" w:cstheme="majorHAnsi"/>
        </w:rPr>
        <w:t>- Session phải được quản lý bởi server, sinh ngẫu nhiên và độ dài tối thiểu là 128-bit.</w:t>
      </w:r>
    </w:p>
    <w:p w14:paraId="2D32D05B" w14:textId="77777777" w:rsidR="004406FA" w:rsidRPr="004406FA" w:rsidRDefault="004406FA" w:rsidP="00713E3A">
      <w:pPr>
        <w:tabs>
          <w:tab w:val="left" w:pos="720"/>
          <w:tab w:val="left" w:pos="1134"/>
        </w:tabs>
        <w:spacing w:before="60" w:after="60" w:line="340" w:lineRule="exact"/>
        <w:ind w:firstLine="567"/>
        <w:jc w:val="both"/>
        <w:rPr>
          <w:rFonts w:asciiTheme="majorHAnsi" w:hAnsiTheme="majorHAnsi" w:cstheme="majorHAnsi"/>
        </w:rPr>
      </w:pPr>
      <w:r w:rsidRPr="004406FA">
        <w:rPr>
          <w:rFonts w:asciiTheme="majorHAnsi" w:hAnsiTheme="majorHAnsi" w:cstheme="majorHAnsi"/>
        </w:rPr>
        <w:t>- Session phải được thiết lập thời gian timeout, giá trị timeout nên cân bằng giữa nhu cầu thương mại và yếu tố bảo mật.</w:t>
      </w:r>
    </w:p>
    <w:p w14:paraId="117001D0" w14:textId="77777777" w:rsidR="004406FA" w:rsidRPr="004406FA" w:rsidRDefault="004406FA" w:rsidP="00713E3A">
      <w:pPr>
        <w:tabs>
          <w:tab w:val="left" w:pos="720"/>
          <w:tab w:val="left" w:pos="1134"/>
        </w:tabs>
        <w:spacing w:before="60" w:after="60" w:line="340" w:lineRule="exact"/>
        <w:ind w:firstLine="567"/>
        <w:jc w:val="both"/>
        <w:rPr>
          <w:rFonts w:asciiTheme="majorHAnsi" w:hAnsiTheme="majorHAnsi" w:cstheme="majorHAnsi"/>
        </w:rPr>
      </w:pPr>
      <w:r w:rsidRPr="004406FA">
        <w:rPr>
          <w:rFonts w:asciiTheme="majorHAnsi" w:hAnsiTheme="majorHAnsi" w:cstheme="majorHAnsi"/>
        </w:rPr>
        <w:t>- Tạo mới session sau khi đăng nhập thành công.</w:t>
      </w:r>
    </w:p>
    <w:p w14:paraId="1102385F" w14:textId="77777777" w:rsidR="004406FA" w:rsidRPr="004406FA" w:rsidRDefault="004406FA" w:rsidP="00713E3A">
      <w:pPr>
        <w:tabs>
          <w:tab w:val="left" w:pos="720"/>
          <w:tab w:val="left" w:pos="1134"/>
        </w:tabs>
        <w:spacing w:before="60" w:after="60" w:line="340" w:lineRule="exact"/>
        <w:ind w:firstLine="567"/>
        <w:jc w:val="both"/>
        <w:rPr>
          <w:rFonts w:asciiTheme="majorHAnsi" w:hAnsiTheme="majorHAnsi" w:cstheme="majorHAnsi"/>
          <w:spacing w:val="-8"/>
        </w:rPr>
      </w:pPr>
      <w:r w:rsidRPr="004406FA">
        <w:rPr>
          <w:rFonts w:asciiTheme="majorHAnsi" w:hAnsiTheme="majorHAnsi" w:cstheme="majorHAnsi"/>
          <w:spacing w:val="-8"/>
        </w:rPr>
        <w:t>- Xóa giá trị sessionid và các dữ liệu gắn với session đó khi người dùng đăng xuất.</w:t>
      </w:r>
    </w:p>
    <w:p w14:paraId="1D3943A5" w14:textId="77777777" w:rsidR="004406FA" w:rsidRPr="004406FA" w:rsidRDefault="004406FA" w:rsidP="00713E3A">
      <w:pPr>
        <w:tabs>
          <w:tab w:val="left" w:pos="720"/>
          <w:tab w:val="left" w:pos="1134"/>
        </w:tabs>
        <w:spacing w:before="60" w:after="60" w:line="340" w:lineRule="exact"/>
        <w:ind w:firstLine="567"/>
        <w:jc w:val="both"/>
        <w:rPr>
          <w:rFonts w:asciiTheme="majorHAnsi" w:hAnsiTheme="majorHAnsi" w:cstheme="majorHAnsi"/>
        </w:rPr>
      </w:pPr>
      <w:r w:rsidRPr="004406FA">
        <w:rPr>
          <w:rFonts w:asciiTheme="majorHAnsi" w:hAnsiTheme="majorHAnsi" w:cstheme="majorHAnsi"/>
        </w:rPr>
        <w:t>- Cấu hình thuộc tính “Secure” đối với các ứng dụng sử dụng HTTPS và “HTTP-Only” cho trường Cookie.</w:t>
      </w:r>
    </w:p>
    <w:p w14:paraId="3CC2DDDC" w14:textId="2573B07F" w:rsidR="004406FA" w:rsidRPr="004406FA" w:rsidRDefault="00AA105A" w:rsidP="00713E3A">
      <w:pPr>
        <w:pStyle w:val="NormalWeb"/>
        <w:spacing w:before="60" w:after="60" w:line="340" w:lineRule="exact"/>
        <w:ind w:firstLine="567"/>
        <w:jc w:val="both"/>
        <w:rPr>
          <w:rFonts w:asciiTheme="majorHAnsi" w:hAnsiTheme="majorHAnsi" w:cstheme="majorHAnsi"/>
          <w:bCs/>
          <w:i/>
          <w:iCs/>
          <w:sz w:val="28"/>
          <w:szCs w:val="28"/>
        </w:rPr>
      </w:pPr>
      <w:r>
        <w:rPr>
          <w:rFonts w:asciiTheme="majorHAnsi" w:hAnsiTheme="majorHAnsi" w:cstheme="majorHAnsi"/>
          <w:bCs/>
          <w:i/>
          <w:iCs/>
          <w:sz w:val="28"/>
          <w:szCs w:val="28"/>
          <w:lang w:val="en-US"/>
        </w:rPr>
        <w:t>c</w:t>
      </w:r>
      <w:r w:rsidR="004406FA" w:rsidRPr="004406FA">
        <w:rPr>
          <w:rFonts w:asciiTheme="majorHAnsi" w:hAnsiTheme="majorHAnsi" w:cstheme="majorHAnsi"/>
          <w:bCs/>
          <w:i/>
          <w:iCs/>
          <w:sz w:val="28"/>
          <w:szCs w:val="28"/>
        </w:rPr>
        <w:t>) Phân quyền</w:t>
      </w:r>
    </w:p>
    <w:p w14:paraId="3DBE13D9" w14:textId="77777777" w:rsidR="004406FA" w:rsidRPr="004406FA" w:rsidRDefault="004406FA" w:rsidP="00713E3A">
      <w:pPr>
        <w:tabs>
          <w:tab w:val="left" w:pos="720"/>
          <w:tab w:val="left" w:pos="1134"/>
        </w:tabs>
        <w:spacing w:before="60" w:after="60" w:line="340" w:lineRule="exact"/>
        <w:ind w:firstLine="567"/>
        <w:jc w:val="both"/>
        <w:rPr>
          <w:rFonts w:asciiTheme="majorHAnsi" w:hAnsiTheme="majorHAnsi" w:cstheme="majorHAnsi"/>
        </w:rPr>
      </w:pPr>
      <w:r w:rsidRPr="004406FA">
        <w:rPr>
          <w:rFonts w:asciiTheme="majorHAnsi" w:hAnsiTheme="majorHAnsi" w:cstheme="majorHAnsi"/>
        </w:rPr>
        <w:t>- Phân quyền tối thiểu, chỉ đáp ứng đủ chức năng và tài nguyên cho người dùng/ứng dụng.</w:t>
      </w:r>
    </w:p>
    <w:p w14:paraId="400C3DA7" w14:textId="77777777" w:rsidR="004406FA" w:rsidRPr="004406FA" w:rsidRDefault="004406FA" w:rsidP="00713E3A">
      <w:pPr>
        <w:tabs>
          <w:tab w:val="left" w:pos="720"/>
          <w:tab w:val="left" w:pos="1134"/>
        </w:tabs>
        <w:spacing w:before="60" w:after="60" w:line="340" w:lineRule="exact"/>
        <w:ind w:firstLine="567"/>
        <w:jc w:val="both"/>
        <w:rPr>
          <w:rFonts w:asciiTheme="majorHAnsi" w:hAnsiTheme="majorHAnsi" w:cstheme="majorHAnsi"/>
        </w:rPr>
      </w:pPr>
      <w:r w:rsidRPr="004406FA">
        <w:rPr>
          <w:rFonts w:asciiTheme="majorHAnsi" w:hAnsiTheme="majorHAnsi" w:cstheme="majorHAnsi"/>
        </w:rPr>
        <w:t>- Phía giao diện người dùng: Chỉ hiển thị các thành phần giao diện, đường dẫn, hàm, ... tương ứng với quyền của người dùng.</w:t>
      </w:r>
    </w:p>
    <w:p w14:paraId="30A616FF" w14:textId="77777777" w:rsidR="004406FA" w:rsidRPr="004406FA" w:rsidRDefault="004406FA" w:rsidP="00713E3A">
      <w:pPr>
        <w:tabs>
          <w:tab w:val="left" w:pos="720"/>
          <w:tab w:val="left" w:pos="1134"/>
        </w:tabs>
        <w:spacing w:before="60" w:after="60" w:line="340" w:lineRule="exact"/>
        <w:ind w:firstLine="567"/>
        <w:jc w:val="both"/>
        <w:rPr>
          <w:rFonts w:asciiTheme="majorHAnsi" w:hAnsiTheme="majorHAnsi" w:cstheme="majorHAnsi"/>
        </w:rPr>
      </w:pPr>
      <w:r w:rsidRPr="004406FA">
        <w:rPr>
          <w:rFonts w:asciiTheme="majorHAnsi" w:hAnsiTheme="majorHAnsi" w:cstheme="majorHAnsi"/>
        </w:rPr>
        <w:t>- Phía server: Kiểm tra quyền tác động của người dùng/ứng dụng trên các hàm và tài nguyên tương ứng trước khi thực hiện bất cứ tác vụ nào tới hệ thống.</w:t>
      </w:r>
    </w:p>
    <w:p w14:paraId="6ECCFA9E" w14:textId="77777777" w:rsidR="004406FA" w:rsidRPr="004406FA" w:rsidRDefault="004406FA" w:rsidP="00713E3A">
      <w:pPr>
        <w:tabs>
          <w:tab w:val="left" w:pos="720"/>
          <w:tab w:val="left" w:pos="1134"/>
        </w:tabs>
        <w:spacing w:before="60" w:after="60" w:line="340" w:lineRule="exact"/>
        <w:ind w:firstLine="567"/>
        <w:jc w:val="both"/>
        <w:rPr>
          <w:rFonts w:asciiTheme="majorHAnsi" w:hAnsiTheme="majorHAnsi" w:cstheme="majorHAnsi"/>
        </w:rPr>
      </w:pPr>
      <w:r w:rsidRPr="004406FA">
        <w:rPr>
          <w:rFonts w:asciiTheme="majorHAnsi" w:hAnsiTheme="majorHAnsi" w:cstheme="majorHAnsi"/>
        </w:rPr>
        <w:t>- Có tính năng xóa phiên làm việc hiện tại của người dùng hoặc các cơ chế tương đương đối với các trường hợp quyền người dùng bị thay đổi hoặc bị disable bởi người dùng có thẩm quyền.</w:t>
      </w:r>
    </w:p>
    <w:p w14:paraId="48B77243" w14:textId="77777777" w:rsidR="004406FA" w:rsidRPr="004406FA" w:rsidRDefault="004406FA" w:rsidP="00713E3A">
      <w:pPr>
        <w:tabs>
          <w:tab w:val="left" w:pos="720"/>
          <w:tab w:val="left" w:pos="1134"/>
        </w:tabs>
        <w:spacing w:before="60" w:after="60" w:line="340" w:lineRule="exact"/>
        <w:ind w:firstLine="567"/>
        <w:jc w:val="both"/>
        <w:rPr>
          <w:rFonts w:asciiTheme="majorHAnsi" w:hAnsiTheme="majorHAnsi" w:cstheme="majorHAnsi"/>
          <w:spacing w:val="-6"/>
        </w:rPr>
      </w:pPr>
      <w:r w:rsidRPr="004406FA">
        <w:rPr>
          <w:rFonts w:asciiTheme="majorHAnsi" w:hAnsiTheme="majorHAnsi" w:cstheme="majorHAnsi"/>
          <w:spacing w:val="-6"/>
        </w:rPr>
        <w:t>- Không đặt trang quản trị public internet, trong trường hợp bắt buộc phải đặt public phải giới hạn các IP được phép truy cập hoặc sử dụng cơ chế xác thực đa nhân tố.</w:t>
      </w:r>
    </w:p>
    <w:p w14:paraId="40A75FB6" w14:textId="77777777" w:rsidR="004406FA" w:rsidRPr="004406FA" w:rsidRDefault="004406FA" w:rsidP="00713E3A">
      <w:pPr>
        <w:spacing w:before="60" w:after="60" w:line="340" w:lineRule="exact"/>
        <w:ind w:firstLine="567"/>
        <w:jc w:val="both"/>
        <w:rPr>
          <w:rFonts w:asciiTheme="majorHAnsi" w:hAnsiTheme="majorHAnsi" w:cstheme="majorHAnsi"/>
          <w:b/>
          <w:bCs/>
        </w:rPr>
      </w:pPr>
      <w:bookmarkStart w:id="3" w:name="_Toc801738488"/>
      <w:r w:rsidRPr="004406FA">
        <w:rPr>
          <w:rFonts w:asciiTheme="majorHAnsi" w:hAnsiTheme="majorHAnsi" w:cstheme="majorHAnsi"/>
          <w:b/>
          <w:bCs/>
        </w:rPr>
        <w:t>6. Yêu cầu sao lưu và phục hồi dữ liệu</w:t>
      </w:r>
      <w:bookmarkEnd w:id="3"/>
      <w:r w:rsidRPr="004406FA">
        <w:rPr>
          <w:rFonts w:asciiTheme="majorHAnsi" w:hAnsiTheme="majorHAnsi" w:cstheme="majorHAnsi"/>
          <w:b/>
          <w:bCs/>
        </w:rPr>
        <w:t>:</w:t>
      </w:r>
    </w:p>
    <w:p w14:paraId="700FAE1E" w14:textId="77777777" w:rsidR="004406FA" w:rsidRPr="004406FA" w:rsidRDefault="004406FA" w:rsidP="00713E3A">
      <w:pPr>
        <w:pStyle w:val="NormalWeb"/>
        <w:spacing w:before="60" w:after="60" w:line="340" w:lineRule="exact"/>
        <w:ind w:firstLine="567"/>
        <w:jc w:val="both"/>
        <w:rPr>
          <w:rFonts w:asciiTheme="majorHAnsi" w:hAnsiTheme="majorHAnsi" w:cstheme="majorHAnsi"/>
          <w:sz w:val="28"/>
          <w:szCs w:val="28"/>
        </w:rPr>
      </w:pPr>
      <w:r w:rsidRPr="004406FA">
        <w:rPr>
          <w:rFonts w:asciiTheme="majorHAnsi" w:hAnsiTheme="majorHAnsi" w:cstheme="majorHAnsi"/>
          <w:sz w:val="28"/>
          <w:szCs w:val="28"/>
          <w:lang w:val="en-US"/>
        </w:rPr>
        <w:t xml:space="preserve">Phần mềm </w:t>
      </w:r>
      <w:r w:rsidRPr="004406FA">
        <w:rPr>
          <w:rFonts w:asciiTheme="majorHAnsi" w:hAnsiTheme="majorHAnsi" w:cstheme="majorHAnsi"/>
          <w:sz w:val="28"/>
          <w:szCs w:val="28"/>
        </w:rPr>
        <w:t>cung cấp cơ chế sao lưu dữ liệu an toàn, đảm bảo tính sẵn sàng, toàn vẹn của dữ liệu như sau:</w:t>
      </w:r>
    </w:p>
    <w:p w14:paraId="2497AF68" w14:textId="77777777" w:rsidR="004406FA" w:rsidRPr="004406FA" w:rsidRDefault="004406FA" w:rsidP="00713E3A">
      <w:pPr>
        <w:tabs>
          <w:tab w:val="left" w:pos="720"/>
          <w:tab w:val="left" w:pos="1134"/>
        </w:tabs>
        <w:spacing w:before="60" w:after="60" w:line="340" w:lineRule="exact"/>
        <w:ind w:firstLine="567"/>
        <w:jc w:val="both"/>
        <w:rPr>
          <w:rFonts w:asciiTheme="majorHAnsi" w:hAnsiTheme="majorHAnsi" w:cstheme="majorHAnsi"/>
        </w:rPr>
      </w:pPr>
      <w:r w:rsidRPr="004406FA">
        <w:rPr>
          <w:rFonts w:asciiTheme="majorHAnsi" w:hAnsiTheme="majorHAnsi" w:cstheme="majorHAnsi"/>
        </w:rPr>
        <w:t>- Kiến trúc nhiều node data dự phòng: Triển khai các node dự phòng theo mô hình Clustering, dữ liệu được đồng bộ giữa các node với nhau.</w:t>
      </w:r>
    </w:p>
    <w:p w14:paraId="6A310205" w14:textId="77777777" w:rsidR="004406FA" w:rsidRPr="004406FA" w:rsidRDefault="004406FA" w:rsidP="00713E3A">
      <w:pPr>
        <w:tabs>
          <w:tab w:val="left" w:pos="720"/>
          <w:tab w:val="left" w:pos="1134"/>
        </w:tabs>
        <w:spacing w:before="60" w:after="60" w:line="340" w:lineRule="exact"/>
        <w:ind w:firstLine="567"/>
        <w:jc w:val="both"/>
        <w:rPr>
          <w:rFonts w:asciiTheme="majorHAnsi" w:hAnsiTheme="majorHAnsi" w:cstheme="majorHAnsi"/>
          <w:spacing w:val="-4"/>
        </w:rPr>
      </w:pPr>
      <w:r w:rsidRPr="004406FA">
        <w:rPr>
          <w:rFonts w:asciiTheme="majorHAnsi" w:hAnsiTheme="majorHAnsi" w:cstheme="majorHAnsi"/>
          <w:spacing w:val="-4"/>
        </w:rPr>
        <w:t>- Lưu bản sao lưu offline: Phần mềm có thể hỗ trợ tạo job sao lưu/tải dữ liệu định kỳ hoặc đột xuất để sao lưu dữ liệu Database ra lưu tại Site chính và Site dự phòng.</w:t>
      </w:r>
    </w:p>
    <w:p w14:paraId="2DF63067" w14:textId="6E3563E6" w:rsidR="005F503C" w:rsidRDefault="00D0011C" w:rsidP="00030BCC">
      <w:pPr>
        <w:spacing w:before="60" w:after="60" w:line="350" w:lineRule="exact"/>
        <w:jc w:val="center"/>
        <w:rPr>
          <w:rFonts w:asciiTheme="majorHAnsi" w:hAnsiTheme="majorHAnsi" w:cstheme="majorHAnsi"/>
          <w:b/>
          <w:lang w:val="pt-BR"/>
        </w:rPr>
      </w:pPr>
      <w:r>
        <w:rPr>
          <w:rFonts w:asciiTheme="majorHAnsi" w:hAnsiTheme="majorHAnsi" w:cstheme="majorHAnsi"/>
          <w:b/>
          <w:lang w:val="pt-BR"/>
        </w:rPr>
        <w:lastRenderedPageBreak/>
        <w:t xml:space="preserve">Phụ lục </w:t>
      </w:r>
      <w:r w:rsidR="00713E3A">
        <w:rPr>
          <w:rFonts w:asciiTheme="majorHAnsi" w:hAnsiTheme="majorHAnsi" w:cstheme="majorHAnsi"/>
          <w:b/>
          <w:lang w:val="pt-BR"/>
        </w:rPr>
        <w:t xml:space="preserve">2. </w:t>
      </w:r>
      <w:r w:rsidR="006F2E42" w:rsidRPr="006F2E42">
        <w:rPr>
          <w:rFonts w:asciiTheme="majorHAnsi" w:hAnsiTheme="majorHAnsi" w:cstheme="majorHAnsi"/>
          <w:b/>
          <w:lang w:val="pt-BR"/>
        </w:rPr>
        <w:t xml:space="preserve">Phần mềm </w:t>
      </w:r>
      <w:r w:rsidRPr="00D0011C">
        <w:rPr>
          <w:rFonts w:asciiTheme="majorHAnsi" w:hAnsiTheme="majorHAnsi" w:cstheme="majorHAnsi"/>
          <w:b/>
          <w:lang w:val="pt-BR"/>
        </w:rPr>
        <w:t xml:space="preserve">Phần mềm trợ lý ảo hỗ trợ khai thác quản lý </w:t>
      </w:r>
    </w:p>
    <w:p w14:paraId="2E58B8BE" w14:textId="77777777" w:rsidR="00713E3A" w:rsidRDefault="00D0011C" w:rsidP="00030BCC">
      <w:pPr>
        <w:spacing w:before="60" w:after="60" w:line="350" w:lineRule="exact"/>
        <w:jc w:val="center"/>
        <w:rPr>
          <w:rFonts w:asciiTheme="majorHAnsi" w:hAnsiTheme="majorHAnsi" w:cstheme="majorHAnsi"/>
          <w:b/>
          <w:lang w:val="pt-BR"/>
        </w:rPr>
      </w:pPr>
      <w:r w:rsidRPr="00D0011C">
        <w:rPr>
          <w:rFonts w:asciiTheme="majorHAnsi" w:hAnsiTheme="majorHAnsi" w:cstheme="majorHAnsi"/>
          <w:b/>
          <w:lang w:val="pt-BR"/>
        </w:rPr>
        <w:t>văn bản và điều hành</w:t>
      </w:r>
    </w:p>
    <w:p w14:paraId="297E0AE6" w14:textId="6995AE9D" w:rsidR="00DC51E4" w:rsidRPr="00713E3A" w:rsidRDefault="00DC51E4" w:rsidP="00030BCC">
      <w:pPr>
        <w:spacing w:before="60" w:after="60" w:line="350" w:lineRule="exact"/>
        <w:jc w:val="center"/>
        <w:rPr>
          <w:rFonts w:asciiTheme="majorHAnsi" w:hAnsiTheme="majorHAnsi" w:cstheme="majorHAnsi"/>
          <w:b/>
          <w:lang w:val="pt-BR"/>
        </w:rPr>
      </w:pPr>
      <w:r w:rsidRPr="00DC51E4">
        <w:rPr>
          <w:rFonts w:asciiTheme="majorHAnsi" w:hAnsiTheme="majorHAnsi" w:cstheme="majorHAnsi"/>
          <w:i/>
          <w:spacing w:val="-4"/>
          <w:lang w:val="pt-BR"/>
        </w:rPr>
        <w:t xml:space="preserve">(Kèm theo Công văn  số </w:t>
      </w:r>
      <w:r w:rsidR="00BA2DD4" w:rsidRPr="00BA2DD4">
        <w:rPr>
          <w:rFonts w:asciiTheme="majorHAnsi" w:hAnsiTheme="majorHAnsi" w:cstheme="majorHAnsi"/>
          <w:i/>
          <w:spacing w:val="-4"/>
          <w:lang w:val="pt-BR"/>
        </w:rPr>
        <w:t>4797</w:t>
      </w:r>
      <w:r w:rsidRPr="00DC51E4">
        <w:rPr>
          <w:rFonts w:asciiTheme="majorHAnsi" w:hAnsiTheme="majorHAnsi" w:cstheme="majorHAnsi"/>
          <w:i/>
          <w:spacing w:val="-4"/>
          <w:lang w:val="pt-BR"/>
        </w:rPr>
        <w:t xml:space="preserve"> </w:t>
      </w:r>
      <w:r w:rsidR="00BA2DD4">
        <w:rPr>
          <w:rFonts w:asciiTheme="majorHAnsi" w:hAnsiTheme="majorHAnsi" w:cstheme="majorHAnsi"/>
          <w:i/>
          <w:spacing w:val="-4"/>
        </w:rPr>
        <w:t>- CV/VPTU ngày 29</w:t>
      </w:r>
      <w:r w:rsidRPr="00DC51E4">
        <w:rPr>
          <w:rFonts w:asciiTheme="majorHAnsi" w:hAnsiTheme="majorHAnsi" w:cstheme="majorHAnsi"/>
          <w:i/>
          <w:spacing w:val="-4"/>
        </w:rPr>
        <w:t>/3/2025 của Văn phòng Thành ủy)</w:t>
      </w:r>
    </w:p>
    <w:p w14:paraId="03F8DC22" w14:textId="77777777" w:rsidR="004406FA" w:rsidRPr="004406FA" w:rsidRDefault="004406FA" w:rsidP="00030BCC">
      <w:pPr>
        <w:widowControl w:val="0"/>
        <w:spacing w:before="60" w:after="60" w:line="350" w:lineRule="exact"/>
        <w:ind w:firstLine="567"/>
        <w:jc w:val="both"/>
        <w:rPr>
          <w:rFonts w:asciiTheme="majorHAnsi" w:hAnsiTheme="majorHAnsi" w:cstheme="majorHAnsi"/>
          <w:b/>
          <w:bCs/>
        </w:rPr>
      </w:pPr>
      <w:r w:rsidRPr="004406FA">
        <w:rPr>
          <w:rFonts w:asciiTheme="majorHAnsi" w:hAnsiTheme="majorHAnsi" w:cstheme="majorHAnsi"/>
          <w:b/>
          <w:bCs/>
        </w:rPr>
        <w:t>1. Yêu cầu chung:</w:t>
      </w:r>
    </w:p>
    <w:p w14:paraId="7D21BD85" w14:textId="77777777" w:rsidR="004406FA" w:rsidRPr="004406FA" w:rsidRDefault="004406FA" w:rsidP="00030BCC">
      <w:pPr>
        <w:widowControl w:val="0"/>
        <w:spacing w:before="60" w:after="60" w:line="350" w:lineRule="exact"/>
        <w:ind w:firstLine="567"/>
        <w:jc w:val="both"/>
        <w:rPr>
          <w:rFonts w:asciiTheme="majorHAnsi" w:hAnsiTheme="majorHAnsi" w:cstheme="majorHAnsi"/>
        </w:rPr>
      </w:pPr>
      <w:r w:rsidRPr="004406FA">
        <w:rPr>
          <w:rFonts w:asciiTheme="majorHAnsi" w:hAnsiTheme="majorHAnsi" w:cstheme="majorHAnsi"/>
        </w:rPr>
        <w:t xml:space="preserve">Hệ thống thông tin phải tuân thủ Nghị định số 85/2016/NĐ-CP ngày 01/7/2016 của Chính phủ về bảo đảm an toàn hệ thống thông tin theo cấp độ, Thông tư số 12/2022/TT- BTTTT ngày 12/8/2022 của Bộ trưởng Bộ Thông tin và Truyền thông về quy định chi tiết và hướng dẫn một số điều của Nghị định số 85/2016/NĐ-CP ngày 01/7/2016 nhằm đảm bảo an toàn thông tin trên môi trường máy tính, mạng máy tính và Quyết định số 742/QĐ-BTTTT ngày 22/4/2022 của Bộ TTTT ban hành yêu cầu an toàn cơ bản đối với phần mềm nội bộ. </w:t>
      </w:r>
    </w:p>
    <w:p w14:paraId="127087DD" w14:textId="77777777" w:rsidR="004406FA" w:rsidRPr="004406FA" w:rsidRDefault="004406FA" w:rsidP="00030BCC">
      <w:pPr>
        <w:widowControl w:val="0"/>
        <w:spacing w:before="60" w:after="60" w:line="350" w:lineRule="exact"/>
        <w:ind w:firstLine="567"/>
        <w:jc w:val="both"/>
        <w:rPr>
          <w:rFonts w:asciiTheme="majorHAnsi" w:hAnsiTheme="majorHAnsi" w:cstheme="majorHAnsi"/>
          <w:i/>
          <w:iCs/>
          <w:highlight w:val="white"/>
        </w:rPr>
      </w:pPr>
      <w:r w:rsidRPr="004406FA">
        <w:rPr>
          <w:rFonts w:asciiTheme="majorHAnsi" w:hAnsiTheme="majorHAnsi" w:cstheme="majorHAnsi"/>
          <w:i/>
          <w:iCs/>
          <w:highlight w:val="white"/>
        </w:rPr>
        <w:t>* Giải pháp kỹ thuật phải đáp ứng các yêu cầu sau:</w:t>
      </w:r>
    </w:p>
    <w:p w14:paraId="0218D62C" w14:textId="77777777" w:rsidR="004406FA" w:rsidRPr="004406FA" w:rsidRDefault="004406FA" w:rsidP="00030BCC">
      <w:pPr>
        <w:widowControl w:val="0"/>
        <w:spacing w:before="60" w:after="60" w:line="350" w:lineRule="exact"/>
        <w:ind w:firstLine="567"/>
        <w:jc w:val="both"/>
        <w:rPr>
          <w:rFonts w:asciiTheme="majorHAnsi" w:hAnsiTheme="majorHAnsi" w:cstheme="majorHAnsi"/>
        </w:rPr>
      </w:pPr>
      <w:r w:rsidRPr="004406FA">
        <w:rPr>
          <w:rFonts w:asciiTheme="majorHAnsi" w:hAnsiTheme="majorHAnsi" w:cstheme="majorHAnsi"/>
        </w:rPr>
        <w:t>- Tính khả thi: Giải pháp đưa ra phải giải quyết được các yêu cầu đang đặt ra, phù hợp với điều kiện thực tế. Giải pháp nâng cấp phải đảm bảo tính khả thi của dự án sao cho hệ thống khi nâng cấp cần phải dễ dàng trong việc triển khai cũng như khi vận hành tại thời điểm sau.</w:t>
      </w:r>
    </w:p>
    <w:p w14:paraId="0DDD01E5" w14:textId="77777777" w:rsidR="004406FA" w:rsidRPr="004406FA" w:rsidRDefault="004406FA" w:rsidP="00030BCC">
      <w:pPr>
        <w:widowControl w:val="0"/>
        <w:spacing w:before="60" w:after="60" w:line="350" w:lineRule="exact"/>
        <w:ind w:firstLine="567"/>
        <w:jc w:val="both"/>
        <w:rPr>
          <w:rFonts w:asciiTheme="majorHAnsi" w:hAnsiTheme="majorHAnsi" w:cstheme="majorHAnsi"/>
        </w:rPr>
      </w:pPr>
      <w:r w:rsidRPr="004406FA">
        <w:rPr>
          <w:rFonts w:asciiTheme="majorHAnsi" w:hAnsiTheme="majorHAnsi" w:cstheme="majorHAnsi"/>
        </w:rPr>
        <w:t xml:space="preserve">- Hệ thống cho phép người sử dụng (bao gồm cả các đồng chí là Lãnh đạo Thành ủy, thành viên các cuộc họp) được phân quyền khai thác, sử dụng theo từng hồ sơ trình. </w:t>
      </w:r>
    </w:p>
    <w:p w14:paraId="729E729A" w14:textId="77777777" w:rsidR="004406FA" w:rsidRPr="004406FA" w:rsidRDefault="004406FA" w:rsidP="00030BCC">
      <w:pPr>
        <w:widowControl w:val="0"/>
        <w:spacing w:before="60" w:after="60" w:line="350" w:lineRule="exact"/>
        <w:ind w:firstLine="567"/>
        <w:jc w:val="both"/>
        <w:rPr>
          <w:rFonts w:asciiTheme="majorHAnsi" w:hAnsiTheme="majorHAnsi" w:cstheme="majorHAnsi"/>
        </w:rPr>
      </w:pPr>
      <w:r w:rsidRPr="004406FA">
        <w:rPr>
          <w:rFonts w:asciiTheme="majorHAnsi" w:hAnsiTheme="majorHAnsi" w:cstheme="majorHAnsi"/>
        </w:rPr>
        <w:t>- Tính hiện đại: Các giải pháp đưa ra dựa trên các công nghệ mới hiện đại và đang được sử dụng phổ biến.</w:t>
      </w:r>
    </w:p>
    <w:p w14:paraId="439F6892" w14:textId="77777777" w:rsidR="004406FA" w:rsidRPr="004406FA" w:rsidRDefault="004406FA" w:rsidP="00030BCC">
      <w:pPr>
        <w:widowControl w:val="0"/>
        <w:spacing w:before="60" w:after="60" w:line="350" w:lineRule="exact"/>
        <w:ind w:firstLine="567"/>
        <w:jc w:val="both"/>
        <w:rPr>
          <w:rFonts w:asciiTheme="majorHAnsi" w:hAnsiTheme="majorHAnsi" w:cstheme="majorHAnsi"/>
        </w:rPr>
      </w:pPr>
      <w:r w:rsidRPr="004406FA">
        <w:rPr>
          <w:rFonts w:asciiTheme="majorHAnsi" w:hAnsiTheme="majorHAnsi" w:cstheme="majorHAnsi"/>
        </w:rPr>
        <w:t>- Tính chuyên môn: Các giải pháp do các chuyên gia có kinh nghiệm xây dựng. Các chuyên gia và kỹ sư hệ thống phải có đầy đủ kiến thức cũng như kinh nghiệm để giảm thiểu những rủi ro và khó khăn khi triển khai.</w:t>
      </w:r>
    </w:p>
    <w:p w14:paraId="557B6ECC" w14:textId="77777777" w:rsidR="004406FA" w:rsidRPr="004406FA" w:rsidRDefault="004406FA" w:rsidP="00030BCC">
      <w:pPr>
        <w:widowControl w:val="0"/>
        <w:spacing w:before="60" w:after="60" w:line="350" w:lineRule="exact"/>
        <w:ind w:firstLine="567"/>
        <w:jc w:val="both"/>
        <w:rPr>
          <w:rFonts w:asciiTheme="majorHAnsi" w:hAnsiTheme="majorHAnsi" w:cstheme="majorHAnsi"/>
        </w:rPr>
      </w:pPr>
      <w:r w:rsidRPr="004406FA">
        <w:rPr>
          <w:rFonts w:asciiTheme="majorHAnsi" w:hAnsiTheme="majorHAnsi" w:cstheme="majorHAnsi"/>
        </w:rPr>
        <w:t>- Tính tương thích cao: phải tương thích với các mô hình khác đang được sử dụng rộng rãi.</w:t>
      </w:r>
    </w:p>
    <w:p w14:paraId="7B566611" w14:textId="77777777" w:rsidR="004406FA" w:rsidRPr="004406FA" w:rsidRDefault="004406FA" w:rsidP="00030BCC">
      <w:pPr>
        <w:widowControl w:val="0"/>
        <w:spacing w:before="60" w:after="60" w:line="350" w:lineRule="exact"/>
        <w:ind w:firstLine="567"/>
        <w:jc w:val="both"/>
        <w:rPr>
          <w:rFonts w:asciiTheme="majorHAnsi" w:hAnsiTheme="majorHAnsi" w:cstheme="majorHAnsi"/>
          <w:spacing w:val="-2"/>
        </w:rPr>
      </w:pPr>
      <w:r w:rsidRPr="004406FA">
        <w:rPr>
          <w:rFonts w:asciiTheme="majorHAnsi" w:hAnsiTheme="majorHAnsi" w:cstheme="majorHAnsi"/>
          <w:spacing w:val="-2"/>
        </w:rPr>
        <w:t>- Tính bảo mật: Ngoài các thông tin được đăng tải rộng rãi thì các giải pháp phần mềm phải đảm bảo tính an toàn và nguyên vẹn cho thông tin. Các giải pháp về bảo mật đối với hệ thống phải đảm bảo hệ thống không bị đánh cắp dữ liệu hay bị phá hoại. Sử dụng các cơ chế phân quyền người sử dụng, cũng như các thiết bị như tường lửa và các thiết bị khác để đảm bảo an toàn cho cổng thông tin và hệ thống.</w:t>
      </w:r>
    </w:p>
    <w:p w14:paraId="3C9691D6" w14:textId="77777777" w:rsidR="004406FA" w:rsidRPr="004406FA" w:rsidRDefault="004406FA" w:rsidP="00030BCC">
      <w:pPr>
        <w:widowControl w:val="0"/>
        <w:spacing w:before="60" w:after="60" w:line="350" w:lineRule="exact"/>
        <w:ind w:firstLine="567"/>
        <w:jc w:val="both"/>
        <w:rPr>
          <w:rFonts w:asciiTheme="majorHAnsi" w:hAnsiTheme="majorHAnsi" w:cstheme="majorHAnsi"/>
        </w:rPr>
      </w:pPr>
      <w:r w:rsidRPr="004406FA">
        <w:rPr>
          <w:rFonts w:asciiTheme="majorHAnsi" w:hAnsiTheme="majorHAnsi" w:cstheme="majorHAnsi"/>
        </w:rPr>
        <w:t>- Tính mở: Giải pháp đưa ra phải dễ dàng kết nối cũng như tích hợp thêm các giải pháp khác khi cần thiết. Bên cạnh đó tuân thủ các chuẩn mở để kết nối tới những hệ thống khác trong tương lai để trao đổi thông tin cũng như các thao tác khác của người sử dụng.</w:t>
      </w:r>
    </w:p>
    <w:p w14:paraId="77659BBA" w14:textId="77777777" w:rsidR="004406FA" w:rsidRPr="004406FA" w:rsidRDefault="004406FA" w:rsidP="00030BCC">
      <w:pPr>
        <w:widowControl w:val="0"/>
        <w:spacing w:before="60" w:after="60" w:line="350" w:lineRule="exact"/>
        <w:ind w:firstLine="567"/>
        <w:jc w:val="both"/>
        <w:rPr>
          <w:rFonts w:asciiTheme="majorHAnsi" w:hAnsiTheme="majorHAnsi" w:cstheme="majorHAnsi"/>
          <w:spacing w:val="-4"/>
        </w:rPr>
      </w:pPr>
      <w:r w:rsidRPr="004406FA">
        <w:rPr>
          <w:rFonts w:asciiTheme="majorHAnsi" w:hAnsiTheme="majorHAnsi" w:cstheme="majorHAnsi"/>
          <w:spacing w:val="-4"/>
        </w:rPr>
        <w:t>- Tính linh động: hệ thống cần phải linh động để đáp ứng được các thay đổi dựa trên yêu cầu từ phía người sử dụng cũng như các yêu cầu phát sinh từ hệ thống.</w:t>
      </w:r>
    </w:p>
    <w:p w14:paraId="1014185F" w14:textId="77777777" w:rsidR="004406FA" w:rsidRPr="004406FA" w:rsidRDefault="004406FA" w:rsidP="00030BCC">
      <w:pPr>
        <w:widowControl w:val="0"/>
        <w:spacing w:before="60" w:after="60" w:line="350" w:lineRule="exact"/>
        <w:ind w:firstLine="567"/>
        <w:jc w:val="both"/>
        <w:rPr>
          <w:rFonts w:asciiTheme="majorHAnsi" w:hAnsiTheme="majorHAnsi" w:cstheme="majorHAnsi"/>
          <w:highlight w:val="white"/>
        </w:rPr>
      </w:pPr>
      <w:r w:rsidRPr="004406FA">
        <w:rPr>
          <w:rFonts w:asciiTheme="majorHAnsi" w:hAnsiTheme="majorHAnsi" w:cstheme="majorHAnsi"/>
        </w:rPr>
        <w:t>- Tính toàn vẹn: giải pháp phải có các cơ chế sao lưu phục hồi khi hệ thống có lỗi để tránh việc mất mát dữ liệu</w:t>
      </w:r>
      <w:r w:rsidRPr="004406FA">
        <w:rPr>
          <w:rFonts w:asciiTheme="majorHAnsi" w:hAnsiTheme="majorHAnsi" w:cstheme="majorHAnsi"/>
          <w:highlight w:val="white"/>
        </w:rPr>
        <w:t>.</w:t>
      </w:r>
    </w:p>
    <w:p w14:paraId="40798BA2" w14:textId="77777777" w:rsidR="005F503C" w:rsidRDefault="004406FA" w:rsidP="005F503C">
      <w:pPr>
        <w:spacing w:before="60" w:after="60" w:line="360" w:lineRule="exact"/>
        <w:ind w:firstLine="567"/>
        <w:jc w:val="both"/>
        <w:rPr>
          <w:rFonts w:asciiTheme="majorHAnsi" w:hAnsiTheme="majorHAnsi" w:cstheme="majorHAnsi"/>
          <w:b/>
          <w:bCs/>
        </w:rPr>
      </w:pPr>
      <w:r w:rsidRPr="005324B5">
        <w:rPr>
          <w:rFonts w:asciiTheme="majorHAnsi" w:hAnsiTheme="majorHAnsi" w:cstheme="majorHAnsi"/>
          <w:b/>
          <w:bCs/>
        </w:rPr>
        <w:lastRenderedPageBreak/>
        <w:t>2.</w:t>
      </w:r>
      <w:r w:rsidR="0081017F">
        <w:rPr>
          <w:rFonts w:asciiTheme="majorHAnsi" w:hAnsiTheme="majorHAnsi" w:cstheme="majorHAnsi"/>
          <w:b/>
          <w:bCs/>
        </w:rPr>
        <w:t xml:space="preserve"> Yêu cầu về chức năng chính của </w:t>
      </w:r>
      <w:r w:rsidR="005F503C" w:rsidRPr="005F503C">
        <w:rPr>
          <w:rFonts w:asciiTheme="majorHAnsi" w:hAnsiTheme="majorHAnsi" w:cstheme="majorHAnsi"/>
          <w:b/>
          <w:bCs/>
        </w:rPr>
        <w:t xml:space="preserve">Phần mềm trợ lý ảo hỗ trợ khai thác quản lý văn bản và điều hành </w:t>
      </w:r>
    </w:p>
    <w:p w14:paraId="53B1C707" w14:textId="77777777" w:rsidR="004406FA" w:rsidRPr="004406FA" w:rsidRDefault="004406FA" w:rsidP="005F503C">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Quản lý truy cập hệ thống thông tin: Đảm bảo bảo mật thông tin và phân quyền cho người dùng.</w:t>
      </w:r>
    </w:p>
    <w:p w14:paraId="662D28FD" w14:textId="77777777" w:rsidR="004406FA" w:rsidRPr="004406FA" w:rsidRDefault="004406FA" w:rsidP="005F503C">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Giao diện tiếng việt, thân thiện với người sử dụng.</w:t>
      </w:r>
    </w:p>
    <w:p w14:paraId="6D8A5CC1" w14:textId="77777777" w:rsidR="004406FA" w:rsidRPr="004406FA" w:rsidRDefault="004406FA" w:rsidP="005F503C">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Màn hình Trang chủ (Dashboard): Hiển thị thông tin tổng quan về tình trạng xử lý văn bản, báo cáo thống kê, các thông báo cần chú ý.</w:t>
      </w:r>
    </w:p>
    <w:p w14:paraId="70155910" w14:textId="77777777" w:rsidR="004406FA" w:rsidRPr="004406FA" w:rsidRDefault="004406FA" w:rsidP="005F503C">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Đồng bộ hóa dữ liệu từ các nền tảng khác: Kết nối với các hệ thống dữ liệu khác để thu thập thông tin cần thiết.</w:t>
      </w:r>
    </w:p>
    <w:p w14:paraId="7E06ABE0" w14:textId="77777777" w:rsidR="004406FA" w:rsidRPr="004406FA" w:rsidRDefault="004406FA" w:rsidP="005F503C">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Quản lý các Tham số (Setting): Cho phép người dùng tùy chỉnh các tham số và quy tắc cho phù hợp với nhu cầu sử dụng.</w:t>
      </w:r>
    </w:p>
    <w:p w14:paraId="603D4790" w14:textId="77777777" w:rsidR="00864069" w:rsidRDefault="004406FA" w:rsidP="00864069">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Cơ chế vận hành nội bộ nhóm: </w:t>
      </w:r>
    </w:p>
    <w:p w14:paraId="7028FF9C" w14:textId="77777777" w:rsidR="00864069" w:rsidRDefault="004406FA" w:rsidP="00864069">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Giao tiếp trên ứng dụng;</w:t>
      </w:r>
    </w:p>
    <w:p w14:paraId="500EF9B9" w14:textId="77777777" w:rsidR="00864069" w:rsidRDefault="004406FA" w:rsidP="00864069">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Giao tiếp với AI;</w:t>
      </w:r>
    </w:p>
    <w:p w14:paraId="323A6285" w14:textId="01CA7C4B" w:rsidR="004406FA" w:rsidRPr="004406FA" w:rsidRDefault="004406FA" w:rsidP="00864069">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Quản lý công việc và lịch trình.</w:t>
      </w:r>
    </w:p>
    <w:p w14:paraId="052E6669" w14:textId="77777777" w:rsidR="00864069" w:rsidRDefault="004406FA" w:rsidP="00864069">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Chức năng lõi (AI): Hỗ trợ chuyên viên trong việc xử lý văn bản</w:t>
      </w:r>
    </w:p>
    <w:p w14:paraId="7B635446" w14:textId="77777777" w:rsidR="00864069" w:rsidRDefault="004406FA" w:rsidP="00864069">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Tiếp nhận văn bản từ nhiều nguồn: Scan, ứng dụng sẵn có khác, …</w:t>
      </w:r>
    </w:p>
    <w:p w14:paraId="1A87D793" w14:textId="77777777" w:rsidR="00864069" w:rsidRDefault="004406FA" w:rsidP="00864069">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Tóm tắt nội dung: Tự động tóm tắt nội dung văn bản, trích xuất thông tin chính, phân loại văn bản.</w:t>
      </w:r>
    </w:p>
    <w:p w14:paraId="6138CA28" w14:textId="77777777" w:rsidR="00864069" w:rsidRDefault="004406FA" w:rsidP="00864069">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Trích xuất thông tin: Trích xuất thông tin từ văn bản, bao gồm các thông</w:t>
      </w:r>
      <w:r w:rsidR="00864069">
        <w:rPr>
          <w:rFonts w:asciiTheme="majorHAnsi" w:hAnsiTheme="majorHAnsi" w:cstheme="majorHAnsi"/>
        </w:rPr>
        <w:t xml:space="preserve"> tư, nghị quyết, luật liên quan.</w:t>
      </w:r>
    </w:p>
    <w:p w14:paraId="56394740" w14:textId="77777777" w:rsidR="00864069" w:rsidRDefault="004406FA" w:rsidP="00864069">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Rà soát cơ sở pháp lý.</w:t>
      </w:r>
    </w:p>
    <w:p w14:paraId="47DB7B25" w14:textId="77777777" w:rsidR="00864069" w:rsidRDefault="004406FA" w:rsidP="00864069">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Tổng hợp thông tin: Tổng hợp nội dung văn bản theo các mục như cơ sở phương pháp luận, cơ sở thực tiễn và pháp lý, các ý lớn quan trọng, đánh giá mức độ thực tiễn.</w:t>
      </w:r>
    </w:p>
    <w:p w14:paraId="5DF0AC28" w14:textId="42BC2B72" w:rsidR="004406FA" w:rsidRPr="004406FA" w:rsidRDefault="004406FA" w:rsidP="00864069">
      <w:pPr>
        <w:widowControl w:val="0"/>
        <w:spacing w:before="60" w:after="60" w:line="360" w:lineRule="exact"/>
        <w:ind w:firstLine="567"/>
        <w:jc w:val="both"/>
        <w:rPr>
          <w:rFonts w:asciiTheme="majorHAnsi" w:hAnsiTheme="majorHAnsi" w:cstheme="majorHAnsi"/>
        </w:rPr>
      </w:pPr>
      <w:r w:rsidRPr="004406FA">
        <w:rPr>
          <w:rFonts w:asciiTheme="majorHAnsi" w:hAnsiTheme="majorHAnsi" w:cstheme="majorHAnsi"/>
        </w:rPr>
        <w:t>+ Hỗ trợ chuyên viên: Cung cấp công cụ hỗ trợ chuyên viên trong việc phân tích, đánh giá và đưa ra quyết định.</w:t>
      </w:r>
    </w:p>
    <w:p w14:paraId="75096992" w14:textId="77777777" w:rsidR="004406FA" w:rsidRPr="004406FA" w:rsidRDefault="004406FA" w:rsidP="005F503C">
      <w:pPr>
        <w:widowControl w:val="0"/>
        <w:spacing w:before="60" w:after="60" w:line="360" w:lineRule="exact"/>
        <w:ind w:firstLine="567"/>
        <w:jc w:val="both"/>
        <w:rPr>
          <w:rFonts w:asciiTheme="majorHAnsi" w:hAnsiTheme="majorHAnsi" w:cstheme="majorHAnsi"/>
          <w:highlight w:val="white"/>
        </w:rPr>
      </w:pPr>
      <w:r w:rsidRPr="004406FA">
        <w:rPr>
          <w:rFonts w:asciiTheme="majorHAnsi" w:hAnsiTheme="majorHAnsi" w:cstheme="majorHAnsi"/>
        </w:rPr>
        <w:t>- Báo cáo và phân tích: Thống kê, phân tích và tạo báo cáo về tình trạng xử</w:t>
      </w:r>
      <w:r w:rsidRPr="004406FA">
        <w:rPr>
          <w:rFonts w:asciiTheme="majorHAnsi" w:hAnsiTheme="majorHAnsi" w:cstheme="majorHAnsi"/>
          <w:highlight w:val="white"/>
        </w:rPr>
        <w:t xml:space="preserve"> lý văn bản, hiệu quả công tác thẩm định.</w:t>
      </w:r>
    </w:p>
    <w:p w14:paraId="05240D97" w14:textId="2F230C6E" w:rsidR="004406FA" w:rsidRPr="004406FA" w:rsidRDefault="004406FA" w:rsidP="005F503C">
      <w:pPr>
        <w:spacing w:before="60" w:after="60" w:line="360" w:lineRule="exact"/>
        <w:ind w:firstLine="567"/>
        <w:jc w:val="both"/>
        <w:rPr>
          <w:rFonts w:asciiTheme="majorHAnsi" w:hAnsiTheme="majorHAnsi" w:cstheme="majorHAnsi"/>
          <w:b/>
          <w:bCs/>
        </w:rPr>
      </w:pPr>
      <w:r w:rsidRPr="004406FA">
        <w:rPr>
          <w:rFonts w:asciiTheme="majorHAnsi" w:hAnsiTheme="majorHAnsi" w:cstheme="majorHAnsi"/>
          <w:b/>
          <w:bCs/>
        </w:rPr>
        <w:t>3. Yêu cầu công nghệ:</w:t>
      </w:r>
    </w:p>
    <w:p w14:paraId="5329FD98" w14:textId="772A1163" w:rsidR="004406FA" w:rsidRPr="004406FA" w:rsidRDefault="004406FA" w:rsidP="005F503C">
      <w:pPr>
        <w:spacing w:before="60" w:after="60" w:line="360" w:lineRule="exact"/>
        <w:ind w:firstLine="567"/>
        <w:jc w:val="both"/>
        <w:rPr>
          <w:rFonts w:asciiTheme="majorHAnsi" w:hAnsiTheme="majorHAnsi" w:cstheme="majorHAnsi"/>
          <w:lang w:val="vi-VN"/>
        </w:rPr>
      </w:pPr>
      <w:r w:rsidRPr="004406FA">
        <w:rPr>
          <w:rFonts w:asciiTheme="majorHAnsi" w:hAnsiTheme="majorHAnsi" w:cstheme="majorHAnsi"/>
        </w:rPr>
        <w:t>Phần mềm</w:t>
      </w:r>
      <w:r w:rsidR="005F503C">
        <w:rPr>
          <w:rFonts w:asciiTheme="majorHAnsi" w:hAnsiTheme="majorHAnsi" w:cstheme="majorHAnsi"/>
          <w:lang w:val="vi-VN"/>
        </w:rPr>
        <w:t xml:space="preserve"> </w:t>
      </w:r>
      <w:r w:rsidR="005F503C">
        <w:rPr>
          <w:rFonts w:asciiTheme="majorHAnsi" w:hAnsiTheme="majorHAnsi" w:cstheme="majorHAnsi"/>
        </w:rPr>
        <w:t>t</w:t>
      </w:r>
      <w:r w:rsidRPr="004406FA">
        <w:rPr>
          <w:rFonts w:asciiTheme="majorHAnsi" w:hAnsiTheme="majorHAnsi" w:cstheme="majorHAnsi"/>
          <w:lang w:val="vi-VN"/>
        </w:rPr>
        <w:t>rợ lý ảo được áp dụng các công nghệ trí tuệ nhân tạo/học máy</w:t>
      </w:r>
      <w:r w:rsidRPr="004406FA">
        <w:rPr>
          <w:rFonts w:asciiTheme="majorHAnsi" w:hAnsiTheme="majorHAnsi" w:cstheme="majorHAnsi"/>
        </w:rPr>
        <w:t xml:space="preserve"> tiên tiến nhất</w:t>
      </w:r>
      <w:r w:rsidRPr="004406FA">
        <w:rPr>
          <w:rFonts w:asciiTheme="majorHAnsi" w:hAnsiTheme="majorHAnsi" w:cstheme="majorHAnsi"/>
          <w:lang w:val="vi-VN"/>
        </w:rPr>
        <w:t xml:space="preserve"> như sau:</w:t>
      </w:r>
    </w:p>
    <w:p w14:paraId="0CF2A2B6" w14:textId="77777777" w:rsidR="004406FA" w:rsidRPr="004406FA" w:rsidRDefault="004406FA" w:rsidP="005F503C">
      <w:pPr>
        <w:pStyle w:val="Heading4"/>
        <w:keepLines w:val="0"/>
        <w:numPr>
          <w:ilvl w:val="2"/>
          <w:numId w:val="1"/>
        </w:numPr>
        <w:spacing w:before="60" w:after="60" w:line="360" w:lineRule="exact"/>
        <w:ind w:left="0" w:firstLine="567"/>
        <w:jc w:val="both"/>
        <w:rPr>
          <w:rFonts w:eastAsia="Calibri" w:cstheme="majorHAnsi"/>
          <w:b/>
          <w:bCs/>
          <w:i w:val="0"/>
          <w:iCs w:val="0"/>
          <w:color w:val="auto"/>
        </w:rPr>
      </w:pPr>
      <w:bookmarkStart w:id="4" w:name="_Toc164096468"/>
      <w:r w:rsidRPr="004406FA">
        <w:rPr>
          <w:rFonts w:eastAsia="Calibri" w:cstheme="majorHAnsi"/>
          <w:color w:val="auto"/>
        </w:rPr>
        <w:t>Công nghệ xử lý ngôn ngữ tự nhiên (Natural language processing - NLP)</w:t>
      </w:r>
      <w:bookmarkEnd w:id="4"/>
    </w:p>
    <w:p w14:paraId="5358E892" w14:textId="77777777" w:rsidR="004406FA" w:rsidRPr="004406FA" w:rsidRDefault="004406FA" w:rsidP="005F503C">
      <w:pPr>
        <w:spacing w:before="60" w:after="60" w:line="360" w:lineRule="exact"/>
        <w:ind w:firstLine="567"/>
        <w:jc w:val="both"/>
        <w:rPr>
          <w:rFonts w:asciiTheme="majorHAnsi" w:hAnsiTheme="majorHAnsi" w:cstheme="majorHAnsi"/>
          <w:lang w:val="vi-VN"/>
        </w:rPr>
      </w:pPr>
      <w:r w:rsidRPr="004406FA">
        <w:rPr>
          <w:rFonts w:asciiTheme="majorHAnsi" w:hAnsiTheme="majorHAnsi" w:cstheme="majorHAnsi"/>
        </w:rPr>
        <w:t>C</w:t>
      </w:r>
      <w:r w:rsidRPr="004406FA">
        <w:rPr>
          <w:rFonts w:asciiTheme="majorHAnsi" w:hAnsiTheme="majorHAnsi" w:cstheme="majorHAnsi"/>
          <w:lang w:val="vi-VN"/>
        </w:rPr>
        <w:t xml:space="preserve">ông nghệ </w:t>
      </w:r>
      <w:r w:rsidRPr="004406FA">
        <w:rPr>
          <w:rFonts w:asciiTheme="majorHAnsi" w:hAnsiTheme="majorHAnsi" w:cstheme="majorHAnsi"/>
        </w:rPr>
        <w:t>NLP</w:t>
      </w:r>
      <w:r w:rsidRPr="004406FA">
        <w:rPr>
          <w:rFonts w:asciiTheme="majorHAnsi" w:hAnsiTheme="majorHAnsi" w:cstheme="majorHAnsi"/>
          <w:lang w:val="vi-VN"/>
        </w:rPr>
        <w:t xml:space="preserve"> cho phép nhận dạng tự động các nội dung các bài viết/văn bản có ngôn ngữ tiếng Việt: Xử lý mạng từ liên kết, ngữ nghĩa, ngữ cảnh văn bản để </w:t>
      </w:r>
      <w:r w:rsidRPr="004406FA">
        <w:rPr>
          <w:rFonts w:asciiTheme="majorHAnsi" w:hAnsiTheme="majorHAnsi" w:cstheme="majorHAnsi"/>
          <w:lang w:val="vi-VN"/>
        </w:rPr>
        <w:lastRenderedPageBreak/>
        <w:t>phân loại các bài viết theo từng chuyên mục, chủ đề cụ thể giúp dễ dàng quan sát và đánh giá nội dung.</w:t>
      </w:r>
    </w:p>
    <w:p w14:paraId="14DF1BAF" w14:textId="77777777" w:rsidR="004406FA" w:rsidRPr="004406FA" w:rsidRDefault="004406FA" w:rsidP="005F503C">
      <w:pPr>
        <w:pStyle w:val="Heading4"/>
        <w:keepLines w:val="0"/>
        <w:numPr>
          <w:ilvl w:val="2"/>
          <w:numId w:val="1"/>
        </w:numPr>
        <w:spacing w:before="60" w:after="60" w:line="360" w:lineRule="exact"/>
        <w:ind w:left="0" w:firstLine="567"/>
        <w:jc w:val="both"/>
        <w:rPr>
          <w:rFonts w:eastAsia="Calibri" w:cstheme="majorHAnsi"/>
          <w:b/>
          <w:bCs/>
          <w:i w:val="0"/>
          <w:iCs w:val="0"/>
          <w:color w:val="auto"/>
        </w:rPr>
      </w:pPr>
      <w:bookmarkStart w:id="5" w:name="_Toc164096469"/>
      <w:r w:rsidRPr="004406FA">
        <w:rPr>
          <w:rFonts w:eastAsia="Calibri" w:cstheme="majorHAnsi"/>
          <w:color w:val="auto"/>
        </w:rPr>
        <w:t>Công nghệ mô hình ngôn ngữ lớn (Large languague model - LLM)</w:t>
      </w:r>
      <w:bookmarkEnd w:id="5"/>
    </w:p>
    <w:p w14:paraId="4E35B89A" w14:textId="77777777" w:rsidR="004406FA" w:rsidRPr="004406FA" w:rsidRDefault="004406FA" w:rsidP="005F503C">
      <w:pPr>
        <w:spacing w:before="60" w:after="60" w:line="360" w:lineRule="exact"/>
        <w:ind w:firstLine="567"/>
        <w:jc w:val="both"/>
        <w:rPr>
          <w:rFonts w:asciiTheme="majorHAnsi" w:hAnsiTheme="majorHAnsi" w:cstheme="majorHAnsi"/>
          <w:lang w:val="vi-VN"/>
        </w:rPr>
      </w:pPr>
      <w:r w:rsidRPr="004406FA">
        <w:rPr>
          <w:rFonts w:asciiTheme="majorHAnsi" w:hAnsiTheme="majorHAnsi" w:cstheme="majorHAnsi"/>
        </w:rPr>
        <w:t>Công nghệ mới nhất hiện nay</w:t>
      </w:r>
      <w:r w:rsidRPr="004406FA">
        <w:rPr>
          <w:rFonts w:asciiTheme="majorHAnsi" w:hAnsiTheme="majorHAnsi" w:cstheme="majorHAnsi"/>
          <w:lang w:val="vi-VN"/>
        </w:rPr>
        <w:t xml:space="preserve"> </w:t>
      </w:r>
      <w:r w:rsidRPr="004406FA">
        <w:rPr>
          <w:rFonts w:asciiTheme="majorHAnsi" w:hAnsiTheme="majorHAnsi" w:cstheme="majorHAnsi"/>
        </w:rPr>
        <w:t>c</w:t>
      </w:r>
      <w:r w:rsidRPr="004406FA">
        <w:rPr>
          <w:rFonts w:asciiTheme="majorHAnsi" w:hAnsiTheme="majorHAnsi" w:cstheme="majorHAnsi"/>
          <w:lang w:val="vi-VN"/>
        </w:rPr>
        <w:t>ho phép sinh ra câu trả lời tự nhiên từ các kết quả đã tìm kiếm được, trích dẫn đến các nguồn dữ liệu</w:t>
      </w:r>
      <w:r w:rsidRPr="004406FA">
        <w:rPr>
          <w:rFonts w:asciiTheme="majorHAnsi" w:hAnsiTheme="majorHAnsi" w:cstheme="majorHAnsi"/>
        </w:rPr>
        <w:t xml:space="preserve"> gốc</w:t>
      </w:r>
      <w:r w:rsidRPr="004406FA">
        <w:rPr>
          <w:rFonts w:asciiTheme="majorHAnsi" w:hAnsiTheme="majorHAnsi" w:cstheme="majorHAnsi"/>
          <w:lang w:val="vi-VN"/>
        </w:rPr>
        <w:t xml:space="preserve"> giúp khách hàng xác thực nội dung cũng như tìm hiểu chi tiết hơn.</w:t>
      </w:r>
    </w:p>
    <w:p w14:paraId="7DF7D657" w14:textId="77777777" w:rsidR="004406FA" w:rsidRPr="004406FA" w:rsidRDefault="004406FA" w:rsidP="005F503C">
      <w:pPr>
        <w:spacing w:before="60" w:after="60" w:line="360" w:lineRule="exact"/>
        <w:ind w:firstLine="567"/>
        <w:jc w:val="both"/>
        <w:rPr>
          <w:rFonts w:asciiTheme="majorHAnsi" w:hAnsiTheme="majorHAnsi" w:cstheme="majorHAnsi"/>
          <w:lang w:val="vi-VN"/>
        </w:rPr>
      </w:pPr>
      <w:r w:rsidRPr="004406FA">
        <w:rPr>
          <w:rFonts w:asciiTheme="majorHAnsi" w:hAnsiTheme="majorHAnsi" w:cstheme="majorHAnsi"/>
          <w:lang w:val="vi-VN"/>
        </w:rPr>
        <w:t>Ưu điểm nổi bật của Trợ lý ảo áp dụng công nghệ LLM:</w:t>
      </w:r>
    </w:p>
    <w:p w14:paraId="27E6C51D" w14:textId="77777777" w:rsidR="004406FA" w:rsidRPr="004406FA" w:rsidRDefault="004406FA" w:rsidP="005F503C">
      <w:pPr>
        <w:spacing w:before="60" w:after="60" w:line="360" w:lineRule="exact"/>
        <w:ind w:firstLine="567"/>
        <w:jc w:val="both"/>
        <w:rPr>
          <w:rFonts w:asciiTheme="majorHAnsi" w:hAnsiTheme="majorHAnsi" w:cstheme="majorHAnsi"/>
        </w:rPr>
      </w:pPr>
      <w:r w:rsidRPr="004406FA">
        <w:rPr>
          <w:rFonts w:asciiTheme="majorHAnsi" w:hAnsiTheme="majorHAnsi" w:cstheme="majorHAnsi"/>
        </w:rPr>
        <w:t>- Câu trả lời tự nhiên, đa dạng;</w:t>
      </w:r>
    </w:p>
    <w:p w14:paraId="5B24A69A" w14:textId="77777777" w:rsidR="004406FA" w:rsidRPr="004406FA" w:rsidRDefault="004406FA" w:rsidP="005F503C">
      <w:pPr>
        <w:spacing w:before="60" w:after="60" w:line="360" w:lineRule="exact"/>
        <w:ind w:firstLine="567"/>
        <w:jc w:val="both"/>
        <w:rPr>
          <w:rFonts w:asciiTheme="majorHAnsi" w:hAnsiTheme="majorHAnsi" w:cstheme="majorHAnsi"/>
        </w:rPr>
      </w:pPr>
      <w:r w:rsidRPr="004406FA">
        <w:rPr>
          <w:rFonts w:asciiTheme="majorHAnsi" w:hAnsiTheme="majorHAnsi" w:cstheme="majorHAnsi"/>
        </w:rPr>
        <w:t>- Có khả năng hiểu ngữ cảnh;</w:t>
      </w:r>
    </w:p>
    <w:p w14:paraId="28183D36" w14:textId="77777777" w:rsidR="004406FA" w:rsidRPr="004406FA" w:rsidRDefault="004406FA" w:rsidP="005F503C">
      <w:pPr>
        <w:spacing w:before="60" w:after="60" w:line="360" w:lineRule="exact"/>
        <w:ind w:firstLine="567"/>
        <w:jc w:val="both"/>
        <w:rPr>
          <w:rFonts w:asciiTheme="majorHAnsi" w:hAnsiTheme="majorHAnsi" w:cstheme="majorHAnsi"/>
        </w:rPr>
      </w:pPr>
      <w:r w:rsidRPr="004406FA">
        <w:rPr>
          <w:rFonts w:asciiTheme="majorHAnsi" w:hAnsiTheme="majorHAnsi" w:cstheme="majorHAnsi"/>
        </w:rPr>
        <w:t>- Cho phép hỏi các nội dung chi tiết trong tài liệu, quy trình, quy định, công văn, thông tư, ...</w:t>
      </w:r>
    </w:p>
    <w:p w14:paraId="44F0FD3C" w14:textId="77777777" w:rsidR="004406FA" w:rsidRPr="004406FA" w:rsidRDefault="004406FA" w:rsidP="005F503C">
      <w:pPr>
        <w:spacing w:before="60" w:after="60" w:line="360" w:lineRule="exact"/>
        <w:ind w:firstLine="567"/>
        <w:jc w:val="both"/>
        <w:rPr>
          <w:rFonts w:asciiTheme="majorHAnsi" w:hAnsiTheme="majorHAnsi" w:cstheme="majorHAnsi"/>
        </w:rPr>
      </w:pPr>
      <w:r w:rsidRPr="004406FA">
        <w:rPr>
          <w:rFonts w:asciiTheme="majorHAnsi" w:hAnsiTheme="majorHAnsi" w:cstheme="majorHAnsi"/>
        </w:rPr>
        <w:t>- Cho phép hỏi đa chiều;</w:t>
      </w:r>
    </w:p>
    <w:p w14:paraId="6C2FBE9C" w14:textId="77777777" w:rsidR="004406FA" w:rsidRPr="004406FA" w:rsidRDefault="004406FA" w:rsidP="005F503C">
      <w:pPr>
        <w:spacing w:before="60" w:after="60" w:line="360" w:lineRule="exact"/>
        <w:ind w:firstLine="567"/>
        <w:jc w:val="both"/>
        <w:rPr>
          <w:rFonts w:asciiTheme="majorHAnsi" w:hAnsiTheme="majorHAnsi" w:cstheme="majorHAnsi"/>
        </w:rPr>
      </w:pPr>
      <w:r w:rsidRPr="004406FA">
        <w:rPr>
          <w:rFonts w:asciiTheme="majorHAnsi" w:hAnsiTheme="majorHAnsi" w:cstheme="majorHAnsi"/>
        </w:rPr>
        <w:t>- Có khả năng gợi ý các nội dung liên quan;</w:t>
      </w:r>
    </w:p>
    <w:p w14:paraId="7EB06260" w14:textId="77777777" w:rsidR="004406FA" w:rsidRPr="004406FA" w:rsidRDefault="004406FA" w:rsidP="005F503C">
      <w:pPr>
        <w:spacing w:before="60" w:after="60" w:line="360" w:lineRule="exact"/>
        <w:ind w:firstLine="567"/>
        <w:jc w:val="both"/>
        <w:rPr>
          <w:rFonts w:asciiTheme="majorHAnsi" w:hAnsiTheme="majorHAnsi" w:cstheme="majorHAnsi"/>
        </w:rPr>
      </w:pPr>
      <w:r w:rsidRPr="004406FA">
        <w:rPr>
          <w:rFonts w:asciiTheme="majorHAnsi" w:hAnsiTheme="majorHAnsi" w:cstheme="majorHAnsi"/>
        </w:rPr>
        <w:t>- Nạp dữ liệu nhanh hơn.</w:t>
      </w:r>
    </w:p>
    <w:p w14:paraId="4FBAF8E1" w14:textId="77777777" w:rsidR="004406FA" w:rsidRPr="004406FA" w:rsidRDefault="004406FA" w:rsidP="005F503C">
      <w:pPr>
        <w:spacing w:before="60" w:after="60" w:line="360" w:lineRule="exact"/>
        <w:ind w:firstLine="567"/>
        <w:jc w:val="both"/>
        <w:rPr>
          <w:rFonts w:asciiTheme="majorHAnsi" w:hAnsiTheme="majorHAnsi" w:cstheme="majorHAnsi"/>
          <w:b/>
          <w:bCs/>
        </w:rPr>
      </w:pPr>
      <w:r w:rsidRPr="004406FA">
        <w:rPr>
          <w:rFonts w:asciiTheme="majorHAnsi" w:hAnsiTheme="majorHAnsi" w:cstheme="majorHAnsi"/>
          <w:b/>
          <w:bCs/>
        </w:rPr>
        <w:t>4. Yêu cầu mô hình triển khai:</w:t>
      </w:r>
    </w:p>
    <w:p w14:paraId="52EAC141" w14:textId="77777777" w:rsidR="004406FA" w:rsidRPr="004406FA" w:rsidRDefault="004406FA" w:rsidP="005F503C">
      <w:pPr>
        <w:spacing w:before="60" w:after="60" w:line="360" w:lineRule="exact"/>
        <w:ind w:firstLine="567"/>
        <w:jc w:val="both"/>
        <w:rPr>
          <w:rFonts w:asciiTheme="majorHAnsi" w:hAnsiTheme="majorHAnsi" w:cstheme="majorHAnsi"/>
        </w:rPr>
      </w:pPr>
      <w:r w:rsidRPr="004406FA">
        <w:rPr>
          <w:rFonts w:asciiTheme="majorHAnsi" w:hAnsiTheme="majorHAnsi" w:cstheme="majorHAnsi"/>
        </w:rPr>
        <w:t>- Hệ thống thông tin được thiết kế có khả năng tương thích cao, chịu tải tốt, tốc độ cập nhật nhanh chóng, hỗ trợ đa nền tảng và dễ dàng mở rộng.</w:t>
      </w:r>
    </w:p>
    <w:p w14:paraId="1304BB93" w14:textId="77777777" w:rsidR="004406FA" w:rsidRPr="004406FA" w:rsidRDefault="004406FA" w:rsidP="005F503C">
      <w:pPr>
        <w:tabs>
          <w:tab w:val="left" w:pos="567"/>
        </w:tabs>
        <w:spacing w:before="60" w:after="60" w:line="360" w:lineRule="exact"/>
        <w:ind w:firstLine="567"/>
        <w:jc w:val="both"/>
        <w:rPr>
          <w:rFonts w:asciiTheme="majorHAnsi" w:hAnsiTheme="majorHAnsi" w:cstheme="majorHAnsi"/>
          <w:bCs/>
          <w:i/>
          <w:iCs/>
        </w:rPr>
      </w:pPr>
      <w:r w:rsidRPr="004406FA">
        <w:rPr>
          <w:rFonts w:asciiTheme="majorHAnsi" w:hAnsiTheme="majorHAnsi" w:cstheme="majorHAnsi"/>
          <w:bCs/>
          <w:i/>
          <w:iCs/>
        </w:rPr>
        <w:t xml:space="preserve">* </w:t>
      </w:r>
      <w:r w:rsidRPr="004406FA">
        <w:rPr>
          <w:rFonts w:asciiTheme="majorHAnsi" w:hAnsiTheme="majorHAnsi" w:cstheme="majorHAnsi"/>
          <w:bCs/>
          <w:i/>
          <w:iCs/>
          <w:lang w:val="vi-VN"/>
        </w:rPr>
        <w:t>Ứng dụng công nghệ điện toán đám mây</w:t>
      </w:r>
      <w:r w:rsidRPr="004406FA">
        <w:rPr>
          <w:rFonts w:asciiTheme="majorHAnsi" w:hAnsiTheme="majorHAnsi" w:cstheme="majorHAnsi"/>
          <w:bCs/>
          <w:i/>
          <w:iCs/>
        </w:rPr>
        <w:t>:</w:t>
      </w:r>
    </w:p>
    <w:p w14:paraId="379CAB87" w14:textId="77777777" w:rsidR="004406FA" w:rsidRPr="004406FA" w:rsidRDefault="004406FA" w:rsidP="005F503C">
      <w:pPr>
        <w:spacing w:before="60" w:after="60" w:line="360" w:lineRule="exact"/>
        <w:ind w:firstLine="567"/>
        <w:jc w:val="both"/>
        <w:rPr>
          <w:rFonts w:asciiTheme="majorHAnsi" w:hAnsiTheme="majorHAnsi" w:cstheme="majorHAnsi"/>
        </w:rPr>
      </w:pPr>
      <w:r w:rsidRPr="004406FA">
        <w:rPr>
          <w:rFonts w:asciiTheme="majorHAnsi" w:hAnsiTheme="majorHAnsi" w:cstheme="majorHAnsi"/>
        </w:rPr>
        <w:t>- Người dùng cuối không phải cài đặt chương trình ứng dụng trên máy tính.</w:t>
      </w:r>
    </w:p>
    <w:p w14:paraId="106D2B91" w14:textId="77777777" w:rsidR="004406FA" w:rsidRPr="004406FA" w:rsidRDefault="004406FA" w:rsidP="005F503C">
      <w:pPr>
        <w:spacing w:before="60" w:after="60" w:line="360" w:lineRule="exact"/>
        <w:ind w:firstLine="567"/>
        <w:jc w:val="both"/>
        <w:rPr>
          <w:rFonts w:asciiTheme="majorHAnsi" w:hAnsiTheme="majorHAnsi" w:cstheme="majorHAnsi"/>
        </w:rPr>
      </w:pPr>
      <w:r w:rsidRPr="004406FA">
        <w:rPr>
          <w:rFonts w:asciiTheme="majorHAnsi" w:hAnsiTheme="majorHAnsi" w:cstheme="majorHAnsi"/>
        </w:rPr>
        <w:t>- Ứng dụng được quản lý thông qua sử dụng trình duyệt web.</w:t>
      </w:r>
    </w:p>
    <w:p w14:paraId="472D2521" w14:textId="77777777" w:rsidR="004406FA" w:rsidRPr="004406FA" w:rsidRDefault="004406FA" w:rsidP="005F503C">
      <w:pPr>
        <w:spacing w:before="60" w:after="60" w:line="360" w:lineRule="exact"/>
        <w:ind w:firstLine="567"/>
        <w:jc w:val="both"/>
        <w:rPr>
          <w:rFonts w:asciiTheme="majorHAnsi" w:hAnsiTheme="majorHAnsi" w:cstheme="majorHAnsi"/>
        </w:rPr>
      </w:pPr>
      <w:r w:rsidRPr="004406FA">
        <w:rPr>
          <w:rFonts w:asciiTheme="majorHAnsi" w:hAnsiTheme="majorHAnsi" w:cstheme="majorHAnsi"/>
        </w:rPr>
        <w:t>- Hệ thống hỗ trợ sử dụng trên các thiết bị di động, máy tính bảng, … (có kết nối Internet).</w:t>
      </w:r>
    </w:p>
    <w:p w14:paraId="29F63975" w14:textId="77777777" w:rsidR="004406FA" w:rsidRPr="004406FA" w:rsidRDefault="004406FA" w:rsidP="005F503C">
      <w:pPr>
        <w:spacing w:before="60" w:after="60" w:line="360" w:lineRule="exact"/>
        <w:ind w:firstLine="567"/>
        <w:jc w:val="both"/>
        <w:rPr>
          <w:rFonts w:asciiTheme="majorHAnsi" w:hAnsiTheme="majorHAnsi" w:cstheme="majorHAnsi"/>
        </w:rPr>
      </w:pPr>
      <w:r w:rsidRPr="004406FA">
        <w:rPr>
          <w:rFonts w:asciiTheme="majorHAnsi" w:hAnsiTheme="majorHAnsi" w:cstheme="majorHAnsi"/>
        </w:rPr>
        <w:t>- Có hệ thống sao lưu dự phòng, dữ liệu được sao lưu định kỳ, đảm bảo tính an toàn cho dữ liệu</w:t>
      </w:r>
    </w:p>
    <w:p w14:paraId="66070881" w14:textId="77777777" w:rsidR="004406FA" w:rsidRPr="004406FA" w:rsidRDefault="004406FA" w:rsidP="005F503C">
      <w:pPr>
        <w:spacing w:before="60" w:after="60" w:line="360" w:lineRule="exact"/>
        <w:ind w:firstLine="567"/>
        <w:jc w:val="both"/>
        <w:rPr>
          <w:rFonts w:asciiTheme="majorHAnsi" w:hAnsiTheme="majorHAnsi" w:cstheme="majorHAnsi"/>
          <w:b/>
          <w:bCs/>
        </w:rPr>
      </w:pPr>
      <w:r w:rsidRPr="004406FA">
        <w:rPr>
          <w:rFonts w:asciiTheme="majorHAnsi" w:hAnsiTheme="majorHAnsi" w:cstheme="majorHAnsi"/>
          <w:b/>
          <w:bCs/>
        </w:rPr>
        <w:t>5. Yêu cầu đảm bảo bảo mật, an toàn thông tin:</w:t>
      </w:r>
    </w:p>
    <w:p w14:paraId="36DE363F" w14:textId="77777777" w:rsidR="004406FA" w:rsidRPr="004406FA" w:rsidRDefault="004406FA" w:rsidP="005F503C">
      <w:pPr>
        <w:pStyle w:val="NormalWeb"/>
        <w:spacing w:before="60" w:after="60" w:line="360" w:lineRule="exact"/>
        <w:ind w:firstLine="567"/>
        <w:jc w:val="both"/>
        <w:rPr>
          <w:rFonts w:asciiTheme="majorHAnsi" w:hAnsiTheme="majorHAnsi" w:cstheme="majorHAnsi"/>
          <w:bCs/>
          <w:i/>
          <w:iCs/>
          <w:sz w:val="28"/>
          <w:szCs w:val="28"/>
        </w:rPr>
      </w:pPr>
      <w:r w:rsidRPr="004406FA">
        <w:rPr>
          <w:rFonts w:asciiTheme="majorHAnsi" w:hAnsiTheme="majorHAnsi" w:cstheme="majorHAnsi"/>
          <w:bCs/>
          <w:i/>
          <w:iCs/>
          <w:sz w:val="28"/>
          <w:szCs w:val="28"/>
        </w:rPr>
        <w:t>a) Quản lý xác thực thông tin định danh</w:t>
      </w:r>
    </w:p>
    <w:p w14:paraId="05D3F29F" w14:textId="77777777" w:rsidR="004406FA" w:rsidRPr="004406FA" w:rsidRDefault="004406FA" w:rsidP="005F503C">
      <w:pPr>
        <w:tabs>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t>- Tên đăng nhập phải là duy nhất, không phân biệt hoa thường, chỉ nên chứa tập các ký tự là chữ cái, chữ số, dấu gạch dưới.</w:t>
      </w:r>
    </w:p>
    <w:p w14:paraId="2F0F682C" w14:textId="77777777" w:rsidR="004406FA" w:rsidRPr="004406FA" w:rsidRDefault="004406FA" w:rsidP="005F503C">
      <w:pPr>
        <w:tabs>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t>- Thiết lập chính sách mật khẩu mạnh:</w:t>
      </w:r>
    </w:p>
    <w:p w14:paraId="7D1C327A" w14:textId="77777777" w:rsidR="004406FA" w:rsidRPr="004406FA" w:rsidRDefault="004406FA" w:rsidP="005F503C">
      <w:pPr>
        <w:tabs>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t>- Có chức năng reset/ quên mật khẩu:</w:t>
      </w:r>
    </w:p>
    <w:p w14:paraId="3DC97200" w14:textId="77777777" w:rsidR="004406FA" w:rsidRPr="004406FA" w:rsidRDefault="004406FA" w:rsidP="005F503C">
      <w:pPr>
        <w:pStyle w:val="NormalWeb"/>
        <w:spacing w:before="60" w:after="60" w:line="360" w:lineRule="exact"/>
        <w:ind w:firstLine="567"/>
        <w:jc w:val="both"/>
        <w:rPr>
          <w:rFonts w:asciiTheme="majorHAnsi" w:hAnsiTheme="majorHAnsi" w:cstheme="majorHAnsi"/>
          <w:bCs/>
          <w:i/>
          <w:iCs/>
          <w:sz w:val="28"/>
          <w:szCs w:val="28"/>
        </w:rPr>
      </w:pPr>
      <w:r w:rsidRPr="004406FA">
        <w:rPr>
          <w:rFonts w:asciiTheme="majorHAnsi" w:hAnsiTheme="majorHAnsi" w:cstheme="majorHAnsi"/>
          <w:bCs/>
          <w:i/>
          <w:iCs/>
          <w:sz w:val="28"/>
          <w:szCs w:val="28"/>
        </w:rPr>
        <w:t>b) Xử lý xác thực</w:t>
      </w:r>
    </w:p>
    <w:p w14:paraId="74273141" w14:textId="77777777" w:rsidR="004406FA" w:rsidRPr="004406FA" w:rsidRDefault="004406FA" w:rsidP="005F503C">
      <w:pPr>
        <w:tabs>
          <w:tab w:val="left" w:pos="720"/>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t>- Trả về thông báo chung cho trường hợp người dùng đăng ký thông tin định danh (username, email, …) đã tồn tại chức năng đăng ký, hoặc gửi sai thông tin định danh tại các chức năng đăng nhập, reset/quên mật khẩu, đổi địa chỉ email, …</w:t>
      </w:r>
    </w:p>
    <w:p w14:paraId="01F0F6F4" w14:textId="46F68C48" w:rsidR="004406FA" w:rsidRPr="004406FA" w:rsidRDefault="004406FA" w:rsidP="005F503C">
      <w:pPr>
        <w:pStyle w:val="NormalWeb"/>
        <w:spacing w:before="60" w:after="60" w:line="360" w:lineRule="exact"/>
        <w:ind w:firstLine="567"/>
        <w:jc w:val="both"/>
        <w:rPr>
          <w:rFonts w:asciiTheme="majorHAnsi" w:hAnsiTheme="majorHAnsi" w:cstheme="majorHAnsi"/>
          <w:bCs/>
          <w:i/>
          <w:iCs/>
          <w:sz w:val="28"/>
          <w:szCs w:val="28"/>
        </w:rPr>
      </w:pPr>
      <w:r w:rsidRPr="004406FA">
        <w:rPr>
          <w:rFonts w:asciiTheme="majorHAnsi" w:hAnsiTheme="majorHAnsi" w:cstheme="majorHAnsi"/>
          <w:bCs/>
          <w:i/>
          <w:iCs/>
          <w:sz w:val="28"/>
          <w:szCs w:val="28"/>
        </w:rPr>
        <w:t>c) Quản lý phiên đăng nhập</w:t>
      </w:r>
    </w:p>
    <w:p w14:paraId="143E9442" w14:textId="77777777" w:rsidR="004406FA" w:rsidRPr="004406FA" w:rsidRDefault="004406FA" w:rsidP="005F503C">
      <w:pPr>
        <w:tabs>
          <w:tab w:val="left" w:pos="720"/>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lastRenderedPageBreak/>
        <w:t>- Session phải được quản lý bởi server, sinh ngẫu nhiên và độ dài tối thiểu là 128-bit.</w:t>
      </w:r>
    </w:p>
    <w:p w14:paraId="3FCA6280" w14:textId="77777777" w:rsidR="004406FA" w:rsidRPr="004406FA" w:rsidRDefault="004406FA" w:rsidP="005F503C">
      <w:pPr>
        <w:tabs>
          <w:tab w:val="left" w:pos="720"/>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t>- Session phải được thiết lập thời gian timeout, giá trị timeout nên cân bằng giữa nhu cầu thương mại và yếu tố bảo mật.</w:t>
      </w:r>
    </w:p>
    <w:p w14:paraId="52318DA8" w14:textId="77777777" w:rsidR="004406FA" w:rsidRPr="004406FA" w:rsidRDefault="004406FA" w:rsidP="005F503C">
      <w:pPr>
        <w:tabs>
          <w:tab w:val="left" w:pos="720"/>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t>- Tạo mới session sau khi đăng nhập thành công.</w:t>
      </w:r>
    </w:p>
    <w:p w14:paraId="521458F8" w14:textId="77777777" w:rsidR="004406FA" w:rsidRPr="004406FA" w:rsidRDefault="004406FA" w:rsidP="005F503C">
      <w:pPr>
        <w:tabs>
          <w:tab w:val="left" w:pos="720"/>
          <w:tab w:val="left" w:pos="1134"/>
        </w:tabs>
        <w:spacing w:before="60" w:after="60" w:line="360" w:lineRule="exact"/>
        <w:ind w:firstLine="567"/>
        <w:jc w:val="both"/>
        <w:rPr>
          <w:rFonts w:asciiTheme="majorHAnsi" w:hAnsiTheme="majorHAnsi" w:cstheme="majorHAnsi"/>
          <w:spacing w:val="-8"/>
        </w:rPr>
      </w:pPr>
      <w:r w:rsidRPr="004406FA">
        <w:rPr>
          <w:rFonts w:asciiTheme="majorHAnsi" w:hAnsiTheme="majorHAnsi" w:cstheme="majorHAnsi"/>
          <w:spacing w:val="-8"/>
        </w:rPr>
        <w:t>- Xóa giá trị sessionid và các dữ liệu gắn với session đó khi người dùng đăng xuất.</w:t>
      </w:r>
    </w:p>
    <w:p w14:paraId="71A6145B" w14:textId="77777777" w:rsidR="004406FA" w:rsidRPr="004406FA" w:rsidRDefault="004406FA" w:rsidP="005F503C">
      <w:pPr>
        <w:tabs>
          <w:tab w:val="left" w:pos="720"/>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t>- Cấu hình thuộc tính “Secure” đối với các ứng dụng sử dụng HTTPS và “HTTP-Only” cho trường Cookie.</w:t>
      </w:r>
    </w:p>
    <w:p w14:paraId="0B67E757" w14:textId="77777777" w:rsidR="004406FA" w:rsidRPr="004406FA" w:rsidRDefault="004406FA" w:rsidP="005F503C">
      <w:pPr>
        <w:tabs>
          <w:tab w:val="left" w:pos="720"/>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t>- Đối với các chức năng quan trọng có tương tác với database, ứng với mỗi phiên phải sinh thêm 1 token ngẫu nhiên, và thực hiện kiểm tra tính hợp lệ của token này trước khi xử lý truy vấn từ người dùng</w:t>
      </w:r>
    </w:p>
    <w:p w14:paraId="2C22A6E2" w14:textId="77777777" w:rsidR="004406FA" w:rsidRPr="004406FA" w:rsidRDefault="004406FA" w:rsidP="005F503C">
      <w:pPr>
        <w:pStyle w:val="NormalWeb"/>
        <w:spacing w:before="60" w:after="60" w:line="360" w:lineRule="exact"/>
        <w:ind w:firstLine="567"/>
        <w:jc w:val="both"/>
        <w:rPr>
          <w:rFonts w:asciiTheme="majorHAnsi" w:hAnsiTheme="majorHAnsi" w:cstheme="majorHAnsi"/>
          <w:bCs/>
          <w:i/>
          <w:iCs/>
          <w:sz w:val="28"/>
          <w:szCs w:val="28"/>
        </w:rPr>
      </w:pPr>
      <w:r w:rsidRPr="004406FA">
        <w:rPr>
          <w:rFonts w:asciiTheme="majorHAnsi" w:hAnsiTheme="majorHAnsi" w:cstheme="majorHAnsi"/>
          <w:bCs/>
          <w:i/>
          <w:iCs/>
          <w:sz w:val="28"/>
          <w:szCs w:val="28"/>
        </w:rPr>
        <w:t>d) Phân quyền</w:t>
      </w:r>
    </w:p>
    <w:p w14:paraId="4869015F" w14:textId="77777777" w:rsidR="004406FA" w:rsidRPr="004406FA" w:rsidRDefault="004406FA" w:rsidP="005F503C">
      <w:pPr>
        <w:tabs>
          <w:tab w:val="left" w:pos="720"/>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t>- Kiểm tra phân quyền dựa trên các đối tượng được lưu tại server (ví dụ: tham số lưu trên session server, dữ liệu lưu trên DB, …).</w:t>
      </w:r>
    </w:p>
    <w:p w14:paraId="7F66681C" w14:textId="77777777" w:rsidR="004406FA" w:rsidRPr="004406FA" w:rsidRDefault="004406FA" w:rsidP="005F503C">
      <w:pPr>
        <w:tabs>
          <w:tab w:val="left" w:pos="720"/>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t>- Phân quyền tối thiểu, chỉ đáp ứng đủ chức năng và tài nguyên cho người dùng/ứng dụng.</w:t>
      </w:r>
    </w:p>
    <w:p w14:paraId="16B4E8C5" w14:textId="77777777" w:rsidR="004406FA" w:rsidRPr="004406FA" w:rsidRDefault="004406FA" w:rsidP="005F503C">
      <w:pPr>
        <w:tabs>
          <w:tab w:val="left" w:pos="720"/>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t>- Phía giao diện người dùng: Chỉ hiển thị các thành phần giao diện, đường dẫn, hàm, ... tương ứng với quyền của người dùng.</w:t>
      </w:r>
    </w:p>
    <w:p w14:paraId="355284F0" w14:textId="77777777" w:rsidR="004406FA" w:rsidRPr="004406FA" w:rsidRDefault="004406FA" w:rsidP="005F503C">
      <w:pPr>
        <w:tabs>
          <w:tab w:val="left" w:pos="720"/>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t>- Phía server: Kiểm tra quyền tác động của người dùng/ứng dụng trên các hàm và tài nguyên tương ứng trước khi thực hiện bất cứ tác vụ nào tới hệ thống.</w:t>
      </w:r>
    </w:p>
    <w:p w14:paraId="39C2CDF2" w14:textId="77777777" w:rsidR="004406FA" w:rsidRPr="004406FA" w:rsidRDefault="004406FA" w:rsidP="005F503C">
      <w:pPr>
        <w:tabs>
          <w:tab w:val="left" w:pos="720"/>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t>- Có tính năng xóa phiên làm việc hiện tại của người dùng hoặc các cơ chế tương đương đối với các trường hợp quyền người dùng bị thay đổi hoặc bị disable bởi người dùng có thẩm quyền.</w:t>
      </w:r>
    </w:p>
    <w:p w14:paraId="01637FD4" w14:textId="77777777" w:rsidR="004406FA" w:rsidRPr="004406FA" w:rsidRDefault="004406FA" w:rsidP="005F503C">
      <w:pPr>
        <w:tabs>
          <w:tab w:val="left" w:pos="720"/>
          <w:tab w:val="left" w:pos="1134"/>
        </w:tabs>
        <w:spacing w:before="60" w:after="60" w:line="360" w:lineRule="exact"/>
        <w:ind w:firstLine="567"/>
        <w:jc w:val="both"/>
        <w:rPr>
          <w:rFonts w:asciiTheme="majorHAnsi" w:hAnsiTheme="majorHAnsi" w:cstheme="majorHAnsi"/>
          <w:spacing w:val="-6"/>
        </w:rPr>
      </w:pPr>
      <w:r w:rsidRPr="004406FA">
        <w:rPr>
          <w:rFonts w:asciiTheme="majorHAnsi" w:hAnsiTheme="majorHAnsi" w:cstheme="majorHAnsi"/>
          <w:spacing w:val="-6"/>
        </w:rPr>
        <w:t>- Không đặt trang quản trị public internet, trong trường hợp bắt buộc phải đặt public phải giới hạn các IP được phép truy cập hoặc sử dụng cơ chế xác thực đa nhân tố.</w:t>
      </w:r>
    </w:p>
    <w:p w14:paraId="612BA35B" w14:textId="77777777" w:rsidR="004406FA" w:rsidRPr="004406FA" w:rsidRDefault="004406FA" w:rsidP="005F503C">
      <w:pPr>
        <w:spacing w:before="60" w:after="60" w:line="360" w:lineRule="exact"/>
        <w:ind w:firstLine="567"/>
        <w:jc w:val="both"/>
        <w:rPr>
          <w:rFonts w:asciiTheme="majorHAnsi" w:hAnsiTheme="majorHAnsi" w:cstheme="majorHAnsi"/>
          <w:b/>
          <w:bCs/>
        </w:rPr>
      </w:pPr>
      <w:r w:rsidRPr="004406FA">
        <w:rPr>
          <w:rFonts w:asciiTheme="majorHAnsi" w:hAnsiTheme="majorHAnsi" w:cstheme="majorHAnsi"/>
          <w:b/>
          <w:bCs/>
        </w:rPr>
        <w:t>6. Yêu cầu sao lưu và phục hồi dữ liệu:</w:t>
      </w:r>
    </w:p>
    <w:p w14:paraId="6226D4DE" w14:textId="77777777" w:rsidR="004406FA" w:rsidRPr="004406FA" w:rsidRDefault="004406FA" w:rsidP="005F503C">
      <w:pPr>
        <w:pStyle w:val="NormalWeb"/>
        <w:spacing w:before="60" w:after="60" w:line="360" w:lineRule="exact"/>
        <w:ind w:firstLine="567"/>
        <w:jc w:val="both"/>
        <w:rPr>
          <w:rFonts w:asciiTheme="majorHAnsi" w:hAnsiTheme="majorHAnsi" w:cstheme="majorHAnsi"/>
          <w:sz w:val="28"/>
          <w:szCs w:val="28"/>
        </w:rPr>
      </w:pPr>
      <w:r w:rsidRPr="004406FA">
        <w:rPr>
          <w:rFonts w:asciiTheme="majorHAnsi" w:hAnsiTheme="majorHAnsi" w:cstheme="majorHAnsi"/>
          <w:sz w:val="28"/>
          <w:szCs w:val="28"/>
        </w:rPr>
        <w:t xml:space="preserve">Phần mềm Trợ lý ảo cung cấp cơ chế sao lưu dữ liệu an toàn, đảm bảo tính sẵn sàng, toàn vẹn của dữ liệu như </w:t>
      </w:r>
      <w:r w:rsidRPr="004406FA">
        <w:rPr>
          <w:rFonts w:asciiTheme="majorHAnsi" w:hAnsiTheme="majorHAnsi" w:cstheme="majorHAnsi"/>
          <w:spacing w:val="-2"/>
          <w:sz w:val="28"/>
          <w:szCs w:val="28"/>
        </w:rPr>
        <w:t>sau</w:t>
      </w:r>
      <w:r w:rsidRPr="004406FA">
        <w:rPr>
          <w:rFonts w:asciiTheme="majorHAnsi" w:hAnsiTheme="majorHAnsi" w:cstheme="majorHAnsi"/>
          <w:sz w:val="28"/>
          <w:szCs w:val="28"/>
        </w:rPr>
        <w:t>:</w:t>
      </w:r>
    </w:p>
    <w:p w14:paraId="06C122CA" w14:textId="77777777" w:rsidR="004406FA" w:rsidRPr="004406FA" w:rsidRDefault="004406FA" w:rsidP="005F503C">
      <w:pPr>
        <w:tabs>
          <w:tab w:val="left" w:pos="720"/>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t>- Kiến trúc nhiều node data dự phòng: Triển khai các node dự phòng theo mô hình Clustering, dữ liệu được đồng bộ giữa các node với nhau.</w:t>
      </w:r>
    </w:p>
    <w:p w14:paraId="3A606691" w14:textId="77777777" w:rsidR="004406FA" w:rsidRPr="004406FA" w:rsidRDefault="004406FA" w:rsidP="005F503C">
      <w:pPr>
        <w:tabs>
          <w:tab w:val="left" w:pos="720"/>
          <w:tab w:val="left" w:pos="1134"/>
        </w:tabs>
        <w:spacing w:before="60" w:after="60" w:line="360" w:lineRule="exact"/>
        <w:ind w:firstLine="567"/>
        <w:jc w:val="both"/>
        <w:rPr>
          <w:rFonts w:asciiTheme="majorHAnsi" w:hAnsiTheme="majorHAnsi" w:cstheme="majorHAnsi"/>
        </w:rPr>
      </w:pPr>
      <w:r w:rsidRPr="004406FA">
        <w:rPr>
          <w:rFonts w:asciiTheme="majorHAnsi" w:hAnsiTheme="majorHAnsi" w:cstheme="majorHAnsi"/>
        </w:rPr>
        <w:t>- Lưu bản sao lưu offline: Hệ thống có thể hỗ trợ tạo job sao lưu/tải dữ liệu định kỳ hoặc đột xuất để sao lưu dữ liệu Database ra lưu tại Site chính và Site dự phòng.</w:t>
      </w:r>
    </w:p>
    <w:p w14:paraId="1890DA76" w14:textId="0F4731AF" w:rsidR="004406FA" w:rsidRDefault="005F503C" w:rsidP="005F503C">
      <w:pPr>
        <w:spacing w:before="60" w:after="60" w:line="360" w:lineRule="exact"/>
        <w:ind w:firstLine="567"/>
        <w:jc w:val="both"/>
        <w:rPr>
          <w:rFonts w:asciiTheme="majorHAnsi" w:hAnsiTheme="majorHAnsi" w:cstheme="majorHAnsi"/>
          <w:b/>
        </w:rPr>
      </w:pPr>
      <w:r>
        <w:rPr>
          <w:rFonts w:asciiTheme="majorHAnsi" w:hAnsiTheme="majorHAnsi" w:cstheme="majorHAnsi"/>
          <w:b/>
        </w:rPr>
        <w:t>7. Yêu cầu khác</w:t>
      </w:r>
    </w:p>
    <w:p w14:paraId="0F5BE8C4" w14:textId="3949BA20" w:rsidR="00CA497D" w:rsidRDefault="00CA497D" w:rsidP="005F503C">
      <w:pPr>
        <w:spacing w:before="60" w:after="60" w:line="360" w:lineRule="exact"/>
        <w:ind w:firstLine="567"/>
        <w:jc w:val="both"/>
        <w:rPr>
          <w:rFonts w:asciiTheme="majorHAnsi" w:hAnsiTheme="majorHAnsi" w:cstheme="majorHAnsi"/>
        </w:rPr>
      </w:pPr>
      <w:r>
        <w:rPr>
          <w:rFonts w:asciiTheme="majorHAnsi" w:hAnsiTheme="majorHAnsi" w:cstheme="majorHAnsi"/>
        </w:rPr>
        <w:t>- Hỗ trợ truy cập bóc tách thông tin hệ thống Văn bản điều hành tập trung của Thành ủy Hà Nội.</w:t>
      </w:r>
    </w:p>
    <w:p w14:paraId="777DEC4C" w14:textId="5C763644" w:rsidR="00CA497D" w:rsidRPr="00CA497D" w:rsidRDefault="00CA497D" w:rsidP="005F503C">
      <w:pPr>
        <w:spacing w:before="60" w:after="60" w:line="360" w:lineRule="exact"/>
        <w:ind w:firstLine="567"/>
        <w:jc w:val="both"/>
        <w:rPr>
          <w:rFonts w:asciiTheme="majorHAnsi" w:hAnsiTheme="majorHAnsi" w:cstheme="majorHAnsi"/>
        </w:rPr>
      </w:pPr>
      <w:r>
        <w:rPr>
          <w:rFonts w:asciiTheme="majorHAnsi" w:hAnsiTheme="majorHAnsi" w:cstheme="majorHAnsi"/>
        </w:rPr>
        <w:t>- Hỗ trợ tra cứu, tìm kiếm, phân tích, dự báo thông tin phục vụ công tác chỉ đạo, quản lý, điều hành chung của Thành ủy Hà Nội</w:t>
      </w:r>
      <w:r w:rsidR="005F503C">
        <w:rPr>
          <w:rFonts w:asciiTheme="majorHAnsi" w:hAnsiTheme="majorHAnsi" w:cstheme="majorHAnsi"/>
        </w:rPr>
        <w:t>.</w:t>
      </w:r>
      <w:r>
        <w:rPr>
          <w:rFonts w:asciiTheme="majorHAnsi" w:hAnsiTheme="majorHAnsi" w:cstheme="majorHAnsi"/>
        </w:rPr>
        <w:t xml:space="preserve"> </w:t>
      </w:r>
      <w:r w:rsidRPr="00CA497D">
        <w:rPr>
          <w:rFonts w:asciiTheme="majorHAnsi" w:hAnsiTheme="majorHAnsi" w:cstheme="majorHAnsi"/>
        </w:rPr>
        <w:t xml:space="preserve"> </w:t>
      </w:r>
    </w:p>
    <w:p w14:paraId="3E4D70E4" w14:textId="58ABB9EF" w:rsidR="008C53CC" w:rsidRDefault="008C53CC" w:rsidP="005F503C">
      <w:pPr>
        <w:spacing w:line="360" w:lineRule="exact"/>
        <w:ind w:firstLine="567"/>
        <w:jc w:val="both"/>
        <w:sectPr w:rsidR="008C53CC" w:rsidSect="00BA79D4">
          <w:pgSz w:w="11907" w:h="16840" w:code="9"/>
          <w:pgMar w:top="1134" w:right="851" w:bottom="1134" w:left="1701" w:header="567" w:footer="567" w:gutter="0"/>
          <w:cols w:space="720"/>
          <w:titlePg/>
          <w:docGrid w:linePitch="381"/>
        </w:sectPr>
      </w:pPr>
    </w:p>
    <w:p w14:paraId="6374F4D1" w14:textId="1EA73273" w:rsidR="00DC51E4" w:rsidRPr="00DC51E4" w:rsidRDefault="00DC51E4" w:rsidP="00E300F0">
      <w:pPr>
        <w:spacing w:before="60" w:after="60" w:line="360" w:lineRule="exact"/>
        <w:jc w:val="center"/>
        <w:rPr>
          <w:rFonts w:asciiTheme="majorHAnsi" w:hAnsiTheme="majorHAnsi" w:cstheme="majorHAnsi"/>
          <w:b/>
          <w:spacing w:val="-4"/>
        </w:rPr>
      </w:pPr>
      <w:r w:rsidRPr="004406FA">
        <w:rPr>
          <w:rFonts w:asciiTheme="majorHAnsi" w:hAnsiTheme="majorHAnsi" w:cstheme="majorHAnsi"/>
          <w:b/>
          <w:lang w:val="pt-BR"/>
        </w:rPr>
        <w:lastRenderedPageBreak/>
        <w:t>Phụ lục</w:t>
      </w:r>
      <w:r w:rsidR="00713E3A">
        <w:rPr>
          <w:rFonts w:asciiTheme="majorHAnsi" w:hAnsiTheme="majorHAnsi" w:cstheme="majorHAnsi"/>
          <w:b/>
          <w:lang w:val="pt-BR"/>
        </w:rPr>
        <w:t xml:space="preserve"> </w:t>
      </w:r>
      <w:r>
        <w:rPr>
          <w:rFonts w:asciiTheme="majorHAnsi" w:hAnsiTheme="majorHAnsi" w:cstheme="majorHAnsi"/>
          <w:b/>
          <w:lang w:val="pt-BR"/>
        </w:rPr>
        <w:t>3</w:t>
      </w:r>
      <w:r w:rsidRPr="004406FA">
        <w:rPr>
          <w:rFonts w:asciiTheme="majorHAnsi" w:hAnsiTheme="majorHAnsi" w:cstheme="majorHAnsi"/>
          <w:b/>
          <w:lang w:val="pt-BR"/>
        </w:rPr>
        <w:t xml:space="preserve">. </w:t>
      </w:r>
      <w:r w:rsidR="00713E3A">
        <w:rPr>
          <w:rFonts w:asciiTheme="majorHAnsi" w:hAnsiTheme="majorHAnsi" w:cstheme="majorHAnsi"/>
          <w:b/>
        </w:rPr>
        <w:t>Phần mềm trợ lý ảo hỏi đáp v</w:t>
      </w:r>
      <w:r w:rsidR="009E118E" w:rsidRPr="00E300F0">
        <w:rPr>
          <w:rFonts w:asciiTheme="majorHAnsi" w:hAnsiTheme="majorHAnsi" w:cstheme="majorHAnsi"/>
          <w:b/>
        </w:rPr>
        <w:t>ăn kiện</w:t>
      </w:r>
      <w:r w:rsidR="009E118E">
        <w:rPr>
          <w:rFonts w:asciiTheme="majorHAnsi" w:hAnsiTheme="majorHAnsi" w:cstheme="majorHAnsi"/>
          <w:b/>
        </w:rPr>
        <w:br/>
      </w:r>
      <w:r w:rsidR="009E118E" w:rsidRPr="00DC51E4">
        <w:rPr>
          <w:rFonts w:asciiTheme="majorHAnsi" w:hAnsiTheme="majorHAnsi" w:cstheme="majorHAnsi"/>
          <w:i/>
          <w:spacing w:val="-4"/>
          <w:lang w:val="pt-BR"/>
        </w:rPr>
        <w:t xml:space="preserve"> </w:t>
      </w:r>
      <w:r w:rsidRPr="00DC51E4">
        <w:rPr>
          <w:rFonts w:asciiTheme="majorHAnsi" w:hAnsiTheme="majorHAnsi" w:cstheme="majorHAnsi"/>
          <w:i/>
          <w:spacing w:val="-4"/>
          <w:lang w:val="pt-BR"/>
        </w:rPr>
        <w:t xml:space="preserve">(Kèm theo Công văn  số </w:t>
      </w:r>
      <w:r w:rsidR="00BA2DD4" w:rsidRPr="00BA2DD4">
        <w:rPr>
          <w:rFonts w:asciiTheme="majorHAnsi" w:hAnsiTheme="majorHAnsi" w:cstheme="majorHAnsi"/>
          <w:i/>
          <w:spacing w:val="-4"/>
          <w:lang w:val="pt-BR"/>
        </w:rPr>
        <w:t>4797</w:t>
      </w:r>
      <w:r w:rsidRPr="00DC51E4">
        <w:rPr>
          <w:rFonts w:asciiTheme="majorHAnsi" w:hAnsiTheme="majorHAnsi" w:cstheme="majorHAnsi"/>
          <w:i/>
          <w:spacing w:val="-4"/>
          <w:lang w:val="pt-BR"/>
        </w:rPr>
        <w:t xml:space="preserve"> </w:t>
      </w:r>
      <w:r w:rsidR="00BA2DD4">
        <w:rPr>
          <w:rFonts w:asciiTheme="majorHAnsi" w:hAnsiTheme="majorHAnsi" w:cstheme="majorHAnsi"/>
          <w:i/>
          <w:spacing w:val="-4"/>
        </w:rPr>
        <w:t>- CV/VPTU ngày 29</w:t>
      </w:r>
      <w:r w:rsidRPr="00DC51E4">
        <w:rPr>
          <w:rFonts w:asciiTheme="majorHAnsi" w:hAnsiTheme="majorHAnsi" w:cstheme="majorHAnsi"/>
          <w:i/>
          <w:spacing w:val="-4"/>
        </w:rPr>
        <w:t>/3/2025 của Văn phòng Thành ủy)</w:t>
      </w:r>
    </w:p>
    <w:p w14:paraId="272DCDCD" w14:textId="77777777" w:rsidR="00DC51E4" w:rsidRPr="009F0E54" w:rsidRDefault="00DC51E4" w:rsidP="00DC51E4">
      <w:pPr>
        <w:widowControl w:val="0"/>
        <w:spacing w:before="60" w:after="60" w:line="360" w:lineRule="exact"/>
        <w:ind w:firstLine="567"/>
        <w:jc w:val="both"/>
        <w:rPr>
          <w:b/>
          <w:bCs/>
        </w:rPr>
      </w:pPr>
      <w:r>
        <w:rPr>
          <w:b/>
          <w:bCs/>
        </w:rPr>
        <w:t>1</w:t>
      </w:r>
      <w:r w:rsidRPr="009F0E54">
        <w:rPr>
          <w:b/>
          <w:bCs/>
        </w:rPr>
        <w:t>. Yêu cầu chung</w:t>
      </w:r>
      <w:r>
        <w:rPr>
          <w:b/>
          <w:bCs/>
        </w:rPr>
        <w:t>:</w:t>
      </w:r>
    </w:p>
    <w:p w14:paraId="233D029F" w14:textId="77777777" w:rsidR="00DC51E4" w:rsidRPr="009F0E54" w:rsidRDefault="00DC51E4" w:rsidP="00DC51E4">
      <w:pPr>
        <w:widowControl w:val="0"/>
        <w:spacing w:before="60" w:after="60" w:line="360" w:lineRule="exact"/>
        <w:ind w:firstLine="567"/>
        <w:jc w:val="both"/>
      </w:pPr>
      <w:r w:rsidRPr="009F0E54">
        <w:t xml:space="preserve">Hệ thống thông tin phải tuân thủ Nghị định số 85/2016/NĐ-CP ngày 01/7/2016 của Chính phủ về bảo đảm an toàn hệ thống thông tin theo cấp độ, Thông tư số 12/2022/TT- BTTTT ngày 12/8/2022 của Bộ trưởng Bộ Thông tin và Truyền thông về quy định chi tiết và hướng dẫn một số điều của Nghị định số 85/2016/NĐ-CP ngày 01/7/2016 nhằm đảm bảo an toàn thông tin trên môi trường máy tính, mạng máy tính và Quyết định số 742/QĐ-BTTTT ngày 22/4/2022 của Bộ TTTT ban hành yêu cầu an toàn cơ bản đối với phần mềm nội bộ. </w:t>
      </w:r>
    </w:p>
    <w:p w14:paraId="769A5CBC" w14:textId="77777777" w:rsidR="00DC51E4" w:rsidRPr="009F0E54" w:rsidRDefault="00DC51E4" w:rsidP="00DC51E4">
      <w:pPr>
        <w:widowControl w:val="0"/>
        <w:spacing w:before="60" w:after="60" w:line="360" w:lineRule="exact"/>
        <w:ind w:firstLine="567"/>
        <w:jc w:val="both"/>
        <w:rPr>
          <w:i/>
          <w:iCs/>
          <w:highlight w:val="white"/>
        </w:rPr>
      </w:pPr>
      <w:r w:rsidRPr="009F0E54">
        <w:rPr>
          <w:i/>
          <w:iCs/>
          <w:highlight w:val="white"/>
        </w:rPr>
        <w:t>* Giải pháp kỹ thuật phải đáp ứng các yêu cầu sau:</w:t>
      </w:r>
    </w:p>
    <w:p w14:paraId="1AE4835F" w14:textId="77777777" w:rsidR="00DC51E4" w:rsidRPr="009F0E54" w:rsidRDefault="00DC51E4" w:rsidP="00DC51E4">
      <w:pPr>
        <w:widowControl w:val="0"/>
        <w:spacing w:before="60" w:after="60" w:line="360" w:lineRule="exact"/>
        <w:ind w:firstLine="567"/>
        <w:jc w:val="both"/>
      </w:pPr>
      <w:r w:rsidRPr="009F0E54">
        <w:t>- Tính khả thi: Giải pháp đưa ra phải giải quyết được các yêu cầu đang đặt ra, phù hợp với điều kiện thực tế. Giải pháp nâng cấp phải đảm bảo tính khả thi sao cho hệ thống khi nâng cấp cần phải dễ dàng trong việc triển khai cũng như khi vận hành tại thời điểm sau.</w:t>
      </w:r>
    </w:p>
    <w:p w14:paraId="4B909CB7" w14:textId="77777777" w:rsidR="00DC51E4" w:rsidRPr="009F0E54" w:rsidRDefault="00DC51E4" w:rsidP="00DC51E4">
      <w:pPr>
        <w:widowControl w:val="0"/>
        <w:spacing w:before="60" w:after="60" w:line="360" w:lineRule="exact"/>
        <w:ind w:firstLine="567"/>
        <w:jc w:val="both"/>
      </w:pPr>
      <w:r w:rsidRPr="009F0E54">
        <w:t xml:space="preserve">- </w:t>
      </w:r>
      <w:r>
        <w:t>Phần mềm</w:t>
      </w:r>
      <w:r w:rsidRPr="009F0E54">
        <w:t xml:space="preserve"> cho phép người sử dụng được phân quy</w:t>
      </w:r>
      <w:r>
        <w:t>ền khai thác, sử dụng theo chức năng nhiệm vụ được giao</w:t>
      </w:r>
      <w:r w:rsidRPr="009F0E54">
        <w:t xml:space="preserve">. </w:t>
      </w:r>
    </w:p>
    <w:p w14:paraId="05D90415" w14:textId="77777777" w:rsidR="00DC51E4" w:rsidRPr="009F0E54" w:rsidRDefault="00DC51E4" w:rsidP="00DC51E4">
      <w:pPr>
        <w:widowControl w:val="0"/>
        <w:spacing w:before="60" w:after="60" w:line="360" w:lineRule="exact"/>
        <w:ind w:firstLine="567"/>
        <w:jc w:val="both"/>
      </w:pPr>
      <w:r w:rsidRPr="009F0E54">
        <w:t>- Tính hiện đại: Các giải pháp đưa ra dựa trên các công nghệ mới hiện đại và đang được sử dụng phổ biến.</w:t>
      </w:r>
    </w:p>
    <w:p w14:paraId="717E46CF" w14:textId="77777777" w:rsidR="00DC51E4" w:rsidRPr="009F0E54" w:rsidRDefault="00DC51E4" w:rsidP="00DC51E4">
      <w:pPr>
        <w:widowControl w:val="0"/>
        <w:spacing w:before="60" w:after="60" w:line="360" w:lineRule="exact"/>
        <w:ind w:firstLine="567"/>
        <w:jc w:val="both"/>
      </w:pPr>
      <w:r w:rsidRPr="009F0E54">
        <w:t>- Tính chuyên môn: Các giải pháp do các chuyên gia có kinh nghiệm xây dựng. Các chuyên gia và kỹ sư hệ thống phải có đầy đủ kiến thức cũng như kinh nghiệm để giảm thiểu những rủi ro và khó khăn khi triển khai.</w:t>
      </w:r>
    </w:p>
    <w:p w14:paraId="146F6159" w14:textId="77777777" w:rsidR="00DC51E4" w:rsidRPr="009F0E54" w:rsidRDefault="00DC51E4" w:rsidP="00DC51E4">
      <w:pPr>
        <w:widowControl w:val="0"/>
        <w:spacing w:before="60" w:after="60" w:line="360" w:lineRule="exact"/>
        <w:ind w:firstLine="567"/>
        <w:jc w:val="both"/>
      </w:pPr>
      <w:r w:rsidRPr="009F0E54">
        <w:t>- Tính tương thích cao: phải tương thích với các mô hình khác đang được sử dụng rộng rãi.</w:t>
      </w:r>
    </w:p>
    <w:p w14:paraId="0FF64769" w14:textId="77777777" w:rsidR="00DC51E4" w:rsidRPr="003732D9" w:rsidRDefault="00DC51E4" w:rsidP="00DC51E4">
      <w:pPr>
        <w:widowControl w:val="0"/>
        <w:spacing w:before="60" w:after="60" w:line="360" w:lineRule="exact"/>
        <w:ind w:firstLine="567"/>
        <w:jc w:val="both"/>
        <w:rPr>
          <w:spacing w:val="-2"/>
        </w:rPr>
      </w:pPr>
      <w:r w:rsidRPr="003732D9">
        <w:rPr>
          <w:spacing w:val="-2"/>
        </w:rPr>
        <w:t xml:space="preserve">- Tính bảo mật: Ngoài các thông tin được đăng tải rộng rãi thì các giải pháp phần mềm phải đảm bảo tính an toàn và nguyên vẹn cho thông tin. Các giải pháp về bảo mật đối với </w:t>
      </w:r>
      <w:r>
        <w:rPr>
          <w:spacing w:val="-2"/>
        </w:rPr>
        <w:t>phần mềm</w:t>
      </w:r>
      <w:r w:rsidRPr="003732D9">
        <w:rPr>
          <w:spacing w:val="-2"/>
        </w:rPr>
        <w:t xml:space="preserve"> phải đảm bảo </w:t>
      </w:r>
      <w:r>
        <w:rPr>
          <w:spacing w:val="-2"/>
        </w:rPr>
        <w:t>phần mềm</w:t>
      </w:r>
      <w:r w:rsidRPr="003732D9">
        <w:rPr>
          <w:spacing w:val="-2"/>
        </w:rPr>
        <w:t xml:space="preserve"> không bị đánh cắp dữ liệu hay bị phá hoại. Sử dụng các cơ chế phân quyền người sử dụng, cũng như các thiết bị như tường lửa và các thiết bị khác để đảm bảo an toàn cho cổng</w:t>
      </w:r>
      <w:r>
        <w:rPr>
          <w:spacing w:val="-2"/>
        </w:rPr>
        <w:t>, trang</w:t>
      </w:r>
      <w:r w:rsidRPr="003732D9">
        <w:rPr>
          <w:spacing w:val="-2"/>
        </w:rPr>
        <w:t xml:space="preserve"> thông tin và hệ thống.</w:t>
      </w:r>
    </w:p>
    <w:p w14:paraId="761E43D5" w14:textId="77777777" w:rsidR="00DC51E4" w:rsidRPr="009F0E54" w:rsidRDefault="00DC51E4" w:rsidP="00DC51E4">
      <w:pPr>
        <w:widowControl w:val="0"/>
        <w:spacing w:before="60" w:after="60" w:line="360" w:lineRule="exact"/>
        <w:ind w:firstLine="567"/>
        <w:jc w:val="both"/>
      </w:pPr>
      <w:r w:rsidRPr="009F0E54">
        <w:t>- Tính mở: Giải pháp đưa ra phải dễ dàng kết nối cũng như tích hợp thêm các giải pháp khác khi cần thiết. Bên cạnh đó tuân thủ các chuẩn mở để kết nối tới những hệ thống khác trong tương lai để trao đổi thông tin cũng như các thao tác khác của người sử dụng.</w:t>
      </w:r>
    </w:p>
    <w:p w14:paraId="021D4788" w14:textId="77777777" w:rsidR="00DC51E4" w:rsidRPr="003732D9" w:rsidRDefault="00DC51E4" w:rsidP="00DC51E4">
      <w:pPr>
        <w:widowControl w:val="0"/>
        <w:spacing w:before="60" w:after="60" w:line="360" w:lineRule="exact"/>
        <w:ind w:firstLine="567"/>
        <w:jc w:val="both"/>
        <w:rPr>
          <w:spacing w:val="-4"/>
        </w:rPr>
      </w:pPr>
      <w:r w:rsidRPr="003732D9">
        <w:rPr>
          <w:spacing w:val="-4"/>
        </w:rPr>
        <w:t xml:space="preserve">- Tính linh động: </w:t>
      </w:r>
      <w:r>
        <w:rPr>
          <w:spacing w:val="-4"/>
        </w:rPr>
        <w:t>Phần mềm</w:t>
      </w:r>
      <w:r w:rsidRPr="003732D9">
        <w:rPr>
          <w:spacing w:val="-4"/>
        </w:rPr>
        <w:t xml:space="preserve"> cần phải linh động để đáp ứng được các thay đổi dựa trên yêu cầu từ phía người sử dụng cũ</w:t>
      </w:r>
      <w:r>
        <w:rPr>
          <w:spacing w:val="-4"/>
        </w:rPr>
        <w:t>ng như các yêu cầu phát sinh</w:t>
      </w:r>
      <w:r w:rsidRPr="003732D9">
        <w:rPr>
          <w:spacing w:val="-4"/>
        </w:rPr>
        <w:t>.</w:t>
      </w:r>
    </w:p>
    <w:p w14:paraId="1E48B2FA" w14:textId="77777777" w:rsidR="00BA004E" w:rsidRDefault="00DC51E4" w:rsidP="00BA004E">
      <w:pPr>
        <w:widowControl w:val="0"/>
        <w:spacing w:before="60" w:after="60" w:line="360" w:lineRule="exact"/>
        <w:ind w:firstLine="567"/>
        <w:jc w:val="both"/>
      </w:pPr>
      <w:r w:rsidRPr="009F0E54">
        <w:t xml:space="preserve">- Tính toàn vẹn: giải pháp phải có các cơ chế sao lưu phục hồi khi </w:t>
      </w:r>
      <w:r>
        <w:t>phần mềm</w:t>
      </w:r>
      <w:r w:rsidRPr="009F0E54">
        <w:t xml:space="preserve"> có lỗi để tránh việc mất mát dữ liệu</w:t>
      </w:r>
      <w:r w:rsidRPr="009F0E54">
        <w:rPr>
          <w:highlight w:val="white"/>
        </w:rPr>
        <w:t>.</w:t>
      </w:r>
    </w:p>
    <w:p w14:paraId="335547E1" w14:textId="77777777" w:rsidR="00BA004E" w:rsidRDefault="00BA004E" w:rsidP="00BA004E">
      <w:pPr>
        <w:widowControl w:val="0"/>
        <w:spacing w:before="60" w:after="60" w:line="360" w:lineRule="exact"/>
        <w:ind w:firstLine="567"/>
        <w:jc w:val="both"/>
      </w:pPr>
    </w:p>
    <w:p w14:paraId="1D4B0185" w14:textId="6606F0EB" w:rsidR="00DC51E4" w:rsidRDefault="00DC51E4" w:rsidP="00BA004E">
      <w:pPr>
        <w:widowControl w:val="0"/>
        <w:spacing w:before="60" w:after="60" w:line="360" w:lineRule="exact"/>
        <w:ind w:firstLine="567"/>
        <w:jc w:val="both"/>
        <w:rPr>
          <w:b/>
          <w:bCs/>
        </w:rPr>
      </w:pPr>
      <w:r>
        <w:rPr>
          <w:b/>
          <w:bCs/>
        </w:rPr>
        <w:lastRenderedPageBreak/>
        <w:t>2</w:t>
      </w:r>
      <w:r w:rsidRPr="009F0E54">
        <w:rPr>
          <w:b/>
          <w:bCs/>
        </w:rPr>
        <w:t xml:space="preserve">. </w:t>
      </w:r>
      <w:r w:rsidR="009D70DA">
        <w:rPr>
          <w:b/>
          <w:bCs/>
        </w:rPr>
        <w:t>Xây dựng phần mềm tra cứu, hỏi đáp Văn kiện trên nền tảng trí tuệ nhân tạo AI</w:t>
      </w:r>
    </w:p>
    <w:p w14:paraId="320102C5" w14:textId="6B631FA4" w:rsidR="009D70DA" w:rsidRPr="009D70DA" w:rsidRDefault="009D70DA" w:rsidP="00DC51E4">
      <w:pPr>
        <w:spacing w:before="60" w:after="60" w:line="360" w:lineRule="exact"/>
        <w:ind w:firstLine="567"/>
        <w:jc w:val="both"/>
        <w:rPr>
          <w:bCs/>
        </w:rPr>
      </w:pPr>
      <w:r>
        <w:rPr>
          <w:bCs/>
        </w:rPr>
        <w:t>Xây dựng dữ liệu tổng hợp tài liệu Văn kiện của Đảng bộ thành phố Hà Nội qua các thời kỳ làm cơ sở để xây dựng phần mềm tra cứu, hỏi đáp</w:t>
      </w:r>
    </w:p>
    <w:p w14:paraId="1172862E" w14:textId="6A7F5587" w:rsidR="00DC51E4" w:rsidRDefault="00DC51E4" w:rsidP="00DC51E4">
      <w:pPr>
        <w:spacing w:before="60" w:after="60" w:line="360" w:lineRule="exact"/>
        <w:ind w:firstLine="567"/>
        <w:jc w:val="both"/>
        <w:rPr>
          <w:b/>
          <w:bCs/>
        </w:rPr>
      </w:pPr>
      <w:r>
        <w:rPr>
          <w:b/>
          <w:bCs/>
        </w:rPr>
        <w:t>3</w:t>
      </w:r>
      <w:r w:rsidRPr="009F0E54">
        <w:rPr>
          <w:b/>
          <w:bCs/>
        </w:rPr>
        <w:t>. Yêu cầu công nghệ</w:t>
      </w:r>
      <w:r>
        <w:rPr>
          <w:b/>
          <w:bCs/>
        </w:rPr>
        <w:t>:</w:t>
      </w:r>
    </w:p>
    <w:p w14:paraId="719257CB" w14:textId="77777777" w:rsidR="00DC51E4" w:rsidRPr="00DC51E4" w:rsidRDefault="00DC51E4" w:rsidP="0043688E">
      <w:pPr>
        <w:pStyle w:val="Heading4"/>
        <w:keepLines w:val="0"/>
        <w:numPr>
          <w:ilvl w:val="2"/>
          <w:numId w:val="1"/>
        </w:numPr>
        <w:spacing w:before="60" w:after="60" w:line="360" w:lineRule="exact"/>
        <w:ind w:left="0" w:firstLine="567"/>
        <w:jc w:val="both"/>
        <w:rPr>
          <w:rFonts w:eastAsia="Calibri"/>
          <w:b/>
          <w:bCs/>
          <w:i w:val="0"/>
          <w:iCs w:val="0"/>
          <w:color w:val="auto"/>
        </w:rPr>
      </w:pPr>
      <w:r w:rsidRPr="00DC51E4">
        <w:rPr>
          <w:rFonts w:eastAsia="Calibri"/>
          <w:color w:val="auto"/>
        </w:rPr>
        <w:t>Công nghệ xử lý ngôn ngữ tự nhiên (Natural language processing - NLP)</w:t>
      </w:r>
    </w:p>
    <w:p w14:paraId="163EF2B8" w14:textId="77777777" w:rsidR="00DC51E4" w:rsidRPr="00DC51E4" w:rsidRDefault="00DC51E4" w:rsidP="00DC51E4">
      <w:pPr>
        <w:spacing w:before="60" w:after="60" w:line="360" w:lineRule="exact"/>
        <w:ind w:firstLine="567"/>
        <w:jc w:val="both"/>
        <w:rPr>
          <w:lang w:val="vi-VN"/>
        </w:rPr>
      </w:pPr>
      <w:r w:rsidRPr="00DC51E4">
        <w:t>C</w:t>
      </w:r>
      <w:r w:rsidRPr="00DC51E4">
        <w:rPr>
          <w:lang w:val="vi-VN"/>
        </w:rPr>
        <w:t xml:space="preserve">ông nghệ </w:t>
      </w:r>
      <w:r w:rsidRPr="00DC51E4">
        <w:t>NLP</w:t>
      </w:r>
      <w:r w:rsidRPr="00DC51E4">
        <w:rPr>
          <w:lang w:val="vi-VN"/>
        </w:rPr>
        <w:t xml:space="preserve"> cho phép nhận dạng tự động các nội dung các bài viết/văn bản có ngôn ngữ tiếng Việt: Xử lý mạng từ liên kết, ngữ nghĩa, ngữ cảnh văn bản để phân loại các bài viết theo từng chuyên mục, chủ đề cụ thể giúp dễ dàng quan sát và đánh giá nội dung.</w:t>
      </w:r>
    </w:p>
    <w:p w14:paraId="07F24CF2" w14:textId="77777777" w:rsidR="00DC51E4" w:rsidRPr="00DC51E4" w:rsidRDefault="00DC51E4" w:rsidP="0043688E">
      <w:pPr>
        <w:pStyle w:val="Heading4"/>
        <w:keepLines w:val="0"/>
        <w:numPr>
          <w:ilvl w:val="2"/>
          <w:numId w:val="1"/>
        </w:numPr>
        <w:spacing w:before="60" w:after="60" w:line="360" w:lineRule="exact"/>
        <w:ind w:left="0" w:firstLine="567"/>
        <w:jc w:val="both"/>
        <w:rPr>
          <w:rFonts w:eastAsia="Calibri"/>
          <w:b/>
          <w:bCs/>
          <w:i w:val="0"/>
          <w:iCs w:val="0"/>
          <w:color w:val="auto"/>
        </w:rPr>
      </w:pPr>
      <w:r w:rsidRPr="00DC51E4">
        <w:rPr>
          <w:rFonts w:eastAsia="Calibri"/>
          <w:color w:val="auto"/>
        </w:rPr>
        <w:t>Công nghệ mô hình ngôn ngữ lớn (Large languague model - LLM)</w:t>
      </w:r>
    </w:p>
    <w:p w14:paraId="757E9A0E" w14:textId="77777777" w:rsidR="00DC51E4" w:rsidRPr="009F0E54" w:rsidRDefault="00DC51E4" w:rsidP="00DC51E4">
      <w:pPr>
        <w:spacing w:before="60" w:after="60" w:line="360" w:lineRule="exact"/>
        <w:ind w:firstLine="567"/>
        <w:jc w:val="both"/>
        <w:rPr>
          <w:lang w:val="vi-VN"/>
        </w:rPr>
      </w:pPr>
      <w:r w:rsidRPr="00DC51E4">
        <w:t>Công nghệ mới nhất hiện nay</w:t>
      </w:r>
      <w:r w:rsidRPr="00DC51E4">
        <w:rPr>
          <w:lang w:val="vi-VN"/>
        </w:rPr>
        <w:t xml:space="preserve"> </w:t>
      </w:r>
      <w:r w:rsidRPr="00DC51E4">
        <w:t>c</w:t>
      </w:r>
      <w:r w:rsidRPr="00DC51E4">
        <w:rPr>
          <w:lang w:val="vi-VN"/>
        </w:rPr>
        <w:t>ho phép sinh ra câu trả lời tự nhiên từ các kết quả đã tìm kiếm được, trích dẫn đến các nguồn dữ liệu</w:t>
      </w:r>
      <w:r w:rsidRPr="00DC51E4">
        <w:t xml:space="preserve"> gốc</w:t>
      </w:r>
      <w:r w:rsidRPr="00DC51E4">
        <w:rPr>
          <w:lang w:val="vi-VN"/>
        </w:rPr>
        <w:t xml:space="preserve"> giúp khách hàng xác thực </w:t>
      </w:r>
      <w:r w:rsidRPr="009F0E54">
        <w:rPr>
          <w:lang w:val="vi-VN"/>
        </w:rPr>
        <w:t>nội dung cũng như tìm hiểu chi tiết hơn.</w:t>
      </w:r>
    </w:p>
    <w:p w14:paraId="14E9097E" w14:textId="77777777" w:rsidR="00DC51E4" w:rsidRPr="009F0E54" w:rsidRDefault="00DC51E4" w:rsidP="00DC51E4">
      <w:pPr>
        <w:spacing w:before="60" w:after="60" w:line="360" w:lineRule="exact"/>
        <w:ind w:firstLine="567"/>
        <w:jc w:val="both"/>
        <w:rPr>
          <w:lang w:val="vi-VN"/>
        </w:rPr>
      </w:pPr>
      <w:r w:rsidRPr="009F0E54">
        <w:rPr>
          <w:lang w:val="vi-VN"/>
        </w:rPr>
        <w:t>Ưu điểm nổi bật của Trợ lý ảo áp dụng công nghệ LLM:</w:t>
      </w:r>
    </w:p>
    <w:p w14:paraId="4B1DEABC" w14:textId="77777777" w:rsidR="00DC51E4" w:rsidRPr="009F0E54" w:rsidRDefault="00DC51E4" w:rsidP="00DC51E4">
      <w:pPr>
        <w:spacing w:before="60" w:after="60" w:line="360" w:lineRule="exact"/>
        <w:ind w:firstLine="567"/>
        <w:jc w:val="both"/>
        <w:rPr>
          <w:color w:val="000000"/>
        </w:rPr>
      </w:pPr>
      <w:r w:rsidRPr="009F0E54">
        <w:rPr>
          <w:color w:val="000000"/>
        </w:rPr>
        <w:t>- Câu trả lời tự nhiên, đa dạng</w:t>
      </w:r>
      <w:r>
        <w:rPr>
          <w:color w:val="000000"/>
        </w:rPr>
        <w:t>;</w:t>
      </w:r>
    </w:p>
    <w:p w14:paraId="55C2FE78" w14:textId="77777777" w:rsidR="00DC51E4" w:rsidRPr="009F0E54" w:rsidRDefault="00DC51E4" w:rsidP="00DC51E4">
      <w:pPr>
        <w:spacing w:before="60" w:after="60" w:line="360" w:lineRule="exact"/>
        <w:ind w:firstLine="567"/>
        <w:jc w:val="both"/>
        <w:rPr>
          <w:color w:val="000000"/>
        </w:rPr>
      </w:pPr>
      <w:r w:rsidRPr="009F0E54">
        <w:rPr>
          <w:color w:val="000000"/>
        </w:rPr>
        <w:t>- Có khả năng hiểu ngữ cảnh</w:t>
      </w:r>
      <w:r>
        <w:rPr>
          <w:color w:val="000000"/>
        </w:rPr>
        <w:t>;</w:t>
      </w:r>
    </w:p>
    <w:p w14:paraId="34A92912" w14:textId="77777777" w:rsidR="00DC51E4" w:rsidRPr="009F0E54" w:rsidRDefault="00DC51E4" w:rsidP="00DC51E4">
      <w:pPr>
        <w:spacing w:before="60" w:after="60" w:line="360" w:lineRule="exact"/>
        <w:ind w:firstLine="567"/>
        <w:jc w:val="both"/>
        <w:rPr>
          <w:color w:val="000000"/>
        </w:rPr>
      </w:pPr>
      <w:r w:rsidRPr="009F0E54">
        <w:rPr>
          <w:color w:val="000000"/>
        </w:rPr>
        <w:t xml:space="preserve">- Cho phép hỏi các nội dung chi tiết trong tài liệu, </w:t>
      </w:r>
      <w:r>
        <w:rPr>
          <w:color w:val="000000"/>
        </w:rPr>
        <w:t>dữ liệu của đơn vị</w:t>
      </w:r>
    </w:p>
    <w:p w14:paraId="58996B75" w14:textId="77777777" w:rsidR="00DC51E4" w:rsidRPr="009F0E54" w:rsidRDefault="00DC51E4" w:rsidP="00DC51E4">
      <w:pPr>
        <w:spacing w:before="60" w:after="60" w:line="360" w:lineRule="exact"/>
        <w:ind w:firstLine="567"/>
        <w:jc w:val="both"/>
        <w:rPr>
          <w:color w:val="000000"/>
        </w:rPr>
      </w:pPr>
      <w:r w:rsidRPr="009F0E54">
        <w:rPr>
          <w:color w:val="000000"/>
        </w:rPr>
        <w:t>- Cho phép hỏi đa chiều</w:t>
      </w:r>
      <w:r>
        <w:rPr>
          <w:color w:val="000000"/>
        </w:rPr>
        <w:t>;</w:t>
      </w:r>
    </w:p>
    <w:p w14:paraId="10BC5221" w14:textId="77777777" w:rsidR="00DC51E4" w:rsidRPr="009F0E54" w:rsidRDefault="00DC51E4" w:rsidP="00DC51E4">
      <w:pPr>
        <w:spacing w:before="60" w:after="60" w:line="360" w:lineRule="exact"/>
        <w:ind w:firstLine="567"/>
        <w:jc w:val="both"/>
        <w:rPr>
          <w:color w:val="000000"/>
        </w:rPr>
      </w:pPr>
      <w:r w:rsidRPr="009F0E54">
        <w:rPr>
          <w:color w:val="000000"/>
        </w:rPr>
        <w:t>- Có khả năng gợi ý các nội dung liên quan</w:t>
      </w:r>
      <w:r>
        <w:rPr>
          <w:color w:val="000000"/>
        </w:rPr>
        <w:t>;</w:t>
      </w:r>
    </w:p>
    <w:p w14:paraId="23A781AC" w14:textId="77777777" w:rsidR="00DC51E4" w:rsidRPr="009F0E54" w:rsidRDefault="00DC51E4" w:rsidP="00DC51E4">
      <w:pPr>
        <w:spacing w:before="60" w:after="60" w:line="360" w:lineRule="exact"/>
        <w:ind w:firstLine="567"/>
        <w:jc w:val="both"/>
        <w:rPr>
          <w:color w:val="000000"/>
        </w:rPr>
      </w:pPr>
      <w:r w:rsidRPr="009F0E54">
        <w:rPr>
          <w:color w:val="000000"/>
        </w:rPr>
        <w:t>- Nạp dữ liệu nhanh hơn</w:t>
      </w:r>
      <w:r>
        <w:rPr>
          <w:color w:val="000000"/>
        </w:rPr>
        <w:t>.</w:t>
      </w:r>
    </w:p>
    <w:p w14:paraId="6C267A79" w14:textId="77777777" w:rsidR="00DC51E4" w:rsidRPr="009F0E54" w:rsidRDefault="00DC51E4" w:rsidP="00DC51E4">
      <w:pPr>
        <w:spacing w:before="60" w:after="60" w:line="360" w:lineRule="exact"/>
        <w:ind w:firstLine="567"/>
        <w:jc w:val="both"/>
        <w:rPr>
          <w:b/>
          <w:bCs/>
        </w:rPr>
      </w:pPr>
      <w:r>
        <w:rPr>
          <w:b/>
          <w:bCs/>
        </w:rPr>
        <w:t>4</w:t>
      </w:r>
      <w:r w:rsidRPr="009F0E54">
        <w:rPr>
          <w:b/>
          <w:bCs/>
        </w:rPr>
        <w:t>. Yêu cầu mô hình triển khai</w:t>
      </w:r>
      <w:r>
        <w:rPr>
          <w:b/>
          <w:bCs/>
        </w:rPr>
        <w:t>:</w:t>
      </w:r>
    </w:p>
    <w:p w14:paraId="1B356FBE" w14:textId="77777777" w:rsidR="00DC51E4" w:rsidRPr="009F0E54" w:rsidRDefault="00DC51E4" w:rsidP="00DC51E4">
      <w:pPr>
        <w:spacing w:before="60" w:after="60" w:line="360" w:lineRule="exact"/>
        <w:ind w:firstLine="567"/>
        <w:jc w:val="both"/>
        <w:rPr>
          <w:color w:val="000000"/>
        </w:rPr>
      </w:pPr>
      <w:r w:rsidRPr="009F0E54">
        <w:rPr>
          <w:color w:val="000000"/>
        </w:rPr>
        <w:t xml:space="preserve">- </w:t>
      </w:r>
      <w:r>
        <w:rPr>
          <w:color w:val="000000"/>
        </w:rPr>
        <w:t>Phần mềm</w:t>
      </w:r>
      <w:r w:rsidRPr="009F0E54">
        <w:rPr>
          <w:color w:val="000000"/>
        </w:rPr>
        <w:t xml:space="preserve"> được thiết kế có khả năng tương thích cao, chịu tải tốt, tốc độ cập nhật nhanh chóng, hỗ trợ đa nền tảng và dễ dàng mở rộng.</w:t>
      </w:r>
    </w:p>
    <w:p w14:paraId="6C0C8232" w14:textId="77777777" w:rsidR="00DC51E4" w:rsidRPr="009F0E54" w:rsidRDefault="00DC51E4" w:rsidP="00DC51E4">
      <w:pPr>
        <w:tabs>
          <w:tab w:val="left" w:pos="567"/>
        </w:tabs>
        <w:spacing w:before="60" w:after="60" w:line="360" w:lineRule="exact"/>
        <w:ind w:firstLine="567"/>
        <w:jc w:val="both"/>
        <w:rPr>
          <w:bCs/>
          <w:i/>
          <w:iCs/>
        </w:rPr>
      </w:pPr>
      <w:r>
        <w:rPr>
          <w:bCs/>
          <w:i/>
          <w:iCs/>
        </w:rPr>
        <w:t xml:space="preserve">* </w:t>
      </w:r>
      <w:r w:rsidRPr="009F0E54">
        <w:rPr>
          <w:bCs/>
          <w:i/>
          <w:iCs/>
          <w:lang w:val="vi-VN"/>
        </w:rPr>
        <w:t>Ứng dụng công nghệ điện toán đám mây</w:t>
      </w:r>
      <w:r w:rsidRPr="009F0E54">
        <w:rPr>
          <w:bCs/>
          <w:i/>
          <w:iCs/>
        </w:rPr>
        <w:t>:</w:t>
      </w:r>
    </w:p>
    <w:p w14:paraId="36EB9E84" w14:textId="77777777" w:rsidR="00DC51E4" w:rsidRPr="009F0E54" w:rsidRDefault="00DC51E4" w:rsidP="00DC51E4">
      <w:pPr>
        <w:spacing w:before="60" w:after="60" w:line="360" w:lineRule="exact"/>
        <w:ind w:firstLine="567"/>
        <w:jc w:val="both"/>
        <w:rPr>
          <w:color w:val="000000"/>
        </w:rPr>
      </w:pPr>
      <w:r w:rsidRPr="009F0E54">
        <w:rPr>
          <w:color w:val="000000"/>
        </w:rPr>
        <w:t>- Người dùng cuối không phải cài đặt chương trình ứng dụng trên máy tính.</w:t>
      </w:r>
    </w:p>
    <w:p w14:paraId="082D0C97" w14:textId="77777777" w:rsidR="00DC51E4" w:rsidRPr="009F0E54" w:rsidRDefault="00DC51E4" w:rsidP="00DC51E4">
      <w:pPr>
        <w:spacing w:before="60" w:after="60" w:line="360" w:lineRule="exact"/>
        <w:ind w:firstLine="567"/>
        <w:jc w:val="both"/>
        <w:rPr>
          <w:color w:val="000000"/>
        </w:rPr>
      </w:pPr>
      <w:r w:rsidRPr="009F0E54">
        <w:rPr>
          <w:color w:val="000000"/>
        </w:rPr>
        <w:t>- Ứng dụng được quản lý thông qua sử dụng trình duyệt web.</w:t>
      </w:r>
    </w:p>
    <w:p w14:paraId="4348C024" w14:textId="77777777" w:rsidR="00DC51E4" w:rsidRPr="009F0E54" w:rsidRDefault="00DC51E4" w:rsidP="00DC51E4">
      <w:pPr>
        <w:spacing w:before="60" w:after="60" w:line="360" w:lineRule="exact"/>
        <w:ind w:firstLine="567"/>
        <w:jc w:val="both"/>
        <w:rPr>
          <w:color w:val="000000"/>
        </w:rPr>
      </w:pPr>
      <w:r w:rsidRPr="009F0E54">
        <w:rPr>
          <w:color w:val="000000"/>
        </w:rPr>
        <w:t xml:space="preserve">- </w:t>
      </w:r>
      <w:r>
        <w:rPr>
          <w:color w:val="000000"/>
        </w:rPr>
        <w:t>Phần mềm</w:t>
      </w:r>
      <w:r w:rsidRPr="009F0E54">
        <w:rPr>
          <w:color w:val="000000"/>
        </w:rPr>
        <w:t xml:space="preserve"> hỗ trợ sử dụng trên các thiết bị di động, máy tính bảng, … (có kết nối Internet).</w:t>
      </w:r>
    </w:p>
    <w:p w14:paraId="59000343" w14:textId="77777777" w:rsidR="00DC51E4" w:rsidRPr="009F0E54" w:rsidRDefault="00DC51E4" w:rsidP="00DC51E4">
      <w:pPr>
        <w:spacing w:before="60" w:after="60" w:line="360" w:lineRule="exact"/>
        <w:ind w:firstLine="567"/>
        <w:jc w:val="both"/>
        <w:rPr>
          <w:color w:val="000000"/>
        </w:rPr>
      </w:pPr>
      <w:r w:rsidRPr="009F0E54">
        <w:rPr>
          <w:color w:val="000000"/>
        </w:rPr>
        <w:t>- Có hệ thống sao lưu dự phòng, dữ liệu được sao lưu định kỳ, đảm bảo tính an toàn cho dữ liệu</w:t>
      </w:r>
    </w:p>
    <w:p w14:paraId="708A078A" w14:textId="77777777" w:rsidR="00DC51E4" w:rsidRPr="009F0E54" w:rsidRDefault="00DC51E4" w:rsidP="00DC51E4">
      <w:pPr>
        <w:spacing w:before="60" w:after="60" w:line="360" w:lineRule="exact"/>
        <w:ind w:firstLine="567"/>
        <w:jc w:val="both"/>
        <w:rPr>
          <w:b/>
          <w:bCs/>
        </w:rPr>
      </w:pPr>
      <w:r>
        <w:rPr>
          <w:b/>
          <w:bCs/>
        </w:rPr>
        <w:t>5</w:t>
      </w:r>
      <w:r w:rsidRPr="009F0E54">
        <w:rPr>
          <w:b/>
          <w:bCs/>
        </w:rPr>
        <w:t>. Yêu cầu đảm bảo bảo mật, an toàn thông tin</w:t>
      </w:r>
      <w:r>
        <w:rPr>
          <w:b/>
          <w:bCs/>
        </w:rPr>
        <w:t>:</w:t>
      </w:r>
    </w:p>
    <w:p w14:paraId="2550C491" w14:textId="77777777" w:rsidR="00DC51E4" w:rsidRPr="009F0E54" w:rsidRDefault="00DC51E4" w:rsidP="00DC51E4">
      <w:pPr>
        <w:tabs>
          <w:tab w:val="left" w:pos="720"/>
          <w:tab w:val="left" w:pos="1134"/>
        </w:tabs>
        <w:spacing w:before="60" w:after="60" w:line="360" w:lineRule="exact"/>
        <w:ind w:firstLine="567"/>
        <w:jc w:val="both"/>
      </w:pPr>
      <w:r w:rsidRPr="009F0E54">
        <w:t>- Session phải được quản lý bởi server, sinh ngẫu nhiên và độ dài tối thiểu là 128-bit.</w:t>
      </w:r>
    </w:p>
    <w:p w14:paraId="2691AB98" w14:textId="4FDE94B1" w:rsidR="00DC51E4" w:rsidRDefault="00DC51E4" w:rsidP="00DC51E4">
      <w:pPr>
        <w:tabs>
          <w:tab w:val="left" w:pos="720"/>
          <w:tab w:val="left" w:pos="1134"/>
        </w:tabs>
        <w:spacing w:before="60" w:after="60" w:line="360" w:lineRule="exact"/>
        <w:ind w:firstLine="567"/>
        <w:jc w:val="both"/>
      </w:pPr>
      <w:r w:rsidRPr="009F0E54">
        <w:t>- Session phải được thiết lập thời gian timeout, giá trị timeout nên cân bằng giữa nhu cầu thương mại và yếu tố bảo mật.</w:t>
      </w:r>
    </w:p>
    <w:p w14:paraId="28FB2EE5" w14:textId="0381E525" w:rsidR="0027556E" w:rsidRDefault="0027556E" w:rsidP="0027556E">
      <w:pPr>
        <w:tabs>
          <w:tab w:val="left" w:pos="720"/>
          <w:tab w:val="left" w:pos="1134"/>
        </w:tabs>
        <w:spacing w:before="60" w:after="60" w:line="360" w:lineRule="exact"/>
        <w:ind w:firstLine="567"/>
        <w:jc w:val="both"/>
      </w:pPr>
      <w:r>
        <w:lastRenderedPageBreak/>
        <w:t xml:space="preserve">- Xóa </w:t>
      </w:r>
      <w:r w:rsidRPr="009F0E54">
        <w:t>session</w:t>
      </w:r>
      <w:r>
        <w:t xml:space="preserve"> sau một thời gian không sử dụng.</w:t>
      </w:r>
    </w:p>
    <w:p w14:paraId="6912437B" w14:textId="77777777" w:rsidR="00DC51E4" w:rsidRPr="009F0E54" w:rsidRDefault="00DC51E4" w:rsidP="00DC51E4">
      <w:pPr>
        <w:spacing w:before="60" w:after="60" w:line="360" w:lineRule="exact"/>
        <w:ind w:firstLine="567"/>
        <w:jc w:val="both"/>
        <w:rPr>
          <w:b/>
          <w:bCs/>
        </w:rPr>
      </w:pPr>
      <w:r>
        <w:rPr>
          <w:b/>
          <w:bCs/>
        </w:rPr>
        <w:t>6</w:t>
      </w:r>
      <w:r w:rsidRPr="009F0E54">
        <w:rPr>
          <w:b/>
          <w:bCs/>
        </w:rPr>
        <w:t>. Yêu cầu sao lưu và phục hồi dữ liệu</w:t>
      </w:r>
      <w:r>
        <w:rPr>
          <w:b/>
          <w:bCs/>
        </w:rPr>
        <w:t>:</w:t>
      </w:r>
    </w:p>
    <w:p w14:paraId="7CB3B8FF" w14:textId="77777777" w:rsidR="00DC51E4" w:rsidRPr="009F0E54" w:rsidRDefault="00DC51E4" w:rsidP="00DC51E4">
      <w:pPr>
        <w:pStyle w:val="NormalWeb"/>
        <w:spacing w:before="60" w:after="60" w:line="360" w:lineRule="exact"/>
        <w:ind w:firstLine="567"/>
        <w:jc w:val="both"/>
        <w:rPr>
          <w:sz w:val="28"/>
          <w:szCs w:val="28"/>
        </w:rPr>
      </w:pPr>
      <w:r>
        <w:rPr>
          <w:sz w:val="28"/>
          <w:szCs w:val="28"/>
          <w:lang w:val="en-US"/>
        </w:rPr>
        <w:t xml:space="preserve">Phần mềm </w:t>
      </w:r>
      <w:r w:rsidRPr="009F0E54">
        <w:rPr>
          <w:sz w:val="28"/>
          <w:szCs w:val="28"/>
        </w:rPr>
        <w:t>cung cấp cơ chế sao lưu dữ liệu an toàn, đảm bảo tính sẵn sàng, toàn vẹn của dữ liệu như sau:</w:t>
      </w:r>
    </w:p>
    <w:p w14:paraId="15CCFD62" w14:textId="77777777" w:rsidR="00DC51E4" w:rsidRPr="009F0E54" w:rsidRDefault="00DC51E4" w:rsidP="00DC51E4">
      <w:pPr>
        <w:tabs>
          <w:tab w:val="left" w:pos="720"/>
          <w:tab w:val="left" w:pos="1134"/>
        </w:tabs>
        <w:spacing w:before="60" w:after="60" w:line="360" w:lineRule="exact"/>
        <w:ind w:firstLine="567"/>
        <w:jc w:val="both"/>
      </w:pPr>
      <w:r w:rsidRPr="009F0E54">
        <w:t>- Kiến trúc nhiều node data dự phòng: Triển khai các node dự phòng theo mô hình Clustering, dữ liệu được đồng bộ giữa các node với nhau.</w:t>
      </w:r>
    </w:p>
    <w:p w14:paraId="74215E0F" w14:textId="77777777" w:rsidR="00DC51E4" w:rsidRPr="00DC51E4" w:rsidRDefault="00DC51E4" w:rsidP="00DC51E4">
      <w:pPr>
        <w:tabs>
          <w:tab w:val="left" w:pos="720"/>
          <w:tab w:val="left" w:pos="1134"/>
        </w:tabs>
        <w:spacing w:before="60" w:after="60" w:line="360" w:lineRule="exact"/>
        <w:ind w:firstLine="567"/>
        <w:jc w:val="both"/>
        <w:rPr>
          <w:spacing w:val="-4"/>
        </w:rPr>
      </w:pPr>
      <w:r w:rsidRPr="00DC51E4">
        <w:rPr>
          <w:spacing w:val="-4"/>
        </w:rPr>
        <w:t>- Lưu bản sao lưu offline: Phần mềm có thể hỗ trợ tạo job sao lưu/tải dữ liệu định kỳ hoặc đột xuất để sao lưu dữ liệu Database ra lưu tại Site chính và Site dự phòng.</w:t>
      </w:r>
    </w:p>
    <w:p w14:paraId="64CBCD39" w14:textId="77777777" w:rsidR="00E300F0" w:rsidRDefault="00E300F0">
      <w:r>
        <w:br w:type="page"/>
      </w:r>
    </w:p>
    <w:p w14:paraId="798CDEBE" w14:textId="598B8839" w:rsidR="00E300F0" w:rsidRDefault="00E300F0" w:rsidP="00E300F0">
      <w:pPr>
        <w:spacing w:before="60" w:after="60" w:line="360" w:lineRule="exact"/>
        <w:jc w:val="center"/>
        <w:rPr>
          <w:rFonts w:asciiTheme="majorHAnsi" w:hAnsiTheme="majorHAnsi" w:cstheme="majorHAnsi"/>
          <w:b/>
          <w:lang w:val="pt-BR"/>
        </w:rPr>
      </w:pPr>
      <w:r w:rsidRPr="004406FA">
        <w:rPr>
          <w:rFonts w:asciiTheme="majorHAnsi" w:hAnsiTheme="majorHAnsi" w:cstheme="majorHAnsi"/>
          <w:b/>
          <w:lang w:val="pt-BR"/>
        </w:rPr>
        <w:lastRenderedPageBreak/>
        <w:t>Phụ lục</w:t>
      </w:r>
      <w:r w:rsidR="00030BCC">
        <w:rPr>
          <w:rFonts w:asciiTheme="majorHAnsi" w:hAnsiTheme="majorHAnsi" w:cstheme="majorHAnsi"/>
          <w:b/>
          <w:lang w:val="pt-BR"/>
        </w:rPr>
        <w:t xml:space="preserve"> </w:t>
      </w:r>
      <w:r>
        <w:rPr>
          <w:rFonts w:asciiTheme="majorHAnsi" w:hAnsiTheme="majorHAnsi" w:cstheme="majorHAnsi"/>
          <w:b/>
          <w:lang w:val="pt-BR"/>
        </w:rPr>
        <w:t>4</w:t>
      </w:r>
      <w:r w:rsidRPr="004406FA">
        <w:rPr>
          <w:rFonts w:asciiTheme="majorHAnsi" w:hAnsiTheme="majorHAnsi" w:cstheme="majorHAnsi"/>
          <w:b/>
          <w:lang w:val="pt-BR"/>
        </w:rPr>
        <w:t xml:space="preserve">. </w:t>
      </w:r>
      <w:r w:rsidR="009E118E" w:rsidRPr="00E300F0">
        <w:rPr>
          <w:rFonts w:asciiTheme="majorHAnsi" w:hAnsiTheme="majorHAnsi" w:cstheme="majorHAnsi"/>
          <w:b/>
        </w:rPr>
        <w:t xml:space="preserve">Phần mềm </w:t>
      </w:r>
      <w:r w:rsidR="0027556E">
        <w:rPr>
          <w:rFonts w:asciiTheme="majorHAnsi" w:hAnsiTheme="majorHAnsi" w:cstheme="majorHAnsi"/>
          <w:b/>
        </w:rPr>
        <w:t>Quản trị - Hành chính</w:t>
      </w:r>
    </w:p>
    <w:p w14:paraId="2C4A1377" w14:textId="705781AF" w:rsidR="00E300F0" w:rsidRDefault="00E300F0" w:rsidP="00E300F0">
      <w:pPr>
        <w:spacing w:before="60" w:after="60" w:line="360" w:lineRule="exact"/>
        <w:jc w:val="center"/>
        <w:rPr>
          <w:rFonts w:asciiTheme="majorHAnsi" w:hAnsiTheme="majorHAnsi" w:cstheme="majorHAnsi"/>
          <w:i/>
          <w:spacing w:val="-4"/>
        </w:rPr>
      </w:pPr>
      <w:r w:rsidRPr="00DC51E4">
        <w:rPr>
          <w:rFonts w:asciiTheme="majorHAnsi" w:hAnsiTheme="majorHAnsi" w:cstheme="majorHAnsi"/>
          <w:i/>
          <w:spacing w:val="-4"/>
          <w:lang w:val="pt-BR"/>
        </w:rPr>
        <w:t xml:space="preserve">(Kèm theo Công văn  số </w:t>
      </w:r>
      <w:r w:rsidRPr="00BA2DD4">
        <w:rPr>
          <w:rFonts w:asciiTheme="majorHAnsi" w:hAnsiTheme="majorHAnsi" w:cstheme="majorHAnsi"/>
          <w:i/>
          <w:spacing w:val="-4"/>
          <w:lang w:val="pt-BR"/>
        </w:rPr>
        <w:t>4797</w:t>
      </w:r>
      <w:r w:rsidRPr="00DC51E4">
        <w:rPr>
          <w:rFonts w:asciiTheme="majorHAnsi" w:hAnsiTheme="majorHAnsi" w:cstheme="majorHAnsi"/>
          <w:i/>
          <w:spacing w:val="-4"/>
          <w:lang w:val="pt-BR"/>
        </w:rPr>
        <w:t xml:space="preserve"> </w:t>
      </w:r>
      <w:r>
        <w:rPr>
          <w:rFonts w:asciiTheme="majorHAnsi" w:hAnsiTheme="majorHAnsi" w:cstheme="majorHAnsi"/>
          <w:i/>
          <w:spacing w:val="-4"/>
        </w:rPr>
        <w:t>- CV/VPTU ngày 29</w:t>
      </w:r>
      <w:r w:rsidRPr="00DC51E4">
        <w:rPr>
          <w:rFonts w:asciiTheme="majorHAnsi" w:hAnsiTheme="majorHAnsi" w:cstheme="majorHAnsi"/>
          <w:i/>
          <w:spacing w:val="-4"/>
        </w:rPr>
        <w:t>/3/2025 của Văn phòng Thành ủy)</w:t>
      </w:r>
    </w:p>
    <w:p w14:paraId="68171C65" w14:textId="708F33C6" w:rsidR="0027556E" w:rsidRDefault="00443641" w:rsidP="00443641">
      <w:pPr>
        <w:spacing w:before="60" w:after="60" w:line="360" w:lineRule="exact"/>
        <w:rPr>
          <w:rFonts w:asciiTheme="majorHAnsi" w:hAnsiTheme="majorHAnsi" w:cstheme="majorHAnsi"/>
          <w:b/>
          <w:spacing w:val="-4"/>
        </w:rPr>
      </w:pPr>
      <w:r>
        <w:rPr>
          <w:rFonts w:asciiTheme="majorHAnsi" w:hAnsiTheme="majorHAnsi" w:cstheme="majorHAnsi"/>
          <w:b/>
          <w:spacing w:val="-4"/>
        </w:rPr>
        <w:t>I. Quản lý thông tin nhân sự</w:t>
      </w:r>
    </w:p>
    <w:p w14:paraId="52483C80" w14:textId="5A148B6E" w:rsidR="001148DF" w:rsidRDefault="001148DF" w:rsidP="00443641">
      <w:pPr>
        <w:spacing w:before="60" w:after="60" w:line="360" w:lineRule="exact"/>
        <w:rPr>
          <w:rFonts w:asciiTheme="majorHAnsi" w:hAnsiTheme="majorHAnsi" w:cstheme="majorHAnsi"/>
          <w:b/>
          <w:spacing w:val="-4"/>
        </w:rPr>
      </w:pPr>
      <w:r>
        <w:rPr>
          <w:rFonts w:asciiTheme="majorHAnsi" w:hAnsiTheme="majorHAnsi" w:cstheme="majorHAnsi"/>
          <w:b/>
          <w:spacing w:val="-4"/>
        </w:rPr>
        <w:t>1. Tính</w:t>
      </w:r>
      <w:r w:rsidRPr="001148DF">
        <w:rPr>
          <w:rFonts w:asciiTheme="majorHAnsi" w:hAnsiTheme="majorHAnsi" w:cstheme="majorHAnsi"/>
          <w:b/>
          <w:spacing w:val="-4"/>
        </w:rPr>
        <w:t xml:space="preserve"> năng của hệ thống</w:t>
      </w:r>
    </w:p>
    <w:tbl>
      <w:tblPr>
        <w:tblStyle w:val="TableGrid"/>
        <w:tblW w:w="9351" w:type="dxa"/>
        <w:tblLook w:val="04A0" w:firstRow="1" w:lastRow="0" w:firstColumn="1" w:lastColumn="0" w:noHBand="0" w:noVBand="1"/>
      </w:tblPr>
      <w:tblGrid>
        <w:gridCol w:w="739"/>
        <w:gridCol w:w="2946"/>
        <w:gridCol w:w="5666"/>
      </w:tblGrid>
      <w:tr w:rsidR="001148DF" w:rsidRPr="00030BCC" w14:paraId="79AA619B" w14:textId="77777777" w:rsidTr="003F1097">
        <w:trPr>
          <w:trHeight w:val="602"/>
        </w:trPr>
        <w:tc>
          <w:tcPr>
            <w:tcW w:w="739" w:type="dxa"/>
          </w:tcPr>
          <w:p w14:paraId="7EF4679F" w14:textId="77777777" w:rsidR="001148DF" w:rsidRPr="00030BCC" w:rsidRDefault="001148DF" w:rsidP="001148DF">
            <w:pPr>
              <w:spacing w:before="60" w:after="60" w:line="276" w:lineRule="auto"/>
              <w:jc w:val="center"/>
              <w:rPr>
                <w:rFonts w:asciiTheme="majorHAnsi" w:hAnsiTheme="majorHAnsi" w:cstheme="majorHAnsi"/>
                <w:b/>
                <w:sz w:val="24"/>
                <w:szCs w:val="24"/>
              </w:rPr>
            </w:pPr>
            <w:bookmarkStart w:id="6" w:name="_Hlk52953343"/>
            <w:r w:rsidRPr="00030BCC">
              <w:rPr>
                <w:rFonts w:asciiTheme="majorHAnsi" w:hAnsiTheme="majorHAnsi" w:cstheme="majorHAnsi"/>
                <w:b/>
                <w:sz w:val="24"/>
                <w:szCs w:val="24"/>
              </w:rPr>
              <w:t>STT</w:t>
            </w:r>
          </w:p>
        </w:tc>
        <w:tc>
          <w:tcPr>
            <w:tcW w:w="2946" w:type="dxa"/>
          </w:tcPr>
          <w:p w14:paraId="013832AE" w14:textId="77777777" w:rsidR="001148DF" w:rsidRPr="00030BCC" w:rsidRDefault="001148DF" w:rsidP="001148DF">
            <w:pPr>
              <w:spacing w:before="60" w:after="60" w:line="276" w:lineRule="auto"/>
              <w:jc w:val="center"/>
              <w:rPr>
                <w:rFonts w:asciiTheme="majorHAnsi" w:hAnsiTheme="majorHAnsi" w:cstheme="majorHAnsi"/>
                <w:b/>
                <w:sz w:val="24"/>
                <w:szCs w:val="24"/>
              </w:rPr>
            </w:pPr>
            <w:r w:rsidRPr="00030BCC">
              <w:rPr>
                <w:rFonts w:asciiTheme="majorHAnsi" w:hAnsiTheme="majorHAnsi" w:cstheme="majorHAnsi"/>
                <w:b/>
                <w:sz w:val="24"/>
                <w:szCs w:val="24"/>
              </w:rPr>
              <w:t>Phân hệ</w:t>
            </w:r>
          </w:p>
        </w:tc>
        <w:tc>
          <w:tcPr>
            <w:tcW w:w="5666" w:type="dxa"/>
          </w:tcPr>
          <w:p w14:paraId="63FCF0AF" w14:textId="77777777" w:rsidR="001148DF" w:rsidRPr="00030BCC" w:rsidRDefault="001148DF" w:rsidP="001148DF">
            <w:pPr>
              <w:spacing w:before="60" w:after="60" w:line="276" w:lineRule="auto"/>
              <w:jc w:val="center"/>
              <w:rPr>
                <w:rFonts w:asciiTheme="majorHAnsi" w:hAnsiTheme="majorHAnsi" w:cstheme="majorHAnsi"/>
                <w:b/>
                <w:sz w:val="24"/>
                <w:szCs w:val="24"/>
              </w:rPr>
            </w:pPr>
            <w:r w:rsidRPr="00030BCC">
              <w:rPr>
                <w:rFonts w:asciiTheme="majorHAnsi" w:hAnsiTheme="majorHAnsi" w:cstheme="majorHAnsi"/>
                <w:b/>
                <w:sz w:val="24"/>
                <w:szCs w:val="24"/>
              </w:rPr>
              <w:t>Mô tả</w:t>
            </w:r>
          </w:p>
        </w:tc>
      </w:tr>
      <w:tr w:rsidR="001148DF" w:rsidRPr="00030BCC" w14:paraId="4C10CABF" w14:textId="77777777" w:rsidTr="003F1097">
        <w:trPr>
          <w:trHeight w:val="512"/>
        </w:trPr>
        <w:tc>
          <w:tcPr>
            <w:tcW w:w="739" w:type="dxa"/>
            <w:vAlign w:val="center"/>
          </w:tcPr>
          <w:p w14:paraId="186F8287" w14:textId="77777777" w:rsidR="001148DF" w:rsidRPr="00030BCC" w:rsidRDefault="001148DF" w:rsidP="003F1097">
            <w:pPr>
              <w:spacing w:before="60" w:after="60" w:line="276" w:lineRule="auto"/>
              <w:jc w:val="center"/>
              <w:rPr>
                <w:rFonts w:asciiTheme="majorHAnsi" w:hAnsiTheme="majorHAnsi" w:cstheme="majorHAnsi"/>
                <w:b/>
                <w:sz w:val="24"/>
                <w:szCs w:val="24"/>
              </w:rPr>
            </w:pPr>
            <w:r w:rsidRPr="00030BCC">
              <w:rPr>
                <w:sz w:val="24"/>
                <w:szCs w:val="24"/>
                <w:lang w:val="vi-VN"/>
              </w:rPr>
              <w:t>1</w:t>
            </w:r>
          </w:p>
        </w:tc>
        <w:tc>
          <w:tcPr>
            <w:tcW w:w="2946" w:type="dxa"/>
            <w:vAlign w:val="center"/>
          </w:tcPr>
          <w:p w14:paraId="08EF3B68" w14:textId="77777777" w:rsidR="001148DF" w:rsidRPr="00030BCC" w:rsidRDefault="001148DF" w:rsidP="003F1097">
            <w:pPr>
              <w:spacing w:before="60" w:after="60" w:line="276" w:lineRule="auto"/>
              <w:rPr>
                <w:rFonts w:asciiTheme="majorHAnsi" w:hAnsiTheme="majorHAnsi" w:cstheme="majorHAnsi"/>
                <w:b/>
                <w:sz w:val="24"/>
                <w:szCs w:val="24"/>
              </w:rPr>
            </w:pPr>
            <w:r w:rsidRPr="00030BCC">
              <w:rPr>
                <w:sz w:val="24"/>
                <w:szCs w:val="24"/>
                <w:lang w:val="vi-VN"/>
              </w:rPr>
              <w:t>Cơ cấu tổ chức</w:t>
            </w:r>
          </w:p>
        </w:tc>
        <w:tc>
          <w:tcPr>
            <w:tcW w:w="5666" w:type="dxa"/>
          </w:tcPr>
          <w:p w14:paraId="5CC6A766" w14:textId="77777777" w:rsidR="001148DF" w:rsidRPr="00030BCC" w:rsidRDefault="001148DF" w:rsidP="001148DF">
            <w:pPr>
              <w:spacing w:before="60" w:after="60" w:line="276" w:lineRule="auto"/>
              <w:rPr>
                <w:rFonts w:asciiTheme="majorHAnsi" w:hAnsiTheme="majorHAnsi" w:cstheme="majorHAnsi"/>
                <w:sz w:val="24"/>
                <w:szCs w:val="24"/>
              </w:rPr>
            </w:pPr>
            <w:r w:rsidRPr="00030BCC">
              <w:rPr>
                <w:sz w:val="24"/>
                <w:szCs w:val="24"/>
              </w:rPr>
              <w:t>Thiết lập cơ cấu tổ chức, cập nhật thông tin đơn vị trong cơ cấu tổ chức, quản lý được biến động cơ cấu tổ chức theo thời gian</w:t>
            </w:r>
          </w:p>
        </w:tc>
      </w:tr>
      <w:tr w:rsidR="001148DF" w:rsidRPr="00030BCC" w14:paraId="0DA0344F" w14:textId="77777777" w:rsidTr="003F1097">
        <w:trPr>
          <w:trHeight w:val="593"/>
        </w:trPr>
        <w:tc>
          <w:tcPr>
            <w:tcW w:w="739" w:type="dxa"/>
            <w:vAlign w:val="center"/>
          </w:tcPr>
          <w:p w14:paraId="3B3EE14C" w14:textId="77777777" w:rsidR="001148DF" w:rsidRPr="00030BCC" w:rsidRDefault="001148DF" w:rsidP="003F1097">
            <w:pPr>
              <w:spacing w:before="60" w:after="60" w:line="276" w:lineRule="auto"/>
              <w:jc w:val="center"/>
              <w:rPr>
                <w:rFonts w:asciiTheme="majorHAnsi" w:hAnsiTheme="majorHAnsi" w:cstheme="majorHAnsi"/>
                <w:b/>
                <w:sz w:val="24"/>
                <w:szCs w:val="24"/>
              </w:rPr>
            </w:pPr>
            <w:r w:rsidRPr="00030BCC">
              <w:rPr>
                <w:sz w:val="24"/>
                <w:szCs w:val="24"/>
                <w:lang w:val="vi-VN"/>
              </w:rPr>
              <w:t>2</w:t>
            </w:r>
          </w:p>
        </w:tc>
        <w:tc>
          <w:tcPr>
            <w:tcW w:w="2946" w:type="dxa"/>
            <w:vAlign w:val="center"/>
          </w:tcPr>
          <w:p w14:paraId="7655E744" w14:textId="77777777" w:rsidR="001148DF" w:rsidRPr="00030BCC" w:rsidRDefault="001148DF" w:rsidP="003F1097">
            <w:pPr>
              <w:spacing w:before="60" w:after="60" w:line="276" w:lineRule="auto"/>
              <w:rPr>
                <w:rFonts w:asciiTheme="majorHAnsi" w:hAnsiTheme="majorHAnsi" w:cstheme="majorHAnsi"/>
                <w:b/>
                <w:sz w:val="24"/>
                <w:szCs w:val="24"/>
              </w:rPr>
            </w:pPr>
            <w:r w:rsidRPr="00030BCC">
              <w:rPr>
                <w:sz w:val="24"/>
                <w:szCs w:val="24"/>
                <w:lang w:val="vi-VN"/>
              </w:rPr>
              <w:t>Hồ sơ nhân sự</w:t>
            </w:r>
          </w:p>
        </w:tc>
        <w:tc>
          <w:tcPr>
            <w:tcW w:w="5666" w:type="dxa"/>
          </w:tcPr>
          <w:p w14:paraId="5896008E" w14:textId="77777777" w:rsidR="001148DF" w:rsidRPr="00030BCC" w:rsidRDefault="001148DF" w:rsidP="001148DF">
            <w:pPr>
              <w:spacing w:before="60" w:after="60" w:line="276" w:lineRule="auto"/>
              <w:rPr>
                <w:sz w:val="24"/>
                <w:szCs w:val="24"/>
              </w:rPr>
            </w:pPr>
            <w:r w:rsidRPr="00030BCC">
              <w:rPr>
                <w:sz w:val="24"/>
                <w:szCs w:val="24"/>
              </w:rPr>
              <w:t>Thiết lập và quản lý hồ sơ nhân sự với hơn 200 trường thông tin, chia thành 14 nhóm thông tin</w:t>
            </w:r>
          </w:p>
        </w:tc>
      </w:tr>
      <w:bookmarkEnd w:id="6"/>
      <w:tr w:rsidR="001148DF" w:rsidRPr="00030BCC" w14:paraId="4FF674AC" w14:textId="77777777" w:rsidTr="003F1097">
        <w:trPr>
          <w:trHeight w:val="611"/>
        </w:trPr>
        <w:tc>
          <w:tcPr>
            <w:tcW w:w="739" w:type="dxa"/>
            <w:vAlign w:val="center"/>
          </w:tcPr>
          <w:p w14:paraId="560383AE" w14:textId="77777777" w:rsidR="001148DF" w:rsidRPr="00030BCC" w:rsidRDefault="001148DF" w:rsidP="003F1097">
            <w:pPr>
              <w:spacing w:before="60" w:after="60" w:line="276" w:lineRule="auto"/>
              <w:jc w:val="center"/>
              <w:rPr>
                <w:sz w:val="24"/>
                <w:szCs w:val="24"/>
              </w:rPr>
            </w:pPr>
            <w:r w:rsidRPr="00030BCC">
              <w:rPr>
                <w:sz w:val="24"/>
                <w:szCs w:val="24"/>
              </w:rPr>
              <w:t>3</w:t>
            </w:r>
          </w:p>
        </w:tc>
        <w:tc>
          <w:tcPr>
            <w:tcW w:w="2946" w:type="dxa"/>
            <w:vAlign w:val="center"/>
          </w:tcPr>
          <w:p w14:paraId="5FDF80E7" w14:textId="77777777" w:rsidR="001148DF" w:rsidRPr="00030BCC" w:rsidRDefault="001148DF" w:rsidP="003F1097">
            <w:pPr>
              <w:spacing w:before="60" w:after="60" w:line="276" w:lineRule="auto"/>
              <w:rPr>
                <w:sz w:val="24"/>
                <w:szCs w:val="24"/>
              </w:rPr>
            </w:pPr>
            <w:r w:rsidRPr="00030BCC">
              <w:rPr>
                <w:sz w:val="24"/>
                <w:szCs w:val="24"/>
              </w:rPr>
              <w:t>Công tác nhân sự</w:t>
            </w:r>
          </w:p>
        </w:tc>
        <w:tc>
          <w:tcPr>
            <w:tcW w:w="5666" w:type="dxa"/>
          </w:tcPr>
          <w:p w14:paraId="1C60FDD4" w14:textId="77777777" w:rsidR="001148DF" w:rsidRPr="00030BCC" w:rsidRDefault="001148DF" w:rsidP="001148DF">
            <w:pPr>
              <w:spacing w:before="60" w:after="60" w:line="276" w:lineRule="auto"/>
              <w:rPr>
                <w:sz w:val="24"/>
                <w:szCs w:val="24"/>
              </w:rPr>
            </w:pPr>
            <w:r w:rsidRPr="00030BCC">
              <w:rPr>
                <w:sz w:val="24"/>
                <w:szCs w:val="24"/>
              </w:rPr>
              <w:t>Thực hiện các nghiệp vụ công tác nhân sự như Tuyển dụng, Tiếp nhận, Quy hoạch, Bổ nhiệm, Miễn nhiệm, …</w:t>
            </w:r>
          </w:p>
        </w:tc>
      </w:tr>
      <w:tr w:rsidR="001148DF" w:rsidRPr="00030BCC" w14:paraId="694AF707" w14:textId="77777777" w:rsidTr="003F1097">
        <w:tc>
          <w:tcPr>
            <w:tcW w:w="739" w:type="dxa"/>
            <w:vAlign w:val="center"/>
          </w:tcPr>
          <w:p w14:paraId="3CE6CF57" w14:textId="77777777" w:rsidR="001148DF" w:rsidRPr="00030BCC" w:rsidRDefault="001148DF" w:rsidP="003F1097">
            <w:pPr>
              <w:spacing w:before="60" w:after="60" w:line="276" w:lineRule="auto"/>
              <w:jc w:val="center"/>
              <w:rPr>
                <w:sz w:val="24"/>
                <w:szCs w:val="24"/>
              </w:rPr>
            </w:pPr>
            <w:r w:rsidRPr="00030BCC">
              <w:rPr>
                <w:sz w:val="24"/>
                <w:szCs w:val="24"/>
                <w:lang w:val="vi-VN"/>
              </w:rPr>
              <w:t>4</w:t>
            </w:r>
          </w:p>
        </w:tc>
        <w:tc>
          <w:tcPr>
            <w:tcW w:w="2946" w:type="dxa"/>
            <w:vAlign w:val="center"/>
          </w:tcPr>
          <w:p w14:paraId="7DAD02CF" w14:textId="77777777" w:rsidR="001148DF" w:rsidRPr="00030BCC" w:rsidRDefault="001148DF" w:rsidP="003F1097">
            <w:pPr>
              <w:spacing w:before="60" w:after="60" w:line="276" w:lineRule="auto"/>
              <w:rPr>
                <w:sz w:val="24"/>
                <w:szCs w:val="24"/>
              </w:rPr>
            </w:pPr>
            <w:r w:rsidRPr="00030BCC">
              <w:rPr>
                <w:sz w:val="24"/>
                <w:szCs w:val="24"/>
              </w:rPr>
              <w:t>Khai hồ sơ online</w:t>
            </w:r>
          </w:p>
        </w:tc>
        <w:tc>
          <w:tcPr>
            <w:tcW w:w="5666" w:type="dxa"/>
          </w:tcPr>
          <w:p w14:paraId="7151C6F7" w14:textId="77777777" w:rsidR="001148DF" w:rsidRPr="00030BCC" w:rsidRDefault="001148DF" w:rsidP="001148DF">
            <w:pPr>
              <w:spacing w:before="60" w:after="60" w:line="276" w:lineRule="auto"/>
              <w:rPr>
                <w:sz w:val="24"/>
                <w:szCs w:val="24"/>
              </w:rPr>
            </w:pPr>
            <w:r w:rsidRPr="00030BCC">
              <w:rPr>
                <w:sz w:val="24"/>
                <w:szCs w:val="24"/>
              </w:rPr>
              <w:t>Người lao động có thể xem và cập nhật hồ sơ của chính mình, sau đó gửi bản khai cho người Quản lý nhân sự để phê duyệt</w:t>
            </w:r>
          </w:p>
        </w:tc>
      </w:tr>
      <w:tr w:rsidR="001148DF" w:rsidRPr="00030BCC" w14:paraId="214640DB" w14:textId="77777777" w:rsidTr="003F1097">
        <w:trPr>
          <w:trHeight w:val="611"/>
        </w:trPr>
        <w:tc>
          <w:tcPr>
            <w:tcW w:w="739" w:type="dxa"/>
            <w:vAlign w:val="center"/>
          </w:tcPr>
          <w:p w14:paraId="7BF3A6C6" w14:textId="77777777" w:rsidR="001148DF" w:rsidRPr="00030BCC" w:rsidRDefault="001148DF" w:rsidP="003F1097">
            <w:pPr>
              <w:spacing w:before="60" w:after="60" w:line="276" w:lineRule="auto"/>
              <w:jc w:val="center"/>
              <w:rPr>
                <w:sz w:val="24"/>
                <w:szCs w:val="24"/>
              </w:rPr>
            </w:pPr>
            <w:r w:rsidRPr="00030BCC">
              <w:rPr>
                <w:sz w:val="24"/>
                <w:szCs w:val="24"/>
              </w:rPr>
              <w:t>5</w:t>
            </w:r>
          </w:p>
        </w:tc>
        <w:tc>
          <w:tcPr>
            <w:tcW w:w="2946" w:type="dxa"/>
            <w:vAlign w:val="center"/>
          </w:tcPr>
          <w:p w14:paraId="4D51F4F6" w14:textId="77777777" w:rsidR="001148DF" w:rsidRPr="00030BCC" w:rsidRDefault="001148DF" w:rsidP="003F1097">
            <w:pPr>
              <w:spacing w:before="60" w:after="60" w:line="276" w:lineRule="auto"/>
              <w:rPr>
                <w:sz w:val="24"/>
                <w:szCs w:val="24"/>
              </w:rPr>
            </w:pPr>
            <w:r w:rsidRPr="00030BCC">
              <w:rPr>
                <w:sz w:val="24"/>
                <w:szCs w:val="24"/>
              </w:rPr>
              <w:t>Tìm kiếm</w:t>
            </w:r>
          </w:p>
        </w:tc>
        <w:tc>
          <w:tcPr>
            <w:tcW w:w="5666" w:type="dxa"/>
          </w:tcPr>
          <w:p w14:paraId="5C2F6518" w14:textId="77777777" w:rsidR="001148DF" w:rsidRPr="00030BCC" w:rsidRDefault="001148DF" w:rsidP="001148DF">
            <w:pPr>
              <w:spacing w:before="60" w:after="60" w:line="276" w:lineRule="auto"/>
              <w:rPr>
                <w:sz w:val="24"/>
                <w:szCs w:val="24"/>
              </w:rPr>
            </w:pPr>
            <w:r w:rsidRPr="00030BCC">
              <w:rPr>
                <w:sz w:val="24"/>
                <w:szCs w:val="24"/>
              </w:rPr>
              <w:t>Các tính năng tìm kiếm nhanh ngay trên Trang chủ, chức năng Tìm kiếm đơn theo các tiêu chí, chức năng Tìm kiếm tổng hợp theo các trường thông tin của hồ sơ nhân sự</w:t>
            </w:r>
          </w:p>
        </w:tc>
      </w:tr>
      <w:tr w:rsidR="001148DF" w:rsidRPr="00030BCC" w14:paraId="43EED0CC" w14:textId="77777777" w:rsidTr="003F1097">
        <w:trPr>
          <w:trHeight w:val="611"/>
        </w:trPr>
        <w:tc>
          <w:tcPr>
            <w:tcW w:w="739" w:type="dxa"/>
            <w:vAlign w:val="center"/>
          </w:tcPr>
          <w:p w14:paraId="1F32E40F" w14:textId="77777777" w:rsidR="001148DF" w:rsidRPr="00030BCC" w:rsidRDefault="001148DF" w:rsidP="003F1097">
            <w:pPr>
              <w:spacing w:before="60" w:after="60" w:line="276" w:lineRule="auto"/>
              <w:jc w:val="center"/>
              <w:rPr>
                <w:rFonts w:asciiTheme="majorHAnsi" w:hAnsiTheme="majorHAnsi" w:cstheme="majorHAnsi"/>
                <w:b/>
                <w:sz w:val="24"/>
                <w:szCs w:val="24"/>
              </w:rPr>
            </w:pPr>
            <w:r w:rsidRPr="00030BCC">
              <w:rPr>
                <w:sz w:val="24"/>
                <w:szCs w:val="24"/>
                <w:lang w:val="vi-VN"/>
              </w:rPr>
              <w:t>6</w:t>
            </w:r>
          </w:p>
        </w:tc>
        <w:tc>
          <w:tcPr>
            <w:tcW w:w="2946" w:type="dxa"/>
            <w:vAlign w:val="center"/>
          </w:tcPr>
          <w:p w14:paraId="7E63C666" w14:textId="77777777" w:rsidR="001148DF" w:rsidRPr="00030BCC" w:rsidRDefault="001148DF" w:rsidP="003F1097">
            <w:pPr>
              <w:spacing w:before="60" w:after="60" w:line="276" w:lineRule="auto"/>
              <w:rPr>
                <w:sz w:val="24"/>
                <w:szCs w:val="24"/>
              </w:rPr>
            </w:pPr>
            <w:r w:rsidRPr="00030BCC">
              <w:rPr>
                <w:sz w:val="24"/>
                <w:szCs w:val="24"/>
              </w:rPr>
              <w:t>Báo cáo</w:t>
            </w:r>
          </w:p>
        </w:tc>
        <w:tc>
          <w:tcPr>
            <w:tcW w:w="5666" w:type="dxa"/>
          </w:tcPr>
          <w:p w14:paraId="54BF24AD" w14:textId="77777777" w:rsidR="001148DF" w:rsidRPr="00030BCC" w:rsidRDefault="001148DF" w:rsidP="001148DF">
            <w:pPr>
              <w:spacing w:before="60" w:after="60" w:line="276" w:lineRule="auto"/>
              <w:rPr>
                <w:sz w:val="24"/>
                <w:szCs w:val="24"/>
              </w:rPr>
            </w:pPr>
            <w:r w:rsidRPr="00030BCC">
              <w:rPr>
                <w:sz w:val="24"/>
                <w:szCs w:val="24"/>
              </w:rPr>
              <w:t>Các báo cáo theo mẫu, báo cáo tùy chọn trường dữ liệu để kết xuất</w:t>
            </w:r>
          </w:p>
        </w:tc>
      </w:tr>
      <w:tr w:rsidR="001148DF" w:rsidRPr="00030BCC" w14:paraId="73629BAD" w14:textId="77777777" w:rsidTr="003F1097">
        <w:tc>
          <w:tcPr>
            <w:tcW w:w="739" w:type="dxa"/>
            <w:vAlign w:val="center"/>
          </w:tcPr>
          <w:p w14:paraId="3BCCF4AE" w14:textId="77777777" w:rsidR="001148DF" w:rsidRPr="00030BCC" w:rsidRDefault="001148DF" w:rsidP="003F1097">
            <w:pPr>
              <w:spacing w:before="60" w:after="60" w:line="276" w:lineRule="auto"/>
              <w:jc w:val="center"/>
              <w:rPr>
                <w:rFonts w:asciiTheme="majorHAnsi" w:hAnsiTheme="majorHAnsi" w:cstheme="majorHAnsi"/>
                <w:b/>
                <w:sz w:val="24"/>
                <w:szCs w:val="24"/>
              </w:rPr>
            </w:pPr>
            <w:r w:rsidRPr="00030BCC">
              <w:rPr>
                <w:sz w:val="24"/>
                <w:szCs w:val="24"/>
                <w:lang w:val="vi-VN"/>
              </w:rPr>
              <w:t>7</w:t>
            </w:r>
          </w:p>
        </w:tc>
        <w:tc>
          <w:tcPr>
            <w:tcW w:w="2946" w:type="dxa"/>
            <w:vAlign w:val="center"/>
          </w:tcPr>
          <w:p w14:paraId="40D3977E" w14:textId="77777777" w:rsidR="001148DF" w:rsidRPr="00030BCC" w:rsidRDefault="001148DF" w:rsidP="003F1097">
            <w:pPr>
              <w:spacing w:before="60" w:after="60" w:line="276" w:lineRule="auto"/>
              <w:rPr>
                <w:sz w:val="24"/>
                <w:szCs w:val="24"/>
              </w:rPr>
            </w:pPr>
            <w:r w:rsidRPr="00030BCC">
              <w:rPr>
                <w:sz w:val="24"/>
                <w:szCs w:val="24"/>
              </w:rPr>
              <w:t>Các tiện ích</w:t>
            </w:r>
          </w:p>
        </w:tc>
        <w:tc>
          <w:tcPr>
            <w:tcW w:w="5666" w:type="dxa"/>
          </w:tcPr>
          <w:p w14:paraId="1067A647" w14:textId="77777777" w:rsidR="001148DF" w:rsidRPr="00030BCC" w:rsidRDefault="001148DF" w:rsidP="001148DF">
            <w:pPr>
              <w:spacing w:before="60" w:after="60" w:line="276" w:lineRule="auto"/>
              <w:rPr>
                <w:sz w:val="24"/>
                <w:szCs w:val="24"/>
              </w:rPr>
            </w:pPr>
            <w:r w:rsidRPr="00030BCC">
              <w:rPr>
                <w:sz w:val="24"/>
                <w:szCs w:val="24"/>
              </w:rPr>
              <w:t>Gồm các tiện ích như thông báo sinh nhật, thông báo nhân sự sắp hết hạn HĐLĐ, thông báo nhân sự đã quá hạn HĐLĐ</w:t>
            </w:r>
          </w:p>
        </w:tc>
      </w:tr>
      <w:tr w:rsidR="001148DF" w:rsidRPr="00030BCC" w14:paraId="539D2394" w14:textId="77777777" w:rsidTr="003F1097">
        <w:tc>
          <w:tcPr>
            <w:tcW w:w="739" w:type="dxa"/>
            <w:vAlign w:val="center"/>
          </w:tcPr>
          <w:p w14:paraId="28FB2A4B" w14:textId="77777777" w:rsidR="001148DF" w:rsidRPr="00030BCC" w:rsidRDefault="001148DF" w:rsidP="003F1097">
            <w:pPr>
              <w:spacing w:before="60" w:after="60" w:line="276" w:lineRule="auto"/>
              <w:jc w:val="center"/>
              <w:rPr>
                <w:rFonts w:asciiTheme="majorHAnsi" w:hAnsiTheme="majorHAnsi" w:cstheme="majorHAnsi"/>
                <w:b/>
                <w:sz w:val="24"/>
                <w:szCs w:val="24"/>
              </w:rPr>
            </w:pPr>
            <w:r w:rsidRPr="00030BCC">
              <w:rPr>
                <w:sz w:val="24"/>
                <w:szCs w:val="24"/>
                <w:lang w:val="vi-VN"/>
              </w:rPr>
              <w:t>8</w:t>
            </w:r>
          </w:p>
        </w:tc>
        <w:tc>
          <w:tcPr>
            <w:tcW w:w="2946" w:type="dxa"/>
            <w:vAlign w:val="center"/>
          </w:tcPr>
          <w:p w14:paraId="46924F32" w14:textId="77777777" w:rsidR="001148DF" w:rsidRPr="00030BCC" w:rsidRDefault="001148DF" w:rsidP="003F1097">
            <w:pPr>
              <w:spacing w:before="60" w:after="60" w:line="276" w:lineRule="auto"/>
              <w:rPr>
                <w:sz w:val="24"/>
                <w:szCs w:val="24"/>
              </w:rPr>
            </w:pPr>
            <w:r w:rsidRPr="00030BCC">
              <w:rPr>
                <w:sz w:val="24"/>
                <w:szCs w:val="24"/>
              </w:rPr>
              <w:t>Các danh mục</w:t>
            </w:r>
          </w:p>
        </w:tc>
        <w:tc>
          <w:tcPr>
            <w:tcW w:w="5666" w:type="dxa"/>
          </w:tcPr>
          <w:p w14:paraId="75F503BB" w14:textId="77777777" w:rsidR="001148DF" w:rsidRPr="00030BCC" w:rsidRDefault="001148DF" w:rsidP="001148DF">
            <w:pPr>
              <w:spacing w:before="60" w:after="60" w:line="276" w:lineRule="auto"/>
              <w:rPr>
                <w:sz w:val="24"/>
                <w:szCs w:val="24"/>
              </w:rPr>
            </w:pPr>
            <w:r w:rsidRPr="00030BCC">
              <w:rPr>
                <w:sz w:val="24"/>
                <w:szCs w:val="24"/>
              </w:rPr>
              <w:t>Các danh mục được thiết lập sẵn dữ liệu để việc cập nhật thông tin nhân sự được chính xác và nhanh chóng</w:t>
            </w:r>
          </w:p>
        </w:tc>
      </w:tr>
      <w:tr w:rsidR="001148DF" w:rsidRPr="00030BCC" w14:paraId="5586D748" w14:textId="77777777" w:rsidTr="003F1097">
        <w:tc>
          <w:tcPr>
            <w:tcW w:w="739" w:type="dxa"/>
            <w:vAlign w:val="center"/>
          </w:tcPr>
          <w:p w14:paraId="4E6ACE57" w14:textId="77777777" w:rsidR="001148DF" w:rsidRPr="00030BCC" w:rsidRDefault="001148DF" w:rsidP="003F1097">
            <w:pPr>
              <w:spacing w:before="60" w:after="60" w:line="276" w:lineRule="auto"/>
              <w:jc w:val="center"/>
              <w:rPr>
                <w:rFonts w:asciiTheme="majorHAnsi" w:hAnsiTheme="majorHAnsi" w:cstheme="majorHAnsi"/>
                <w:b/>
                <w:sz w:val="24"/>
                <w:szCs w:val="24"/>
              </w:rPr>
            </w:pPr>
            <w:r w:rsidRPr="00030BCC">
              <w:rPr>
                <w:sz w:val="24"/>
                <w:szCs w:val="24"/>
                <w:lang w:val="vi-VN"/>
              </w:rPr>
              <w:t>9</w:t>
            </w:r>
          </w:p>
        </w:tc>
        <w:tc>
          <w:tcPr>
            <w:tcW w:w="2946" w:type="dxa"/>
            <w:vAlign w:val="center"/>
          </w:tcPr>
          <w:p w14:paraId="727AB6D2" w14:textId="77777777" w:rsidR="001148DF" w:rsidRPr="00030BCC" w:rsidRDefault="001148DF" w:rsidP="003F1097">
            <w:pPr>
              <w:spacing w:before="60" w:after="60" w:line="276" w:lineRule="auto"/>
              <w:rPr>
                <w:sz w:val="24"/>
                <w:szCs w:val="24"/>
              </w:rPr>
            </w:pPr>
            <w:r w:rsidRPr="00030BCC">
              <w:rPr>
                <w:sz w:val="24"/>
                <w:szCs w:val="24"/>
              </w:rPr>
              <w:t>Quản trị hệ thống</w:t>
            </w:r>
          </w:p>
        </w:tc>
        <w:tc>
          <w:tcPr>
            <w:tcW w:w="5666" w:type="dxa"/>
          </w:tcPr>
          <w:p w14:paraId="68C4809C" w14:textId="77777777" w:rsidR="001148DF" w:rsidRPr="00030BCC" w:rsidRDefault="001148DF" w:rsidP="001148DF">
            <w:pPr>
              <w:spacing w:before="60" w:after="60" w:line="276" w:lineRule="auto"/>
              <w:rPr>
                <w:sz w:val="24"/>
                <w:szCs w:val="24"/>
              </w:rPr>
            </w:pPr>
            <w:r w:rsidRPr="00030BCC">
              <w:rPr>
                <w:sz w:val="24"/>
                <w:szCs w:val="24"/>
              </w:rPr>
              <w:t>Quản lý việc thiết lập tài khoản và  phân quyền cho các tài khoản người dùng</w:t>
            </w:r>
          </w:p>
        </w:tc>
      </w:tr>
    </w:tbl>
    <w:p w14:paraId="73B533BD" w14:textId="63DD374B" w:rsidR="001148DF" w:rsidRPr="00C4722C" w:rsidRDefault="00FB63A3" w:rsidP="00C4722C">
      <w:pPr>
        <w:spacing w:before="120" w:after="120" w:line="360" w:lineRule="atLeast"/>
        <w:jc w:val="both"/>
        <w:rPr>
          <w:rFonts w:asciiTheme="majorHAnsi" w:hAnsiTheme="majorHAnsi" w:cstheme="majorHAnsi"/>
          <w:b/>
          <w:i/>
          <w:spacing w:val="-4"/>
        </w:rPr>
      </w:pPr>
      <w:r w:rsidRPr="00C4722C">
        <w:rPr>
          <w:rFonts w:asciiTheme="majorHAnsi" w:hAnsiTheme="majorHAnsi" w:cstheme="majorHAnsi"/>
          <w:b/>
          <w:i/>
          <w:spacing w:val="-4"/>
        </w:rPr>
        <w:t>2. Yêu cầu chức năng</w:t>
      </w:r>
    </w:p>
    <w:p w14:paraId="389F27F7" w14:textId="6FE95C18" w:rsidR="00FB63A3" w:rsidRPr="00C4722C" w:rsidRDefault="00C4722C" w:rsidP="00C4722C">
      <w:pPr>
        <w:spacing w:before="120" w:after="120" w:line="360" w:lineRule="atLeast"/>
        <w:jc w:val="both"/>
        <w:rPr>
          <w:rFonts w:asciiTheme="majorHAnsi" w:hAnsiTheme="majorHAnsi" w:cstheme="majorHAnsi"/>
          <w:b/>
          <w:i/>
          <w:spacing w:val="-4"/>
        </w:rPr>
      </w:pPr>
      <w:r w:rsidRPr="00C4722C">
        <w:rPr>
          <w:rFonts w:asciiTheme="majorHAnsi" w:hAnsiTheme="majorHAnsi" w:cstheme="majorHAnsi"/>
          <w:b/>
          <w:i/>
          <w:spacing w:val="-4"/>
        </w:rPr>
        <w:t>2.</w:t>
      </w:r>
      <w:r w:rsidR="00FB63A3" w:rsidRPr="00C4722C">
        <w:rPr>
          <w:rFonts w:asciiTheme="majorHAnsi" w:hAnsiTheme="majorHAnsi" w:cstheme="majorHAnsi"/>
          <w:b/>
          <w:i/>
          <w:spacing w:val="-4"/>
        </w:rPr>
        <w:t>1. Yêu cầu tương thích</w:t>
      </w:r>
    </w:p>
    <w:p w14:paraId="2E2885BA" w14:textId="706D6B60" w:rsidR="00C4722C" w:rsidRPr="00C4722C" w:rsidRDefault="00C4722C" w:rsidP="00C4722C">
      <w:pPr>
        <w:pStyle w:val="Item1"/>
        <w:numPr>
          <w:ilvl w:val="0"/>
          <w:numId w:val="0"/>
        </w:numPr>
        <w:spacing w:before="120" w:after="120" w:line="360" w:lineRule="atLeast"/>
        <w:ind w:firstLine="567"/>
        <w:rPr>
          <w:sz w:val="28"/>
          <w:szCs w:val="28"/>
        </w:rPr>
      </w:pPr>
      <w:r w:rsidRPr="00C4722C">
        <w:rPr>
          <w:sz w:val="28"/>
          <w:szCs w:val="28"/>
        </w:rPr>
        <w:t>- Website chạy trên nền web, tương thích:</w:t>
      </w:r>
    </w:p>
    <w:p w14:paraId="639EF594" w14:textId="65AE6141" w:rsidR="00C4722C" w:rsidRPr="00C4722C" w:rsidRDefault="00C4722C" w:rsidP="00C4722C">
      <w:pPr>
        <w:pStyle w:val="Item1"/>
        <w:numPr>
          <w:ilvl w:val="0"/>
          <w:numId w:val="0"/>
        </w:numPr>
        <w:spacing w:before="120" w:after="120" w:line="360" w:lineRule="atLeast"/>
        <w:ind w:firstLine="567"/>
        <w:rPr>
          <w:sz w:val="28"/>
          <w:szCs w:val="28"/>
        </w:rPr>
      </w:pPr>
      <w:r w:rsidRPr="00C4722C">
        <w:rPr>
          <w:sz w:val="28"/>
          <w:szCs w:val="28"/>
        </w:rPr>
        <w:t>- Trình duyệt Microsoft Edge, Chrome, Firefox phiên bản từ năm 2020 trở lên</w:t>
      </w:r>
    </w:p>
    <w:p w14:paraId="644013C4" w14:textId="42FBAD01" w:rsidR="00C4722C" w:rsidRPr="00C4722C" w:rsidRDefault="00C4722C" w:rsidP="00C4722C">
      <w:pPr>
        <w:pStyle w:val="Item1"/>
        <w:numPr>
          <w:ilvl w:val="0"/>
          <w:numId w:val="0"/>
        </w:numPr>
        <w:spacing w:before="120" w:after="120" w:line="360" w:lineRule="atLeast"/>
        <w:ind w:firstLine="567"/>
        <w:rPr>
          <w:sz w:val="28"/>
          <w:szCs w:val="28"/>
        </w:rPr>
      </w:pPr>
      <w:r w:rsidRPr="00C4722C">
        <w:rPr>
          <w:sz w:val="28"/>
          <w:szCs w:val="28"/>
        </w:rPr>
        <w:t>- Độ phân giải màn hình tối thiểu 1024 x 768 pixel</w:t>
      </w:r>
    </w:p>
    <w:p w14:paraId="278992A5" w14:textId="7FD20C8C" w:rsidR="00FB63A3" w:rsidRPr="00C4722C" w:rsidRDefault="00C4722C" w:rsidP="00C4722C">
      <w:pPr>
        <w:spacing w:before="120" w:after="120" w:line="360" w:lineRule="atLeast"/>
        <w:jc w:val="both"/>
        <w:rPr>
          <w:rFonts w:eastAsia="Calibri"/>
          <w:b/>
          <w:i/>
        </w:rPr>
      </w:pPr>
      <w:r w:rsidRPr="00C4722C">
        <w:rPr>
          <w:rFonts w:eastAsia="Calibri"/>
          <w:b/>
          <w:i/>
        </w:rPr>
        <w:t>2. 2. Yêu cầu về hiệu năng, tính ổn định</w:t>
      </w:r>
    </w:p>
    <w:p w14:paraId="629967C4" w14:textId="77777777" w:rsidR="00C4722C" w:rsidRPr="00C4722C" w:rsidRDefault="00C4722C" w:rsidP="00C4722C">
      <w:pPr>
        <w:pStyle w:val="Item1"/>
        <w:spacing w:before="120" w:after="120" w:line="360" w:lineRule="atLeast"/>
        <w:ind w:left="0" w:firstLine="567"/>
        <w:rPr>
          <w:sz w:val="28"/>
          <w:szCs w:val="28"/>
        </w:rPr>
      </w:pPr>
      <w:r w:rsidRPr="00C4722C">
        <w:rPr>
          <w:sz w:val="28"/>
          <w:szCs w:val="28"/>
        </w:rPr>
        <w:t>Tính sẵn sàng - Tỷ lệ phần trăm sẵn sàng của hệ thống 100%, không kể thời gian downtime có kế hoạch trước.</w:t>
      </w:r>
    </w:p>
    <w:p w14:paraId="322EC23D" w14:textId="660D1D0E" w:rsidR="00C4722C" w:rsidRPr="00C4722C" w:rsidRDefault="00C4722C" w:rsidP="00C4722C">
      <w:pPr>
        <w:pStyle w:val="Item1"/>
        <w:spacing w:before="120" w:after="120" w:line="360" w:lineRule="atLeast"/>
        <w:ind w:left="0" w:firstLine="567"/>
        <w:rPr>
          <w:sz w:val="28"/>
          <w:szCs w:val="28"/>
        </w:rPr>
      </w:pPr>
      <w:r w:rsidRPr="00C4722C">
        <w:rPr>
          <w:sz w:val="28"/>
          <w:szCs w:val="28"/>
        </w:rPr>
        <w:lastRenderedPageBreak/>
        <w:t>Tính chính xác – Hệ thống cung cấp thông tin chính xác 100%.</w:t>
      </w:r>
    </w:p>
    <w:p w14:paraId="2354602B" w14:textId="3536B3FC" w:rsidR="00C4722C" w:rsidRPr="00C4722C" w:rsidRDefault="00C4722C" w:rsidP="00C4722C">
      <w:pPr>
        <w:pStyle w:val="Item1"/>
        <w:numPr>
          <w:ilvl w:val="0"/>
          <w:numId w:val="0"/>
        </w:numPr>
        <w:spacing w:before="120" w:after="120" w:line="360" w:lineRule="atLeast"/>
        <w:rPr>
          <w:b/>
          <w:i/>
          <w:sz w:val="28"/>
          <w:szCs w:val="28"/>
        </w:rPr>
      </w:pPr>
      <w:r w:rsidRPr="00C4722C">
        <w:rPr>
          <w:b/>
          <w:i/>
          <w:sz w:val="28"/>
          <w:szCs w:val="28"/>
        </w:rPr>
        <w:t>2.3. Yêu cầu về bảo mật</w:t>
      </w:r>
    </w:p>
    <w:p w14:paraId="76FA0C70" w14:textId="77777777" w:rsidR="00C4722C" w:rsidRPr="00C4722C" w:rsidRDefault="00C4722C" w:rsidP="00C4722C">
      <w:pPr>
        <w:pStyle w:val="Item1"/>
        <w:spacing w:before="120" w:after="120" w:line="360" w:lineRule="atLeast"/>
        <w:ind w:left="0" w:firstLine="567"/>
        <w:rPr>
          <w:sz w:val="28"/>
          <w:szCs w:val="28"/>
        </w:rPr>
      </w:pPr>
      <w:r w:rsidRPr="00C4722C">
        <w:rPr>
          <w:sz w:val="28"/>
          <w:szCs w:val="28"/>
        </w:rPr>
        <w:t>Hệ thống đảm báo các giao dịch của người dùng bảo mật, không để lộ thông tin người dùng hoặc tài khoản của người dùng bị chiếm quyền sử dụng.</w:t>
      </w:r>
    </w:p>
    <w:p w14:paraId="61D0CA67" w14:textId="4A916E84" w:rsidR="00836F47" w:rsidRDefault="00836F47" w:rsidP="003F1097">
      <w:pPr>
        <w:spacing w:before="120" w:after="60" w:line="360" w:lineRule="exact"/>
        <w:rPr>
          <w:rFonts w:asciiTheme="majorHAnsi" w:hAnsiTheme="majorHAnsi" w:cstheme="majorHAnsi"/>
          <w:b/>
          <w:spacing w:val="-4"/>
        </w:rPr>
      </w:pPr>
      <w:r>
        <w:rPr>
          <w:rFonts w:asciiTheme="majorHAnsi" w:hAnsiTheme="majorHAnsi" w:cstheme="majorHAnsi"/>
          <w:b/>
          <w:spacing w:val="-4"/>
        </w:rPr>
        <w:t xml:space="preserve">II. </w:t>
      </w:r>
      <w:r w:rsidRPr="00836F47">
        <w:rPr>
          <w:rFonts w:asciiTheme="majorHAnsi" w:hAnsiTheme="majorHAnsi" w:cstheme="majorHAnsi"/>
          <w:b/>
          <w:spacing w:val="-4"/>
        </w:rPr>
        <w:t xml:space="preserve">QUẢN LÝ TÍNH LƯƠNG </w:t>
      </w:r>
    </w:p>
    <w:p w14:paraId="48498EE0" w14:textId="13365720" w:rsidR="00836F47" w:rsidRDefault="00836F47" w:rsidP="003F1097">
      <w:pPr>
        <w:spacing w:before="120" w:after="60" w:line="360" w:lineRule="exact"/>
        <w:rPr>
          <w:rFonts w:asciiTheme="majorHAnsi" w:hAnsiTheme="majorHAnsi" w:cstheme="majorHAnsi"/>
          <w:b/>
          <w:spacing w:val="-4"/>
        </w:rPr>
      </w:pPr>
      <w:r>
        <w:rPr>
          <w:rFonts w:asciiTheme="majorHAnsi" w:hAnsiTheme="majorHAnsi" w:cstheme="majorHAnsi"/>
          <w:b/>
          <w:spacing w:val="-4"/>
        </w:rPr>
        <w:t>1. T</w:t>
      </w:r>
      <w:r w:rsidRPr="00836F47">
        <w:rPr>
          <w:rFonts w:asciiTheme="majorHAnsi" w:hAnsiTheme="majorHAnsi" w:cstheme="majorHAnsi"/>
          <w:b/>
          <w:spacing w:val="-4"/>
        </w:rPr>
        <w:t>ính năng của hệ thống</w:t>
      </w:r>
    </w:p>
    <w:p w14:paraId="26B92C29" w14:textId="77777777" w:rsidR="00C4722C" w:rsidRDefault="00C4722C">
      <w:pPr>
        <w:rPr>
          <w:rFonts w:asciiTheme="majorHAnsi" w:hAnsiTheme="majorHAnsi" w:cstheme="majorHAnsi"/>
          <w:b/>
          <w:spacing w:val="-4"/>
        </w:rPr>
      </w:pPr>
    </w:p>
    <w:tbl>
      <w:tblPr>
        <w:tblStyle w:val="TableGridLight"/>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88"/>
        <w:gridCol w:w="3235"/>
        <w:gridCol w:w="5270"/>
      </w:tblGrid>
      <w:tr w:rsidR="00836F47" w:rsidRPr="00030BCC" w14:paraId="4F52AE52" w14:textId="77777777" w:rsidTr="00C83C21">
        <w:trPr>
          <w:trHeight w:val="630"/>
        </w:trPr>
        <w:tc>
          <w:tcPr>
            <w:tcW w:w="988" w:type="dxa"/>
            <w:vAlign w:val="center"/>
          </w:tcPr>
          <w:p w14:paraId="0975F658" w14:textId="7ACD5EDE" w:rsidR="00836F47" w:rsidRPr="00030BCC" w:rsidRDefault="00836F47" w:rsidP="00C4722C">
            <w:pPr>
              <w:jc w:val="center"/>
              <w:rPr>
                <w:b/>
                <w:sz w:val="24"/>
                <w:szCs w:val="24"/>
              </w:rPr>
            </w:pPr>
            <w:r w:rsidRPr="00030BCC">
              <w:rPr>
                <w:b/>
                <w:sz w:val="24"/>
                <w:szCs w:val="24"/>
              </w:rPr>
              <w:t>Stt</w:t>
            </w:r>
          </w:p>
        </w:tc>
        <w:tc>
          <w:tcPr>
            <w:tcW w:w="3235" w:type="dxa"/>
            <w:vAlign w:val="center"/>
          </w:tcPr>
          <w:p w14:paraId="0D78438C" w14:textId="77777777" w:rsidR="00836F47" w:rsidRPr="00030BCC" w:rsidRDefault="00836F47" w:rsidP="00C4722C">
            <w:pPr>
              <w:jc w:val="center"/>
              <w:rPr>
                <w:b/>
                <w:sz w:val="24"/>
                <w:szCs w:val="24"/>
              </w:rPr>
            </w:pPr>
            <w:r w:rsidRPr="00030BCC">
              <w:rPr>
                <w:b/>
                <w:sz w:val="24"/>
                <w:szCs w:val="24"/>
              </w:rPr>
              <w:t>Tên tính năng</w:t>
            </w:r>
          </w:p>
        </w:tc>
        <w:tc>
          <w:tcPr>
            <w:tcW w:w="5270" w:type="dxa"/>
            <w:vAlign w:val="center"/>
          </w:tcPr>
          <w:p w14:paraId="59C40077" w14:textId="77777777" w:rsidR="00836F47" w:rsidRPr="00030BCC" w:rsidRDefault="00836F47" w:rsidP="00C4722C">
            <w:pPr>
              <w:jc w:val="center"/>
              <w:rPr>
                <w:b/>
                <w:sz w:val="24"/>
                <w:szCs w:val="24"/>
              </w:rPr>
            </w:pPr>
            <w:r w:rsidRPr="00030BCC">
              <w:rPr>
                <w:b/>
                <w:sz w:val="24"/>
                <w:szCs w:val="24"/>
              </w:rPr>
              <w:t>Mô tả</w:t>
            </w:r>
          </w:p>
        </w:tc>
      </w:tr>
      <w:tr w:rsidR="00836F47" w:rsidRPr="00030BCC" w14:paraId="003D10B5" w14:textId="77777777" w:rsidTr="00C83C21">
        <w:trPr>
          <w:trHeight w:val="1142"/>
        </w:trPr>
        <w:tc>
          <w:tcPr>
            <w:tcW w:w="988" w:type="dxa"/>
            <w:vAlign w:val="center"/>
          </w:tcPr>
          <w:p w14:paraId="31F65881" w14:textId="77777777" w:rsidR="00836F47" w:rsidRPr="00030BCC" w:rsidRDefault="00836F47" w:rsidP="00C4722C">
            <w:pPr>
              <w:jc w:val="center"/>
              <w:rPr>
                <w:b/>
                <w:color w:val="000000"/>
                <w:sz w:val="24"/>
                <w:szCs w:val="24"/>
              </w:rPr>
            </w:pPr>
            <w:r w:rsidRPr="00030BCC">
              <w:rPr>
                <w:b/>
                <w:color w:val="000000"/>
                <w:sz w:val="24"/>
                <w:szCs w:val="24"/>
              </w:rPr>
              <w:t>1</w:t>
            </w:r>
          </w:p>
        </w:tc>
        <w:tc>
          <w:tcPr>
            <w:tcW w:w="3235" w:type="dxa"/>
            <w:vAlign w:val="center"/>
          </w:tcPr>
          <w:p w14:paraId="52AE2919" w14:textId="77777777" w:rsidR="00836F47" w:rsidRPr="00030BCC" w:rsidRDefault="00836F47" w:rsidP="00C4722C">
            <w:pPr>
              <w:rPr>
                <w:b/>
                <w:color w:val="000000"/>
                <w:sz w:val="24"/>
                <w:szCs w:val="24"/>
              </w:rPr>
            </w:pPr>
            <w:r w:rsidRPr="00030BCC">
              <w:rPr>
                <w:b/>
                <w:color w:val="000000"/>
                <w:sz w:val="24"/>
                <w:szCs w:val="24"/>
              </w:rPr>
              <w:t>Quản lý truy cập</w:t>
            </w:r>
          </w:p>
        </w:tc>
        <w:tc>
          <w:tcPr>
            <w:tcW w:w="5270" w:type="dxa"/>
            <w:vAlign w:val="center"/>
          </w:tcPr>
          <w:p w14:paraId="76D6C7BC" w14:textId="77777777" w:rsidR="00C83C21" w:rsidRPr="00030BCC" w:rsidRDefault="00836F47" w:rsidP="00C4722C">
            <w:pPr>
              <w:jc w:val="both"/>
              <w:rPr>
                <w:color w:val="000000"/>
                <w:sz w:val="24"/>
                <w:szCs w:val="24"/>
              </w:rPr>
            </w:pPr>
            <w:r w:rsidRPr="00030BCC">
              <w:rPr>
                <w:color w:val="000000"/>
                <w:sz w:val="24"/>
                <w:szCs w:val="24"/>
              </w:rPr>
              <w:t>Chức năng cho phép tác nhân thực hiện:</w:t>
            </w:r>
          </w:p>
          <w:p w14:paraId="57D58C26" w14:textId="28B96764" w:rsidR="00C83C21" w:rsidRPr="00030BCC" w:rsidRDefault="00836F47" w:rsidP="00C4722C">
            <w:pPr>
              <w:jc w:val="both"/>
              <w:rPr>
                <w:color w:val="000000"/>
                <w:sz w:val="24"/>
                <w:szCs w:val="24"/>
              </w:rPr>
            </w:pPr>
            <w:r w:rsidRPr="00030BCC">
              <w:rPr>
                <w:color w:val="000000"/>
                <w:sz w:val="24"/>
                <w:szCs w:val="24"/>
              </w:rPr>
              <w:t>- Đăng nhập</w:t>
            </w:r>
          </w:p>
          <w:p w14:paraId="7E6B94EC" w14:textId="366E66BF" w:rsidR="00836F47" w:rsidRPr="00030BCC" w:rsidRDefault="00836F47" w:rsidP="00C4722C">
            <w:pPr>
              <w:jc w:val="both"/>
              <w:rPr>
                <w:color w:val="000000"/>
                <w:sz w:val="24"/>
                <w:szCs w:val="24"/>
              </w:rPr>
            </w:pPr>
            <w:r w:rsidRPr="00030BCC">
              <w:rPr>
                <w:color w:val="000000"/>
                <w:sz w:val="24"/>
                <w:szCs w:val="24"/>
              </w:rPr>
              <w:t>- Đăng xuất</w:t>
            </w:r>
          </w:p>
        </w:tc>
      </w:tr>
      <w:tr w:rsidR="00836F47" w:rsidRPr="00030BCC" w14:paraId="31D74C24" w14:textId="77777777" w:rsidTr="00C83C21">
        <w:trPr>
          <w:trHeight w:val="495"/>
        </w:trPr>
        <w:tc>
          <w:tcPr>
            <w:tcW w:w="988" w:type="dxa"/>
            <w:vAlign w:val="center"/>
          </w:tcPr>
          <w:p w14:paraId="41B6A3AE" w14:textId="77777777" w:rsidR="00836F47" w:rsidRPr="00030BCC" w:rsidRDefault="00836F47" w:rsidP="00C4722C">
            <w:pPr>
              <w:jc w:val="center"/>
              <w:rPr>
                <w:b/>
                <w:color w:val="000000"/>
                <w:sz w:val="24"/>
                <w:szCs w:val="24"/>
              </w:rPr>
            </w:pPr>
            <w:r w:rsidRPr="00030BCC">
              <w:rPr>
                <w:b/>
                <w:color w:val="000000"/>
                <w:sz w:val="24"/>
                <w:szCs w:val="24"/>
              </w:rPr>
              <w:t>2</w:t>
            </w:r>
          </w:p>
        </w:tc>
        <w:tc>
          <w:tcPr>
            <w:tcW w:w="3235" w:type="dxa"/>
            <w:vAlign w:val="center"/>
          </w:tcPr>
          <w:p w14:paraId="16B21F55" w14:textId="77777777" w:rsidR="00836F47" w:rsidRPr="00030BCC" w:rsidRDefault="00836F47" w:rsidP="00C4722C">
            <w:pPr>
              <w:rPr>
                <w:b/>
                <w:color w:val="000000"/>
                <w:sz w:val="24"/>
                <w:szCs w:val="24"/>
              </w:rPr>
            </w:pPr>
            <w:r w:rsidRPr="00030BCC">
              <w:rPr>
                <w:b/>
                <w:color w:val="000000"/>
                <w:sz w:val="24"/>
                <w:szCs w:val="24"/>
              </w:rPr>
              <w:t>Phân bổ quỹ lương</w:t>
            </w:r>
          </w:p>
        </w:tc>
        <w:tc>
          <w:tcPr>
            <w:tcW w:w="5270" w:type="dxa"/>
            <w:vAlign w:val="center"/>
          </w:tcPr>
          <w:p w14:paraId="4A68CEEE" w14:textId="77777777" w:rsidR="00836F47" w:rsidRPr="00030BCC" w:rsidRDefault="00836F47" w:rsidP="00C4722C">
            <w:pPr>
              <w:jc w:val="both"/>
              <w:rPr>
                <w:color w:val="000000"/>
                <w:sz w:val="24"/>
                <w:szCs w:val="24"/>
              </w:rPr>
            </w:pPr>
            <w:r w:rsidRPr="00030BCC">
              <w:rPr>
                <w:color w:val="000000"/>
                <w:sz w:val="24"/>
                <w:szCs w:val="24"/>
              </w:rPr>
              <w:t>Quản lý phân bổ quỹ lương cho các đơn vị</w:t>
            </w:r>
          </w:p>
        </w:tc>
      </w:tr>
      <w:tr w:rsidR="00836F47" w:rsidRPr="00030BCC" w14:paraId="39DB01E6" w14:textId="77777777" w:rsidTr="00C83C21">
        <w:trPr>
          <w:trHeight w:val="417"/>
        </w:trPr>
        <w:tc>
          <w:tcPr>
            <w:tcW w:w="988" w:type="dxa"/>
            <w:vAlign w:val="center"/>
          </w:tcPr>
          <w:p w14:paraId="2B90C617" w14:textId="77777777" w:rsidR="00836F47" w:rsidRPr="00030BCC" w:rsidRDefault="00836F47" w:rsidP="00C4722C">
            <w:pPr>
              <w:jc w:val="center"/>
              <w:rPr>
                <w:b/>
                <w:color w:val="000000"/>
                <w:sz w:val="24"/>
                <w:szCs w:val="24"/>
              </w:rPr>
            </w:pPr>
            <w:r w:rsidRPr="00030BCC">
              <w:rPr>
                <w:b/>
                <w:color w:val="000000"/>
                <w:sz w:val="24"/>
                <w:szCs w:val="24"/>
              </w:rPr>
              <w:t>2.1</w:t>
            </w:r>
          </w:p>
        </w:tc>
        <w:tc>
          <w:tcPr>
            <w:tcW w:w="3235" w:type="dxa"/>
            <w:vAlign w:val="center"/>
          </w:tcPr>
          <w:p w14:paraId="6C0C1EFE" w14:textId="77777777" w:rsidR="00836F47" w:rsidRPr="00030BCC" w:rsidRDefault="00836F47" w:rsidP="00C4722C">
            <w:pPr>
              <w:rPr>
                <w:b/>
                <w:color w:val="000000"/>
                <w:sz w:val="24"/>
                <w:szCs w:val="24"/>
              </w:rPr>
            </w:pPr>
            <w:r w:rsidRPr="00030BCC">
              <w:rPr>
                <w:b/>
                <w:color w:val="000000"/>
                <w:sz w:val="24"/>
                <w:szCs w:val="24"/>
              </w:rPr>
              <w:t>Thiết lập khối đơn vị</w:t>
            </w:r>
          </w:p>
        </w:tc>
        <w:tc>
          <w:tcPr>
            <w:tcW w:w="5270" w:type="dxa"/>
            <w:vAlign w:val="center"/>
          </w:tcPr>
          <w:p w14:paraId="280DF0C8" w14:textId="77777777" w:rsidR="00836F47" w:rsidRPr="00030BCC" w:rsidRDefault="00836F47" w:rsidP="00C4722C">
            <w:pPr>
              <w:jc w:val="both"/>
              <w:rPr>
                <w:color w:val="000000"/>
                <w:sz w:val="24"/>
                <w:szCs w:val="24"/>
              </w:rPr>
            </w:pPr>
            <w:r w:rsidRPr="00030BCC">
              <w:rPr>
                <w:color w:val="000000"/>
                <w:sz w:val="24"/>
                <w:szCs w:val="24"/>
              </w:rPr>
              <w:t>Thiết lập các khối đơn vị</w:t>
            </w:r>
          </w:p>
        </w:tc>
      </w:tr>
      <w:tr w:rsidR="00836F47" w:rsidRPr="00030BCC" w14:paraId="71127166" w14:textId="77777777" w:rsidTr="00C83C21">
        <w:trPr>
          <w:trHeight w:val="1115"/>
        </w:trPr>
        <w:tc>
          <w:tcPr>
            <w:tcW w:w="988" w:type="dxa"/>
            <w:vAlign w:val="center"/>
          </w:tcPr>
          <w:p w14:paraId="21E494D8" w14:textId="77777777" w:rsidR="00836F47" w:rsidRPr="00030BCC" w:rsidRDefault="00836F47" w:rsidP="00C4722C">
            <w:pPr>
              <w:jc w:val="center"/>
              <w:rPr>
                <w:color w:val="000000"/>
                <w:sz w:val="24"/>
                <w:szCs w:val="24"/>
              </w:rPr>
            </w:pPr>
            <w:r w:rsidRPr="00030BCC">
              <w:rPr>
                <w:color w:val="000000"/>
                <w:sz w:val="24"/>
                <w:szCs w:val="24"/>
              </w:rPr>
              <w:t>2.1.1</w:t>
            </w:r>
          </w:p>
        </w:tc>
        <w:tc>
          <w:tcPr>
            <w:tcW w:w="3235" w:type="dxa"/>
            <w:vAlign w:val="center"/>
          </w:tcPr>
          <w:p w14:paraId="592EF676" w14:textId="77777777" w:rsidR="00836F47" w:rsidRPr="00030BCC" w:rsidRDefault="00836F47" w:rsidP="00C4722C">
            <w:pPr>
              <w:rPr>
                <w:color w:val="000000"/>
                <w:sz w:val="24"/>
                <w:szCs w:val="24"/>
              </w:rPr>
            </w:pPr>
            <w:r w:rsidRPr="00030BCC">
              <w:rPr>
                <w:color w:val="000000"/>
                <w:sz w:val="24"/>
                <w:szCs w:val="24"/>
              </w:rPr>
              <w:t>Thêm mới/Sửa/Xóa khối đơn vị</w:t>
            </w:r>
          </w:p>
        </w:tc>
        <w:tc>
          <w:tcPr>
            <w:tcW w:w="5270" w:type="dxa"/>
            <w:vAlign w:val="center"/>
          </w:tcPr>
          <w:p w14:paraId="79B1FE75" w14:textId="77777777" w:rsidR="00836F47" w:rsidRPr="00030BCC" w:rsidRDefault="00836F47" w:rsidP="00C4722C">
            <w:pPr>
              <w:jc w:val="both"/>
              <w:rPr>
                <w:color w:val="000000"/>
                <w:sz w:val="24"/>
                <w:szCs w:val="24"/>
              </w:rPr>
            </w:pPr>
            <w:r w:rsidRPr="00030BCC">
              <w:rPr>
                <w:color w:val="000000"/>
                <w:sz w:val="24"/>
                <w:szCs w:val="24"/>
              </w:rPr>
              <w:t>- Cho phép tác nhân thêm mới/sửa/xóa khối đơn vị, các thông tin thêm mới/sửa khối đơn vị bao gồm một số thông tin chính: mã khối, tên khối,...</w:t>
            </w:r>
          </w:p>
          <w:p w14:paraId="3C7BB66E" w14:textId="77777777" w:rsidR="00836F47" w:rsidRPr="00030BCC" w:rsidRDefault="00836F47" w:rsidP="00C4722C">
            <w:pPr>
              <w:jc w:val="both"/>
              <w:rPr>
                <w:color w:val="000000"/>
                <w:sz w:val="24"/>
                <w:szCs w:val="24"/>
              </w:rPr>
            </w:pPr>
            <w:r w:rsidRPr="00030BCC">
              <w:rPr>
                <w:color w:val="000000"/>
                <w:sz w:val="24"/>
                <w:szCs w:val="24"/>
                <w:highlight w:val="white"/>
              </w:rPr>
              <w:t>- Khối đơn vị là một danh mục khối chứa các đơn vị mà tác nhân có thể tự định nghĩa.</w:t>
            </w:r>
          </w:p>
        </w:tc>
      </w:tr>
      <w:tr w:rsidR="00836F47" w:rsidRPr="00030BCC" w14:paraId="7D911BE7" w14:textId="77777777" w:rsidTr="00C83C21">
        <w:trPr>
          <w:trHeight w:val="601"/>
        </w:trPr>
        <w:tc>
          <w:tcPr>
            <w:tcW w:w="988" w:type="dxa"/>
            <w:vAlign w:val="center"/>
          </w:tcPr>
          <w:p w14:paraId="6B955548" w14:textId="77777777" w:rsidR="00836F47" w:rsidRPr="00030BCC" w:rsidRDefault="00836F47" w:rsidP="00C4722C">
            <w:pPr>
              <w:jc w:val="center"/>
              <w:rPr>
                <w:color w:val="000000"/>
                <w:sz w:val="24"/>
                <w:szCs w:val="24"/>
              </w:rPr>
            </w:pPr>
            <w:r w:rsidRPr="00030BCC">
              <w:rPr>
                <w:color w:val="000000"/>
                <w:sz w:val="24"/>
                <w:szCs w:val="24"/>
              </w:rPr>
              <w:t>2.1.2</w:t>
            </w:r>
          </w:p>
        </w:tc>
        <w:tc>
          <w:tcPr>
            <w:tcW w:w="3235" w:type="dxa"/>
            <w:vAlign w:val="center"/>
          </w:tcPr>
          <w:p w14:paraId="5AF5957A" w14:textId="77777777" w:rsidR="00836F47" w:rsidRPr="00030BCC" w:rsidRDefault="00836F47" w:rsidP="00C4722C">
            <w:pPr>
              <w:rPr>
                <w:color w:val="000000"/>
                <w:sz w:val="24"/>
                <w:szCs w:val="24"/>
              </w:rPr>
            </w:pPr>
            <w:r w:rsidRPr="00030BCC">
              <w:rPr>
                <w:color w:val="000000"/>
                <w:sz w:val="24"/>
                <w:szCs w:val="24"/>
              </w:rPr>
              <w:t>Xem danh sách khối đơn vị</w:t>
            </w:r>
          </w:p>
        </w:tc>
        <w:tc>
          <w:tcPr>
            <w:tcW w:w="5270" w:type="dxa"/>
            <w:vAlign w:val="center"/>
          </w:tcPr>
          <w:p w14:paraId="1A745FEF" w14:textId="77777777" w:rsidR="00836F47" w:rsidRPr="00030BCC" w:rsidRDefault="00836F47" w:rsidP="00C4722C">
            <w:pPr>
              <w:jc w:val="both"/>
              <w:rPr>
                <w:color w:val="000000"/>
                <w:sz w:val="24"/>
                <w:szCs w:val="24"/>
              </w:rPr>
            </w:pPr>
            <w:r w:rsidRPr="00030BCC">
              <w:rPr>
                <w:color w:val="000000"/>
                <w:sz w:val="24"/>
                <w:szCs w:val="24"/>
              </w:rPr>
              <w:t>Cho phép tác nhân xem danh sách khối đơn vị</w:t>
            </w:r>
          </w:p>
        </w:tc>
      </w:tr>
      <w:tr w:rsidR="00836F47" w:rsidRPr="00030BCC" w14:paraId="52D903ED" w14:textId="77777777" w:rsidTr="00C83C21">
        <w:trPr>
          <w:trHeight w:val="695"/>
        </w:trPr>
        <w:tc>
          <w:tcPr>
            <w:tcW w:w="988" w:type="dxa"/>
            <w:vAlign w:val="center"/>
          </w:tcPr>
          <w:p w14:paraId="42E86314" w14:textId="77777777" w:rsidR="00836F47" w:rsidRPr="00030BCC" w:rsidRDefault="00836F47" w:rsidP="00C4722C">
            <w:pPr>
              <w:jc w:val="center"/>
              <w:rPr>
                <w:color w:val="000000"/>
                <w:sz w:val="24"/>
                <w:szCs w:val="24"/>
              </w:rPr>
            </w:pPr>
            <w:r w:rsidRPr="00030BCC">
              <w:rPr>
                <w:color w:val="000000"/>
                <w:sz w:val="24"/>
                <w:szCs w:val="24"/>
              </w:rPr>
              <w:t>2.1.3</w:t>
            </w:r>
          </w:p>
        </w:tc>
        <w:tc>
          <w:tcPr>
            <w:tcW w:w="3235" w:type="dxa"/>
            <w:vAlign w:val="center"/>
          </w:tcPr>
          <w:p w14:paraId="682DE156" w14:textId="77777777" w:rsidR="00836F47" w:rsidRPr="00030BCC" w:rsidRDefault="00836F47" w:rsidP="00C4722C">
            <w:pPr>
              <w:rPr>
                <w:color w:val="000000"/>
                <w:sz w:val="24"/>
                <w:szCs w:val="24"/>
              </w:rPr>
            </w:pPr>
            <w:r w:rsidRPr="00030BCC">
              <w:rPr>
                <w:color w:val="000000"/>
                <w:sz w:val="24"/>
                <w:szCs w:val="24"/>
              </w:rPr>
              <w:t>Tìm kiếm khối đơn vị</w:t>
            </w:r>
          </w:p>
        </w:tc>
        <w:tc>
          <w:tcPr>
            <w:tcW w:w="5270" w:type="dxa"/>
            <w:vAlign w:val="center"/>
          </w:tcPr>
          <w:p w14:paraId="432A8FBC" w14:textId="77777777" w:rsidR="00836F47" w:rsidRPr="00030BCC" w:rsidRDefault="00836F47" w:rsidP="00C4722C">
            <w:pPr>
              <w:jc w:val="both"/>
              <w:rPr>
                <w:color w:val="000000"/>
                <w:sz w:val="24"/>
                <w:szCs w:val="24"/>
              </w:rPr>
            </w:pPr>
            <w:r w:rsidRPr="00030BCC">
              <w:rPr>
                <w:color w:val="000000"/>
                <w:sz w:val="24"/>
                <w:szCs w:val="24"/>
              </w:rPr>
              <w:t>Cho phép tác nhân tìm kiếm khối đơn vị theo các tiêu chí chính như: mã khối, tên khối,...</w:t>
            </w:r>
          </w:p>
        </w:tc>
      </w:tr>
      <w:tr w:rsidR="00836F47" w:rsidRPr="00030BCC" w14:paraId="480DEE68" w14:textId="77777777" w:rsidTr="00C83C21">
        <w:trPr>
          <w:trHeight w:val="563"/>
        </w:trPr>
        <w:tc>
          <w:tcPr>
            <w:tcW w:w="988" w:type="dxa"/>
            <w:vAlign w:val="center"/>
          </w:tcPr>
          <w:p w14:paraId="6A7872C3" w14:textId="77777777" w:rsidR="00836F47" w:rsidRPr="00030BCC" w:rsidRDefault="00836F47" w:rsidP="00C4722C">
            <w:pPr>
              <w:jc w:val="center"/>
              <w:rPr>
                <w:b/>
                <w:color w:val="000000"/>
                <w:sz w:val="24"/>
                <w:szCs w:val="24"/>
              </w:rPr>
            </w:pPr>
            <w:r w:rsidRPr="00030BCC">
              <w:rPr>
                <w:b/>
                <w:color w:val="000000"/>
                <w:sz w:val="24"/>
                <w:szCs w:val="24"/>
              </w:rPr>
              <w:t>2.2</w:t>
            </w:r>
          </w:p>
        </w:tc>
        <w:tc>
          <w:tcPr>
            <w:tcW w:w="3235" w:type="dxa"/>
            <w:vAlign w:val="center"/>
          </w:tcPr>
          <w:p w14:paraId="29D7909D" w14:textId="77777777" w:rsidR="00836F47" w:rsidRPr="00030BCC" w:rsidRDefault="00836F47" w:rsidP="00C4722C">
            <w:pPr>
              <w:rPr>
                <w:b/>
                <w:color w:val="000000"/>
                <w:sz w:val="24"/>
                <w:szCs w:val="24"/>
              </w:rPr>
            </w:pPr>
            <w:r w:rsidRPr="00030BCC">
              <w:rPr>
                <w:b/>
                <w:color w:val="000000"/>
                <w:sz w:val="24"/>
                <w:szCs w:val="24"/>
              </w:rPr>
              <w:t>Thiết lập ngân sách quỹ lương</w:t>
            </w:r>
          </w:p>
        </w:tc>
        <w:tc>
          <w:tcPr>
            <w:tcW w:w="5270" w:type="dxa"/>
            <w:vAlign w:val="center"/>
          </w:tcPr>
          <w:p w14:paraId="4DD38E7B" w14:textId="77777777" w:rsidR="00836F47" w:rsidRPr="00030BCC" w:rsidRDefault="00836F47" w:rsidP="00C4722C">
            <w:pPr>
              <w:jc w:val="both"/>
              <w:rPr>
                <w:color w:val="000000"/>
                <w:sz w:val="24"/>
                <w:szCs w:val="24"/>
              </w:rPr>
            </w:pPr>
            <w:r w:rsidRPr="00030BCC">
              <w:rPr>
                <w:color w:val="000000"/>
                <w:sz w:val="24"/>
                <w:szCs w:val="24"/>
              </w:rPr>
              <w:t>Quản lý thiết lập ngân sách quỹ lương</w:t>
            </w:r>
          </w:p>
        </w:tc>
      </w:tr>
      <w:tr w:rsidR="00836F47" w:rsidRPr="00030BCC" w14:paraId="4ACAA3F2" w14:textId="77777777" w:rsidTr="00C83C21">
        <w:trPr>
          <w:trHeight w:val="2230"/>
        </w:trPr>
        <w:tc>
          <w:tcPr>
            <w:tcW w:w="988" w:type="dxa"/>
            <w:vAlign w:val="center"/>
          </w:tcPr>
          <w:p w14:paraId="597FF0EF" w14:textId="77777777" w:rsidR="00836F47" w:rsidRPr="00030BCC" w:rsidRDefault="00836F47" w:rsidP="00C4722C">
            <w:pPr>
              <w:jc w:val="center"/>
              <w:rPr>
                <w:color w:val="000000"/>
                <w:sz w:val="24"/>
                <w:szCs w:val="24"/>
              </w:rPr>
            </w:pPr>
            <w:r w:rsidRPr="00030BCC">
              <w:rPr>
                <w:color w:val="000000"/>
                <w:sz w:val="24"/>
                <w:szCs w:val="24"/>
              </w:rPr>
              <w:t>2.2.1</w:t>
            </w:r>
          </w:p>
        </w:tc>
        <w:tc>
          <w:tcPr>
            <w:tcW w:w="3235" w:type="dxa"/>
            <w:vAlign w:val="center"/>
          </w:tcPr>
          <w:p w14:paraId="1C4AE2E8" w14:textId="77777777" w:rsidR="00836F47" w:rsidRPr="00030BCC" w:rsidRDefault="00836F47" w:rsidP="00C4722C">
            <w:pPr>
              <w:rPr>
                <w:b/>
                <w:color w:val="000000"/>
                <w:sz w:val="24"/>
                <w:szCs w:val="24"/>
              </w:rPr>
            </w:pPr>
            <w:r w:rsidRPr="00030BCC">
              <w:rPr>
                <w:color w:val="000000"/>
                <w:sz w:val="24"/>
                <w:szCs w:val="24"/>
              </w:rPr>
              <w:t>Thêm mới/sửa/xóa ngân sách quỹ lương</w:t>
            </w:r>
          </w:p>
        </w:tc>
        <w:tc>
          <w:tcPr>
            <w:tcW w:w="5270" w:type="dxa"/>
            <w:vAlign w:val="center"/>
          </w:tcPr>
          <w:p w14:paraId="7FEFAF33" w14:textId="77777777" w:rsidR="00836F47" w:rsidRPr="00030BCC" w:rsidRDefault="00836F47" w:rsidP="00C4722C">
            <w:pPr>
              <w:jc w:val="both"/>
              <w:rPr>
                <w:color w:val="000000"/>
                <w:sz w:val="24"/>
                <w:szCs w:val="24"/>
              </w:rPr>
            </w:pPr>
            <w:r w:rsidRPr="00030BCC">
              <w:rPr>
                <w:color w:val="000000"/>
                <w:sz w:val="24"/>
                <w:szCs w:val="24"/>
                <w:highlight w:val="white"/>
              </w:rPr>
              <w:t xml:space="preserve">- </w:t>
            </w:r>
            <w:r w:rsidRPr="00030BCC">
              <w:rPr>
                <w:color w:val="000000"/>
                <w:sz w:val="24"/>
                <w:szCs w:val="24"/>
              </w:rPr>
              <w:t>Cho phép tác nhân thêm mới/sửa/xóa ngân sách quỹ lương, các thông tin thêm mới/sửa ngân sách quỹ lương bao gồm một số thông tin chính: mã ngân sách, tên ngân sách,... </w:t>
            </w:r>
          </w:p>
          <w:p w14:paraId="7B60C74C" w14:textId="1E7A7E82" w:rsidR="00836F47" w:rsidRPr="00030BCC" w:rsidRDefault="00836F47" w:rsidP="00C4722C">
            <w:pPr>
              <w:jc w:val="both"/>
              <w:rPr>
                <w:color w:val="000000"/>
                <w:sz w:val="24"/>
                <w:szCs w:val="24"/>
              </w:rPr>
            </w:pPr>
            <w:r w:rsidRPr="00030BCC">
              <w:rPr>
                <w:color w:val="000000"/>
                <w:sz w:val="24"/>
                <w:szCs w:val="24"/>
              </w:rPr>
              <w:t>- Ngân sách quỹ lương là chức năng cho phép tác nhân định nghĩa ngân sách quỹ lương của một năm, từ đó làm căn cứ dữ liệu để thực hiện phân bổ lương cho các khối đơn vị</w:t>
            </w:r>
          </w:p>
        </w:tc>
      </w:tr>
      <w:tr w:rsidR="00836F47" w:rsidRPr="00030BCC" w14:paraId="43A15A69" w14:textId="77777777" w:rsidTr="00C83C21">
        <w:trPr>
          <w:trHeight w:val="818"/>
        </w:trPr>
        <w:tc>
          <w:tcPr>
            <w:tcW w:w="988" w:type="dxa"/>
            <w:vAlign w:val="center"/>
          </w:tcPr>
          <w:p w14:paraId="5B006623" w14:textId="77777777" w:rsidR="00836F47" w:rsidRPr="00030BCC" w:rsidRDefault="00836F47" w:rsidP="00C4722C">
            <w:pPr>
              <w:jc w:val="center"/>
              <w:rPr>
                <w:color w:val="000000"/>
                <w:sz w:val="24"/>
                <w:szCs w:val="24"/>
              </w:rPr>
            </w:pPr>
            <w:r w:rsidRPr="00030BCC">
              <w:rPr>
                <w:color w:val="000000"/>
                <w:sz w:val="24"/>
                <w:szCs w:val="24"/>
              </w:rPr>
              <w:t>2.2.2</w:t>
            </w:r>
          </w:p>
        </w:tc>
        <w:tc>
          <w:tcPr>
            <w:tcW w:w="3235" w:type="dxa"/>
            <w:vAlign w:val="center"/>
          </w:tcPr>
          <w:p w14:paraId="395B23C8" w14:textId="77777777" w:rsidR="00836F47" w:rsidRPr="00030BCC" w:rsidRDefault="00836F47" w:rsidP="00C4722C">
            <w:pPr>
              <w:rPr>
                <w:color w:val="000000"/>
                <w:sz w:val="24"/>
                <w:szCs w:val="24"/>
              </w:rPr>
            </w:pPr>
            <w:r w:rsidRPr="00030BCC">
              <w:rPr>
                <w:color w:val="000000"/>
                <w:sz w:val="24"/>
                <w:szCs w:val="24"/>
              </w:rPr>
              <w:t>Xem danh sách ngân sách quỹ lương</w:t>
            </w:r>
          </w:p>
        </w:tc>
        <w:tc>
          <w:tcPr>
            <w:tcW w:w="5270" w:type="dxa"/>
            <w:vAlign w:val="center"/>
          </w:tcPr>
          <w:p w14:paraId="78788C0A" w14:textId="77777777" w:rsidR="00836F47" w:rsidRPr="00030BCC" w:rsidRDefault="00836F47" w:rsidP="00C4722C">
            <w:pPr>
              <w:jc w:val="both"/>
              <w:rPr>
                <w:color w:val="000000"/>
                <w:sz w:val="24"/>
                <w:szCs w:val="24"/>
              </w:rPr>
            </w:pPr>
            <w:r w:rsidRPr="00030BCC">
              <w:rPr>
                <w:color w:val="000000"/>
                <w:sz w:val="24"/>
                <w:szCs w:val="24"/>
              </w:rPr>
              <w:t>Cho phép tác nhân xem danh sách ngân sách quỹ lương</w:t>
            </w:r>
          </w:p>
        </w:tc>
      </w:tr>
      <w:tr w:rsidR="00836F47" w:rsidRPr="00030BCC" w14:paraId="3AD36666" w14:textId="77777777" w:rsidTr="00C83C21">
        <w:trPr>
          <w:trHeight w:val="561"/>
        </w:trPr>
        <w:tc>
          <w:tcPr>
            <w:tcW w:w="988" w:type="dxa"/>
            <w:vAlign w:val="center"/>
          </w:tcPr>
          <w:p w14:paraId="201654E0" w14:textId="77777777" w:rsidR="00836F47" w:rsidRPr="00030BCC" w:rsidRDefault="00836F47" w:rsidP="00C4722C">
            <w:pPr>
              <w:jc w:val="center"/>
              <w:rPr>
                <w:color w:val="000000"/>
                <w:sz w:val="24"/>
                <w:szCs w:val="24"/>
              </w:rPr>
            </w:pPr>
            <w:r w:rsidRPr="00030BCC">
              <w:rPr>
                <w:color w:val="000000"/>
                <w:sz w:val="24"/>
                <w:szCs w:val="24"/>
              </w:rPr>
              <w:t>2.2.3</w:t>
            </w:r>
          </w:p>
        </w:tc>
        <w:tc>
          <w:tcPr>
            <w:tcW w:w="3235" w:type="dxa"/>
            <w:vAlign w:val="center"/>
          </w:tcPr>
          <w:p w14:paraId="13C2C9FA" w14:textId="77777777" w:rsidR="00836F47" w:rsidRPr="00030BCC" w:rsidRDefault="00836F47" w:rsidP="00C4722C">
            <w:pPr>
              <w:rPr>
                <w:color w:val="000000"/>
                <w:sz w:val="24"/>
                <w:szCs w:val="24"/>
              </w:rPr>
            </w:pPr>
            <w:r w:rsidRPr="00030BCC">
              <w:rPr>
                <w:color w:val="000000"/>
                <w:sz w:val="24"/>
                <w:szCs w:val="24"/>
              </w:rPr>
              <w:t>Tìm kiếm ngân sách quỹ lương</w:t>
            </w:r>
          </w:p>
        </w:tc>
        <w:tc>
          <w:tcPr>
            <w:tcW w:w="5270" w:type="dxa"/>
            <w:vAlign w:val="center"/>
          </w:tcPr>
          <w:p w14:paraId="32CB42EE" w14:textId="77777777" w:rsidR="00836F47" w:rsidRPr="00030BCC" w:rsidRDefault="00836F47" w:rsidP="00C4722C">
            <w:pPr>
              <w:jc w:val="both"/>
              <w:rPr>
                <w:color w:val="000000"/>
                <w:sz w:val="24"/>
                <w:szCs w:val="24"/>
              </w:rPr>
            </w:pPr>
            <w:r w:rsidRPr="00030BCC">
              <w:rPr>
                <w:color w:val="000000"/>
                <w:sz w:val="24"/>
                <w:szCs w:val="24"/>
              </w:rPr>
              <w:t>Cho phép tác nhân tìm kiếm ngân sách quỹ lương</w:t>
            </w:r>
          </w:p>
        </w:tc>
      </w:tr>
      <w:tr w:rsidR="00836F47" w:rsidRPr="00030BCC" w14:paraId="248307EE" w14:textId="77777777" w:rsidTr="00C83C21">
        <w:trPr>
          <w:trHeight w:val="513"/>
        </w:trPr>
        <w:tc>
          <w:tcPr>
            <w:tcW w:w="988" w:type="dxa"/>
            <w:vAlign w:val="center"/>
          </w:tcPr>
          <w:p w14:paraId="5B0C2AE6" w14:textId="77777777" w:rsidR="00836F47" w:rsidRPr="00030BCC" w:rsidRDefault="00836F47" w:rsidP="00C4722C">
            <w:pPr>
              <w:jc w:val="center"/>
              <w:rPr>
                <w:b/>
                <w:color w:val="000000"/>
                <w:sz w:val="24"/>
                <w:szCs w:val="24"/>
              </w:rPr>
            </w:pPr>
            <w:r w:rsidRPr="00030BCC">
              <w:rPr>
                <w:b/>
                <w:color w:val="000000"/>
                <w:sz w:val="24"/>
                <w:szCs w:val="24"/>
              </w:rPr>
              <w:t>2.3</w:t>
            </w:r>
          </w:p>
        </w:tc>
        <w:tc>
          <w:tcPr>
            <w:tcW w:w="3235" w:type="dxa"/>
            <w:vAlign w:val="center"/>
          </w:tcPr>
          <w:p w14:paraId="7CD69D35" w14:textId="77777777" w:rsidR="00836F47" w:rsidRPr="00030BCC" w:rsidRDefault="00836F47" w:rsidP="00C4722C">
            <w:pPr>
              <w:rPr>
                <w:b/>
                <w:color w:val="000000"/>
                <w:sz w:val="24"/>
                <w:szCs w:val="24"/>
              </w:rPr>
            </w:pPr>
            <w:r w:rsidRPr="00030BCC">
              <w:rPr>
                <w:b/>
                <w:color w:val="000000"/>
                <w:sz w:val="24"/>
                <w:szCs w:val="24"/>
              </w:rPr>
              <w:t>Phân bổ quỹ lương</w:t>
            </w:r>
          </w:p>
        </w:tc>
        <w:tc>
          <w:tcPr>
            <w:tcW w:w="5270" w:type="dxa"/>
            <w:vAlign w:val="center"/>
          </w:tcPr>
          <w:p w14:paraId="5059EA6C" w14:textId="77777777" w:rsidR="00836F47" w:rsidRPr="00030BCC" w:rsidRDefault="00836F47" w:rsidP="00C4722C">
            <w:pPr>
              <w:jc w:val="both"/>
              <w:rPr>
                <w:color w:val="000000"/>
                <w:sz w:val="24"/>
                <w:szCs w:val="24"/>
              </w:rPr>
            </w:pPr>
            <w:r w:rsidRPr="00030BCC">
              <w:rPr>
                <w:color w:val="000000"/>
                <w:sz w:val="24"/>
                <w:szCs w:val="24"/>
              </w:rPr>
              <w:t>Quản lý phân bổ quỹ lương</w:t>
            </w:r>
          </w:p>
        </w:tc>
      </w:tr>
      <w:tr w:rsidR="00836F47" w:rsidRPr="00030BCC" w14:paraId="6916069D" w14:textId="77777777" w:rsidTr="00C83C21">
        <w:trPr>
          <w:trHeight w:val="1115"/>
        </w:trPr>
        <w:tc>
          <w:tcPr>
            <w:tcW w:w="988" w:type="dxa"/>
            <w:vAlign w:val="center"/>
          </w:tcPr>
          <w:p w14:paraId="51D3EF01" w14:textId="77777777" w:rsidR="00836F47" w:rsidRPr="00030BCC" w:rsidRDefault="00836F47" w:rsidP="00C4722C">
            <w:pPr>
              <w:jc w:val="center"/>
              <w:rPr>
                <w:b/>
                <w:color w:val="000000"/>
                <w:sz w:val="24"/>
                <w:szCs w:val="24"/>
              </w:rPr>
            </w:pPr>
            <w:r w:rsidRPr="00030BCC">
              <w:rPr>
                <w:b/>
                <w:color w:val="000000"/>
                <w:sz w:val="24"/>
                <w:szCs w:val="24"/>
              </w:rPr>
              <w:t>2.3.1</w:t>
            </w:r>
          </w:p>
        </w:tc>
        <w:tc>
          <w:tcPr>
            <w:tcW w:w="3235" w:type="dxa"/>
            <w:vAlign w:val="center"/>
          </w:tcPr>
          <w:p w14:paraId="4A84E662" w14:textId="77777777" w:rsidR="00836F47" w:rsidRPr="00030BCC" w:rsidRDefault="00836F47" w:rsidP="00C4722C">
            <w:pPr>
              <w:rPr>
                <w:b/>
                <w:color w:val="000000"/>
                <w:sz w:val="24"/>
                <w:szCs w:val="24"/>
              </w:rPr>
            </w:pPr>
            <w:r w:rsidRPr="00030BCC">
              <w:rPr>
                <w:color w:val="000000"/>
                <w:sz w:val="24"/>
                <w:szCs w:val="24"/>
              </w:rPr>
              <w:t>Thêm mới/sửa/xóa phân bổ quỹ lương</w:t>
            </w:r>
          </w:p>
        </w:tc>
        <w:tc>
          <w:tcPr>
            <w:tcW w:w="5270" w:type="dxa"/>
            <w:vAlign w:val="center"/>
          </w:tcPr>
          <w:p w14:paraId="67872274" w14:textId="77777777" w:rsidR="00836F47" w:rsidRPr="00030BCC" w:rsidRDefault="00836F47" w:rsidP="00C4722C">
            <w:pPr>
              <w:jc w:val="both"/>
              <w:rPr>
                <w:color w:val="000000"/>
                <w:sz w:val="24"/>
                <w:szCs w:val="24"/>
              </w:rPr>
            </w:pPr>
            <w:r w:rsidRPr="00030BCC">
              <w:rPr>
                <w:color w:val="000000"/>
                <w:sz w:val="24"/>
                <w:szCs w:val="24"/>
              </w:rPr>
              <w:t xml:space="preserve">- Cho phép tác nhân thêm mới/sửa/xóa phân bố quỹ lương, các thông tin thêm mới/sửa phân bổ quỹ lương bao gồm một số thông tin chính: chọn ngân sách quỹ </w:t>
            </w:r>
            <w:r w:rsidRPr="00030BCC">
              <w:rPr>
                <w:color w:val="000000"/>
                <w:sz w:val="24"/>
                <w:szCs w:val="24"/>
              </w:rPr>
              <w:lastRenderedPageBreak/>
              <w:t>lương phân bổ, chọn các khối đơn vị phân bổ, nhập số tiền phân bổ,…</w:t>
            </w:r>
          </w:p>
          <w:p w14:paraId="5FF22F86" w14:textId="56A195F1" w:rsidR="00836F47" w:rsidRPr="00030BCC" w:rsidRDefault="00836F47" w:rsidP="00C4722C">
            <w:pPr>
              <w:jc w:val="both"/>
              <w:rPr>
                <w:color w:val="000000"/>
                <w:sz w:val="24"/>
                <w:szCs w:val="24"/>
              </w:rPr>
            </w:pPr>
            <w:r w:rsidRPr="00030BCC">
              <w:rPr>
                <w:color w:val="000000"/>
                <w:sz w:val="24"/>
                <w:szCs w:val="24"/>
              </w:rPr>
              <w:t xml:space="preserve"> - Phân bổ quỹ lương là chức năng cho phép tác nhân thực hiện phân bổ chi tiết quỹ lương theo ngân sách quỹ lương đã được định nghĩa ở mục 2.2 xuống từng các khối đơn vị đã được định nghĩa ở mục 2.1 </w:t>
            </w:r>
          </w:p>
        </w:tc>
      </w:tr>
      <w:tr w:rsidR="00836F47" w:rsidRPr="00030BCC" w14:paraId="73C1445E" w14:textId="77777777" w:rsidTr="00C83C21">
        <w:trPr>
          <w:trHeight w:val="827"/>
        </w:trPr>
        <w:tc>
          <w:tcPr>
            <w:tcW w:w="988" w:type="dxa"/>
            <w:vAlign w:val="center"/>
          </w:tcPr>
          <w:p w14:paraId="0D089433" w14:textId="77777777" w:rsidR="00836F47" w:rsidRPr="00030BCC" w:rsidRDefault="00836F47" w:rsidP="00C4722C">
            <w:pPr>
              <w:jc w:val="center"/>
              <w:rPr>
                <w:b/>
                <w:color w:val="000000"/>
                <w:sz w:val="24"/>
                <w:szCs w:val="24"/>
              </w:rPr>
            </w:pPr>
            <w:r w:rsidRPr="00030BCC">
              <w:rPr>
                <w:b/>
                <w:color w:val="000000"/>
                <w:sz w:val="24"/>
                <w:szCs w:val="24"/>
              </w:rPr>
              <w:lastRenderedPageBreak/>
              <w:t>2.3.2</w:t>
            </w:r>
          </w:p>
        </w:tc>
        <w:tc>
          <w:tcPr>
            <w:tcW w:w="3235" w:type="dxa"/>
            <w:vAlign w:val="center"/>
          </w:tcPr>
          <w:p w14:paraId="1D2A0FDE" w14:textId="77777777" w:rsidR="00836F47" w:rsidRPr="00030BCC" w:rsidRDefault="00836F47" w:rsidP="00C4722C">
            <w:pPr>
              <w:rPr>
                <w:b/>
                <w:color w:val="000000"/>
                <w:sz w:val="24"/>
                <w:szCs w:val="24"/>
              </w:rPr>
            </w:pPr>
            <w:r w:rsidRPr="00030BCC">
              <w:rPr>
                <w:color w:val="000000"/>
                <w:sz w:val="24"/>
                <w:szCs w:val="24"/>
              </w:rPr>
              <w:t>Xem danh sách phân bổ quỹ lương</w:t>
            </w:r>
          </w:p>
        </w:tc>
        <w:tc>
          <w:tcPr>
            <w:tcW w:w="5270" w:type="dxa"/>
            <w:vAlign w:val="center"/>
          </w:tcPr>
          <w:p w14:paraId="71AF78FC" w14:textId="77777777" w:rsidR="00836F47" w:rsidRPr="00030BCC" w:rsidRDefault="00836F47" w:rsidP="00C4722C">
            <w:pPr>
              <w:jc w:val="both"/>
              <w:rPr>
                <w:color w:val="000000"/>
                <w:sz w:val="24"/>
                <w:szCs w:val="24"/>
              </w:rPr>
            </w:pPr>
            <w:r w:rsidRPr="00030BCC">
              <w:rPr>
                <w:color w:val="000000"/>
                <w:sz w:val="24"/>
                <w:szCs w:val="24"/>
              </w:rPr>
              <w:t>Cho phép tác nhân xem danh sách phân bổ quỹ lương</w:t>
            </w:r>
          </w:p>
        </w:tc>
      </w:tr>
      <w:tr w:rsidR="00836F47" w:rsidRPr="00030BCC" w14:paraId="22A6B56B" w14:textId="77777777" w:rsidTr="00C83C21">
        <w:trPr>
          <w:trHeight w:val="696"/>
        </w:trPr>
        <w:tc>
          <w:tcPr>
            <w:tcW w:w="988" w:type="dxa"/>
            <w:vAlign w:val="center"/>
          </w:tcPr>
          <w:p w14:paraId="5868CED8" w14:textId="77777777" w:rsidR="00836F47" w:rsidRPr="00030BCC" w:rsidRDefault="00836F47" w:rsidP="00C4722C">
            <w:pPr>
              <w:jc w:val="center"/>
              <w:rPr>
                <w:b/>
                <w:color w:val="000000"/>
                <w:sz w:val="24"/>
                <w:szCs w:val="24"/>
              </w:rPr>
            </w:pPr>
            <w:r w:rsidRPr="00030BCC">
              <w:rPr>
                <w:b/>
                <w:color w:val="000000"/>
                <w:sz w:val="24"/>
                <w:szCs w:val="24"/>
              </w:rPr>
              <w:t>2.3.3</w:t>
            </w:r>
          </w:p>
        </w:tc>
        <w:tc>
          <w:tcPr>
            <w:tcW w:w="3235" w:type="dxa"/>
            <w:vAlign w:val="center"/>
          </w:tcPr>
          <w:p w14:paraId="47D428AF" w14:textId="77777777" w:rsidR="00836F47" w:rsidRPr="00030BCC" w:rsidRDefault="00836F47" w:rsidP="00C4722C">
            <w:pPr>
              <w:rPr>
                <w:b/>
                <w:color w:val="000000"/>
                <w:sz w:val="24"/>
                <w:szCs w:val="24"/>
              </w:rPr>
            </w:pPr>
            <w:r w:rsidRPr="00030BCC">
              <w:rPr>
                <w:color w:val="000000"/>
                <w:sz w:val="24"/>
                <w:szCs w:val="24"/>
              </w:rPr>
              <w:t>Tìm kiếm phân bổ quỹ lương</w:t>
            </w:r>
          </w:p>
        </w:tc>
        <w:tc>
          <w:tcPr>
            <w:tcW w:w="5270" w:type="dxa"/>
            <w:vAlign w:val="center"/>
          </w:tcPr>
          <w:p w14:paraId="51502863" w14:textId="6EE21D8A" w:rsidR="00836F47" w:rsidRPr="00030BCC" w:rsidRDefault="00836F47" w:rsidP="00C83C21">
            <w:pPr>
              <w:jc w:val="both"/>
              <w:rPr>
                <w:color w:val="000000"/>
                <w:sz w:val="24"/>
                <w:szCs w:val="24"/>
              </w:rPr>
            </w:pPr>
            <w:r w:rsidRPr="00030BCC">
              <w:rPr>
                <w:color w:val="000000"/>
                <w:sz w:val="24"/>
                <w:szCs w:val="24"/>
              </w:rPr>
              <w:t>Cho phép tác nhân tìm kiếm phân bổ quỹ lương</w:t>
            </w:r>
          </w:p>
        </w:tc>
      </w:tr>
      <w:tr w:rsidR="00836F47" w:rsidRPr="00030BCC" w14:paraId="1ABEB434" w14:textId="77777777" w:rsidTr="00C83C21">
        <w:trPr>
          <w:trHeight w:val="188"/>
        </w:trPr>
        <w:tc>
          <w:tcPr>
            <w:tcW w:w="988" w:type="dxa"/>
            <w:vAlign w:val="center"/>
          </w:tcPr>
          <w:p w14:paraId="708A8284" w14:textId="77777777" w:rsidR="00836F47" w:rsidRPr="00030BCC" w:rsidRDefault="00836F47" w:rsidP="00C4722C">
            <w:pPr>
              <w:jc w:val="center"/>
              <w:rPr>
                <w:b/>
                <w:color w:val="000000"/>
                <w:sz w:val="24"/>
                <w:szCs w:val="24"/>
              </w:rPr>
            </w:pPr>
            <w:r w:rsidRPr="00030BCC">
              <w:rPr>
                <w:b/>
                <w:color w:val="000000"/>
                <w:sz w:val="24"/>
                <w:szCs w:val="24"/>
              </w:rPr>
              <w:t>3</w:t>
            </w:r>
          </w:p>
        </w:tc>
        <w:tc>
          <w:tcPr>
            <w:tcW w:w="3235" w:type="dxa"/>
            <w:vAlign w:val="center"/>
          </w:tcPr>
          <w:p w14:paraId="0CBDE815" w14:textId="77777777" w:rsidR="00836F47" w:rsidRPr="00030BCC" w:rsidRDefault="00836F47" w:rsidP="00C4722C">
            <w:pPr>
              <w:rPr>
                <w:b/>
                <w:color w:val="000000"/>
                <w:sz w:val="24"/>
                <w:szCs w:val="24"/>
              </w:rPr>
            </w:pPr>
            <w:r w:rsidRPr="00030BCC">
              <w:rPr>
                <w:b/>
                <w:color w:val="000000"/>
                <w:sz w:val="24"/>
                <w:szCs w:val="24"/>
              </w:rPr>
              <w:t>QUẢN LÝ LOẠI TIỀN LƯƠNG</w:t>
            </w:r>
          </w:p>
        </w:tc>
        <w:tc>
          <w:tcPr>
            <w:tcW w:w="5270" w:type="dxa"/>
            <w:vAlign w:val="center"/>
          </w:tcPr>
          <w:p w14:paraId="6C7D3748" w14:textId="77777777" w:rsidR="00836F47" w:rsidRPr="00030BCC" w:rsidRDefault="00836F47" w:rsidP="00C4722C">
            <w:pPr>
              <w:jc w:val="both"/>
              <w:rPr>
                <w:color w:val="000000"/>
                <w:sz w:val="24"/>
                <w:szCs w:val="24"/>
              </w:rPr>
            </w:pPr>
            <w:r w:rsidRPr="00030BCC">
              <w:rPr>
                <w:sz w:val="24"/>
                <w:szCs w:val="24"/>
              </w:rPr>
              <w:t>Quản lý loại tiền lương</w:t>
            </w:r>
          </w:p>
        </w:tc>
      </w:tr>
      <w:tr w:rsidR="00836F47" w:rsidRPr="00030BCC" w14:paraId="49B36BB6" w14:textId="77777777" w:rsidTr="00C83C21">
        <w:trPr>
          <w:trHeight w:val="1313"/>
        </w:trPr>
        <w:tc>
          <w:tcPr>
            <w:tcW w:w="988" w:type="dxa"/>
            <w:vAlign w:val="center"/>
          </w:tcPr>
          <w:p w14:paraId="2113E9DD" w14:textId="77777777" w:rsidR="00836F47" w:rsidRPr="00030BCC" w:rsidRDefault="00836F47" w:rsidP="00C4722C">
            <w:pPr>
              <w:jc w:val="center"/>
              <w:rPr>
                <w:color w:val="000000"/>
                <w:sz w:val="24"/>
                <w:szCs w:val="24"/>
              </w:rPr>
            </w:pPr>
            <w:r w:rsidRPr="00030BCC">
              <w:rPr>
                <w:color w:val="000000"/>
                <w:sz w:val="24"/>
                <w:szCs w:val="24"/>
              </w:rPr>
              <w:t>3.1</w:t>
            </w:r>
          </w:p>
        </w:tc>
        <w:tc>
          <w:tcPr>
            <w:tcW w:w="3235" w:type="dxa"/>
            <w:vAlign w:val="center"/>
          </w:tcPr>
          <w:p w14:paraId="13FF74E4" w14:textId="77777777" w:rsidR="00836F47" w:rsidRPr="00030BCC" w:rsidRDefault="00836F47" w:rsidP="00C4722C">
            <w:pPr>
              <w:rPr>
                <w:color w:val="000000"/>
                <w:sz w:val="24"/>
                <w:szCs w:val="24"/>
              </w:rPr>
            </w:pPr>
            <w:r w:rsidRPr="00030BCC">
              <w:rPr>
                <w:color w:val="000000"/>
                <w:sz w:val="24"/>
                <w:szCs w:val="24"/>
              </w:rPr>
              <w:t>Thêm mới/Sửa/Xóa loại tiền lương</w:t>
            </w:r>
          </w:p>
        </w:tc>
        <w:tc>
          <w:tcPr>
            <w:tcW w:w="5270" w:type="dxa"/>
            <w:vAlign w:val="center"/>
          </w:tcPr>
          <w:p w14:paraId="4809F1E2" w14:textId="77777777" w:rsidR="00C83C21" w:rsidRPr="00030BCC" w:rsidRDefault="00836F47" w:rsidP="00C4722C">
            <w:pPr>
              <w:jc w:val="both"/>
              <w:rPr>
                <w:sz w:val="24"/>
                <w:szCs w:val="24"/>
              </w:rPr>
            </w:pPr>
            <w:r w:rsidRPr="00030BCC">
              <w:rPr>
                <w:sz w:val="24"/>
                <w:szCs w:val="24"/>
              </w:rPr>
              <w:t>- Cho phép tác nhân thêm mới/sửa/xóa loại tiền lương, các thông tin thêm mới/sửa loại tiền lương bao gồm một số thông tin chính: mã loại tiền lương, tên loại tiền lương,..</w:t>
            </w:r>
          </w:p>
          <w:p w14:paraId="4A340BBF" w14:textId="409135A8" w:rsidR="00836F47" w:rsidRPr="00030BCC" w:rsidRDefault="00836F47" w:rsidP="00C4722C">
            <w:pPr>
              <w:jc w:val="both"/>
              <w:rPr>
                <w:color w:val="000000"/>
                <w:sz w:val="24"/>
                <w:szCs w:val="24"/>
              </w:rPr>
            </w:pPr>
            <w:r w:rsidRPr="00030BCC">
              <w:rPr>
                <w:sz w:val="24"/>
                <w:szCs w:val="24"/>
              </w:rPr>
              <w:t>- Loại tiền lương là danh mục cho phép tác nhân định nghĩa các loại tiền lương có thể có của doanh nghiệp, ví dụ: lương ăn ca, lương bổ sung, lương quyết toán tháng...</w:t>
            </w:r>
          </w:p>
        </w:tc>
      </w:tr>
      <w:tr w:rsidR="00836F47" w:rsidRPr="00030BCC" w14:paraId="428C646E" w14:textId="77777777" w:rsidTr="00C83C21">
        <w:trPr>
          <w:trHeight w:val="893"/>
        </w:trPr>
        <w:tc>
          <w:tcPr>
            <w:tcW w:w="988" w:type="dxa"/>
            <w:vAlign w:val="center"/>
          </w:tcPr>
          <w:p w14:paraId="03381058" w14:textId="77777777" w:rsidR="00836F47" w:rsidRPr="00030BCC" w:rsidRDefault="00836F47" w:rsidP="00C4722C">
            <w:pPr>
              <w:jc w:val="center"/>
              <w:rPr>
                <w:color w:val="000000"/>
                <w:sz w:val="24"/>
                <w:szCs w:val="24"/>
              </w:rPr>
            </w:pPr>
            <w:r w:rsidRPr="00030BCC">
              <w:rPr>
                <w:color w:val="000000"/>
                <w:sz w:val="24"/>
                <w:szCs w:val="24"/>
              </w:rPr>
              <w:t>3.2</w:t>
            </w:r>
          </w:p>
        </w:tc>
        <w:tc>
          <w:tcPr>
            <w:tcW w:w="3235" w:type="dxa"/>
            <w:vAlign w:val="center"/>
          </w:tcPr>
          <w:p w14:paraId="18D7B0AD" w14:textId="77777777" w:rsidR="00836F47" w:rsidRPr="00030BCC" w:rsidRDefault="00836F47" w:rsidP="00C4722C">
            <w:pPr>
              <w:rPr>
                <w:color w:val="000000"/>
                <w:sz w:val="24"/>
                <w:szCs w:val="24"/>
              </w:rPr>
            </w:pPr>
            <w:r w:rsidRPr="00030BCC">
              <w:rPr>
                <w:color w:val="000000"/>
                <w:sz w:val="24"/>
                <w:szCs w:val="24"/>
              </w:rPr>
              <w:t>Xem danh sách loại tiền lương</w:t>
            </w:r>
          </w:p>
        </w:tc>
        <w:tc>
          <w:tcPr>
            <w:tcW w:w="5270" w:type="dxa"/>
            <w:vAlign w:val="center"/>
          </w:tcPr>
          <w:p w14:paraId="25A192E0" w14:textId="77777777" w:rsidR="00836F47" w:rsidRPr="00030BCC" w:rsidRDefault="00836F47" w:rsidP="00C4722C">
            <w:pPr>
              <w:jc w:val="both"/>
              <w:rPr>
                <w:color w:val="000000"/>
                <w:sz w:val="24"/>
                <w:szCs w:val="24"/>
              </w:rPr>
            </w:pPr>
            <w:r w:rsidRPr="00030BCC">
              <w:rPr>
                <w:sz w:val="24"/>
                <w:szCs w:val="24"/>
              </w:rPr>
              <w:t>Cho phép tác nhân xem danh sách loại tiền lương</w:t>
            </w:r>
          </w:p>
        </w:tc>
      </w:tr>
      <w:tr w:rsidR="00836F47" w:rsidRPr="00030BCC" w14:paraId="15CCAEF3" w14:textId="77777777" w:rsidTr="00C83C21">
        <w:trPr>
          <w:trHeight w:val="962"/>
        </w:trPr>
        <w:tc>
          <w:tcPr>
            <w:tcW w:w="988" w:type="dxa"/>
            <w:vAlign w:val="center"/>
          </w:tcPr>
          <w:p w14:paraId="1EF5ADA0" w14:textId="77777777" w:rsidR="00836F47" w:rsidRPr="00030BCC" w:rsidRDefault="00836F47" w:rsidP="00C4722C">
            <w:pPr>
              <w:jc w:val="center"/>
              <w:rPr>
                <w:sz w:val="24"/>
                <w:szCs w:val="24"/>
              </w:rPr>
            </w:pPr>
            <w:r w:rsidRPr="00030BCC">
              <w:rPr>
                <w:color w:val="000000"/>
                <w:sz w:val="24"/>
                <w:szCs w:val="24"/>
              </w:rPr>
              <w:t>3.3</w:t>
            </w:r>
          </w:p>
        </w:tc>
        <w:tc>
          <w:tcPr>
            <w:tcW w:w="3235" w:type="dxa"/>
            <w:vAlign w:val="center"/>
          </w:tcPr>
          <w:p w14:paraId="5212888C" w14:textId="77777777" w:rsidR="00836F47" w:rsidRPr="00030BCC" w:rsidRDefault="00836F47" w:rsidP="00C4722C">
            <w:pPr>
              <w:rPr>
                <w:color w:val="000000"/>
                <w:sz w:val="24"/>
                <w:szCs w:val="24"/>
              </w:rPr>
            </w:pPr>
            <w:r w:rsidRPr="00030BCC">
              <w:rPr>
                <w:color w:val="000000"/>
                <w:sz w:val="24"/>
                <w:szCs w:val="24"/>
              </w:rPr>
              <w:t>Tìm kiếm loại tiền lương</w:t>
            </w:r>
          </w:p>
        </w:tc>
        <w:tc>
          <w:tcPr>
            <w:tcW w:w="5270" w:type="dxa"/>
            <w:vAlign w:val="center"/>
          </w:tcPr>
          <w:p w14:paraId="2C0D5042" w14:textId="77777777" w:rsidR="00836F47" w:rsidRPr="00030BCC" w:rsidRDefault="00836F47" w:rsidP="00C4722C">
            <w:pPr>
              <w:jc w:val="both"/>
              <w:rPr>
                <w:color w:val="000000"/>
                <w:sz w:val="24"/>
                <w:szCs w:val="24"/>
              </w:rPr>
            </w:pPr>
            <w:r w:rsidRPr="00030BCC">
              <w:rPr>
                <w:sz w:val="24"/>
                <w:szCs w:val="24"/>
              </w:rPr>
              <w:t>Cho phép tác nhân tìm kiếm loại tiền lương theo các tiêu chí chính như: mã loại tiền lương, tên loại tiền lương,…</w:t>
            </w:r>
          </w:p>
        </w:tc>
      </w:tr>
      <w:tr w:rsidR="00836F47" w:rsidRPr="00030BCC" w14:paraId="631CD14C" w14:textId="77777777" w:rsidTr="00C83C21">
        <w:trPr>
          <w:trHeight w:val="330"/>
        </w:trPr>
        <w:tc>
          <w:tcPr>
            <w:tcW w:w="988" w:type="dxa"/>
            <w:vAlign w:val="center"/>
          </w:tcPr>
          <w:p w14:paraId="686051E1" w14:textId="77777777" w:rsidR="00836F47" w:rsidRPr="00030BCC" w:rsidRDefault="00836F47" w:rsidP="00C4722C">
            <w:pPr>
              <w:jc w:val="center"/>
              <w:rPr>
                <w:b/>
                <w:color w:val="000000"/>
                <w:sz w:val="24"/>
                <w:szCs w:val="24"/>
              </w:rPr>
            </w:pPr>
            <w:r w:rsidRPr="00030BCC">
              <w:rPr>
                <w:b/>
                <w:color w:val="000000"/>
                <w:sz w:val="24"/>
                <w:szCs w:val="24"/>
              </w:rPr>
              <w:t>4</w:t>
            </w:r>
          </w:p>
        </w:tc>
        <w:tc>
          <w:tcPr>
            <w:tcW w:w="3235" w:type="dxa"/>
            <w:vAlign w:val="center"/>
          </w:tcPr>
          <w:p w14:paraId="52320804" w14:textId="77777777" w:rsidR="00836F47" w:rsidRPr="00030BCC" w:rsidRDefault="00836F47" w:rsidP="00C4722C">
            <w:pPr>
              <w:rPr>
                <w:b/>
                <w:color w:val="000000"/>
                <w:sz w:val="24"/>
                <w:szCs w:val="24"/>
              </w:rPr>
            </w:pPr>
            <w:r w:rsidRPr="00030BCC">
              <w:rPr>
                <w:b/>
                <w:color w:val="000000"/>
                <w:sz w:val="24"/>
                <w:szCs w:val="24"/>
              </w:rPr>
              <w:t>CẤU HÌNH THÀNH PHẦN TÍNH LƯƠNG</w:t>
            </w:r>
          </w:p>
        </w:tc>
        <w:tc>
          <w:tcPr>
            <w:tcW w:w="5270" w:type="dxa"/>
            <w:vAlign w:val="center"/>
          </w:tcPr>
          <w:p w14:paraId="646A7524" w14:textId="77777777" w:rsidR="00836F47" w:rsidRPr="00030BCC" w:rsidRDefault="00836F47" w:rsidP="00C4722C">
            <w:pPr>
              <w:jc w:val="both"/>
              <w:rPr>
                <w:color w:val="000000"/>
                <w:sz w:val="24"/>
                <w:szCs w:val="24"/>
              </w:rPr>
            </w:pPr>
            <w:r w:rsidRPr="00030BCC">
              <w:rPr>
                <w:sz w:val="24"/>
                <w:szCs w:val="24"/>
              </w:rPr>
              <w:t>Cấu hình thành phần tính lương</w:t>
            </w:r>
          </w:p>
        </w:tc>
      </w:tr>
      <w:tr w:rsidR="00836F47" w:rsidRPr="00030BCC" w14:paraId="18A7B82A" w14:textId="77777777" w:rsidTr="00C83C21">
        <w:trPr>
          <w:trHeight w:val="908"/>
        </w:trPr>
        <w:tc>
          <w:tcPr>
            <w:tcW w:w="988" w:type="dxa"/>
            <w:vAlign w:val="center"/>
          </w:tcPr>
          <w:p w14:paraId="63964E0A" w14:textId="77777777" w:rsidR="00836F47" w:rsidRPr="00030BCC" w:rsidRDefault="00836F47" w:rsidP="00C4722C">
            <w:pPr>
              <w:jc w:val="center"/>
              <w:rPr>
                <w:color w:val="000000"/>
                <w:sz w:val="24"/>
                <w:szCs w:val="24"/>
              </w:rPr>
            </w:pPr>
            <w:r w:rsidRPr="00030BCC">
              <w:rPr>
                <w:color w:val="000000"/>
                <w:sz w:val="24"/>
                <w:szCs w:val="24"/>
              </w:rPr>
              <w:t>4.1</w:t>
            </w:r>
          </w:p>
        </w:tc>
        <w:tc>
          <w:tcPr>
            <w:tcW w:w="3235" w:type="dxa"/>
            <w:vAlign w:val="center"/>
          </w:tcPr>
          <w:p w14:paraId="183CB206" w14:textId="77777777" w:rsidR="00836F47" w:rsidRPr="00030BCC" w:rsidRDefault="00836F47" w:rsidP="00C4722C">
            <w:pPr>
              <w:rPr>
                <w:color w:val="000000"/>
                <w:sz w:val="24"/>
                <w:szCs w:val="24"/>
              </w:rPr>
            </w:pPr>
            <w:r w:rsidRPr="00030BCC">
              <w:rPr>
                <w:color w:val="000000"/>
                <w:sz w:val="24"/>
                <w:szCs w:val="24"/>
              </w:rPr>
              <w:t>Thêm mới thành phần tính lương</w:t>
            </w:r>
          </w:p>
        </w:tc>
        <w:tc>
          <w:tcPr>
            <w:tcW w:w="5270" w:type="dxa"/>
            <w:vAlign w:val="center"/>
          </w:tcPr>
          <w:p w14:paraId="6B86423B" w14:textId="77777777" w:rsidR="00836F47" w:rsidRPr="00030BCC" w:rsidRDefault="00836F47" w:rsidP="00C4722C">
            <w:pPr>
              <w:jc w:val="both"/>
              <w:rPr>
                <w:color w:val="000000"/>
                <w:sz w:val="24"/>
                <w:szCs w:val="24"/>
              </w:rPr>
            </w:pPr>
            <w:r w:rsidRPr="00030BCC">
              <w:rPr>
                <w:sz w:val="24"/>
                <w:szCs w:val="24"/>
              </w:rPr>
              <w:t>- Cho phép tác nhân thêm mới thành phần tính lương, các thông tin thêm mới bao gồm một số thông tin chính: mã thành phần, tên thành phần, đơn vị được sử dụng, kiểu dữ liệu, thiết lập công thức cho thành phần với các hàm chức năng,…</w:t>
            </w:r>
            <w:r w:rsidRPr="00030BCC">
              <w:rPr>
                <w:sz w:val="24"/>
                <w:szCs w:val="24"/>
              </w:rPr>
              <w:br/>
              <w:t>- Thành phần tính lương là các trường xuất hiện tại bảng lương của nhân sự, ví dụ: hệ số kpi, phụ cấp, bảo hiểm, số công,...các thành phần này sẽ được khai báo độc lập để gán vào các mẫu bảng lương.</w:t>
            </w:r>
          </w:p>
        </w:tc>
      </w:tr>
      <w:tr w:rsidR="00836F47" w:rsidRPr="00030BCC" w14:paraId="4A431042" w14:textId="77777777" w:rsidTr="00C83C21">
        <w:trPr>
          <w:trHeight w:val="800"/>
        </w:trPr>
        <w:tc>
          <w:tcPr>
            <w:tcW w:w="988" w:type="dxa"/>
            <w:vAlign w:val="center"/>
          </w:tcPr>
          <w:p w14:paraId="7550D7EE" w14:textId="77777777" w:rsidR="00836F47" w:rsidRPr="00030BCC" w:rsidRDefault="00836F47" w:rsidP="00C4722C">
            <w:pPr>
              <w:jc w:val="center"/>
              <w:rPr>
                <w:sz w:val="24"/>
                <w:szCs w:val="24"/>
              </w:rPr>
            </w:pPr>
            <w:r w:rsidRPr="00030BCC">
              <w:rPr>
                <w:color w:val="000000"/>
                <w:sz w:val="24"/>
                <w:szCs w:val="24"/>
              </w:rPr>
              <w:t>4.2</w:t>
            </w:r>
          </w:p>
        </w:tc>
        <w:tc>
          <w:tcPr>
            <w:tcW w:w="3235" w:type="dxa"/>
            <w:vAlign w:val="center"/>
          </w:tcPr>
          <w:p w14:paraId="3978B9E6" w14:textId="77777777" w:rsidR="00836F47" w:rsidRPr="00030BCC" w:rsidRDefault="00836F47" w:rsidP="00C4722C">
            <w:pPr>
              <w:rPr>
                <w:sz w:val="24"/>
                <w:szCs w:val="24"/>
              </w:rPr>
            </w:pPr>
            <w:r w:rsidRPr="00030BCC">
              <w:rPr>
                <w:color w:val="000000"/>
                <w:sz w:val="24"/>
                <w:szCs w:val="24"/>
              </w:rPr>
              <w:t>Sửa thành phần tính lương</w:t>
            </w:r>
          </w:p>
        </w:tc>
        <w:tc>
          <w:tcPr>
            <w:tcW w:w="5270" w:type="dxa"/>
            <w:vAlign w:val="center"/>
          </w:tcPr>
          <w:p w14:paraId="678090E2" w14:textId="77777777" w:rsidR="00836F47" w:rsidRPr="00030BCC" w:rsidRDefault="00836F47" w:rsidP="00C4722C">
            <w:pPr>
              <w:jc w:val="both"/>
              <w:rPr>
                <w:color w:val="000000"/>
                <w:sz w:val="24"/>
                <w:szCs w:val="24"/>
              </w:rPr>
            </w:pPr>
            <w:r w:rsidRPr="00030BCC">
              <w:rPr>
                <w:sz w:val="24"/>
                <w:szCs w:val="24"/>
              </w:rPr>
              <w:t>Cho phép tác nhân sửa thành phần tính lương, các thông tin sửa bao gồm một số thông tin chính: mã thành phần, tên thành phần, đơn vị được sử dụng, kiểu dữ liệu, thiết lập công thức cho thành phần với các hàm chức năng,…</w:t>
            </w:r>
          </w:p>
        </w:tc>
      </w:tr>
      <w:tr w:rsidR="00836F47" w:rsidRPr="00030BCC" w14:paraId="279D2369" w14:textId="77777777" w:rsidTr="00C83C21">
        <w:trPr>
          <w:trHeight w:val="683"/>
        </w:trPr>
        <w:tc>
          <w:tcPr>
            <w:tcW w:w="988" w:type="dxa"/>
            <w:vAlign w:val="center"/>
          </w:tcPr>
          <w:p w14:paraId="09D38BDF" w14:textId="77777777" w:rsidR="00836F47" w:rsidRPr="00030BCC" w:rsidRDefault="00836F47" w:rsidP="00C4722C">
            <w:pPr>
              <w:jc w:val="center"/>
              <w:rPr>
                <w:color w:val="000000"/>
                <w:sz w:val="24"/>
                <w:szCs w:val="24"/>
              </w:rPr>
            </w:pPr>
            <w:r w:rsidRPr="00030BCC">
              <w:rPr>
                <w:color w:val="000000"/>
                <w:sz w:val="24"/>
                <w:szCs w:val="24"/>
              </w:rPr>
              <w:t>4.3</w:t>
            </w:r>
          </w:p>
        </w:tc>
        <w:tc>
          <w:tcPr>
            <w:tcW w:w="3235" w:type="dxa"/>
            <w:vAlign w:val="center"/>
          </w:tcPr>
          <w:p w14:paraId="13A99FF7" w14:textId="77777777" w:rsidR="00836F47" w:rsidRPr="00030BCC" w:rsidRDefault="00836F47" w:rsidP="00C4722C">
            <w:pPr>
              <w:rPr>
                <w:sz w:val="24"/>
                <w:szCs w:val="24"/>
              </w:rPr>
            </w:pPr>
            <w:r w:rsidRPr="00030BCC">
              <w:rPr>
                <w:color w:val="000000"/>
                <w:sz w:val="24"/>
                <w:szCs w:val="24"/>
              </w:rPr>
              <w:t>Xóa thành phần tính lương</w:t>
            </w:r>
          </w:p>
        </w:tc>
        <w:tc>
          <w:tcPr>
            <w:tcW w:w="5270" w:type="dxa"/>
            <w:vAlign w:val="center"/>
          </w:tcPr>
          <w:p w14:paraId="6D6A71D0" w14:textId="77777777" w:rsidR="00836F47" w:rsidRPr="00030BCC" w:rsidRDefault="00836F47" w:rsidP="00C4722C">
            <w:pPr>
              <w:jc w:val="both"/>
              <w:rPr>
                <w:sz w:val="24"/>
                <w:szCs w:val="24"/>
              </w:rPr>
            </w:pPr>
            <w:r w:rsidRPr="00030BCC">
              <w:rPr>
                <w:sz w:val="24"/>
                <w:szCs w:val="24"/>
              </w:rPr>
              <w:t>Cho phép tác nhân xóa thành phần tính lương</w:t>
            </w:r>
          </w:p>
        </w:tc>
      </w:tr>
      <w:tr w:rsidR="00836F47" w:rsidRPr="00030BCC" w14:paraId="398F5F08" w14:textId="77777777" w:rsidTr="00C83C21">
        <w:trPr>
          <w:trHeight w:val="809"/>
        </w:trPr>
        <w:tc>
          <w:tcPr>
            <w:tcW w:w="988" w:type="dxa"/>
            <w:vAlign w:val="center"/>
          </w:tcPr>
          <w:p w14:paraId="52644DE2" w14:textId="77777777" w:rsidR="00836F47" w:rsidRPr="00030BCC" w:rsidRDefault="00836F47" w:rsidP="00C4722C">
            <w:pPr>
              <w:jc w:val="center"/>
              <w:rPr>
                <w:sz w:val="24"/>
                <w:szCs w:val="24"/>
              </w:rPr>
            </w:pPr>
            <w:r w:rsidRPr="00030BCC">
              <w:rPr>
                <w:color w:val="000000"/>
                <w:sz w:val="24"/>
                <w:szCs w:val="24"/>
              </w:rPr>
              <w:t>4.4</w:t>
            </w:r>
          </w:p>
        </w:tc>
        <w:tc>
          <w:tcPr>
            <w:tcW w:w="3235" w:type="dxa"/>
            <w:vAlign w:val="center"/>
          </w:tcPr>
          <w:p w14:paraId="6D0CAFAA" w14:textId="77777777" w:rsidR="00836F47" w:rsidRPr="00030BCC" w:rsidRDefault="00836F47" w:rsidP="00C4722C">
            <w:pPr>
              <w:rPr>
                <w:color w:val="000000"/>
                <w:sz w:val="24"/>
                <w:szCs w:val="24"/>
              </w:rPr>
            </w:pPr>
            <w:r w:rsidRPr="00030BCC">
              <w:rPr>
                <w:color w:val="000000"/>
                <w:sz w:val="24"/>
                <w:szCs w:val="24"/>
              </w:rPr>
              <w:t>Xem danh sách thành phần tính lương</w:t>
            </w:r>
          </w:p>
        </w:tc>
        <w:tc>
          <w:tcPr>
            <w:tcW w:w="5270" w:type="dxa"/>
            <w:vAlign w:val="center"/>
          </w:tcPr>
          <w:p w14:paraId="1ABC016C" w14:textId="77777777" w:rsidR="00836F47" w:rsidRPr="00030BCC" w:rsidRDefault="00836F47" w:rsidP="00C4722C">
            <w:pPr>
              <w:jc w:val="both"/>
              <w:rPr>
                <w:sz w:val="24"/>
                <w:szCs w:val="24"/>
              </w:rPr>
            </w:pPr>
            <w:r w:rsidRPr="00030BCC">
              <w:rPr>
                <w:sz w:val="24"/>
                <w:szCs w:val="24"/>
              </w:rPr>
              <w:t>Cho phép tác nhân xem danh sách thành phần tính lương</w:t>
            </w:r>
          </w:p>
        </w:tc>
      </w:tr>
      <w:tr w:rsidR="00836F47" w:rsidRPr="00030BCC" w14:paraId="754934AC" w14:textId="77777777" w:rsidTr="00C83C21">
        <w:trPr>
          <w:trHeight w:val="1169"/>
        </w:trPr>
        <w:tc>
          <w:tcPr>
            <w:tcW w:w="988" w:type="dxa"/>
            <w:vAlign w:val="center"/>
          </w:tcPr>
          <w:p w14:paraId="4C3D84BB" w14:textId="77777777" w:rsidR="00836F47" w:rsidRPr="00030BCC" w:rsidRDefault="00836F47" w:rsidP="00C4722C">
            <w:pPr>
              <w:jc w:val="center"/>
              <w:rPr>
                <w:color w:val="000000"/>
                <w:sz w:val="24"/>
                <w:szCs w:val="24"/>
              </w:rPr>
            </w:pPr>
            <w:r w:rsidRPr="00030BCC">
              <w:rPr>
                <w:color w:val="000000"/>
                <w:sz w:val="24"/>
                <w:szCs w:val="24"/>
              </w:rPr>
              <w:lastRenderedPageBreak/>
              <w:t>4.5</w:t>
            </w:r>
          </w:p>
        </w:tc>
        <w:tc>
          <w:tcPr>
            <w:tcW w:w="3235" w:type="dxa"/>
            <w:vAlign w:val="center"/>
          </w:tcPr>
          <w:p w14:paraId="6F19D711" w14:textId="77777777" w:rsidR="00836F47" w:rsidRPr="00030BCC" w:rsidRDefault="00836F47" w:rsidP="00C4722C">
            <w:pPr>
              <w:rPr>
                <w:color w:val="000000"/>
                <w:sz w:val="24"/>
                <w:szCs w:val="24"/>
              </w:rPr>
            </w:pPr>
            <w:r w:rsidRPr="00030BCC">
              <w:rPr>
                <w:color w:val="000000"/>
                <w:sz w:val="24"/>
                <w:szCs w:val="24"/>
              </w:rPr>
              <w:t>Tìm kiếm thành phần tính lương</w:t>
            </w:r>
          </w:p>
        </w:tc>
        <w:tc>
          <w:tcPr>
            <w:tcW w:w="5270" w:type="dxa"/>
            <w:vAlign w:val="center"/>
          </w:tcPr>
          <w:p w14:paraId="4D5C9EE9" w14:textId="77777777" w:rsidR="00836F47" w:rsidRPr="00030BCC" w:rsidRDefault="00836F47" w:rsidP="00C4722C">
            <w:pPr>
              <w:jc w:val="both"/>
              <w:rPr>
                <w:sz w:val="24"/>
                <w:szCs w:val="24"/>
              </w:rPr>
            </w:pPr>
            <w:r w:rsidRPr="00030BCC">
              <w:rPr>
                <w:sz w:val="24"/>
                <w:szCs w:val="24"/>
              </w:rPr>
              <w:t>Cho phép tác nhân tìm kiếm thành phần tính lương theo các tiêu chí chính như: mã thành phần, tên thành phần,…</w:t>
            </w:r>
          </w:p>
        </w:tc>
      </w:tr>
      <w:tr w:rsidR="00836F47" w:rsidRPr="00030BCC" w14:paraId="60A71FE5" w14:textId="77777777" w:rsidTr="00C83C21">
        <w:trPr>
          <w:trHeight w:val="827"/>
        </w:trPr>
        <w:tc>
          <w:tcPr>
            <w:tcW w:w="988" w:type="dxa"/>
            <w:vAlign w:val="center"/>
          </w:tcPr>
          <w:p w14:paraId="14769722" w14:textId="77777777" w:rsidR="00836F47" w:rsidRPr="00030BCC" w:rsidRDefault="00836F47" w:rsidP="00C4722C">
            <w:pPr>
              <w:jc w:val="center"/>
              <w:rPr>
                <w:color w:val="000000"/>
                <w:sz w:val="24"/>
                <w:szCs w:val="24"/>
              </w:rPr>
            </w:pPr>
            <w:r w:rsidRPr="00030BCC">
              <w:rPr>
                <w:color w:val="000000"/>
                <w:sz w:val="24"/>
                <w:szCs w:val="24"/>
              </w:rPr>
              <w:t>4.6</w:t>
            </w:r>
          </w:p>
        </w:tc>
        <w:tc>
          <w:tcPr>
            <w:tcW w:w="3235" w:type="dxa"/>
            <w:vAlign w:val="center"/>
          </w:tcPr>
          <w:p w14:paraId="2490B584" w14:textId="77777777" w:rsidR="00836F47" w:rsidRPr="00030BCC" w:rsidRDefault="00836F47" w:rsidP="00C4722C">
            <w:pPr>
              <w:rPr>
                <w:color w:val="000000"/>
                <w:sz w:val="24"/>
                <w:szCs w:val="24"/>
              </w:rPr>
            </w:pPr>
            <w:r w:rsidRPr="00030BCC">
              <w:rPr>
                <w:color w:val="000000"/>
                <w:sz w:val="24"/>
                <w:szCs w:val="24"/>
              </w:rPr>
              <w:t>Nhân bản thành phần Tính lương</w:t>
            </w:r>
          </w:p>
        </w:tc>
        <w:tc>
          <w:tcPr>
            <w:tcW w:w="5270" w:type="dxa"/>
            <w:vAlign w:val="center"/>
          </w:tcPr>
          <w:p w14:paraId="5E904B57" w14:textId="77777777" w:rsidR="00836F47" w:rsidRPr="00030BCC" w:rsidRDefault="00836F47" w:rsidP="00C4722C">
            <w:pPr>
              <w:jc w:val="both"/>
              <w:rPr>
                <w:sz w:val="24"/>
                <w:szCs w:val="24"/>
              </w:rPr>
            </w:pPr>
            <w:r w:rsidRPr="00030BCC">
              <w:rPr>
                <w:sz w:val="24"/>
                <w:szCs w:val="24"/>
              </w:rPr>
              <w:t>Cho phép tác nhân nhân bản thành phần tính lương, sau khi nhân bản tác nhân có thể sửa lại các thông tin chính sau: mã thành phần, tên thành phần, đơn vị được sử dụng, kiểu dữ liệu, thiết lập công thức cho thành phần với các hàm chức năng,…</w:t>
            </w:r>
          </w:p>
        </w:tc>
      </w:tr>
      <w:tr w:rsidR="00836F47" w:rsidRPr="00030BCC" w14:paraId="1D86B13A" w14:textId="77777777" w:rsidTr="00C83C21">
        <w:trPr>
          <w:trHeight w:val="330"/>
        </w:trPr>
        <w:tc>
          <w:tcPr>
            <w:tcW w:w="988" w:type="dxa"/>
            <w:vAlign w:val="center"/>
          </w:tcPr>
          <w:p w14:paraId="067F857D" w14:textId="77777777" w:rsidR="00836F47" w:rsidRPr="00030BCC" w:rsidRDefault="00836F47" w:rsidP="00C4722C">
            <w:pPr>
              <w:jc w:val="center"/>
              <w:rPr>
                <w:b/>
                <w:color w:val="000000"/>
                <w:sz w:val="24"/>
                <w:szCs w:val="24"/>
              </w:rPr>
            </w:pPr>
            <w:r w:rsidRPr="00030BCC">
              <w:rPr>
                <w:b/>
                <w:color w:val="000000"/>
                <w:sz w:val="24"/>
                <w:szCs w:val="24"/>
              </w:rPr>
              <w:t>5</w:t>
            </w:r>
          </w:p>
        </w:tc>
        <w:tc>
          <w:tcPr>
            <w:tcW w:w="3235" w:type="dxa"/>
            <w:vAlign w:val="center"/>
          </w:tcPr>
          <w:p w14:paraId="6530B219" w14:textId="77777777" w:rsidR="00836F47" w:rsidRPr="00030BCC" w:rsidRDefault="00836F47" w:rsidP="00C4722C">
            <w:pPr>
              <w:rPr>
                <w:b/>
                <w:color w:val="000000"/>
                <w:sz w:val="24"/>
                <w:szCs w:val="24"/>
              </w:rPr>
            </w:pPr>
            <w:r w:rsidRPr="00030BCC">
              <w:rPr>
                <w:b/>
                <w:color w:val="000000"/>
                <w:sz w:val="24"/>
                <w:szCs w:val="24"/>
              </w:rPr>
              <w:t>QUẢN LÝ MẪU BẢNG LƯƠNG</w:t>
            </w:r>
          </w:p>
        </w:tc>
        <w:tc>
          <w:tcPr>
            <w:tcW w:w="5270" w:type="dxa"/>
            <w:vAlign w:val="center"/>
          </w:tcPr>
          <w:p w14:paraId="182D50EF" w14:textId="77777777" w:rsidR="00836F47" w:rsidRPr="00030BCC" w:rsidRDefault="00836F47" w:rsidP="00C4722C">
            <w:pPr>
              <w:jc w:val="both"/>
              <w:rPr>
                <w:sz w:val="24"/>
                <w:szCs w:val="24"/>
              </w:rPr>
            </w:pPr>
            <w:r w:rsidRPr="00030BCC">
              <w:rPr>
                <w:sz w:val="24"/>
                <w:szCs w:val="24"/>
              </w:rPr>
              <w:t>Quản lý mẫu bảng lương</w:t>
            </w:r>
          </w:p>
        </w:tc>
      </w:tr>
      <w:tr w:rsidR="00836F47" w:rsidRPr="00030BCC" w14:paraId="478318FE" w14:textId="77777777" w:rsidTr="00C83C21">
        <w:trPr>
          <w:trHeight w:val="836"/>
        </w:trPr>
        <w:tc>
          <w:tcPr>
            <w:tcW w:w="988" w:type="dxa"/>
            <w:vAlign w:val="center"/>
          </w:tcPr>
          <w:p w14:paraId="5349ADB9" w14:textId="77777777" w:rsidR="00836F47" w:rsidRPr="00030BCC" w:rsidRDefault="00836F47" w:rsidP="00C4722C">
            <w:pPr>
              <w:jc w:val="center"/>
              <w:rPr>
                <w:color w:val="000000"/>
                <w:sz w:val="24"/>
                <w:szCs w:val="24"/>
              </w:rPr>
            </w:pPr>
            <w:r w:rsidRPr="00030BCC">
              <w:rPr>
                <w:color w:val="000000"/>
                <w:sz w:val="24"/>
                <w:szCs w:val="24"/>
              </w:rPr>
              <w:t>5.1</w:t>
            </w:r>
          </w:p>
        </w:tc>
        <w:tc>
          <w:tcPr>
            <w:tcW w:w="3235" w:type="dxa"/>
            <w:vAlign w:val="center"/>
          </w:tcPr>
          <w:p w14:paraId="4C9A8020" w14:textId="77777777" w:rsidR="00836F47" w:rsidRPr="00030BCC" w:rsidRDefault="00836F47" w:rsidP="00C4722C">
            <w:pPr>
              <w:rPr>
                <w:color w:val="000000"/>
                <w:sz w:val="24"/>
                <w:szCs w:val="24"/>
              </w:rPr>
            </w:pPr>
            <w:r w:rsidRPr="00030BCC">
              <w:rPr>
                <w:color w:val="000000"/>
                <w:sz w:val="24"/>
                <w:szCs w:val="24"/>
              </w:rPr>
              <w:t>Thêm mới mẫu bảng lương</w:t>
            </w:r>
          </w:p>
        </w:tc>
        <w:tc>
          <w:tcPr>
            <w:tcW w:w="5270" w:type="dxa"/>
            <w:vAlign w:val="center"/>
          </w:tcPr>
          <w:p w14:paraId="5E32375F" w14:textId="77777777" w:rsidR="00836F47" w:rsidRPr="00030BCC" w:rsidRDefault="00836F47" w:rsidP="00C4722C">
            <w:pPr>
              <w:jc w:val="both"/>
              <w:rPr>
                <w:sz w:val="24"/>
                <w:szCs w:val="24"/>
              </w:rPr>
            </w:pPr>
            <w:r w:rsidRPr="00030BCC">
              <w:rPr>
                <w:sz w:val="24"/>
                <w:szCs w:val="24"/>
              </w:rPr>
              <w:t>- Cho phép tác nhân thêm mới mẫu bảng lương, các thông tin thêm mới bao gồm một số thông tin chính: mã mẫu bảng lương, tên mẫu bảng lương, chọn loại tiền lương áp dụng, chọn đơn vị áp dụng, chọn các thành phần tính lương…</w:t>
            </w:r>
            <w:r w:rsidRPr="00030BCC">
              <w:rPr>
                <w:sz w:val="24"/>
                <w:szCs w:val="24"/>
              </w:rPr>
              <w:br/>
              <w:t>- Mẫu bảng lương là chức năng cho phép tác nhân tự định nghĩa một mẫu bảng lương bất kỳ với các thành phần tính lương đã được định nghĩa trước. Hệ thống sẽ hiển thị dữ liệu lương chi tiết tương ứng với từng nhân sự theo các thành phần tính lương đã dược cấu hình.</w:t>
            </w:r>
          </w:p>
        </w:tc>
      </w:tr>
      <w:tr w:rsidR="00836F47" w:rsidRPr="00030BCC" w14:paraId="2AA67ED0" w14:textId="77777777" w:rsidTr="00C83C21">
        <w:trPr>
          <w:trHeight w:val="719"/>
        </w:trPr>
        <w:tc>
          <w:tcPr>
            <w:tcW w:w="988" w:type="dxa"/>
            <w:vAlign w:val="center"/>
          </w:tcPr>
          <w:p w14:paraId="0B62AE2E" w14:textId="77777777" w:rsidR="00836F47" w:rsidRPr="00030BCC" w:rsidRDefault="00836F47" w:rsidP="00C4722C">
            <w:pPr>
              <w:jc w:val="center"/>
              <w:rPr>
                <w:color w:val="000000"/>
                <w:sz w:val="24"/>
                <w:szCs w:val="24"/>
              </w:rPr>
            </w:pPr>
            <w:r w:rsidRPr="00030BCC">
              <w:rPr>
                <w:color w:val="000000"/>
                <w:sz w:val="24"/>
                <w:szCs w:val="24"/>
              </w:rPr>
              <w:t>5.2</w:t>
            </w:r>
          </w:p>
        </w:tc>
        <w:tc>
          <w:tcPr>
            <w:tcW w:w="3235" w:type="dxa"/>
            <w:vAlign w:val="center"/>
          </w:tcPr>
          <w:p w14:paraId="63C0CF62" w14:textId="77777777" w:rsidR="00836F47" w:rsidRPr="00030BCC" w:rsidRDefault="00836F47" w:rsidP="00C4722C">
            <w:pPr>
              <w:rPr>
                <w:color w:val="000000"/>
                <w:sz w:val="24"/>
                <w:szCs w:val="24"/>
              </w:rPr>
            </w:pPr>
            <w:r w:rsidRPr="00030BCC">
              <w:rPr>
                <w:color w:val="000000"/>
                <w:sz w:val="24"/>
                <w:szCs w:val="24"/>
              </w:rPr>
              <w:t>Sửa mẫu bảng lương</w:t>
            </w:r>
          </w:p>
        </w:tc>
        <w:tc>
          <w:tcPr>
            <w:tcW w:w="5270" w:type="dxa"/>
            <w:vAlign w:val="center"/>
          </w:tcPr>
          <w:p w14:paraId="76E0D709" w14:textId="77777777" w:rsidR="00836F47" w:rsidRPr="00030BCC" w:rsidRDefault="00836F47" w:rsidP="00C4722C">
            <w:pPr>
              <w:jc w:val="both"/>
              <w:rPr>
                <w:sz w:val="24"/>
                <w:szCs w:val="24"/>
              </w:rPr>
            </w:pPr>
            <w:r w:rsidRPr="00030BCC">
              <w:rPr>
                <w:sz w:val="24"/>
                <w:szCs w:val="24"/>
              </w:rPr>
              <w:t>Cho phép tác nhân sửa mẫu bảng lương, các thông tin sửa bao gồm một số thông tin chính: mã mẫu bảng lương, tên mẫu bảng lương, chọn loại tiền lương áp dụng, chọn đơn vị áp dụng, chọn các thành phần tính lương…</w:t>
            </w:r>
          </w:p>
        </w:tc>
      </w:tr>
      <w:tr w:rsidR="00836F47" w:rsidRPr="00030BCC" w14:paraId="24B67DAF" w14:textId="77777777" w:rsidTr="00C83C21">
        <w:trPr>
          <w:trHeight w:val="330"/>
        </w:trPr>
        <w:tc>
          <w:tcPr>
            <w:tcW w:w="988" w:type="dxa"/>
            <w:vAlign w:val="center"/>
          </w:tcPr>
          <w:p w14:paraId="505BC5DB" w14:textId="77777777" w:rsidR="00836F47" w:rsidRPr="00030BCC" w:rsidRDefault="00836F47" w:rsidP="00C4722C">
            <w:pPr>
              <w:jc w:val="center"/>
              <w:rPr>
                <w:b/>
                <w:color w:val="000000"/>
                <w:sz w:val="24"/>
                <w:szCs w:val="24"/>
              </w:rPr>
            </w:pPr>
            <w:r w:rsidRPr="00030BCC">
              <w:rPr>
                <w:color w:val="000000"/>
                <w:sz w:val="24"/>
                <w:szCs w:val="24"/>
              </w:rPr>
              <w:t>5.3</w:t>
            </w:r>
          </w:p>
        </w:tc>
        <w:tc>
          <w:tcPr>
            <w:tcW w:w="3235" w:type="dxa"/>
            <w:vAlign w:val="center"/>
          </w:tcPr>
          <w:p w14:paraId="6BC249A8" w14:textId="77777777" w:rsidR="00836F47" w:rsidRPr="00030BCC" w:rsidRDefault="00836F47" w:rsidP="00C4722C">
            <w:pPr>
              <w:rPr>
                <w:b/>
                <w:color w:val="000000"/>
                <w:sz w:val="24"/>
                <w:szCs w:val="24"/>
              </w:rPr>
            </w:pPr>
            <w:r w:rsidRPr="00030BCC">
              <w:rPr>
                <w:color w:val="000000"/>
                <w:sz w:val="24"/>
                <w:szCs w:val="24"/>
              </w:rPr>
              <w:t>Xóa mẫu bảng lương</w:t>
            </w:r>
          </w:p>
        </w:tc>
        <w:tc>
          <w:tcPr>
            <w:tcW w:w="5270" w:type="dxa"/>
            <w:vAlign w:val="center"/>
          </w:tcPr>
          <w:p w14:paraId="0C7C3968" w14:textId="77777777" w:rsidR="00C83C21" w:rsidRPr="00030BCC" w:rsidRDefault="00836F47" w:rsidP="00C4722C">
            <w:pPr>
              <w:jc w:val="both"/>
              <w:rPr>
                <w:sz w:val="24"/>
                <w:szCs w:val="24"/>
              </w:rPr>
            </w:pPr>
            <w:r w:rsidRPr="00030BCC">
              <w:rPr>
                <w:sz w:val="24"/>
                <w:szCs w:val="24"/>
              </w:rPr>
              <w:t>- Cho phép tác nhân xóa mẫu bảng lương khi thực hiện chức năng xóa</w:t>
            </w:r>
          </w:p>
          <w:p w14:paraId="1790AFD7" w14:textId="14B2F2F2" w:rsidR="00836F47" w:rsidRPr="00030BCC" w:rsidRDefault="00836F47" w:rsidP="00C4722C">
            <w:pPr>
              <w:jc w:val="both"/>
              <w:rPr>
                <w:color w:val="000000"/>
                <w:sz w:val="24"/>
                <w:szCs w:val="24"/>
              </w:rPr>
            </w:pPr>
            <w:r w:rsidRPr="00030BCC">
              <w:rPr>
                <w:sz w:val="24"/>
                <w:szCs w:val="24"/>
              </w:rPr>
              <w:t>- Hệ thống hiển thị popup cảnh báo xác nhận xóa</w:t>
            </w:r>
          </w:p>
        </w:tc>
      </w:tr>
      <w:tr w:rsidR="00836F47" w:rsidRPr="00030BCC" w14:paraId="4BD580EA" w14:textId="77777777" w:rsidTr="00C83C21">
        <w:trPr>
          <w:trHeight w:val="60"/>
        </w:trPr>
        <w:tc>
          <w:tcPr>
            <w:tcW w:w="988" w:type="dxa"/>
            <w:vAlign w:val="center"/>
          </w:tcPr>
          <w:p w14:paraId="08006D5B" w14:textId="77777777" w:rsidR="00836F47" w:rsidRPr="00030BCC" w:rsidRDefault="00836F47" w:rsidP="00C4722C">
            <w:pPr>
              <w:jc w:val="center"/>
              <w:rPr>
                <w:color w:val="000000"/>
                <w:sz w:val="24"/>
                <w:szCs w:val="24"/>
              </w:rPr>
            </w:pPr>
            <w:r w:rsidRPr="00030BCC">
              <w:rPr>
                <w:color w:val="000000"/>
                <w:sz w:val="24"/>
                <w:szCs w:val="24"/>
              </w:rPr>
              <w:t>5.4</w:t>
            </w:r>
          </w:p>
        </w:tc>
        <w:tc>
          <w:tcPr>
            <w:tcW w:w="3235" w:type="dxa"/>
            <w:vAlign w:val="center"/>
          </w:tcPr>
          <w:p w14:paraId="136FFA2D" w14:textId="77777777" w:rsidR="00836F47" w:rsidRPr="00030BCC" w:rsidRDefault="00836F47" w:rsidP="00C4722C">
            <w:pPr>
              <w:rPr>
                <w:color w:val="000000"/>
                <w:sz w:val="24"/>
                <w:szCs w:val="24"/>
              </w:rPr>
            </w:pPr>
            <w:r w:rsidRPr="00030BCC">
              <w:rPr>
                <w:color w:val="000000"/>
                <w:sz w:val="24"/>
                <w:szCs w:val="24"/>
              </w:rPr>
              <w:t>Xem danh sách mẫu bảng lương</w:t>
            </w:r>
          </w:p>
        </w:tc>
        <w:tc>
          <w:tcPr>
            <w:tcW w:w="5270" w:type="dxa"/>
            <w:vAlign w:val="center"/>
          </w:tcPr>
          <w:p w14:paraId="49DD5A14" w14:textId="77777777" w:rsidR="00836F47" w:rsidRPr="00030BCC" w:rsidRDefault="00836F47" w:rsidP="00C4722C">
            <w:pPr>
              <w:jc w:val="both"/>
              <w:rPr>
                <w:sz w:val="24"/>
                <w:szCs w:val="24"/>
              </w:rPr>
            </w:pPr>
            <w:r w:rsidRPr="00030BCC">
              <w:rPr>
                <w:sz w:val="24"/>
                <w:szCs w:val="24"/>
              </w:rPr>
              <w:t>Cho phép tác nhân xem danh sách mẫu bảng lương</w:t>
            </w:r>
          </w:p>
        </w:tc>
      </w:tr>
      <w:tr w:rsidR="00836F47" w:rsidRPr="00030BCC" w14:paraId="6810528E" w14:textId="77777777" w:rsidTr="00C83C21">
        <w:trPr>
          <w:trHeight w:val="350"/>
        </w:trPr>
        <w:tc>
          <w:tcPr>
            <w:tcW w:w="988" w:type="dxa"/>
            <w:vAlign w:val="center"/>
          </w:tcPr>
          <w:p w14:paraId="58BF6E11" w14:textId="77777777" w:rsidR="00836F47" w:rsidRPr="00030BCC" w:rsidRDefault="00836F47" w:rsidP="00C4722C">
            <w:pPr>
              <w:jc w:val="center"/>
              <w:rPr>
                <w:color w:val="000000"/>
                <w:sz w:val="24"/>
                <w:szCs w:val="24"/>
              </w:rPr>
            </w:pPr>
            <w:r w:rsidRPr="00030BCC">
              <w:rPr>
                <w:color w:val="000000"/>
                <w:sz w:val="24"/>
                <w:szCs w:val="24"/>
              </w:rPr>
              <w:t>5.5</w:t>
            </w:r>
          </w:p>
        </w:tc>
        <w:tc>
          <w:tcPr>
            <w:tcW w:w="3235" w:type="dxa"/>
            <w:vAlign w:val="center"/>
          </w:tcPr>
          <w:p w14:paraId="42EE72F1" w14:textId="77777777" w:rsidR="00836F47" w:rsidRPr="00030BCC" w:rsidRDefault="00836F47" w:rsidP="00C4722C">
            <w:pPr>
              <w:rPr>
                <w:color w:val="000000"/>
                <w:sz w:val="24"/>
                <w:szCs w:val="24"/>
              </w:rPr>
            </w:pPr>
            <w:r w:rsidRPr="00030BCC">
              <w:rPr>
                <w:color w:val="000000"/>
                <w:sz w:val="24"/>
                <w:szCs w:val="24"/>
              </w:rPr>
              <w:t>Tìm kiếm mẫu bảng lương</w:t>
            </w:r>
          </w:p>
        </w:tc>
        <w:tc>
          <w:tcPr>
            <w:tcW w:w="5270" w:type="dxa"/>
            <w:vAlign w:val="center"/>
          </w:tcPr>
          <w:p w14:paraId="50BC6F8D" w14:textId="77777777" w:rsidR="00836F47" w:rsidRPr="00030BCC" w:rsidRDefault="00836F47" w:rsidP="00C4722C">
            <w:pPr>
              <w:jc w:val="both"/>
              <w:rPr>
                <w:sz w:val="24"/>
                <w:szCs w:val="24"/>
              </w:rPr>
            </w:pPr>
            <w:r w:rsidRPr="00030BCC">
              <w:rPr>
                <w:sz w:val="24"/>
                <w:szCs w:val="24"/>
              </w:rPr>
              <w:t>Cho phép tác nhân tìm kiếm mẫu bảng lương theo các tiêu chí chính như: mã mẫu bảng lương, tên mẫu bảng lương,…</w:t>
            </w:r>
          </w:p>
        </w:tc>
      </w:tr>
      <w:tr w:rsidR="00836F47" w:rsidRPr="00030BCC" w14:paraId="7CBEF3E6" w14:textId="77777777" w:rsidTr="00C83C21">
        <w:trPr>
          <w:trHeight w:val="404"/>
        </w:trPr>
        <w:tc>
          <w:tcPr>
            <w:tcW w:w="988" w:type="dxa"/>
            <w:vAlign w:val="center"/>
          </w:tcPr>
          <w:p w14:paraId="553C05B9" w14:textId="77777777" w:rsidR="00836F47" w:rsidRPr="00030BCC" w:rsidRDefault="00836F47" w:rsidP="00C4722C">
            <w:pPr>
              <w:jc w:val="center"/>
              <w:rPr>
                <w:color w:val="000000"/>
                <w:sz w:val="24"/>
                <w:szCs w:val="24"/>
              </w:rPr>
            </w:pPr>
            <w:r w:rsidRPr="00030BCC">
              <w:rPr>
                <w:color w:val="000000"/>
                <w:sz w:val="24"/>
                <w:szCs w:val="24"/>
              </w:rPr>
              <w:t>5.6</w:t>
            </w:r>
          </w:p>
        </w:tc>
        <w:tc>
          <w:tcPr>
            <w:tcW w:w="3235" w:type="dxa"/>
            <w:vAlign w:val="center"/>
          </w:tcPr>
          <w:p w14:paraId="7AB478DF" w14:textId="77777777" w:rsidR="00836F47" w:rsidRPr="00030BCC" w:rsidRDefault="00836F47" w:rsidP="00C4722C">
            <w:pPr>
              <w:rPr>
                <w:color w:val="000000"/>
                <w:sz w:val="24"/>
                <w:szCs w:val="24"/>
              </w:rPr>
            </w:pPr>
            <w:r w:rsidRPr="00030BCC">
              <w:rPr>
                <w:color w:val="000000"/>
                <w:sz w:val="24"/>
                <w:szCs w:val="24"/>
              </w:rPr>
              <w:t>Nhân bản mẫu bảng lương</w:t>
            </w:r>
          </w:p>
        </w:tc>
        <w:tc>
          <w:tcPr>
            <w:tcW w:w="5270" w:type="dxa"/>
            <w:vAlign w:val="center"/>
          </w:tcPr>
          <w:p w14:paraId="788E0E13" w14:textId="77777777" w:rsidR="00836F47" w:rsidRPr="00030BCC" w:rsidRDefault="00836F47" w:rsidP="00C4722C">
            <w:pPr>
              <w:jc w:val="both"/>
              <w:rPr>
                <w:sz w:val="24"/>
                <w:szCs w:val="24"/>
              </w:rPr>
            </w:pPr>
            <w:r w:rsidRPr="00030BCC">
              <w:rPr>
                <w:sz w:val="24"/>
                <w:szCs w:val="24"/>
              </w:rPr>
              <w:t>Cho phép tác nhân nhân bản mẫu bảng lương, sau khi nhân bản tác nhân có thể sửa lại các thông tin chính sau: mã mẫu bảng lương, tên mẫu bảng lương, chọn loại tiền lương áp dụng, chọn đơn vị áp dụng, chọn các thành phần tính lương…</w:t>
            </w:r>
          </w:p>
        </w:tc>
      </w:tr>
      <w:tr w:rsidR="00836F47" w:rsidRPr="00030BCC" w14:paraId="5D11F273" w14:textId="77777777" w:rsidTr="00C83C21">
        <w:trPr>
          <w:trHeight w:val="782"/>
        </w:trPr>
        <w:tc>
          <w:tcPr>
            <w:tcW w:w="988" w:type="dxa"/>
            <w:vAlign w:val="center"/>
          </w:tcPr>
          <w:p w14:paraId="449FA847" w14:textId="77777777" w:rsidR="00836F47" w:rsidRPr="00030BCC" w:rsidRDefault="00836F47" w:rsidP="00C4722C">
            <w:pPr>
              <w:jc w:val="center"/>
              <w:rPr>
                <w:b/>
                <w:sz w:val="24"/>
                <w:szCs w:val="24"/>
              </w:rPr>
            </w:pPr>
            <w:r w:rsidRPr="00030BCC">
              <w:rPr>
                <w:color w:val="000000"/>
                <w:sz w:val="24"/>
                <w:szCs w:val="24"/>
              </w:rPr>
              <w:t>5.7</w:t>
            </w:r>
          </w:p>
        </w:tc>
        <w:tc>
          <w:tcPr>
            <w:tcW w:w="3235" w:type="dxa"/>
            <w:vAlign w:val="center"/>
          </w:tcPr>
          <w:p w14:paraId="3C079106" w14:textId="77777777" w:rsidR="00836F47" w:rsidRPr="00030BCC" w:rsidRDefault="00836F47" w:rsidP="00C4722C">
            <w:pPr>
              <w:rPr>
                <w:b/>
                <w:color w:val="000000"/>
                <w:sz w:val="24"/>
                <w:szCs w:val="24"/>
              </w:rPr>
            </w:pPr>
            <w:r w:rsidRPr="00030BCC">
              <w:rPr>
                <w:color w:val="000000"/>
                <w:sz w:val="24"/>
                <w:szCs w:val="24"/>
              </w:rPr>
              <w:t>Xem danh sách lịch sử điều chỉnh mẫu bảng lương</w:t>
            </w:r>
          </w:p>
        </w:tc>
        <w:tc>
          <w:tcPr>
            <w:tcW w:w="5270" w:type="dxa"/>
            <w:vAlign w:val="center"/>
          </w:tcPr>
          <w:p w14:paraId="095355DF" w14:textId="77777777" w:rsidR="00836F47" w:rsidRPr="00030BCC" w:rsidRDefault="00836F47" w:rsidP="00C4722C">
            <w:pPr>
              <w:jc w:val="both"/>
              <w:rPr>
                <w:sz w:val="24"/>
                <w:szCs w:val="24"/>
              </w:rPr>
            </w:pPr>
            <w:r w:rsidRPr="00030BCC">
              <w:rPr>
                <w:sz w:val="24"/>
                <w:szCs w:val="24"/>
              </w:rPr>
              <w:t>Cho phép tác nhân xem danh sách lịch sử điều chỉnh mẫu bảng lương</w:t>
            </w:r>
          </w:p>
        </w:tc>
      </w:tr>
      <w:tr w:rsidR="00836F47" w:rsidRPr="00030BCC" w14:paraId="3E9ECC8B" w14:textId="77777777" w:rsidTr="00C83C21">
        <w:trPr>
          <w:trHeight w:val="557"/>
        </w:trPr>
        <w:tc>
          <w:tcPr>
            <w:tcW w:w="988" w:type="dxa"/>
            <w:vAlign w:val="center"/>
          </w:tcPr>
          <w:p w14:paraId="148F0696" w14:textId="77777777" w:rsidR="00836F47" w:rsidRPr="00030BCC" w:rsidRDefault="00836F47" w:rsidP="00C4722C">
            <w:pPr>
              <w:jc w:val="center"/>
              <w:rPr>
                <w:b/>
                <w:sz w:val="24"/>
                <w:szCs w:val="24"/>
              </w:rPr>
            </w:pPr>
            <w:r w:rsidRPr="00030BCC">
              <w:rPr>
                <w:color w:val="000000"/>
                <w:sz w:val="24"/>
                <w:szCs w:val="24"/>
              </w:rPr>
              <w:t>5.8</w:t>
            </w:r>
          </w:p>
        </w:tc>
        <w:tc>
          <w:tcPr>
            <w:tcW w:w="3235" w:type="dxa"/>
            <w:vAlign w:val="center"/>
          </w:tcPr>
          <w:p w14:paraId="4DFC760B" w14:textId="77777777" w:rsidR="00836F47" w:rsidRPr="00030BCC" w:rsidRDefault="00836F47" w:rsidP="00C4722C">
            <w:pPr>
              <w:rPr>
                <w:b/>
                <w:color w:val="000000"/>
                <w:sz w:val="24"/>
                <w:szCs w:val="24"/>
              </w:rPr>
            </w:pPr>
            <w:r w:rsidRPr="00030BCC">
              <w:rPr>
                <w:color w:val="000000"/>
                <w:sz w:val="24"/>
                <w:szCs w:val="24"/>
              </w:rPr>
              <w:t>Xem chi tiết lịch sử điều chỉnh mẫu bảng lương</w:t>
            </w:r>
          </w:p>
        </w:tc>
        <w:tc>
          <w:tcPr>
            <w:tcW w:w="5270" w:type="dxa"/>
            <w:vAlign w:val="center"/>
          </w:tcPr>
          <w:p w14:paraId="69495DC2" w14:textId="77777777" w:rsidR="00836F47" w:rsidRPr="00030BCC" w:rsidRDefault="00836F47" w:rsidP="00C4722C">
            <w:pPr>
              <w:jc w:val="both"/>
              <w:rPr>
                <w:sz w:val="24"/>
                <w:szCs w:val="24"/>
              </w:rPr>
            </w:pPr>
            <w:r w:rsidRPr="00030BCC">
              <w:rPr>
                <w:sz w:val="24"/>
                <w:szCs w:val="24"/>
              </w:rPr>
              <w:t>Cho phép tác nhân xem chi tiết dữ liệu lịch sử điều chỉnh mẫu bảng lương</w:t>
            </w:r>
          </w:p>
        </w:tc>
      </w:tr>
      <w:tr w:rsidR="00836F47" w:rsidRPr="00030BCC" w14:paraId="0C419917" w14:textId="77777777" w:rsidTr="00C83C21">
        <w:trPr>
          <w:trHeight w:val="650"/>
        </w:trPr>
        <w:tc>
          <w:tcPr>
            <w:tcW w:w="988" w:type="dxa"/>
            <w:vAlign w:val="center"/>
          </w:tcPr>
          <w:p w14:paraId="6D19CE01" w14:textId="77777777" w:rsidR="00836F47" w:rsidRPr="00030BCC" w:rsidRDefault="00836F47" w:rsidP="00C4722C">
            <w:pPr>
              <w:jc w:val="center"/>
              <w:rPr>
                <w:b/>
                <w:sz w:val="24"/>
                <w:szCs w:val="24"/>
              </w:rPr>
            </w:pPr>
            <w:r w:rsidRPr="00030BCC">
              <w:rPr>
                <w:b/>
                <w:color w:val="000000"/>
                <w:sz w:val="24"/>
                <w:szCs w:val="24"/>
              </w:rPr>
              <w:t>6</w:t>
            </w:r>
          </w:p>
        </w:tc>
        <w:tc>
          <w:tcPr>
            <w:tcW w:w="3235" w:type="dxa"/>
            <w:vAlign w:val="center"/>
          </w:tcPr>
          <w:p w14:paraId="1200F095" w14:textId="77777777" w:rsidR="00836F47" w:rsidRPr="00030BCC" w:rsidRDefault="00836F47" w:rsidP="00C4722C">
            <w:pPr>
              <w:rPr>
                <w:b/>
                <w:color w:val="000000"/>
                <w:sz w:val="24"/>
                <w:szCs w:val="24"/>
              </w:rPr>
            </w:pPr>
            <w:r w:rsidRPr="00030BCC">
              <w:rPr>
                <w:b/>
                <w:color w:val="000000"/>
                <w:sz w:val="24"/>
                <w:szCs w:val="24"/>
              </w:rPr>
              <w:t>QUẢN LÝ BẢNG LƯƠNG CHI TIẾT</w:t>
            </w:r>
          </w:p>
        </w:tc>
        <w:tc>
          <w:tcPr>
            <w:tcW w:w="5270" w:type="dxa"/>
            <w:vAlign w:val="center"/>
          </w:tcPr>
          <w:p w14:paraId="491A2D1D" w14:textId="77777777" w:rsidR="00836F47" w:rsidRPr="00030BCC" w:rsidRDefault="00836F47" w:rsidP="00C4722C">
            <w:pPr>
              <w:jc w:val="both"/>
              <w:rPr>
                <w:sz w:val="24"/>
                <w:szCs w:val="24"/>
              </w:rPr>
            </w:pPr>
            <w:r w:rsidRPr="00030BCC">
              <w:rPr>
                <w:sz w:val="24"/>
                <w:szCs w:val="24"/>
              </w:rPr>
              <w:t>Cấu hình bảng lương chi tiết</w:t>
            </w:r>
          </w:p>
        </w:tc>
      </w:tr>
      <w:tr w:rsidR="00836F47" w:rsidRPr="00030BCC" w14:paraId="59E4AC99" w14:textId="77777777" w:rsidTr="00C83C21">
        <w:trPr>
          <w:trHeight w:val="980"/>
        </w:trPr>
        <w:tc>
          <w:tcPr>
            <w:tcW w:w="988" w:type="dxa"/>
            <w:vAlign w:val="center"/>
          </w:tcPr>
          <w:p w14:paraId="4B9ABBE1" w14:textId="77777777" w:rsidR="00836F47" w:rsidRPr="00030BCC" w:rsidRDefault="00836F47" w:rsidP="00C4722C">
            <w:pPr>
              <w:jc w:val="center"/>
              <w:rPr>
                <w:b/>
                <w:sz w:val="24"/>
                <w:szCs w:val="24"/>
              </w:rPr>
            </w:pPr>
            <w:r w:rsidRPr="00030BCC">
              <w:rPr>
                <w:color w:val="000000"/>
                <w:sz w:val="24"/>
                <w:szCs w:val="24"/>
              </w:rPr>
              <w:t>6.1</w:t>
            </w:r>
          </w:p>
        </w:tc>
        <w:tc>
          <w:tcPr>
            <w:tcW w:w="3235" w:type="dxa"/>
            <w:vAlign w:val="center"/>
          </w:tcPr>
          <w:p w14:paraId="0A268D3E" w14:textId="77777777" w:rsidR="00836F47" w:rsidRPr="00030BCC" w:rsidRDefault="00836F47" w:rsidP="00C4722C">
            <w:pPr>
              <w:rPr>
                <w:b/>
                <w:color w:val="000000"/>
                <w:sz w:val="24"/>
                <w:szCs w:val="24"/>
              </w:rPr>
            </w:pPr>
            <w:r w:rsidRPr="00030BCC">
              <w:rPr>
                <w:color w:val="000000"/>
                <w:sz w:val="24"/>
                <w:szCs w:val="24"/>
              </w:rPr>
              <w:t>Thêm mới bảng lương chi tiết</w:t>
            </w:r>
          </w:p>
        </w:tc>
        <w:tc>
          <w:tcPr>
            <w:tcW w:w="5270" w:type="dxa"/>
            <w:vAlign w:val="center"/>
          </w:tcPr>
          <w:p w14:paraId="1E3F2E89" w14:textId="77777777" w:rsidR="00C83C21" w:rsidRPr="00030BCC" w:rsidRDefault="00836F47" w:rsidP="00C4722C">
            <w:pPr>
              <w:jc w:val="both"/>
              <w:rPr>
                <w:sz w:val="24"/>
                <w:szCs w:val="24"/>
              </w:rPr>
            </w:pPr>
            <w:r w:rsidRPr="00030BCC">
              <w:rPr>
                <w:sz w:val="24"/>
                <w:szCs w:val="24"/>
              </w:rPr>
              <w:t xml:space="preserve">- Cho phép tác nhân thêm mới bảng lương chi tiết, các thông tin thêm mới bao gồm một số thông tin chính: chọn mẫu bảng lương, tên bảng lương, chọn </w:t>
            </w:r>
            <w:r w:rsidRPr="00030BCC">
              <w:rPr>
                <w:sz w:val="24"/>
                <w:szCs w:val="24"/>
              </w:rPr>
              <w:lastRenderedPageBreak/>
              <w:t>tháng áp dụng, chọn đơn vị, lấy danh sách nhân sự từ đơn vị đã chọn, xem dữ liệu lương chi tiết,...</w:t>
            </w:r>
          </w:p>
          <w:p w14:paraId="04054996" w14:textId="78E8F776" w:rsidR="00836F47" w:rsidRPr="00030BCC" w:rsidRDefault="00836F47" w:rsidP="00C4722C">
            <w:pPr>
              <w:jc w:val="both"/>
              <w:rPr>
                <w:sz w:val="24"/>
                <w:szCs w:val="24"/>
              </w:rPr>
            </w:pPr>
            <w:r w:rsidRPr="00030BCC">
              <w:rPr>
                <w:sz w:val="24"/>
                <w:szCs w:val="24"/>
              </w:rPr>
              <w:t>- Bảng lương chi tiết là bảng lương sẽ thể hiện chi tiết số liệu theo mẫu bảng lương của các nhân sự thuộc đơn vị đã chọn.</w:t>
            </w:r>
          </w:p>
        </w:tc>
      </w:tr>
      <w:tr w:rsidR="00836F47" w:rsidRPr="00030BCC" w14:paraId="6FA4B0CD" w14:textId="77777777" w:rsidTr="00C83C21">
        <w:trPr>
          <w:trHeight w:val="980"/>
        </w:trPr>
        <w:tc>
          <w:tcPr>
            <w:tcW w:w="988" w:type="dxa"/>
            <w:vAlign w:val="center"/>
          </w:tcPr>
          <w:p w14:paraId="34BE50C2" w14:textId="77777777" w:rsidR="00836F47" w:rsidRPr="00030BCC" w:rsidRDefault="00836F47" w:rsidP="00C4722C">
            <w:pPr>
              <w:jc w:val="center"/>
              <w:rPr>
                <w:b/>
                <w:sz w:val="24"/>
                <w:szCs w:val="24"/>
              </w:rPr>
            </w:pPr>
            <w:r w:rsidRPr="00030BCC">
              <w:rPr>
                <w:color w:val="000000"/>
                <w:sz w:val="24"/>
                <w:szCs w:val="24"/>
              </w:rPr>
              <w:lastRenderedPageBreak/>
              <w:t>6.2</w:t>
            </w:r>
          </w:p>
        </w:tc>
        <w:tc>
          <w:tcPr>
            <w:tcW w:w="3235" w:type="dxa"/>
            <w:vAlign w:val="center"/>
          </w:tcPr>
          <w:p w14:paraId="042D00E4" w14:textId="77777777" w:rsidR="00836F47" w:rsidRPr="00030BCC" w:rsidRDefault="00836F47" w:rsidP="00C4722C">
            <w:pPr>
              <w:rPr>
                <w:b/>
                <w:color w:val="000000"/>
                <w:sz w:val="24"/>
                <w:szCs w:val="24"/>
              </w:rPr>
            </w:pPr>
            <w:r w:rsidRPr="00030BCC">
              <w:rPr>
                <w:color w:val="000000"/>
                <w:sz w:val="24"/>
                <w:szCs w:val="24"/>
              </w:rPr>
              <w:t>Sửa bảng lương chi tiết</w:t>
            </w:r>
          </w:p>
        </w:tc>
        <w:tc>
          <w:tcPr>
            <w:tcW w:w="5270" w:type="dxa"/>
            <w:vAlign w:val="center"/>
          </w:tcPr>
          <w:p w14:paraId="4D87D935" w14:textId="1084D78B" w:rsidR="00C83C21" w:rsidRPr="00030BCC" w:rsidRDefault="00836F47" w:rsidP="00C4722C">
            <w:pPr>
              <w:jc w:val="both"/>
              <w:rPr>
                <w:sz w:val="24"/>
                <w:szCs w:val="24"/>
              </w:rPr>
            </w:pPr>
            <w:r w:rsidRPr="00030BCC">
              <w:rPr>
                <w:sz w:val="24"/>
                <w:szCs w:val="24"/>
              </w:rPr>
              <w:t>Cho phép tác nhân sửa bảng lương chi tiết, các thông tin sửa bao gồm một số thông tin chính:chọn mẫu bảng lương, tên bảng lương, chọn tháng áp dụng, chọn đơn vị, …</w:t>
            </w:r>
          </w:p>
        </w:tc>
      </w:tr>
      <w:tr w:rsidR="00836F47" w:rsidRPr="00030BCC" w14:paraId="0586AF79" w14:textId="77777777" w:rsidTr="00C83C21">
        <w:trPr>
          <w:trHeight w:val="497"/>
        </w:trPr>
        <w:tc>
          <w:tcPr>
            <w:tcW w:w="988" w:type="dxa"/>
            <w:vAlign w:val="center"/>
          </w:tcPr>
          <w:p w14:paraId="1C1F8D8E" w14:textId="77777777" w:rsidR="00836F47" w:rsidRPr="00030BCC" w:rsidRDefault="00836F47" w:rsidP="00C4722C">
            <w:pPr>
              <w:jc w:val="center"/>
              <w:rPr>
                <w:b/>
                <w:sz w:val="24"/>
                <w:szCs w:val="24"/>
              </w:rPr>
            </w:pPr>
            <w:r w:rsidRPr="00030BCC">
              <w:rPr>
                <w:color w:val="000000"/>
                <w:sz w:val="24"/>
                <w:szCs w:val="24"/>
              </w:rPr>
              <w:t>6.3</w:t>
            </w:r>
          </w:p>
        </w:tc>
        <w:tc>
          <w:tcPr>
            <w:tcW w:w="3235" w:type="dxa"/>
            <w:vAlign w:val="center"/>
          </w:tcPr>
          <w:p w14:paraId="0186356A" w14:textId="77777777" w:rsidR="00836F47" w:rsidRPr="00030BCC" w:rsidRDefault="00836F47" w:rsidP="00C4722C">
            <w:pPr>
              <w:rPr>
                <w:b/>
                <w:color w:val="000000"/>
                <w:sz w:val="24"/>
                <w:szCs w:val="24"/>
              </w:rPr>
            </w:pPr>
            <w:r w:rsidRPr="00030BCC">
              <w:rPr>
                <w:color w:val="000000"/>
                <w:sz w:val="24"/>
                <w:szCs w:val="24"/>
              </w:rPr>
              <w:t>Xóa bảng lương chi tiết</w:t>
            </w:r>
          </w:p>
        </w:tc>
        <w:tc>
          <w:tcPr>
            <w:tcW w:w="5270" w:type="dxa"/>
            <w:vAlign w:val="center"/>
          </w:tcPr>
          <w:p w14:paraId="14BBD929" w14:textId="77777777" w:rsidR="00836F47" w:rsidRPr="00030BCC" w:rsidRDefault="00836F47" w:rsidP="00C4722C">
            <w:pPr>
              <w:jc w:val="both"/>
              <w:rPr>
                <w:sz w:val="24"/>
                <w:szCs w:val="24"/>
              </w:rPr>
            </w:pPr>
            <w:r w:rsidRPr="00030BCC">
              <w:rPr>
                <w:sz w:val="24"/>
                <w:szCs w:val="24"/>
              </w:rPr>
              <w:t>Cho phép tác nhân xóa bảng lương chi tiết</w:t>
            </w:r>
          </w:p>
        </w:tc>
      </w:tr>
      <w:tr w:rsidR="00836F47" w:rsidRPr="00030BCC" w14:paraId="0A42B7AE" w14:textId="77777777" w:rsidTr="00C83C21">
        <w:trPr>
          <w:trHeight w:val="547"/>
        </w:trPr>
        <w:tc>
          <w:tcPr>
            <w:tcW w:w="988" w:type="dxa"/>
            <w:vAlign w:val="center"/>
          </w:tcPr>
          <w:p w14:paraId="1B066F11" w14:textId="77777777" w:rsidR="00836F47" w:rsidRPr="00030BCC" w:rsidRDefault="00836F47" w:rsidP="00C4722C">
            <w:pPr>
              <w:jc w:val="center"/>
              <w:rPr>
                <w:b/>
                <w:sz w:val="24"/>
                <w:szCs w:val="24"/>
              </w:rPr>
            </w:pPr>
            <w:r w:rsidRPr="00030BCC">
              <w:rPr>
                <w:color w:val="000000"/>
                <w:sz w:val="24"/>
                <w:szCs w:val="24"/>
              </w:rPr>
              <w:t>6.4</w:t>
            </w:r>
          </w:p>
        </w:tc>
        <w:tc>
          <w:tcPr>
            <w:tcW w:w="3235" w:type="dxa"/>
            <w:vAlign w:val="center"/>
          </w:tcPr>
          <w:p w14:paraId="60DFA08D" w14:textId="77777777" w:rsidR="00836F47" w:rsidRPr="00030BCC" w:rsidRDefault="00836F47" w:rsidP="00C4722C">
            <w:pPr>
              <w:rPr>
                <w:b/>
                <w:color w:val="000000"/>
                <w:sz w:val="24"/>
                <w:szCs w:val="24"/>
              </w:rPr>
            </w:pPr>
            <w:r w:rsidRPr="00030BCC">
              <w:rPr>
                <w:color w:val="000000"/>
                <w:sz w:val="24"/>
                <w:szCs w:val="24"/>
              </w:rPr>
              <w:t>Xem danh sách bảng lương chi tiết</w:t>
            </w:r>
          </w:p>
        </w:tc>
        <w:tc>
          <w:tcPr>
            <w:tcW w:w="5270" w:type="dxa"/>
            <w:vAlign w:val="center"/>
          </w:tcPr>
          <w:p w14:paraId="7E1F1A59" w14:textId="77777777" w:rsidR="00836F47" w:rsidRPr="00030BCC" w:rsidRDefault="00836F47" w:rsidP="00C4722C">
            <w:pPr>
              <w:jc w:val="both"/>
              <w:rPr>
                <w:sz w:val="24"/>
                <w:szCs w:val="24"/>
              </w:rPr>
            </w:pPr>
            <w:r w:rsidRPr="00030BCC">
              <w:rPr>
                <w:sz w:val="24"/>
                <w:szCs w:val="24"/>
              </w:rPr>
              <w:t>Cho phép tác nhân xem danh sách bảng lương chi tiết</w:t>
            </w:r>
          </w:p>
        </w:tc>
      </w:tr>
      <w:tr w:rsidR="00836F47" w:rsidRPr="00030BCC" w14:paraId="40647BED" w14:textId="77777777" w:rsidTr="00C83C21">
        <w:trPr>
          <w:trHeight w:val="980"/>
        </w:trPr>
        <w:tc>
          <w:tcPr>
            <w:tcW w:w="988" w:type="dxa"/>
            <w:vAlign w:val="center"/>
          </w:tcPr>
          <w:p w14:paraId="3C8D3EB1" w14:textId="77777777" w:rsidR="00836F47" w:rsidRPr="00030BCC" w:rsidRDefault="00836F47" w:rsidP="00C4722C">
            <w:pPr>
              <w:jc w:val="center"/>
              <w:rPr>
                <w:b/>
                <w:sz w:val="24"/>
                <w:szCs w:val="24"/>
              </w:rPr>
            </w:pPr>
            <w:r w:rsidRPr="00030BCC">
              <w:rPr>
                <w:color w:val="000000"/>
                <w:sz w:val="24"/>
                <w:szCs w:val="24"/>
              </w:rPr>
              <w:t>6.5</w:t>
            </w:r>
          </w:p>
        </w:tc>
        <w:tc>
          <w:tcPr>
            <w:tcW w:w="3235" w:type="dxa"/>
            <w:vAlign w:val="center"/>
          </w:tcPr>
          <w:p w14:paraId="11AAD3C9" w14:textId="77777777" w:rsidR="00836F47" w:rsidRPr="00030BCC" w:rsidRDefault="00836F47" w:rsidP="00C4722C">
            <w:pPr>
              <w:rPr>
                <w:b/>
                <w:color w:val="000000"/>
                <w:sz w:val="24"/>
                <w:szCs w:val="24"/>
              </w:rPr>
            </w:pPr>
            <w:r w:rsidRPr="00030BCC">
              <w:rPr>
                <w:color w:val="000000"/>
                <w:sz w:val="24"/>
                <w:szCs w:val="24"/>
              </w:rPr>
              <w:t>Tìm kiếm bảng lương chi tiết</w:t>
            </w:r>
          </w:p>
        </w:tc>
        <w:tc>
          <w:tcPr>
            <w:tcW w:w="5270" w:type="dxa"/>
            <w:vAlign w:val="center"/>
          </w:tcPr>
          <w:p w14:paraId="618B846F" w14:textId="77777777" w:rsidR="00836F47" w:rsidRPr="00030BCC" w:rsidRDefault="00836F47" w:rsidP="00C4722C">
            <w:pPr>
              <w:jc w:val="both"/>
              <w:rPr>
                <w:sz w:val="24"/>
                <w:szCs w:val="24"/>
              </w:rPr>
            </w:pPr>
            <w:r w:rsidRPr="00030BCC">
              <w:rPr>
                <w:sz w:val="24"/>
                <w:szCs w:val="24"/>
              </w:rPr>
              <w:t>Cho phép tác nhân tìm kiếm bảng lương chi tiết theo các tiêu chí chính như: tên bảng lương, tháng áp dụng,…</w:t>
            </w:r>
          </w:p>
        </w:tc>
      </w:tr>
      <w:tr w:rsidR="00836F47" w:rsidRPr="00030BCC" w14:paraId="3658DBEC" w14:textId="77777777" w:rsidTr="00C83C21">
        <w:trPr>
          <w:trHeight w:val="527"/>
        </w:trPr>
        <w:tc>
          <w:tcPr>
            <w:tcW w:w="988" w:type="dxa"/>
            <w:vAlign w:val="center"/>
          </w:tcPr>
          <w:p w14:paraId="69F318A0" w14:textId="77777777" w:rsidR="00836F47" w:rsidRPr="00030BCC" w:rsidRDefault="00836F47" w:rsidP="00C4722C">
            <w:pPr>
              <w:jc w:val="center"/>
              <w:rPr>
                <w:b/>
                <w:sz w:val="24"/>
                <w:szCs w:val="24"/>
              </w:rPr>
            </w:pPr>
            <w:r w:rsidRPr="00030BCC">
              <w:rPr>
                <w:color w:val="000000"/>
                <w:sz w:val="24"/>
                <w:szCs w:val="24"/>
              </w:rPr>
              <w:t>6.6</w:t>
            </w:r>
          </w:p>
        </w:tc>
        <w:tc>
          <w:tcPr>
            <w:tcW w:w="3235" w:type="dxa"/>
            <w:vAlign w:val="center"/>
          </w:tcPr>
          <w:p w14:paraId="2E0490B0" w14:textId="77777777" w:rsidR="00836F47" w:rsidRPr="00030BCC" w:rsidRDefault="00836F47" w:rsidP="00C4722C">
            <w:pPr>
              <w:rPr>
                <w:b/>
                <w:color w:val="000000"/>
                <w:sz w:val="24"/>
                <w:szCs w:val="24"/>
              </w:rPr>
            </w:pPr>
            <w:r w:rsidRPr="00030BCC">
              <w:rPr>
                <w:color w:val="000000"/>
                <w:sz w:val="24"/>
                <w:szCs w:val="24"/>
              </w:rPr>
              <w:t>Khoá bảng lương chi tiết</w:t>
            </w:r>
          </w:p>
        </w:tc>
        <w:tc>
          <w:tcPr>
            <w:tcW w:w="5270" w:type="dxa"/>
            <w:vAlign w:val="center"/>
          </w:tcPr>
          <w:p w14:paraId="002F6C42" w14:textId="77777777" w:rsidR="00836F47" w:rsidRPr="00030BCC" w:rsidRDefault="00836F47" w:rsidP="00C4722C">
            <w:pPr>
              <w:jc w:val="both"/>
              <w:rPr>
                <w:sz w:val="24"/>
                <w:szCs w:val="24"/>
              </w:rPr>
            </w:pPr>
            <w:r w:rsidRPr="00030BCC">
              <w:rPr>
                <w:sz w:val="24"/>
                <w:szCs w:val="24"/>
              </w:rPr>
              <w:t>Cho phép tác nhân khóa bảng lương chi tiết</w:t>
            </w:r>
          </w:p>
        </w:tc>
      </w:tr>
      <w:tr w:rsidR="00836F47" w:rsidRPr="00030BCC" w14:paraId="663B181A" w14:textId="77777777" w:rsidTr="00C83C21">
        <w:trPr>
          <w:trHeight w:val="980"/>
        </w:trPr>
        <w:tc>
          <w:tcPr>
            <w:tcW w:w="988" w:type="dxa"/>
            <w:vAlign w:val="center"/>
          </w:tcPr>
          <w:p w14:paraId="09F9AC34" w14:textId="77777777" w:rsidR="00836F47" w:rsidRPr="00030BCC" w:rsidRDefault="00836F47" w:rsidP="00C4722C">
            <w:pPr>
              <w:jc w:val="center"/>
              <w:rPr>
                <w:b/>
                <w:sz w:val="24"/>
                <w:szCs w:val="24"/>
              </w:rPr>
            </w:pPr>
            <w:r w:rsidRPr="00030BCC">
              <w:rPr>
                <w:color w:val="000000"/>
                <w:sz w:val="24"/>
                <w:szCs w:val="24"/>
              </w:rPr>
              <w:t>6.7</w:t>
            </w:r>
          </w:p>
        </w:tc>
        <w:tc>
          <w:tcPr>
            <w:tcW w:w="3235" w:type="dxa"/>
            <w:vAlign w:val="center"/>
          </w:tcPr>
          <w:p w14:paraId="4A5002FC" w14:textId="77777777" w:rsidR="00836F47" w:rsidRPr="00030BCC" w:rsidRDefault="00836F47" w:rsidP="00C4722C">
            <w:pPr>
              <w:rPr>
                <w:b/>
                <w:color w:val="000000"/>
                <w:sz w:val="24"/>
                <w:szCs w:val="24"/>
              </w:rPr>
            </w:pPr>
            <w:r w:rsidRPr="00030BCC">
              <w:rPr>
                <w:color w:val="000000"/>
                <w:sz w:val="24"/>
                <w:szCs w:val="24"/>
              </w:rPr>
              <w:t>Xuất excel bảng lương chi tiết theo các cột lựa chọn</w:t>
            </w:r>
          </w:p>
        </w:tc>
        <w:tc>
          <w:tcPr>
            <w:tcW w:w="5270" w:type="dxa"/>
            <w:vAlign w:val="center"/>
          </w:tcPr>
          <w:p w14:paraId="7A8F4AF2" w14:textId="77777777" w:rsidR="00836F47" w:rsidRPr="00030BCC" w:rsidRDefault="00836F47" w:rsidP="00C4722C">
            <w:pPr>
              <w:jc w:val="both"/>
              <w:rPr>
                <w:sz w:val="24"/>
                <w:szCs w:val="24"/>
              </w:rPr>
            </w:pPr>
            <w:r w:rsidRPr="00030BCC">
              <w:rPr>
                <w:sz w:val="24"/>
                <w:szCs w:val="24"/>
              </w:rPr>
              <w:t>Cho phép tác nhân thực hiện xuất bảng lương chi tiết theo các cột đã lựa chọn (các cột là các thành phần tính lương tại bảng lương chi tiết)</w:t>
            </w:r>
          </w:p>
        </w:tc>
      </w:tr>
      <w:tr w:rsidR="00836F47" w:rsidRPr="00030BCC" w14:paraId="2E372D30" w14:textId="77777777" w:rsidTr="00C83C21">
        <w:trPr>
          <w:trHeight w:val="550"/>
        </w:trPr>
        <w:tc>
          <w:tcPr>
            <w:tcW w:w="988" w:type="dxa"/>
            <w:vAlign w:val="center"/>
          </w:tcPr>
          <w:p w14:paraId="041896C2" w14:textId="77777777" w:rsidR="00836F47" w:rsidRPr="00030BCC" w:rsidRDefault="00836F47" w:rsidP="00C4722C">
            <w:pPr>
              <w:jc w:val="center"/>
              <w:rPr>
                <w:b/>
                <w:sz w:val="24"/>
                <w:szCs w:val="24"/>
              </w:rPr>
            </w:pPr>
            <w:r w:rsidRPr="00030BCC">
              <w:rPr>
                <w:color w:val="000000"/>
                <w:sz w:val="24"/>
                <w:szCs w:val="24"/>
              </w:rPr>
              <w:t>6.8</w:t>
            </w:r>
          </w:p>
        </w:tc>
        <w:tc>
          <w:tcPr>
            <w:tcW w:w="3235" w:type="dxa"/>
            <w:vAlign w:val="center"/>
          </w:tcPr>
          <w:p w14:paraId="3E5C46E0" w14:textId="77777777" w:rsidR="00836F47" w:rsidRPr="00030BCC" w:rsidRDefault="00836F47" w:rsidP="00C4722C">
            <w:pPr>
              <w:rPr>
                <w:b/>
                <w:color w:val="000000"/>
                <w:sz w:val="24"/>
                <w:szCs w:val="24"/>
              </w:rPr>
            </w:pPr>
            <w:r w:rsidRPr="00030BCC">
              <w:rPr>
                <w:color w:val="000000"/>
                <w:sz w:val="24"/>
                <w:szCs w:val="24"/>
              </w:rPr>
              <w:t>Xem danh sách lịch sử điều chỉnh bảng lương chi tiết</w:t>
            </w:r>
          </w:p>
        </w:tc>
        <w:tc>
          <w:tcPr>
            <w:tcW w:w="5270" w:type="dxa"/>
            <w:vAlign w:val="center"/>
          </w:tcPr>
          <w:p w14:paraId="7517D444" w14:textId="77777777" w:rsidR="00836F47" w:rsidRPr="00030BCC" w:rsidRDefault="00836F47" w:rsidP="00C4722C">
            <w:pPr>
              <w:jc w:val="both"/>
              <w:rPr>
                <w:sz w:val="24"/>
                <w:szCs w:val="24"/>
              </w:rPr>
            </w:pPr>
            <w:r w:rsidRPr="00030BCC">
              <w:rPr>
                <w:sz w:val="24"/>
                <w:szCs w:val="24"/>
              </w:rPr>
              <w:t>Cho phép tác nhân xem danh sách lịch sử điều chỉnh bảng lương chi tiết</w:t>
            </w:r>
          </w:p>
        </w:tc>
      </w:tr>
      <w:tr w:rsidR="00836F47" w:rsidRPr="00030BCC" w14:paraId="37F93119" w14:textId="77777777" w:rsidTr="00C83C21">
        <w:trPr>
          <w:trHeight w:val="980"/>
        </w:trPr>
        <w:tc>
          <w:tcPr>
            <w:tcW w:w="988" w:type="dxa"/>
            <w:vAlign w:val="center"/>
          </w:tcPr>
          <w:p w14:paraId="15CD6747" w14:textId="77777777" w:rsidR="00836F47" w:rsidRPr="00030BCC" w:rsidRDefault="00836F47" w:rsidP="00C4722C">
            <w:pPr>
              <w:jc w:val="center"/>
              <w:rPr>
                <w:b/>
                <w:sz w:val="24"/>
                <w:szCs w:val="24"/>
              </w:rPr>
            </w:pPr>
            <w:r w:rsidRPr="00030BCC">
              <w:rPr>
                <w:color w:val="000000"/>
                <w:sz w:val="24"/>
                <w:szCs w:val="24"/>
              </w:rPr>
              <w:t>6.9</w:t>
            </w:r>
          </w:p>
        </w:tc>
        <w:tc>
          <w:tcPr>
            <w:tcW w:w="3235" w:type="dxa"/>
            <w:vAlign w:val="center"/>
          </w:tcPr>
          <w:p w14:paraId="03FFC44C" w14:textId="77777777" w:rsidR="00836F47" w:rsidRPr="00030BCC" w:rsidRDefault="00836F47" w:rsidP="00C4722C">
            <w:pPr>
              <w:rPr>
                <w:b/>
                <w:color w:val="000000"/>
                <w:sz w:val="24"/>
                <w:szCs w:val="24"/>
              </w:rPr>
            </w:pPr>
            <w:r w:rsidRPr="00030BCC">
              <w:rPr>
                <w:color w:val="000000"/>
                <w:sz w:val="24"/>
                <w:szCs w:val="24"/>
              </w:rPr>
              <w:t>Xem chi tiết lịch sử điều chỉnh bảng lương chi tiết</w:t>
            </w:r>
          </w:p>
        </w:tc>
        <w:tc>
          <w:tcPr>
            <w:tcW w:w="5270" w:type="dxa"/>
            <w:vAlign w:val="center"/>
          </w:tcPr>
          <w:p w14:paraId="061A3F40" w14:textId="77777777" w:rsidR="00836F47" w:rsidRPr="00030BCC" w:rsidRDefault="00836F47" w:rsidP="00C4722C">
            <w:pPr>
              <w:jc w:val="both"/>
              <w:rPr>
                <w:sz w:val="24"/>
                <w:szCs w:val="24"/>
              </w:rPr>
            </w:pPr>
            <w:r w:rsidRPr="00030BCC">
              <w:rPr>
                <w:sz w:val="24"/>
                <w:szCs w:val="24"/>
              </w:rPr>
              <w:t>Cho phép tác nhân xem chi tiết dữ liệu lịch sử điều chỉnh bảng lương chi tiết</w:t>
            </w:r>
          </w:p>
        </w:tc>
      </w:tr>
      <w:tr w:rsidR="00836F47" w:rsidRPr="00030BCC" w14:paraId="42B414E5" w14:textId="77777777" w:rsidTr="00C83C21">
        <w:trPr>
          <w:trHeight w:val="980"/>
        </w:trPr>
        <w:tc>
          <w:tcPr>
            <w:tcW w:w="988" w:type="dxa"/>
            <w:vAlign w:val="center"/>
          </w:tcPr>
          <w:p w14:paraId="6DDD646C" w14:textId="77777777" w:rsidR="00836F47" w:rsidRPr="00030BCC" w:rsidRDefault="00836F47" w:rsidP="00C4722C">
            <w:pPr>
              <w:jc w:val="center"/>
              <w:rPr>
                <w:color w:val="000000"/>
                <w:sz w:val="24"/>
                <w:szCs w:val="24"/>
              </w:rPr>
            </w:pPr>
            <w:r w:rsidRPr="00030BCC">
              <w:rPr>
                <w:b/>
                <w:color w:val="000000"/>
                <w:sz w:val="24"/>
                <w:szCs w:val="24"/>
              </w:rPr>
              <w:t>7</w:t>
            </w:r>
          </w:p>
        </w:tc>
        <w:tc>
          <w:tcPr>
            <w:tcW w:w="3235" w:type="dxa"/>
            <w:vAlign w:val="center"/>
          </w:tcPr>
          <w:p w14:paraId="616262FE" w14:textId="77777777" w:rsidR="00836F47" w:rsidRPr="00030BCC" w:rsidRDefault="00836F47" w:rsidP="00C4722C">
            <w:pPr>
              <w:rPr>
                <w:color w:val="000000"/>
                <w:sz w:val="24"/>
                <w:szCs w:val="24"/>
              </w:rPr>
            </w:pPr>
            <w:r w:rsidRPr="00030BCC">
              <w:rPr>
                <w:b/>
                <w:color w:val="000000"/>
                <w:sz w:val="24"/>
                <w:szCs w:val="24"/>
              </w:rPr>
              <w:t>CẤU HÌNH LUỒNG PHÊ DUYỆT LƯƠNG</w:t>
            </w:r>
          </w:p>
        </w:tc>
        <w:tc>
          <w:tcPr>
            <w:tcW w:w="5270" w:type="dxa"/>
            <w:vAlign w:val="center"/>
          </w:tcPr>
          <w:p w14:paraId="167C8983" w14:textId="77777777" w:rsidR="00836F47" w:rsidRPr="00030BCC" w:rsidRDefault="00836F47" w:rsidP="00C4722C">
            <w:pPr>
              <w:jc w:val="both"/>
              <w:rPr>
                <w:sz w:val="24"/>
                <w:szCs w:val="24"/>
              </w:rPr>
            </w:pPr>
            <w:r w:rsidRPr="00030BCC">
              <w:rPr>
                <w:sz w:val="24"/>
                <w:szCs w:val="24"/>
              </w:rPr>
              <w:t>Cho phép quản trị hệ thống, quản lý tính lương đơn vị cấu hình luồng xử lý phê duyệt tính lương</w:t>
            </w:r>
          </w:p>
        </w:tc>
      </w:tr>
      <w:tr w:rsidR="00836F47" w:rsidRPr="00030BCC" w14:paraId="2520611E" w14:textId="77777777" w:rsidTr="00C83C21">
        <w:trPr>
          <w:trHeight w:val="980"/>
        </w:trPr>
        <w:tc>
          <w:tcPr>
            <w:tcW w:w="988" w:type="dxa"/>
            <w:vAlign w:val="center"/>
          </w:tcPr>
          <w:p w14:paraId="119278C6" w14:textId="77777777" w:rsidR="00836F47" w:rsidRPr="00030BCC" w:rsidRDefault="00836F47" w:rsidP="00C4722C">
            <w:pPr>
              <w:jc w:val="center"/>
              <w:rPr>
                <w:color w:val="000000"/>
                <w:sz w:val="24"/>
                <w:szCs w:val="24"/>
              </w:rPr>
            </w:pPr>
            <w:r w:rsidRPr="00030BCC">
              <w:rPr>
                <w:color w:val="000000"/>
                <w:sz w:val="24"/>
                <w:szCs w:val="24"/>
              </w:rPr>
              <w:t>7.1</w:t>
            </w:r>
          </w:p>
        </w:tc>
        <w:tc>
          <w:tcPr>
            <w:tcW w:w="3235" w:type="dxa"/>
            <w:vAlign w:val="center"/>
          </w:tcPr>
          <w:p w14:paraId="3B3006C4" w14:textId="77777777" w:rsidR="00836F47" w:rsidRPr="00030BCC" w:rsidRDefault="00836F47" w:rsidP="00C4722C">
            <w:pPr>
              <w:rPr>
                <w:color w:val="000000"/>
                <w:sz w:val="24"/>
                <w:szCs w:val="24"/>
              </w:rPr>
            </w:pPr>
            <w:r w:rsidRPr="00030BCC">
              <w:rPr>
                <w:color w:val="000000"/>
                <w:sz w:val="24"/>
                <w:szCs w:val="24"/>
              </w:rPr>
              <w:t>Thêm mới luồng phê duyệt</w:t>
            </w:r>
          </w:p>
        </w:tc>
        <w:tc>
          <w:tcPr>
            <w:tcW w:w="5270" w:type="dxa"/>
            <w:vAlign w:val="center"/>
          </w:tcPr>
          <w:p w14:paraId="38AACF57" w14:textId="77777777" w:rsidR="00C83C21" w:rsidRPr="00030BCC" w:rsidRDefault="00836F47" w:rsidP="00C4722C">
            <w:pPr>
              <w:jc w:val="both"/>
              <w:rPr>
                <w:sz w:val="24"/>
                <w:szCs w:val="24"/>
              </w:rPr>
            </w:pPr>
            <w:r w:rsidRPr="00030BCC">
              <w:rPr>
                <w:sz w:val="24"/>
                <w:szCs w:val="24"/>
              </w:rPr>
              <w:t>- Cho phép tác nhân thêm mới cấu hình luồng phê duyệt lương, các thông tin thêm mới bao gồm một số thông tin chính: tên cấu hình, đơn vị, cấu hình thứ tự xử lý của luồng,...</w:t>
            </w:r>
          </w:p>
          <w:p w14:paraId="3C8067F1" w14:textId="0BE10A89" w:rsidR="00836F47" w:rsidRPr="00030BCC" w:rsidRDefault="00836F47" w:rsidP="00C4722C">
            <w:pPr>
              <w:jc w:val="both"/>
              <w:rPr>
                <w:sz w:val="24"/>
                <w:szCs w:val="24"/>
              </w:rPr>
            </w:pPr>
            <w:r w:rsidRPr="00030BCC">
              <w:rPr>
                <w:sz w:val="24"/>
                <w:szCs w:val="24"/>
              </w:rPr>
              <w:t>- Cấu hình luồng phê duyệt lương cho phép tác nhân định nghĩa động luồng phê duyệt tương ứng với các đơn vị. Hệ thống sẽ căn cứ vào cấu hình này để lấy ra được đúng danh sách các bước cần chuyển xử lý tại quy trình phê duyệt bảng lương.</w:t>
            </w:r>
          </w:p>
        </w:tc>
      </w:tr>
      <w:tr w:rsidR="00836F47" w:rsidRPr="00030BCC" w14:paraId="652C9123" w14:textId="77777777" w:rsidTr="00C83C21">
        <w:trPr>
          <w:trHeight w:val="980"/>
        </w:trPr>
        <w:tc>
          <w:tcPr>
            <w:tcW w:w="988" w:type="dxa"/>
            <w:vAlign w:val="center"/>
          </w:tcPr>
          <w:p w14:paraId="663A8A32" w14:textId="77777777" w:rsidR="00836F47" w:rsidRPr="00030BCC" w:rsidRDefault="00836F47" w:rsidP="00C4722C">
            <w:pPr>
              <w:jc w:val="center"/>
              <w:rPr>
                <w:color w:val="000000"/>
                <w:sz w:val="24"/>
                <w:szCs w:val="24"/>
              </w:rPr>
            </w:pPr>
            <w:r w:rsidRPr="00030BCC">
              <w:rPr>
                <w:color w:val="000000"/>
                <w:sz w:val="24"/>
                <w:szCs w:val="24"/>
              </w:rPr>
              <w:t>7.2</w:t>
            </w:r>
          </w:p>
        </w:tc>
        <w:tc>
          <w:tcPr>
            <w:tcW w:w="3235" w:type="dxa"/>
            <w:vAlign w:val="center"/>
          </w:tcPr>
          <w:p w14:paraId="6ED4993F" w14:textId="77777777" w:rsidR="00836F47" w:rsidRPr="00030BCC" w:rsidRDefault="00836F47" w:rsidP="00C4722C">
            <w:pPr>
              <w:rPr>
                <w:color w:val="000000"/>
                <w:sz w:val="24"/>
                <w:szCs w:val="24"/>
              </w:rPr>
            </w:pPr>
            <w:r w:rsidRPr="00030BCC">
              <w:rPr>
                <w:color w:val="000000"/>
                <w:sz w:val="24"/>
                <w:szCs w:val="24"/>
              </w:rPr>
              <w:t>Sửa luồng phê duyệt</w:t>
            </w:r>
          </w:p>
        </w:tc>
        <w:tc>
          <w:tcPr>
            <w:tcW w:w="5270" w:type="dxa"/>
            <w:vAlign w:val="center"/>
          </w:tcPr>
          <w:p w14:paraId="6D07F41B" w14:textId="77777777" w:rsidR="00836F47" w:rsidRPr="00030BCC" w:rsidRDefault="00836F47" w:rsidP="00C4722C">
            <w:pPr>
              <w:jc w:val="both"/>
              <w:rPr>
                <w:sz w:val="24"/>
                <w:szCs w:val="24"/>
              </w:rPr>
            </w:pPr>
            <w:r w:rsidRPr="00030BCC">
              <w:rPr>
                <w:sz w:val="24"/>
                <w:szCs w:val="24"/>
              </w:rPr>
              <w:t>Cho phép tác nhân sửa cấu hình luồng phê duyệt lương, các thông tin sửa bao gồm một số thông tin chính: tên cấu hình, đơn vị, cấu hình thứ tự xử lý của luồng,…</w:t>
            </w:r>
          </w:p>
        </w:tc>
      </w:tr>
      <w:tr w:rsidR="00836F47" w:rsidRPr="00030BCC" w14:paraId="56F8AA10" w14:textId="77777777" w:rsidTr="00C83C21">
        <w:trPr>
          <w:trHeight w:val="771"/>
        </w:trPr>
        <w:tc>
          <w:tcPr>
            <w:tcW w:w="988" w:type="dxa"/>
            <w:vAlign w:val="center"/>
          </w:tcPr>
          <w:p w14:paraId="79C8EA1E" w14:textId="77777777" w:rsidR="00836F47" w:rsidRPr="00030BCC" w:rsidRDefault="00836F47" w:rsidP="00C4722C">
            <w:pPr>
              <w:jc w:val="center"/>
              <w:rPr>
                <w:color w:val="000000"/>
                <w:sz w:val="24"/>
                <w:szCs w:val="24"/>
              </w:rPr>
            </w:pPr>
            <w:r w:rsidRPr="00030BCC">
              <w:rPr>
                <w:color w:val="000000"/>
                <w:sz w:val="24"/>
                <w:szCs w:val="24"/>
              </w:rPr>
              <w:t>7.3</w:t>
            </w:r>
          </w:p>
        </w:tc>
        <w:tc>
          <w:tcPr>
            <w:tcW w:w="3235" w:type="dxa"/>
            <w:vAlign w:val="center"/>
          </w:tcPr>
          <w:p w14:paraId="2BCA6B26" w14:textId="77777777" w:rsidR="00836F47" w:rsidRPr="00030BCC" w:rsidRDefault="00836F47" w:rsidP="00C4722C">
            <w:pPr>
              <w:rPr>
                <w:color w:val="000000"/>
                <w:sz w:val="24"/>
                <w:szCs w:val="24"/>
              </w:rPr>
            </w:pPr>
            <w:r w:rsidRPr="00030BCC">
              <w:rPr>
                <w:color w:val="000000"/>
                <w:sz w:val="24"/>
                <w:szCs w:val="24"/>
              </w:rPr>
              <w:t>Xóa luồng phê duyệt</w:t>
            </w:r>
          </w:p>
        </w:tc>
        <w:tc>
          <w:tcPr>
            <w:tcW w:w="5270" w:type="dxa"/>
            <w:vAlign w:val="center"/>
          </w:tcPr>
          <w:p w14:paraId="0F7D5A2A" w14:textId="77777777" w:rsidR="00836F47" w:rsidRPr="00030BCC" w:rsidRDefault="00836F47" w:rsidP="00C4722C">
            <w:pPr>
              <w:jc w:val="both"/>
              <w:rPr>
                <w:sz w:val="24"/>
                <w:szCs w:val="24"/>
              </w:rPr>
            </w:pPr>
            <w:r w:rsidRPr="00030BCC">
              <w:rPr>
                <w:sz w:val="24"/>
                <w:szCs w:val="24"/>
              </w:rPr>
              <w:t>Cho phép tác nhân xóa cấu hình luồng phê duyệt lương</w:t>
            </w:r>
          </w:p>
        </w:tc>
      </w:tr>
      <w:tr w:rsidR="00836F47" w:rsidRPr="00030BCC" w14:paraId="780D5C6A" w14:textId="77777777" w:rsidTr="00C83C21">
        <w:trPr>
          <w:trHeight w:val="683"/>
        </w:trPr>
        <w:tc>
          <w:tcPr>
            <w:tcW w:w="988" w:type="dxa"/>
            <w:vAlign w:val="center"/>
          </w:tcPr>
          <w:p w14:paraId="1CA1197B" w14:textId="77777777" w:rsidR="00836F47" w:rsidRPr="00030BCC" w:rsidRDefault="00836F47" w:rsidP="00C4722C">
            <w:pPr>
              <w:jc w:val="center"/>
              <w:rPr>
                <w:color w:val="000000"/>
                <w:sz w:val="24"/>
                <w:szCs w:val="24"/>
              </w:rPr>
            </w:pPr>
            <w:r w:rsidRPr="00030BCC">
              <w:rPr>
                <w:color w:val="000000"/>
                <w:sz w:val="24"/>
                <w:szCs w:val="24"/>
              </w:rPr>
              <w:t>7.4</w:t>
            </w:r>
          </w:p>
        </w:tc>
        <w:tc>
          <w:tcPr>
            <w:tcW w:w="3235" w:type="dxa"/>
            <w:vAlign w:val="center"/>
          </w:tcPr>
          <w:p w14:paraId="6B5B4C36" w14:textId="77777777" w:rsidR="00836F47" w:rsidRPr="00030BCC" w:rsidRDefault="00836F47" w:rsidP="00C4722C">
            <w:pPr>
              <w:rPr>
                <w:color w:val="000000"/>
                <w:sz w:val="24"/>
                <w:szCs w:val="24"/>
              </w:rPr>
            </w:pPr>
            <w:r w:rsidRPr="00030BCC">
              <w:rPr>
                <w:color w:val="000000"/>
                <w:sz w:val="24"/>
                <w:szCs w:val="24"/>
              </w:rPr>
              <w:t>Xem danh sách luồng phê duyệt</w:t>
            </w:r>
          </w:p>
        </w:tc>
        <w:tc>
          <w:tcPr>
            <w:tcW w:w="5270" w:type="dxa"/>
            <w:vAlign w:val="center"/>
          </w:tcPr>
          <w:p w14:paraId="2887AD3A" w14:textId="77777777" w:rsidR="00836F47" w:rsidRPr="00030BCC" w:rsidRDefault="00836F47" w:rsidP="00C4722C">
            <w:pPr>
              <w:jc w:val="both"/>
              <w:rPr>
                <w:sz w:val="24"/>
                <w:szCs w:val="24"/>
              </w:rPr>
            </w:pPr>
            <w:r w:rsidRPr="00030BCC">
              <w:rPr>
                <w:sz w:val="24"/>
                <w:szCs w:val="24"/>
              </w:rPr>
              <w:t>Cho phép tác nhân xem danh sách cấu hình luồng phê duyệt lương</w:t>
            </w:r>
          </w:p>
        </w:tc>
      </w:tr>
      <w:tr w:rsidR="00836F47" w:rsidRPr="00030BCC" w14:paraId="15CE51F4" w14:textId="77777777" w:rsidTr="00C83C21">
        <w:trPr>
          <w:trHeight w:val="980"/>
        </w:trPr>
        <w:tc>
          <w:tcPr>
            <w:tcW w:w="988" w:type="dxa"/>
            <w:vAlign w:val="center"/>
          </w:tcPr>
          <w:p w14:paraId="339F4040" w14:textId="77777777" w:rsidR="00836F47" w:rsidRPr="00030BCC" w:rsidRDefault="00836F47" w:rsidP="00C4722C">
            <w:pPr>
              <w:jc w:val="center"/>
              <w:rPr>
                <w:color w:val="000000"/>
                <w:sz w:val="24"/>
                <w:szCs w:val="24"/>
              </w:rPr>
            </w:pPr>
            <w:r w:rsidRPr="00030BCC">
              <w:rPr>
                <w:color w:val="000000"/>
                <w:sz w:val="24"/>
                <w:szCs w:val="24"/>
              </w:rPr>
              <w:lastRenderedPageBreak/>
              <w:t>7.5</w:t>
            </w:r>
          </w:p>
        </w:tc>
        <w:tc>
          <w:tcPr>
            <w:tcW w:w="3235" w:type="dxa"/>
            <w:vAlign w:val="center"/>
          </w:tcPr>
          <w:p w14:paraId="7F70A6E5" w14:textId="77777777" w:rsidR="00836F47" w:rsidRPr="00030BCC" w:rsidRDefault="00836F47" w:rsidP="00C4722C">
            <w:pPr>
              <w:rPr>
                <w:color w:val="000000"/>
                <w:sz w:val="24"/>
                <w:szCs w:val="24"/>
              </w:rPr>
            </w:pPr>
            <w:r w:rsidRPr="00030BCC">
              <w:rPr>
                <w:color w:val="000000"/>
                <w:sz w:val="24"/>
                <w:szCs w:val="24"/>
              </w:rPr>
              <w:t>Tìm kiếm luồng phê duyệt</w:t>
            </w:r>
          </w:p>
        </w:tc>
        <w:tc>
          <w:tcPr>
            <w:tcW w:w="5270" w:type="dxa"/>
            <w:vAlign w:val="center"/>
          </w:tcPr>
          <w:p w14:paraId="1FBFA29E" w14:textId="77777777" w:rsidR="00836F47" w:rsidRPr="00030BCC" w:rsidRDefault="00836F47" w:rsidP="00C4722C">
            <w:pPr>
              <w:jc w:val="both"/>
              <w:rPr>
                <w:sz w:val="24"/>
                <w:szCs w:val="24"/>
              </w:rPr>
            </w:pPr>
            <w:r w:rsidRPr="00030BCC">
              <w:rPr>
                <w:sz w:val="24"/>
                <w:szCs w:val="24"/>
              </w:rPr>
              <w:t>Cho phép tác nhân tìm kiếm cấu hình luồng phê duyệt lương theo các tiêu chí chính như: tên cấu hình, …</w:t>
            </w:r>
          </w:p>
        </w:tc>
      </w:tr>
      <w:tr w:rsidR="00836F47" w:rsidRPr="00030BCC" w14:paraId="2CE59D3A" w14:textId="77777777" w:rsidTr="00C83C21">
        <w:trPr>
          <w:trHeight w:val="707"/>
        </w:trPr>
        <w:tc>
          <w:tcPr>
            <w:tcW w:w="988" w:type="dxa"/>
            <w:vAlign w:val="center"/>
          </w:tcPr>
          <w:p w14:paraId="272ACD37" w14:textId="77777777" w:rsidR="00836F47" w:rsidRPr="00030BCC" w:rsidRDefault="00836F47" w:rsidP="00C4722C">
            <w:pPr>
              <w:jc w:val="center"/>
              <w:rPr>
                <w:color w:val="000000"/>
                <w:sz w:val="24"/>
                <w:szCs w:val="24"/>
              </w:rPr>
            </w:pPr>
            <w:r w:rsidRPr="00030BCC">
              <w:rPr>
                <w:b/>
                <w:color w:val="000000"/>
                <w:sz w:val="24"/>
                <w:szCs w:val="24"/>
              </w:rPr>
              <w:t>8</w:t>
            </w:r>
          </w:p>
        </w:tc>
        <w:tc>
          <w:tcPr>
            <w:tcW w:w="3235" w:type="dxa"/>
            <w:vAlign w:val="center"/>
          </w:tcPr>
          <w:p w14:paraId="300F8D13" w14:textId="77777777" w:rsidR="00836F47" w:rsidRPr="00030BCC" w:rsidRDefault="00836F47" w:rsidP="00C4722C">
            <w:pPr>
              <w:rPr>
                <w:color w:val="000000"/>
                <w:sz w:val="24"/>
                <w:szCs w:val="24"/>
              </w:rPr>
            </w:pPr>
            <w:r w:rsidRPr="00030BCC">
              <w:rPr>
                <w:b/>
                <w:color w:val="000000"/>
                <w:sz w:val="24"/>
                <w:szCs w:val="24"/>
              </w:rPr>
              <w:t>PHÊ DUYỆT/TỪ CHỐI BẢNG LƯƠNG</w:t>
            </w:r>
          </w:p>
        </w:tc>
        <w:tc>
          <w:tcPr>
            <w:tcW w:w="5270" w:type="dxa"/>
            <w:vAlign w:val="center"/>
          </w:tcPr>
          <w:p w14:paraId="5FA3E06D" w14:textId="77777777" w:rsidR="00836F47" w:rsidRPr="00030BCC" w:rsidRDefault="00836F47" w:rsidP="00C4722C">
            <w:pPr>
              <w:jc w:val="both"/>
              <w:rPr>
                <w:sz w:val="24"/>
                <w:szCs w:val="24"/>
              </w:rPr>
            </w:pPr>
            <w:r w:rsidRPr="00030BCC">
              <w:rPr>
                <w:sz w:val="24"/>
                <w:szCs w:val="24"/>
              </w:rPr>
              <w:t>Phê duyệt/từ chối bảng lương</w:t>
            </w:r>
          </w:p>
        </w:tc>
      </w:tr>
      <w:tr w:rsidR="00836F47" w:rsidRPr="00030BCC" w14:paraId="0E1224E8" w14:textId="77777777" w:rsidTr="00C83C21">
        <w:trPr>
          <w:trHeight w:val="703"/>
        </w:trPr>
        <w:tc>
          <w:tcPr>
            <w:tcW w:w="988" w:type="dxa"/>
            <w:vAlign w:val="center"/>
          </w:tcPr>
          <w:p w14:paraId="7FCD758F" w14:textId="77777777" w:rsidR="00836F47" w:rsidRPr="00030BCC" w:rsidRDefault="00836F47" w:rsidP="00C4722C">
            <w:pPr>
              <w:jc w:val="center"/>
              <w:rPr>
                <w:color w:val="000000"/>
                <w:sz w:val="24"/>
                <w:szCs w:val="24"/>
              </w:rPr>
            </w:pPr>
            <w:r w:rsidRPr="00030BCC">
              <w:rPr>
                <w:color w:val="000000"/>
                <w:sz w:val="24"/>
                <w:szCs w:val="24"/>
              </w:rPr>
              <w:t>8.1</w:t>
            </w:r>
          </w:p>
        </w:tc>
        <w:tc>
          <w:tcPr>
            <w:tcW w:w="3235" w:type="dxa"/>
            <w:vAlign w:val="center"/>
          </w:tcPr>
          <w:p w14:paraId="0823F7B2" w14:textId="77777777" w:rsidR="00836F47" w:rsidRPr="00030BCC" w:rsidRDefault="00836F47" w:rsidP="00C4722C">
            <w:pPr>
              <w:rPr>
                <w:color w:val="000000"/>
                <w:sz w:val="24"/>
                <w:szCs w:val="24"/>
              </w:rPr>
            </w:pPr>
            <w:r w:rsidRPr="00030BCC">
              <w:rPr>
                <w:color w:val="000000"/>
                <w:sz w:val="24"/>
                <w:szCs w:val="24"/>
              </w:rPr>
              <w:t>Xem chi tiết bảng lương</w:t>
            </w:r>
          </w:p>
        </w:tc>
        <w:tc>
          <w:tcPr>
            <w:tcW w:w="5270" w:type="dxa"/>
            <w:vAlign w:val="center"/>
          </w:tcPr>
          <w:p w14:paraId="66E22E2B" w14:textId="77777777" w:rsidR="00836F47" w:rsidRPr="00030BCC" w:rsidRDefault="00836F47" w:rsidP="00C4722C">
            <w:pPr>
              <w:jc w:val="both"/>
              <w:rPr>
                <w:sz w:val="24"/>
                <w:szCs w:val="24"/>
              </w:rPr>
            </w:pPr>
            <w:r w:rsidRPr="00030BCC">
              <w:rPr>
                <w:sz w:val="24"/>
                <w:szCs w:val="24"/>
              </w:rPr>
              <w:t>Cho phép tác nhân xem chi tiết bảng lương cần phê duyệt/từ chối</w:t>
            </w:r>
          </w:p>
        </w:tc>
      </w:tr>
      <w:tr w:rsidR="00836F47" w:rsidRPr="00030BCC" w14:paraId="148BE792" w14:textId="77777777" w:rsidTr="00C83C21">
        <w:trPr>
          <w:trHeight w:val="556"/>
        </w:trPr>
        <w:tc>
          <w:tcPr>
            <w:tcW w:w="988" w:type="dxa"/>
            <w:vAlign w:val="center"/>
          </w:tcPr>
          <w:p w14:paraId="691E805E" w14:textId="77777777" w:rsidR="00836F47" w:rsidRPr="00030BCC" w:rsidRDefault="00836F47" w:rsidP="00C4722C">
            <w:pPr>
              <w:jc w:val="center"/>
              <w:rPr>
                <w:color w:val="000000"/>
                <w:sz w:val="24"/>
                <w:szCs w:val="24"/>
              </w:rPr>
            </w:pPr>
            <w:r w:rsidRPr="00030BCC">
              <w:rPr>
                <w:color w:val="000000"/>
                <w:sz w:val="24"/>
                <w:szCs w:val="24"/>
              </w:rPr>
              <w:t>8.2</w:t>
            </w:r>
          </w:p>
        </w:tc>
        <w:tc>
          <w:tcPr>
            <w:tcW w:w="3235" w:type="dxa"/>
            <w:vAlign w:val="center"/>
          </w:tcPr>
          <w:p w14:paraId="522F76CE" w14:textId="77777777" w:rsidR="00836F47" w:rsidRPr="00030BCC" w:rsidRDefault="00836F47" w:rsidP="00C4722C">
            <w:pPr>
              <w:rPr>
                <w:color w:val="000000"/>
                <w:sz w:val="24"/>
                <w:szCs w:val="24"/>
              </w:rPr>
            </w:pPr>
            <w:r w:rsidRPr="00030BCC">
              <w:rPr>
                <w:color w:val="000000"/>
                <w:sz w:val="24"/>
                <w:szCs w:val="24"/>
              </w:rPr>
              <w:t>Phê duyệt bảng lương</w:t>
            </w:r>
          </w:p>
        </w:tc>
        <w:tc>
          <w:tcPr>
            <w:tcW w:w="5270" w:type="dxa"/>
            <w:vAlign w:val="center"/>
          </w:tcPr>
          <w:p w14:paraId="01EDA2D1" w14:textId="77777777" w:rsidR="00836F47" w:rsidRPr="00030BCC" w:rsidRDefault="00836F47" w:rsidP="00C4722C">
            <w:pPr>
              <w:jc w:val="both"/>
              <w:rPr>
                <w:sz w:val="24"/>
                <w:szCs w:val="24"/>
              </w:rPr>
            </w:pPr>
            <w:r w:rsidRPr="00030BCC">
              <w:rPr>
                <w:sz w:val="24"/>
                <w:szCs w:val="24"/>
              </w:rPr>
              <w:t xml:space="preserve">Cho phép tác nhân phê duyệt bảng lương </w:t>
            </w:r>
          </w:p>
        </w:tc>
      </w:tr>
      <w:tr w:rsidR="00836F47" w:rsidRPr="00030BCC" w14:paraId="06B4D272" w14:textId="77777777" w:rsidTr="00C83C21">
        <w:trPr>
          <w:trHeight w:val="423"/>
        </w:trPr>
        <w:tc>
          <w:tcPr>
            <w:tcW w:w="988" w:type="dxa"/>
            <w:vAlign w:val="center"/>
          </w:tcPr>
          <w:p w14:paraId="563F95FF" w14:textId="77777777" w:rsidR="00836F47" w:rsidRPr="00030BCC" w:rsidRDefault="00836F47" w:rsidP="00C4722C">
            <w:pPr>
              <w:jc w:val="center"/>
              <w:rPr>
                <w:color w:val="000000"/>
                <w:sz w:val="24"/>
                <w:szCs w:val="24"/>
              </w:rPr>
            </w:pPr>
            <w:r w:rsidRPr="00030BCC">
              <w:rPr>
                <w:color w:val="000000"/>
                <w:sz w:val="24"/>
                <w:szCs w:val="24"/>
              </w:rPr>
              <w:t>8.3</w:t>
            </w:r>
          </w:p>
        </w:tc>
        <w:tc>
          <w:tcPr>
            <w:tcW w:w="3235" w:type="dxa"/>
            <w:vAlign w:val="center"/>
          </w:tcPr>
          <w:p w14:paraId="606A2CD4" w14:textId="77777777" w:rsidR="00836F47" w:rsidRPr="00030BCC" w:rsidRDefault="00836F47" w:rsidP="00C4722C">
            <w:pPr>
              <w:rPr>
                <w:color w:val="000000"/>
                <w:sz w:val="24"/>
                <w:szCs w:val="24"/>
              </w:rPr>
            </w:pPr>
            <w:r w:rsidRPr="00030BCC">
              <w:rPr>
                <w:color w:val="000000"/>
                <w:sz w:val="24"/>
                <w:szCs w:val="24"/>
              </w:rPr>
              <w:t>Từ chối bảng lương</w:t>
            </w:r>
          </w:p>
        </w:tc>
        <w:tc>
          <w:tcPr>
            <w:tcW w:w="5270" w:type="dxa"/>
            <w:vAlign w:val="center"/>
          </w:tcPr>
          <w:p w14:paraId="6446AF02" w14:textId="77777777" w:rsidR="00836F47" w:rsidRPr="00030BCC" w:rsidRDefault="00836F47" w:rsidP="00C4722C">
            <w:pPr>
              <w:jc w:val="both"/>
              <w:rPr>
                <w:sz w:val="24"/>
                <w:szCs w:val="24"/>
              </w:rPr>
            </w:pPr>
            <w:r w:rsidRPr="00030BCC">
              <w:rPr>
                <w:sz w:val="24"/>
                <w:szCs w:val="24"/>
              </w:rPr>
              <w:t xml:space="preserve">Cho phép tác nhân từ chối bảng lương </w:t>
            </w:r>
          </w:p>
        </w:tc>
      </w:tr>
      <w:tr w:rsidR="00836F47" w:rsidRPr="00030BCC" w14:paraId="7BC07394" w14:textId="77777777" w:rsidTr="00C83C21">
        <w:trPr>
          <w:trHeight w:val="685"/>
        </w:trPr>
        <w:tc>
          <w:tcPr>
            <w:tcW w:w="988" w:type="dxa"/>
            <w:vAlign w:val="center"/>
          </w:tcPr>
          <w:p w14:paraId="61FA1669" w14:textId="77777777" w:rsidR="00836F47" w:rsidRPr="00030BCC" w:rsidRDefault="00836F47" w:rsidP="00C4722C">
            <w:pPr>
              <w:jc w:val="center"/>
              <w:rPr>
                <w:color w:val="000000"/>
                <w:sz w:val="24"/>
                <w:szCs w:val="24"/>
              </w:rPr>
            </w:pPr>
            <w:r w:rsidRPr="00030BCC">
              <w:rPr>
                <w:b/>
                <w:color w:val="000000"/>
                <w:sz w:val="24"/>
                <w:szCs w:val="24"/>
              </w:rPr>
              <w:t>9</w:t>
            </w:r>
          </w:p>
        </w:tc>
        <w:tc>
          <w:tcPr>
            <w:tcW w:w="3235" w:type="dxa"/>
            <w:vAlign w:val="center"/>
          </w:tcPr>
          <w:p w14:paraId="523AA06C" w14:textId="77777777" w:rsidR="00836F47" w:rsidRPr="00030BCC" w:rsidRDefault="00836F47" w:rsidP="00C4722C">
            <w:pPr>
              <w:rPr>
                <w:color w:val="000000"/>
                <w:sz w:val="24"/>
                <w:szCs w:val="24"/>
              </w:rPr>
            </w:pPr>
            <w:r w:rsidRPr="00030BCC">
              <w:rPr>
                <w:b/>
                <w:color w:val="000000"/>
                <w:sz w:val="24"/>
                <w:szCs w:val="24"/>
              </w:rPr>
              <w:t>QUẢN LÝ DỮ LIỆU TÍNH LƯƠNG</w:t>
            </w:r>
          </w:p>
        </w:tc>
        <w:tc>
          <w:tcPr>
            <w:tcW w:w="5270" w:type="dxa"/>
            <w:vAlign w:val="center"/>
          </w:tcPr>
          <w:p w14:paraId="2E2926C1" w14:textId="77777777" w:rsidR="00836F47" w:rsidRPr="00030BCC" w:rsidRDefault="00836F47" w:rsidP="00C4722C">
            <w:pPr>
              <w:jc w:val="both"/>
              <w:rPr>
                <w:sz w:val="24"/>
                <w:szCs w:val="24"/>
              </w:rPr>
            </w:pPr>
            <w:r w:rsidRPr="00030BCC">
              <w:rPr>
                <w:sz w:val="24"/>
                <w:szCs w:val="24"/>
              </w:rPr>
              <w:t>Quản lý dữ liệu tính lương</w:t>
            </w:r>
          </w:p>
        </w:tc>
      </w:tr>
      <w:tr w:rsidR="00836F47" w:rsidRPr="00030BCC" w14:paraId="29B5A947" w14:textId="77777777" w:rsidTr="00C83C21">
        <w:trPr>
          <w:trHeight w:val="773"/>
        </w:trPr>
        <w:tc>
          <w:tcPr>
            <w:tcW w:w="988" w:type="dxa"/>
            <w:vAlign w:val="center"/>
          </w:tcPr>
          <w:p w14:paraId="211F012F" w14:textId="77777777" w:rsidR="00836F47" w:rsidRPr="00030BCC" w:rsidRDefault="00836F47" w:rsidP="00C4722C">
            <w:pPr>
              <w:jc w:val="center"/>
              <w:rPr>
                <w:color w:val="000000"/>
                <w:sz w:val="24"/>
                <w:szCs w:val="24"/>
              </w:rPr>
            </w:pPr>
            <w:r w:rsidRPr="00030BCC">
              <w:rPr>
                <w:color w:val="000000"/>
                <w:sz w:val="24"/>
                <w:szCs w:val="24"/>
              </w:rPr>
              <w:t>9.1</w:t>
            </w:r>
          </w:p>
        </w:tc>
        <w:tc>
          <w:tcPr>
            <w:tcW w:w="3235" w:type="dxa"/>
            <w:vAlign w:val="center"/>
          </w:tcPr>
          <w:p w14:paraId="3D7D2AD6" w14:textId="77777777" w:rsidR="00836F47" w:rsidRPr="00030BCC" w:rsidRDefault="00836F47" w:rsidP="00C4722C">
            <w:pPr>
              <w:rPr>
                <w:color w:val="000000"/>
                <w:sz w:val="24"/>
                <w:szCs w:val="24"/>
              </w:rPr>
            </w:pPr>
            <w:r w:rsidRPr="00030BCC">
              <w:rPr>
                <w:color w:val="000000"/>
                <w:sz w:val="24"/>
                <w:szCs w:val="24"/>
              </w:rPr>
              <w:t>Quản lý các khoản trừ vào lương</w:t>
            </w:r>
          </w:p>
        </w:tc>
        <w:tc>
          <w:tcPr>
            <w:tcW w:w="5270" w:type="dxa"/>
            <w:vAlign w:val="center"/>
          </w:tcPr>
          <w:p w14:paraId="05E12784" w14:textId="77777777" w:rsidR="00836F47" w:rsidRPr="00030BCC" w:rsidRDefault="00836F47" w:rsidP="00C4722C">
            <w:pPr>
              <w:jc w:val="both"/>
              <w:rPr>
                <w:sz w:val="24"/>
                <w:szCs w:val="24"/>
              </w:rPr>
            </w:pPr>
            <w:r w:rsidRPr="00030BCC">
              <w:rPr>
                <w:sz w:val="24"/>
                <w:szCs w:val="24"/>
              </w:rPr>
              <w:t> </w:t>
            </w:r>
          </w:p>
        </w:tc>
      </w:tr>
      <w:tr w:rsidR="00836F47" w:rsidRPr="00030BCC" w14:paraId="14376887" w14:textId="77777777" w:rsidTr="00C83C21">
        <w:trPr>
          <w:trHeight w:val="341"/>
        </w:trPr>
        <w:tc>
          <w:tcPr>
            <w:tcW w:w="988" w:type="dxa"/>
            <w:vAlign w:val="center"/>
          </w:tcPr>
          <w:p w14:paraId="392BD6B8" w14:textId="77777777" w:rsidR="00836F47" w:rsidRPr="00030BCC" w:rsidRDefault="00836F47" w:rsidP="00C4722C">
            <w:pPr>
              <w:jc w:val="center"/>
              <w:rPr>
                <w:color w:val="000000"/>
                <w:sz w:val="24"/>
                <w:szCs w:val="24"/>
              </w:rPr>
            </w:pPr>
            <w:r w:rsidRPr="00030BCC">
              <w:rPr>
                <w:color w:val="000000"/>
                <w:sz w:val="24"/>
                <w:szCs w:val="24"/>
              </w:rPr>
              <w:t>9.1.1</w:t>
            </w:r>
          </w:p>
        </w:tc>
        <w:tc>
          <w:tcPr>
            <w:tcW w:w="3235" w:type="dxa"/>
            <w:vAlign w:val="center"/>
          </w:tcPr>
          <w:p w14:paraId="61D92716" w14:textId="77777777" w:rsidR="00836F47" w:rsidRPr="00030BCC" w:rsidRDefault="00836F47" w:rsidP="00C4722C">
            <w:pPr>
              <w:rPr>
                <w:color w:val="000000"/>
                <w:sz w:val="24"/>
                <w:szCs w:val="24"/>
              </w:rPr>
            </w:pPr>
            <w:r w:rsidRPr="00030BCC">
              <w:rPr>
                <w:color w:val="000000"/>
                <w:sz w:val="24"/>
                <w:szCs w:val="24"/>
              </w:rPr>
              <w:t>Thêm mới/Sửa/Xóa các khoản trừ vào lương</w:t>
            </w:r>
          </w:p>
        </w:tc>
        <w:tc>
          <w:tcPr>
            <w:tcW w:w="5270" w:type="dxa"/>
            <w:vAlign w:val="center"/>
          </w:tcPr>
          <w:p w14:paraId="62BD5374" w14:textId="77777777" w:rsidR="00836F47" w:rsidRPr="00030BCC" w:rsidRDefault="00836F47" w:rsidP="00C4722C">
            <w:pPr>
              <w:jc w:val="both"/>
              <w:rPr>
                <w:sz w:val="24"/>
                <w:szCs w:val="24"/>
              </w:rPr>
            </w:pPr>
            <w:r w:rsidRPr="00030BCC">
              <w:rPr>
                <w:sz w:val="24"/>
                <w:szCs w:val="24"/>
              </w:rPr>
              <w:t>- Cho phép tác nhân thêm mới/sửa/xóa dữ liệu của các khoản trừ vào lương, các thông tin thêm mới/sửa các khoản trừ vào tiền lương bao gồm một số thông tin chính:  tháng áp dụng, khai báo dữ liệu chi tiết của các khoản cần trừ vào tiền lương</w:t>
            </w:r>
            <w:r w:rsidRPr="00030BCC">
              <w:rPr>
                <w:sz w:val="24"/>
                <w:szCs w:val="24"/>
              </w:rPr>
              <w:br/>
              <w:t>- Các khoản trừ vào lương là chức năng cho phép khai báo dữ liệu các khoản cần phải trừ vào tiền lương như: BHXH, BHYT, BHTN, công đoàn phí,...</w:t>
            </w:r>
          </w:p>
        </w:tc>
      </w:tr>
      <w:tr w:rsidR="00836F47" w:rsidRPr="00030BCC" w14:paraId="39BD5BEC" w14:textId="77777777" w:rsidTr="00C83C21">
        <w:trPr>
          <w:trHeight w:val="341"/>
        </w:trPr>
        <w:tc>
          <w:tcPr>
            <w:tcW w:w="988" w:type="dxa"/>
            <w:vAlign w:val="center"/>
          </w:tcPr>
          <w:p w14:paraId="2CB1BF49" w14:textId="77777777" w:rsidR="00836F47" w:rsidRPr="00030BCC" w:rsidRDefault="00836F47" w:rsidP="00C4722C">
            <w:pPr>
              <w:jc w:val="center"/>
              <w:rPr>
                <w:color w:val="000000"/>
                <w:sz w:val="24"/>
                <w:szCs w:val="24"/>
              </w:rPr>
            </w:pPr>
            <w:r w:rsidRPr="00030BCC">
              <w:rPr>
                <w:color w:val="000000"/>
                <w:sz w:val="24"/>
                <w:szCs w:val="24"/>
              </w:rPr>
              <w:t>9.1.2</w:t>
            </w:r>
          </w:p>
        </w:tc>
        <w:tc>
          <w:tcPr>
            <w:tcW w:w="3235" w:type="dxa"/>
            <w:vAlign w:val="center"/>
          </w:tcPr>
          <w:p w14:paraId="3A042EDC" w14:textId="77777777" w:rsidR="00836F47" w:rsidRPr="00030BCC" w:rsidRDefault="00836F47" w:rsidP="00C4722C">
            <w:pPr>
              <w:rPr>
                <w:color w:val="000000"/>
                <w:sz w:val="24"/>
                <w:szCs w:val="24"/>
              </w:rPr>
            </w:pPr>
            <w:r w:rsidRPr="00030BCC">
              <w:rPr>
                <w:color w:val="000000"/>
                <w:sz w:val="24"/>
                <w:szCs w:val="24"/>
              </w:rPr>
              <w:t>Xem danh sách các khoản trừ vào lương</w:t>
            </w:r>
          </w:p>
        </w:tc>
        <w:tc>
          <w:tcPr>
            <w:tcW w:w="5270" w:type="dxa"/>
            <w:vAlign w:val="center"/>
          </w:tcPr>
          <w:p w14:paraId="4D867182" w14:textId="77777777" w:rsidR="00836F47" w:rsidRPr="00030BCC" w:rsidRDefault="00836F47" w:rsidP="00C4722C">
            <w:pPr>
              <w:jc w:val="both"/>
              <w:rPr>
                <w:sz w:val="24"/>
                <w:szCs w:val="24"/>
              </w:rPr>
            </w:pPr>
            <w:r w:rsidRPr="00030BCC">
              <w:rPr>
                <w:sz w:val="24"/>
                <w:szCs w:val="24"/>
              </w:rPr>
              <w:t>Cho phép tác nhân xem danh sách các khoản trừ vào tiền lương theo tháng</w:t>
            </w:r>
          </w:p>
        </w:tc>
      </w:tr>
      <w:tr w:rsidR="00836F47" w:rsidRPr="00030BCC" w14:paraId="39813952" w14:textId="77777777" w:rsidTr="00C83C21">
        <w:trPr>
          <w:trHeight w:val="341"/>
        </w:trPr>
        <w:tc>
          <w:tcPr>
            <w:tcW w:w="988" w:type="dxa"/>
            <w:vAlign w:val="center"/>
          </w:tcPr>
          <w:p w14:paraId="307C4274" w14:textId="77777777" w:rsidR="00836F47" w:rsidRPr="00030BCC" w:rsidRDefault="00836F47" w:rsidP="00C4722C">
            <w:pPr>
              <w:jc w:val="center"/>
              <w:rPr>
                <w:color w:val="000000"/>
                <w:sz w:val="24"/>
                <w:szCs w:val="24"/>
              </w:rPr>
            </w:pPr>
            <w:r w:rsidRPr="00030BCC">
              <w:rPr>
                <w:color w:val="000000"/>
                <w:sz w:val="24"/>
                <w:szCs w:val="24"/>
              </w:rPr>
              <w:t>9.1.3</w:t>
            </w:r>
          </w:p>
        </w:tc>
        <w:tc>
          <w:tcPr>
            <w:tcW w:w="3235" w:type="dxa"/>
            <w:vAlign w:val="center"/>
          </w:tcPr>
          <w:p w14:paraId="2A0E2E30" w14:textId="77777777" w:rsidR="00836F47" w:rsidRPr="00030BCC" w:rsidRDefault="00836F47" w:rsidP="00C4722C">
            <w:pPr>
              <w:rPr>
                <w:color w:val="000000"/>
                <w:sz w:val="24"/>
                <w:szCs w:val="24"/>
              </w:rPr>
            </w:pPr>
            <w:r w:rsidRPr="00030BCC">
              <w:rPr>
                <w:color w:val="000000"/>
                <w:sz w:val="24"/>
                <w:szCs w:val="24"/>
              </w:rPr>
              <w:t>Tìm kiếm các khoản trừ vào lương</w:t>
            </w:r>
          </w:p>
        </w:tc>
        <w:tc>
          <w:tcPr>
            <w:tcW w:w="5270" w:type="dxa"/>
            <w:vAlign w:val="center"/>
          </w:tcPr>
          <w:p w14:paraId="7D0EBD4D" w14:textId="77777777" w:rsidR="00836F47" w:rsidRPr="00030BCC" w:rsidRDefault="00836F47" w:rsidP="00C4722C">
            <w:pPr>
              <w:jc w:val="both"/>
              <w:rPr>
                <w:sz w:val="24"/>
                <w:szCs w:val="24"/>
              </w:rPr>
            </w:pPr>
            <w:r w:rsidRPr="00030BCC">
              <w:rPr>
                <w:sz w:val="24"/>
                <w:szCs w:val="24"/>
              </w:rPr>
              <w:t>Cho phép tác nhân tìm kiếm các khoản phải trừ vào tiền lương theo các tiêu chí chính như: tháng áp dụng,đơn vị,...</w:t>
            </w:r>
          </w:p>
        </w:tc>
      </w:tr>
      <w:tr w:rsidR="00836F47" w:rsidRPr="00030BCC" w14:paraId="65577DE5" w14:textId="77777777" w:rsidTr="00C83C21">
        <w:trPr>
          <w:trHeight w:val="341"/>
        </w:trPr>
        <w:tc>
          <w:tcPr>
            <w:tcW w:w="988" w:type="dxa"/>
            <w:vAlign w:val="center"/>
          </w:tcPr>
          <w:p w14:paraId="2D80CC7E" w14:textId="77777777" w:rsidR="00836F47" w:rsidRPr="00030BCC" w:rsidRDefault="00836F47" w:rsidP="00C4722C">
            <w:pPr>
              <w:jc w:val="center"/>
              <w:rPr>
                <w:color w:val="000000"/>
                <w:sz w:val="24"/>
                <w:szCs w:val="24"/>
              </w:rPr>
            </w:pPr>
            <w:r w:rsidRPr="00030BCC">
              <w:rPr>
                <w:color w:val="000000"/>
                <w:sz w:val="24"/>
                <w:szCs w:val="24"/>
              </w:rPr>
              <w:t>9.1.4</w:t>
            </w:r>
          </w:p>
        </w:tc>
        <w:tc>
          <w:tcPr>
            <w:tcW w:w="3235" w:type="dxa"/>
            <w:vAlign w:val="center"/>
          </w:tcPr>
          <w:p w14:paraId="4131BF1C" w14:textId="77777777" w:rsidR="00836F47" w:rsidRPr="00030BCC" w:rsidRDefault="00836F47" w:rsidP="00C4722C">
            <w:pPr>
              <w:rPr>
                <w:color w:val="000000"/>
                <w:sz w:val="24"/>
                <w:szCs w:val="24"/>
              </w:rPr>
            </w:pPr>
            <w:r w:rsidRPr="00030BCC">
              <w:rPr>
                <w:color w:val="000000"/>
                <w:sz w:val="24"/>
                <w:szCs w:val="24"/>
              </w:rPr>
              <w:t>Import các khoản trừ vào lương</w:t>
            </w:r>
          </w:p>
        </w:tc>
        <w:tc>
          <w:tcPr>
            <w:tcW w:w="5270" w:type="dxa"/>
            <w:vAlign w:val="center"/>
          </w:tcPr>
          <w:p w14:paraId="2C7D7E00" w14:textId="77777777" w:rsidR="00836F47" w:rsidRPr="00030BCC" w:rsidRDefault="00836F47" w:rsidP="00C4722C">
            <w:pPr>
              <w:jc w:val="both"/>
              <w:rPr>
                <w:sz w:val="24"/>
                <w:szCs w:val="24"/>
              </w:rPr>
            </w:pPr>
            <w:r w:rsidRPr="00030BCC">
              <w:rPr>
                <w:sz w:val="24"/>
                <w:szCs w:val="24"/>
              </w:rPr>
              <w:t>Cho phép tác nhân import dữ liệu của các khoản phải trừ vào tiền lương bằng file excel.</w:t>
            </w:r>
          </w:p>
        </w:tc>
      </w:tr>
      <w:tr w:rsidR="00836F47" w:rsidRPr="00030BCC" w14:paraId="71F03411" w14:textId="77777777" w:rsidTr="00C83C21">
        <w:trPr>
          <w:trHeight w:val="341"/>
        </w:trPr>
        <w:tc>
          <w:tcPr>
            <w:tcW w:w="988" w:type="dxa"/>
            <w:vAlign w:val="center"/>
          </w:tcPr>
          <w:p w14:paraId="6885A75C" w14:textId="77777777" w:rsidR="00836F47" w:rsidRPr="00030BCC" w:rsidRDefault="00836F47" w:rsidP="00C4722C">
            <w:pPr>
              <w:jc w:val="center"/>
              <w:rPr>
                <w:color w:val="000000"/>
                <w:sz w:val="24"/>
                <w:szCs w:val="24"/>
              </w:rPr>
            </w:pPr>
            <w:r w:rsidRPr="00030BCC">
              <w:rPr>
                <w:color w:val="000000"/>
                <w:sz w:val="24"/>
                <w:szCs w:val="24"/>
              </w:rPr>
              <w:t>9.2</w:t>
            </w:r>
          </w:p>
        </w:tc>
        <w:tc>
          <w:tcPr>
            <w:tcW w:w="3235" w:type="dxa"/>
            <w:vAlign w:val="center"/>
          </w:tcPr>
          <w:p w14:paraId="6A726736" w14:textId="77777777" w:rsidR="00836F47" w:rsidRPr="00030BCC" w:rsidRDefault="00836F47" w:rsidP="00C4722C">
            <w:pPr>
              <w:rPr>
                <w:color w:val="000000"/>
                <w:sz w:val="24"/>
                <w:szCs w:val="24"/>
              </w:rPr>
            </w:pPr>
            <w:r w:rsidRPr="00030BCC">
              <w:rPr>
                <w:color w:val="000000"/>
                <w:sz w:val="24"/>
                <w:szCs w:val="24"/>
              </w:rPr>
              <w:t>Quản lý hệ số KPI nhân sự</w:t>
            </w:r>
          </w:p>
        </w:tc>
        <w:tc>
          <w:tcPr>
            <w:tcW w:w="5270" w:type="dxa"/>
            <w:vAlign w:val="center"/>
          </w:tcPr>
          <w:p w14:paraId="41EE66F2" w14:textId="77777777" w:rsidR="00836F47" w:rsidRPr="00030BCC" w:rsidRDefault="00836F47" w:rsidP="00C4722C">
            <w:pPr>
              <w:jc w:val="both"/>
              <w:rPr>
                <w:sz w:val="24"/>
                <w:szCs w:val="24"/>
              </w:rPr>
            </w:pPr>
            <w:r w:rsidRPr="00030BCC">
              <w:rPr>
                <w:sz w:val="24"/>
                <w:szCs w:val="24"/>
              </w:rPr>
              <w:t> </w:t>
            </w:r>
          </w:p>
        </w:tc>
      </w:tr>
      <w:tr w:rsidR="00836F47" w:rsidRPr="00030BCC" w14:paraId="05A67A1E" w14:textId="77777777" w:rsidTr="00C83C21">
        <w:trPr>
          <w:trHeight w:val="341"/>
        </w:trPr>
        <w:tc>
          <w:tcPr>
            <w:tcW w:w="988" w:type="dxa"/>
            <w:vAlign w:val="center"/>
          </w:tcPr>
          <w:p w14:paraId="270A6E6F" w14:textId="77777777" w:rsidR="00836F47" w:rsidRPr="00030BCC" w:rsidRDefault="00836F47" w:rsidP="00C4722C">
            <w:pPr>
              <w:jc w:val="center"/>
              <w:rPr>
                <w:color w:val="000000"/>
                <w:sz w:val="24"/>
                <w:szCs w:val="24"/>
              </w:rPr>
            </w:pPr>
            <w:r w:rsidRPr="00030BCC">
              <w:rPr>
                <w:color w:val="000000"/>
                <w:sz w:val="24"/>
                <w:szCs w:val="24"/>
              </w:rPr>
              <w:t>9.2.1</w:t>
            </w:r>
          </w:p>
        </w:tc>
        <w:tc>
          <w:tcPr>
            <w:tcW w:w="3235" w:type="dxa"/>
            <w:vAlign w:val="center"/>
          </w:tcPr>
          <w:p w14:paraId="563B4E59" w14:textId="77777777" w:rsidR="00836F47" w:rsidRPr="00030BCC" w:rsidRDefault="00836F47" w:rsidP="00C4722C">
            <w:pPr>
              <w:rPr>
                <w:color w:val="000000"/>
                <w:sz w:val="24"/>
                <w:szCs w:val="24"/>
              </w:rPr>
            </w:pPr>
            <w:r w:rsidRPr="00030BCC">
              <w:rPr>
                <w:color w:val="000000"/>
                <w:sz w:val="24"/>
                <w:szCs w:val="24"/>
              </w:rPr>
              <w:t>Thêm mới/Sửa/Xóa hệ số KPI nhân sự</w:t>
            </w:r>
          </w:p>
        </w:tc>
        <w:tc>
          <w:tcPr>
            <w:tcW w:w="5270" w:type="dxa"/>
            <w:vAlign w:val="center"/>
          </w:tcPr>
          <w:p w14:paraId="3C3984BF" w14:textId="77777777" w:rsidR="00836F47" w:rsidRPr="00030BCC" w:rsidRDefault="00836F47" w:rsidP="00C4722C">
            <w:pPr>
              <w:jc w:val="both"/>
              <w:rPr>
                <w:sz w:val="24"/>
                <w:szCs w:val="24"/>
              </w:rPr>
            </w:pPr>
            <w:r w:rsidRPr="00030BCC">
              <w:rPr>
                <w:sz w:val="24"/>
                <w:szCs w:val="24"/>
              </w:rPr>
              <w:t>Cho phép tác nhân thêm mới/sửa/xóa dữ liệu kpi nhân sự, các thông tin thêm mới/sửa hệ số kpi nhân sự bao gồm một số thông tin chính: tháng áp dụng, khai báo dữ liệu kpi chi tiết của nhân sự, …</w:t>
            </w:r>
          </w:p>
        </w:tc>
      </w:tr>
      <w:tr w:rsidR="00C83C21" w:rsidRPr="00030BCC" w14:paraId="5B768484" w14:textId="77777777" w:rsidTr="00C83C21">
        <w:trPr>
          <w:trHeight w:val="341"/>
        </w:trPr>
        <w:tc>
          <w:tcPr>
            <w:tcW w:w="988" w:type="dxa"/>
            <w:vAlign w:val="center"/>
          </w:tcPr>
          <w:p w14:paraId="5EA7857F" w14:textId="77777777" w:rsidR="00C83C21" w:rsidRPr="00030BCC" w:rsidRDefault="00C83C21" w:rsidP="00C4722C">
            <w:pPr>
              <w:jc w:val="center"/>
              <w:rPr>
                <w:color w:val="000000"/>
                <w:sz w:val="24"/>
                <w:szCs w:val="24"/>
              </w:rPr>
            </w:pPr>
            <w:r w:rsidRPr="00030BCC">
              <w:rPr>
                <w:color w:val="000000"/>
                <w:sz w:val="24"/>
                <w:szCs w:val="24"/>
              </w:rPr>
              <w:t>9.2.2</w:t>
            </w:r>
          </w:p>
        </w:tc>
        <w:tc>
          <w:tcPr>
            <w:tcW w:w="3235" w:type="dxa"/>
            <w:vAlign w:val="center"/>
          </w:tcPr>
          <w:p w14:paraId="5BB9469B" w14:textId="77777777" w:rsidR="00C83C21" w:rsidRPr="00030BCC" w:rsidRDefault="00C83C21" w:rsidP="00C4722C">
            <w:pPr>
              <w:rPr>
                <w:color w:val="000000"/>
                <w:sz w:val="24"/>
                <w:szCs w:val="24"/>
              </w:rPr>
            </w:pPr>
            <w:r w:rsidRPr="00030BCC">
              <w:rPr>
                <w:color w:val="000000"/>
                <w:sz w:val="24"/>
                <w:szCs w:val="24"/>
              </w:rPr>
              <w:t>Xem danh sách hệ số KPI nhân sự</w:t>
            </w:r>
          </w:p>
        </w:tc>
        <w:tc>
          <w:tcPr>
            <w:tcW w:w="5270" w:type="dxa"/>
            <w:vAlign w:val="center"/>
          </w:tcPr>
          <w:p w14:paraId="6DD6909B" w14:textId="77777777" w:rsidR="00C83C21" w:rsidRPr="00030BCC" w:rsidRDefault="00C83C21" w:rsidP="00C4722C">
            <w:pPr>
              <w:jc w:val="both"/>
              <w:rPr>
                <w:sz w:val="24"/>
                <w:szCs w:val="24"/>
              </w:rPr>
            </w:pPr>
            <w:r w:rsidRPr="00030BCC">
              <w:rPr>
                <w:sz w:val="24"/>
                <w:szCs w:val="24"/>
              </w:rPr>
              <w:t>Cho phép tác nhân xem danh sách dữ liệu kpi nhân sự theo tháng</w:t>
            </w:r>
          </w:p>
        </w:tc>
      </w:tr>
      <w:tr w:rsidR="00C83C21" w:rsidRPr="00030BCC" w14:paraId="48C4DB12" w14:textId="77777777" w:rsidTr="00C83C21">
        <w:trPr>
          <w:trHeight w:val="341"/>
        </w:trPr>
        <w:tc>
          <w:tcPr>
            <w:tcW w:w="988" w:type="dxa"/>
            <w:vAlign w:val="center"/>
          </w:tcPr>
          <w:p w14:paraId="6CC69FAE" w14:textId="77777777" w:rsidR="00C83C21" w:rsidRPr="00030BCC" w:rsidRDefault="00C83C21" w:rsidP="00C4722C">
            <w:pPr>
              <w:jc w:val="center"/>
              <w:rPr>
                <w:color w:val="000000"/>
                <w:sz w:val="24"/>
                <w:szCs w:val="24"/>
              </w:rPr>
            </w:pPr>
            <w:r w:rsidRPr="00030BCC">
              <w:rPr>
                <w:color w:val="000000"/>
                <w:sz w:val="24"/>
                <w:szCs w:val="24"/>
              </w:rPr>
              <w:t>9.2.3</w:t>
            </w:r>
          </w:p>
        </w:tc>
        <w:tc>
          <w:tcPr>
            <w:tcW w:w="3235" w:type="dxa"/>
            <w:vAlign w:val="center"/>
          </w:tcPr>
          <w:p w14:paraId="1AE8CD59" w14:textId="77777777" w:rsidR="00C83C21" w:rsidRPr="00030BCC" w:rsidRDefault="00C83C21" w:rsidP="00C4722C">
            <w:pPr>
              <w:rPr>
                <w:color w:val="000000"/>
                <w:sz w:val="24"/>
                <w:szCs w:val="24"/>
              </w:rPr>
            </w:pPr>
            <w:r w:rsidRPr="00030BCC">
              <w:rPr>
                <w:color w:val="000000"/>
                <w:sz w:val="24"/>
                <w:szCs w:val="24"/>
              </w:rPr>
              <w:t>Tìm kiếm hệ số KPI nhân sự</w:t>
            </w:r>
          </w:p>
        </w:tc>
        <w:tc>
          <w:tcPr>
            <w:tcW w:w="5270" w:type="dxa"/>
            <w:vAlign w:val="center"/>
          </w:tcPr>
          <w:p w14:paraId="701AA1FA" w14:textId="77777777" w:rsidR="00C83C21" w:rsidRPr="00030BCC" w:rsidRDefault="00C83C21" w:rsidP="00C4722C">
            <w:pPr>
              <w:jc w:val="both"/>
              <w:rPr>
                <w:sz w:val="24"/>
                <w:szCs w:val="24"/>
              </w:rPr>
            </w:pPr>
            <w:r w:rsidRPr="00030BCC">
              <w:rPr>
                <w:sz w:val="24"/>
                <w:szCs w:val="24"/>
              </w:rPr>
              <w:t>Cho phép tác nhân tìm kiếm hệ số kpi nhân sự theo các tiêu chí chính như: tháng áp dụng, đơn vị,…</w:t>
            </w:r>
          </w:p>
        </w:tc>
      </w:tr>
      <w:tr w:rsidR="00C83C21" w:rsidRPr="00030BCC" w14:paraId="426E6C20" w14:textId="77777777" w:rsidTr="00C83C21">
        <w:trPr>
          <w:trHeight w:val="341"/>
        </w:trPr>
        <w:tc>
          <w:tcPr>
            <w:tcW w:w="988" w:type="dxa"/>
            <w:vAlign w:val="center"/>
          </w:tcPr>
          <w:p w14:paraId="43152711" w14:textId="77777777" w:rsidR="00C83C21" w:rsidRPr="00030BCC" w:rsidRDefault="00C83C21" w:rsidP="00C4722C">
            <w:pPr>
              <w:jc w:val="center"/>
              <w:rPr>
                <w:color w:val="000000"/>
                <w:sz w:val="24"/>
                <w:szCs w:val="24"/>
              </w:rPr>
            </w:pPr>
            <w:r w:rsidRPr="00030BCC">
              <w:rPr>
                <w:color w:val="000000"/>
                <w:sz w:val="24"/>
                <w:szCs w:val="24"/>
              </w:rPr>
              <w:t>9.2.4</w:t>
            </w:r>
          </w:p>
        </w:tc>
        <w:tc>
          <w:tcPr>
            <w:tcW w:w="3235" w:type="dxa"/>
            <w:vAlign w:val="center"/>
          </w:tcPr>
          <w:p w14:paraId="1D8895BD" w14:textId="77777777" w:rsidR="00C83C21" w:rsidRPr="00030BCC" w:rsidRDefault="00C83C21" w:rsidP="00C4722C">
            <w:pPr>
              <w:rPr>
                <w:color w:val="000000"/>
                <w:sz w:val="24"/>
                <w:szCs w:val="24"/>
              </w:rPr>
            </w:pPr>
            <w:r w:rsidRPr="00030BCC">
              <w:rPr>
                <w:color w:val="000000"/>
                <w:sz w:val="24"/>
                <w:szCs w:val="24"/>
              </w:rPr>
              <w:t>Import hệ số KPI nhân sự</w:t>
            </w:r>
          </w:p>
        </w:tc>
        <w:tc>
          <w:tcPr>
            <w:tcW w:w="5270" w:type="dxa"/>
            <w:vAlign w:val="center"/>
          </w:tcPr>
          <w:p w14:paraId="1BE52FFB" w14:textId="77777777" w:rsidR="00C83C21" w:rsidRPr="00030BCC" w:rsidRDefault="00C83C21" w:rsidP="00C4722C">
            <w:pPr>
              <w:jc w:val="both"/>
              <w:rPr>
                <w:sz w:val="24"/>
                <w:szCs w:val="24"/>
              </w:rPr>
            </w:pPr>
            <w:r w:rsidRPr="00030BCC">
              <w:rPr>
                <w:sz w:val="24"/>
                <w:szCs w:val="24"/>
              </w:rPr>
              <w:t>Cho phép tác nhân import dữ liệu kpi nhân sự bằng file excel.</w:t>
            </w:r>
          </w:p>
        </w:tc>
      </w:tr>
      <w:tr w:rsidR="00C83C21" w:rsidRPr="00030BCC" w14:paraId="552BBB5E" w14:textId="77777777" w:rsidTr="00C83C21">
        <w:trPr>
          <w:trHeight w:val="341"/>
        </w:trPr>
        <w:tc>
          <w:tcPr>
            <w:tcW w:w="988" w:type="dxa"/>
            <w:vAlign w:val="center"/>
          </w:tcPr>
          <w:p w14:paraId="2136ED74" w14:textId="77777777" w:rsidR="00C83C21" w:rsidRPr="00030BCC" w:rsidRDefault="00C83C21" w:rsidP="00C4722C">
            <w:pPr>
              <w:jc w:val="center"/>
              <w:rPr>
                <w:color w:val="000000"/>
                <w:sz w:val="24"/>
                <w:szCs w:val="24"/>
              </w:rPr>
            </w:pPr>
            <w:r w:rsidRPr="00030BCC">
              <w:rPr>
                <w:color w:val="000000"/>
                <w:sz w:val="24"/>
                <w:szCs w:val="24"/>
              </w:rPr>
              <w:t>9.3</w:t>
            </w:r>
          </w:p>
        </w:tc>
        <w:tc>
          <w:tcPr>
            <w:tcW w:w="3235" w:type="dxa"/>
            <w:vAlign w:val="center"/>
          </w:tcPr>
          <w:p w14:paraId="53404F36" w14:textId="77777777" w:rsidR="00C83C21" w:rsidRPr="00030BCC" w:rsidRDefault="00C83C21" w:rsidP="00C4722C">
            <w:pPr>
              <w:rPr>
                <w:color w:val="000000"/>
                <w:sz w:val="24"/>
                <w:szCs w:val="24"/>
              </w:rPr>
            </w:pPr>
            <w:r w:rsidRPr="00030BCC">
              <w:rPr>
                <w:color w:val="000000"/>
                <w:sz w:val="24"/>
                <w:szCs w:val="24"/>
              </w:rPr>
              <w:t>Quản lý hệ số phụ cấp</w:t>
            </w:r>
          </w:p>
        </w:tc>
        <w:tc>
          <w:tcPr>
            <w:tcW w:w="5270" w:type="dxa"/>
            <w:vAlign w:val="center"/>
          </w:tcPr>
          <w:p w14:paraId="652B9CD0" w14:textId="77777777" w:rsidR="00C83C21" w:rsidRPr="00030BCC" w:rsidRDefault="00C83C21" w:rsidP="00C4722C">
            <w:pPr>
              <w:jc w:val="both"/>
              <w:rPr>
                <w:sz w:val="24"/>
                <w:szCs w:val="24"/>
              </w:rPr>
            </w:pPr>
            <w:r w:rsidRPr="00030BCC">
              <w:rPr>
                <w:sz w:val="24"/>
                <w:szCs w:val="24"/>
              </w:rPr>
              <w:t> </w:t>
            </w:r>
          </w:p>
        </w:tc>
      </w:tr>
      <w:tr w:rsidR="00C83C21" w:rsidRPr="00030BCC" w14:paraId="2D85DFD9" w14:textId="77777777" w:rsidTr="00C83C21">
        <w:trPr>
          <w:trHeight w:val="341"/>
        </w:trPr>
        <w:tc>
          <w:tcPr>
            <w:tcW w:w="988" w:type="dxa"/>
            <w:vAlign w:val="center"/>
          </w:tcPr>
          <w:p w14:paraId="09BFDCE5" w14:textId="77777777" w:rsidR="00C83C21" w:rsidRPr="00030BCC" w:rsidRDefault="00C83C21" w:rsidP="00C4722C">
            <w:pPr>
              <w:jc w:val="center"/>
              <w:rPr>
                <w:color w:val="000000"/>
                <w:sz w:val="24"/>
                <w:szCs w:val="24"/>
              </w:rPr>
            </w:pPr>
            <w:r w:rsidRPr="00030BCC">
              <w:rPr>
                <w:color w:val="000000"/>
                <w:sz w:val="24"/>
                <w:szCs w:val="24"/>
              </w:rPr>
              <w:t>9.3.1</w:t>
            </w:r>
          </w:p>
        </w:tc>
        <w:tc>
          <w:tcPr>
            <w:tcW w:w="3235" w:type="dxa"/>
            <w:vAlign w:val="center"/>
          </w:tcPr>
          <w:p w14:paraId="2089E535" w14:textId="77777777" w:rsidR="00C83C21" w:rsidRPr="00030BCC" w:rsidRDefault="00C83C21" w:rsidP="00C4722C">
            <w:pPr>
              <w:rPr>
                <w:color w:val="000000"/>
                <w:sz w:val="24"/>
                <w:szCs w:val="24"/>
              </w:rPr>
            </w:pPr>
            <w:r w:rsidRPr="00030BCC">
              <w:rPr>
                <w:color w:val="000000"/>
                <w:sz w:val="24"/>
                <w:szCs w:val="24"/>
              </w:rPr>
              <w:t>Thêm mới/Sửa/Xóa hệ số phụ cấp</w:t>
            </w:r>
          </w:p>
        </w:tc>
        <w:tc>
          <w:tcPr>
            <w:tcW w:w="5270" w:type="dxa"/>
            <w:vAlign w:val="center"/>
          </w:tcPr>
          <w:p w14:paraId="652AD594" w14:textId="77777777" w:rsidR="00C83C21" w:rsidRPr="00030BCC" w:rsidRDefault="00C83C21" w:rsidP="00C4722C">
            <w:pPr>
              <w:jc w:val="both"/>
              <w:rPr>
                <w:sz w:val="24"/>
                <w:szCs w:val="24"/>
              </w:rPr>
            </w:pPr>
            <w:r w:rsidRPr="00030BCC">
              <w:rPr>
                <w:sz w:val="24"/>
                <w:szCs w:val="24"/>
              </w:rPr>
              <w:t>Cho phép tác nhân thêm mới/sửa/xóa dữ liệu hệ số phụ cấp, các thông tin thêm mới/sửa hệ số phụ cấp bao gồm một số thông tin chính:tháng áp dụng, khai báo dữ liệu hệ số phụ cấp của nhân sự,…</w:t>
            </w:r>
          </w:p>
        </w:tc>
      </w:tr>
      <w:tr w:rsidR="00C83C21" w:rsidRPr="00030BCC" w14:paraId="5986DFC6" w14:textId="77777777" w:rsidTr="00C83C21">
        <w:trPr>
          <w:trHeight w:val="341"/>
        </w:trPr>
        <w:tc>
          <w:tcPr>
            <w:tcW w:w="988" w:type="dxa"/>
            <w:vAlign w:val="center"/>
          </w:tcPr>
          <w:p w14:paraId="03E95AA2" w14:textId="77777777" w:rsidR="00C83C21" w:rsidRPr="00030BCC" w:rsidRDefault="00C83C21" w:rsidP="00C4722C">
            <w:pPr>
              <w:jc w:val="center"/>
              <w:rPr>
                <w:color w:val="000000"/>
                <w:sz w:val="24"/>
                <w:szCs w:val="24"/>
              </w:rPr>
            </w:pPr>
            <w:r w:rsidRPr="00030BCC">
              <w:rPr>
                <w:color w:val="000000"/>
                <w:sz w:val="24"/>
                <w:szCs w:val="24"/>
              </w:rPr>
              <w:t>9.3.2</w:t>
            </w:r>
          </w:p>
        </w:tc>
        <w:tc>
          <w:tcPr>
            <w:tcW w:w="3235" w:type="dxa"/>
            <w:vAlign w:val="center"/>
          </w:tcPr>
          <w:p w14:paraId="2A46A151" w14:textId="77777777" w:rsidR="00C83C21" w:rsidRPr="00030BCC" w:rsidRDefault="00C83C21" w:rsidP="00C4722C">
            <w:pPr>
              <w:rPr>
                <w:color w:val="000000"/>
                <w:sz w:val="24"/>
                <w:szCs w:val="24"/>
              </w:rPr>
            </w:pPr>
            <w:r w:rsidRPr="00030BCC">
              <w:rPr>
                <w:color w:val="000000"/>
                <w:sz w:val="24"/>
                <w:szCs w:val="24"/>
              </w:rPr>
              <w:t>Xem danh sách hệ số phụ cấp</w:t>
            </w:r>
          </w:p>
        </w:tc>
        <w:tc>
          <w:tcPr>
            <w:tcW w:w="5270" w:type="dxa"/>
            <w:vAlign w:val="center"/>
          </w:tcPr>
          <w:p w14:paraId="72A75732" w14:textId="77777777" w:rsidR="00C83C21" w:rsidRPr="00030BCC" w:rsidRDefault="00C83C21" w:rsidP="00C4722C">
            <w:pPr>
              <w:jc w:val="both"/>
              <w:rPr>
                <w:sz w:val="24"/>
                <w:szCs w:val="24"/>
              </w:rPr>
            </w:pPr>
            <w:r w:rsidRPr="00030BCC">
              <w:rPr>
                <w:sz w:val="24"/>
                <w:szCs w:val="24"/>
              </w:rPr>
              <w:t>Cho phép tác nhân xem danh sách hệ số phụ cấp của nhân sự theo tháng</w:t>
            </w:r>
          </w:p>
        </w:tc>
      </w:tr>
      <w:tr w:rsidR="00C83C21" w:rsidRPr="00030BCC" w14:paraId="4B83790C" w14:textId="77777777" w:rsidTr="00C83C21">
        <w:trPr>
          <w:trHeight w:val="341"/>
        </w:trPr>
        <w:tc>
          <w:tcPr>
            <w:tcW w:w="988" w:type="dxa"/>
            <w:vAlign w:val="center"/>
          </w:tcPr>
          <w:p w14:paraId="26439775" w14:textId="77777777" w:rsidR="00C83C21" w:rsidRPr="00030BCC" w:rsidRDefault="00C83C21" w:rsidP="00C4722C">
            <w:pPr>
              <w:jc w:val="center"/>
              <w:rPr>
                <w:color w:val="000000"/>
                <w:sz w:val="24"/>
                <w:szCs w:val="24"/>
              </w:rPr>
            </w:pPr>
            <w:r w:rsidRPr="00030BCC">
              <w:rPr>
                <w:color w:val="000000"/>
                <w:sz w:val="24"/>
                <w:szCs w:val="24"/>
              </w:rPr>
              <w:lastRenderedPageBreak/>
              <w:t>9.3.3</w:t>
            </w:r>
          </w:p>
        </w:tc>
        <w:tc>
          <w:tcPr>
            <w:tcW w:w="3235" w:type="dxa"/>
            <w:vAlign w:val="center"/>
          </w:tcPr>
          <w:p w14:paraId="0A1625E5" w14:textId="77777777" w:rsidR="00C83C21" w:rsidRPr="00030BCC" w:rsidRDefault="00C83C21" w:rsidP="00C4722C">
            <w:pPr>
              <w:rPr>
                <w:color w:val="000000"/>
                <w:sz w:val="24"/>
                <w:szCs w:val="24"/>
              </w:rPr>
            </w:pPr>
            <w:r w:rsidRPr="00030BCC">
              <w:rPr>
                <w:color w:val="000000"/>
                <w:sz w:val="24"/>
                <w:szCs w:val="24"/>
              </w:rPr>
              <w:t>Tìm kiếm hệ số phụ cấp</w:t>
            </w:r>
          </w:p>
        </w:tc>
        <w:tc>
          <w:tcPr>
            <w:tcW w:w="5270" w:type="dxa"/>
            <w:vAlign w:val="center"/>
          </w:tcPr>
          <w:p w14:paraId="0EB8731F" w14:textId="77777777" w:rsidR="00C83C21" w:rsidRPr="00030BCC" w:rsidRDefault="00C83C21" w:rsidP="00C4722C">
            <w:pPr>
              <w:jc w:val="both"/>
              <w:rPr>
                <w:sz w:val="24"/>
                <w:szCs w:val="24"/>
              </w:rPr>
            </w:pPr>
            <w:r w:rsidRPr="00030BCC">
              <w:rPr>
                <w:sz w:val="24"/>
                <w:szCs w:val="24"/>
              </w:rPr>
              <w:t>Cho phép tác nhân tìm kiếm hệ số phụ cấp theo các tiêu chí chính như: tháng áp dụng, đơn vị,…</w:t>
            </w:r>
          </w:p>
        </w:tc>
      </w:tr>
      <w:tr w:rsidR="00C83C21" w:rsidRPr="00030BCC" w14:paraId="02752903" w14:textId="77777777" w:rsidTr="00C83C21">
        <w:trPr>
          <w:trHeight w:val="341"/>
        </w:trPr>
        <w:tc>
          <w:tcPr>
            <w:tcW w:w="988" w:type="dxa"/>
            <w:vAlign w:val="center"/>
          </w:tcPr>
          <w:p w14:paraId="0DC791C3" w14:textId="77777777" w:rsidR="00C83C21" w:rsidRPr="00030BCC" w:rsidRDefault="00C83C21" w:rsidP="00C4722C">
            <w:pPr>
              <w:jc w:val="center"/>
              <w:rPr>
                <w:color w:val="000000"/>
                <w:sz w:val="24"/>
                <w:szCs w:val="24"/>
              </w:rPr>
            </w:pPr>
            <w:r w:rsidRPr="00030BCC">
              <w:rPr>
                <w:color w:val="000000"/>
                <w:sz w:val="24"/>
                <w:szCs w:val="24"/>
              </w:rPr>
              <w:t>9.3.4</w:t>
            </w:r>
          </w:p>
        </w:tc>
        <w:tc>
          <w:tcPr>
            <w:tcW w:w="3235" w:type="dxa"/>
            <w:vAlign w:val="center"/>
          </w:tcPr>
          <w:p w14:paraId="3C2F957F" w14:textId="77777777" w:rsidR="00C83C21" w:rsidRPr="00030BCC" w:rsidRDefault="00C83C21" w:rsidP="00C4722C">
            <w:pPr>
              <w:rPr>
                <w:color w:val="000000"/>
                <w:sz w:val="24"/>
                <w:szCs w:val="24"/>
              </w:rPr>
            </w:pPr>
            <w:r w:rsidRPr="00030BCC">
              <w:rPr>
                <w:color w:val="000000"/>
                <w:sz w:val="24"/>
                <w:szCs w:val="24"/>
              </w:rPr>
              <w:t>Import hệ số phụ cấp</w:t>
            </w:r>
          </w:p>
        </w:tc>
        <w:tc>
          <w:tcPr>
            <w:tcW w:w="5270" w:type="dxa"/>
            <w:vAlign w:val="center"/>
          </w:tcPr>
          <w:p w14:paraId="0886F0B2" w14:textId="77777777" w:rsidR="00C83C21" w:rsidRPr="00030BCC" w:rsidRDefault="00C83C21" w:rsidP="00C4722C">
            <w:pPr>
              <w:jc w:val="both"/>
              <w:rPr>
                <w:sz w:val="24"/>
                <w:szCs w:val="24"/>
              </w:rPr>
            </w:pPr>
            <w:r w:rsidRPr="00030BCC">
              <w:rPr>
                <w:sz w:val="24"/>
                <w:szCs w:val="24"/>
              </w:rPr>
              <w:t>Cho phép tác nhân import dữ liệu hệ số phụ cấp bằng file excel.</w:t>
            </w:r>
          </w:p>
        </w:tc>
      </w:tr>
      <w:tr w:rsidR="00C83C21" w:rsidRPr="00030BCC" w14:paraId="4F1282FF" w14:textId="77777777" w:rsidTr="00C83C21">
        <w:trPr>
          <w:trHeight w:val="341"/>
        </w:trPr>
        <w:tc>
          <w:tcPr>
            <w:tcW w:w="988" w:type="dxa"/>
            <w:vAlign w:val="center"/>
          </w:tcPr>
          <w:p w14:paraId="63B30CC3" w14:textId="77777777" w:rsidR="00C83C21" w:rsidRPr="00030BCC" w:rsidRDefault="00C83C21" w:rsidP="00C4722C">
            <w:pPr>
              <w:jc w:val="center"/>
              <w:rPr>
                <w:color w:val="000000"/>
                <w:sz w:val="24"/>
                <w:szCs w:val="24"/>
              </w:rPr>
            </w:pPr>
            <w:r w:rsidRPr="00030BCC">
              <w:rPr>
                <w:color w:val="000000"/>
                <w:sz w:val="24"/>
                <w:szCs w:val="24"/>
              </w:rPr>
              <w:t>9.4</w:t>
            </w:r>
          </w:p>
        </w:tc>
        <w:tc>
          <w:tcPr>
            <w:tcW w:w="3235" w:type="dxa"/>
            <w:vAlign w:val="center"/>
          </w:tcPr>
          <w:p w14:paraId="66FD8947" w14:textId="77777777" w:rsidR="00C83C21" w:rsidRPr="00030BCC" w:rsidRDefault="00C83C21" w:rsidP="00C4722C">
            <w:pPr>
              <w:rPr>
                <w:color w:val="000000"/>
                <w:sz w:val="24"/>
                <w:szCs w:val="24"/>
              </w:rPr>
            </w:pPr>
            <w:r w:rsidRPr="00030BCC">
              <w:rPr>
                <w:color w:val="000000"/>
                <w:sz w:val="24"/>
                <w:szCs w:val="24"/>
              </w:rPr>
              <w:t>Khóa/Mở khóa dữ liệu tính lương</w:t>
            </w:r>
          </w:p>
        </w:tc>
        <w:tc>
          <w:tcPr>
            <w:tcW w:w="5270" w:type="dxa"/>
            <w:vAlign w:val="center"/>
          </w:tcPr>
          <w:p w14:paraId="278863FA" w14:textId="77777777" w:rsidR="00C83C21" w:rsidRPr="00030BCC" w:rsidRDefault="00C83C21" w:rsidP="00C4722C">
            <w:pPr>
              <w:jc w:val="both"/>
              <w:rPr>
                <w:sz w:val="24"/>
                <w:szCs w:val="24"/>
              </w:rPr>
            </w:pPr>
            <w:r w:rsidRPr="00030BCC">
              <w:rPr>
                <w:sz w:val="24"/>
                <w:szCs w:val="24"/>
              </w:rPr>
              <w:t>Cho phép tác nhân khóa/mở khóa các dữ liệu tính lương được khai báo tại mục (9.1), (9.2) và (9.3). Khi thực hiện khóa các dữ liệu tính lương trên đồng nghĩa với việc không được thực hiện các tác vụ như thêm mới/sửa/xóa/import dữ liệu cho đến khi tác nhân thực hiện mở khóa lại dữ liệu tính lương.</w:t>
            </w:r>
          </w:p>
        </w:tc>
      </w:tr>
      <w:tr w:rsidR="00C83C21" w:rsidRPr="00030BCC" w14:paraId="20BF7D56" w14:textId="77777777" w:rsidTr="00C83C21">
        <w:trPr>
          <w:trHeight w:val="341"/>
        </w:trPr>
        <w:tc>
          <w:tcPr>
            <w:tcW w:w="988" w:type="dxa"/>
            <w:vAlign w:val="center"/>
          </w:tcPr>
          <w:p w14:paraId="14384229" w14:textId="77777777" w:rsidR="00C83C21" w:rsidRPr="00030BCC" w:rsidRDefault="00C83C21" w:rsidP="00C4722C">
            <w:pPr>
              <w:jc w:val="center"/>
              <w:rPr>
                <w:color w:val="000000"/>
                <w:sz w:val="24"/>
                <w:szCs w:val="24"/>
              </w:rPr>
            </w:pPr>
            <w:r w:rsidRPr="00030BCC">
              <w:rPr>
                <w:b/>
                <w:color w:val="000000"/>
                <w:sz w:val="24"/>
                <w:szCs w:val="24"/>
              </w:rPr>
              <w:t>10</w:t>
            </w:r>
          </w:p>
        </w:tc>
        <w:tc>
          <w:tcPr>
            <w:tcW w:w="3235" w:type="dxa"/>
            <w:vAlign w:val="center"/>
          </w:tcPr>
          <w:p w14:paraId="4D4EEA59" w14:textId="77777777" w:rsidR="00C83C21" w:rsidRPr="00030BCC" w:rsidRDefault="00C83C21" w:rsidP="00C4722C">
            <w:pPr>
              <w:rPr>
                <w:color w:val="000000"/>
                <w:sz w:val="24"/>
                <w:szCs w:val="24"/>
              </w:rPr>
            </w:pPr>
            <w:r w:rsidRPr="00030BCC">
              <w:rPr>
                <w:b/>
                <w:color w:val="000000"/>
                <w:sz w:val="24"/>
                <w:szCs w:val="24"/>
              </w:rPr>
              <w:t>QUẢN LÝ PHÂN QUYỀN</w:t>
            </w:r>
          </w:p>
        </w:tc>
        <w:tc>
          <w:tcPr>
            <w:tcW w:w="5270" w:type="dxa"/>
            <w:vAlign w:val="center"/>
          </w:tcPr>
          <w:p w14:paraId="67812ECC" w14:textId="77777777" w:rsidR="00C83C21" w:rsidRPr="00030BCC" w:rsidRDefault="00C83C21" w:rsidP="00C4722C">
            <w:pPr>
              <w:jc w:val="both"/>
              <w:rPr>
                <w:sz w:val="24"/>
                <w:szCs w:val="24"/>
              </w:rPr>
            </w:pPr>
            <w:r w:rsidRPr="00030BCC">
              <w:rPr>
                <w:sz w:val="24"/>
                <w:szCs w:val="24"/>
              </w:rPr>
              <w:t>Quản lý phân quyền trên hệ thống</w:t>
            </w:r>
          </w:p>
        </w:tc>
      </w:tr>
      <w:tr w:rsidR="00C83C21" w:rsidRPr="00030BCC" w14:paraId="388B52F8" w14:textId="77777777" w:rsidTr="00C83C21">
        <w:trPr>
          <w:trHeight w:val="341"/>
        </w:trPr>
        <w:tc>
          <w:tcPr>
            <w:tcW w:w="988" w:type="dxa"/>
            <w:vAlign w:val="center"/>
          </w:tcPr>
          <w:p w14:paraId="6D381D03" w14:textId="77777777" w:rsidR="00C83C21" w:rsidRPr="00030BCC" w:rsidRDefault="00C83C21" w:rsidP="00C4722C">
            <w:pPr>
              <w:jc w:val="center"/>
              <w:rPr>
                <w:color w:val="000000"/>
                <w:sz w:val="24"/>
                <w:szCs w:val="24"/>
              </w:rPr>
            </w:pPr>
            <w:r w:rsidRPr="00030BCC">
              <w:rPr>
                <w:color w:val="000000"/>
                <w:sz w:val="24"/>
                <w:szCs w:val="24"/>
              </w:rPr>
              <w:t>10.1</w:t>
            </w:r>
          </w:p>
        </w:tc>
        <w:tc>
          <w:tcPr>
            <w:tcW w:w="3235" w:type="dxa"/>
            <w:vAlign w:val="center"/>
          </w:tcPr>
          <w:p w14:paraId="1CBDF4F4" w14:textId="77777777" w:rsidR="00C83C21" w:rsidRPr="00030BCC" w:rsidRDefault="00C83C21" w:rsidP="00C4722C">
            <w:pPr>
              <w:rPr>
                <w:color w:val="000000"/>
                <w:sz w:val="24"/>
                <w:szCs w:val="24"/>
              </w:rPr>
            </w:pPr>
            <w:r w:rsidRPr="00030BCC">
              <w:rPr>
                <w:color w:val="000000"/>
                <w:sz w:val="24"/>
                <w:szCs w:val="24"/>
              </w:rPr>
              <w:t>Thêm mới nhóm quyền</w:t>
            </w:r>
          </w:p>
        </w:tc>
        <w:tc>
          <w:tcPr>
            <w:tcW w:w="5270" w:type="dxa"/>
            <w:vAlign w:val="center"/>
          </w:tcPr>
          <w:p w14:paraId="3E6AE7AB" w14:textId="77777777" w:rsidR="00C83C21" w:rsidRPr="00030BCC" w:rsidRDefault="00C83C21" w:rsidP="00C4722C">
            <w:pPr>
              <w:jc w:val="both"/>
              <w:rPr>
                <w:sz w:val="24"/>
                <w:szCs w:val="24"/>
              </w:rPr>
            </w:pPr>
            <w:r w:rsidRPr="00030BCC">
              <w:rPr>
                <w:sz w:val="24"/>
                <w:szCs w:val="24"/>
              </w:rPr>
              <w:t>Cho phép tác nhân thêm mới thông tin nhóm quyền, các thông tin thêm mới bao gồm một số thông tin chính: mã nhóm quyền, tên nhóm quyền, phân quyền sử dụng chức năng cho nhóm quyền (phân quyền hiển thị menu chức năng, phân quyền tạo mới/sửa/xóa/import dữ liệu tính lương, phân quyền tạo mới/sửa/xóa thành phần tính lương,...), gán user vào nhóm quyền,...</w:t>
            </w:r>
          </w:p>
        </w:tc>
      </w:tr>
      <w:tr w:rsidR="00C83C21" w:rsidRPr="00030BCC" w14:paraId="1993364A" w14:textId="77777777" w:rsidTr="00C83C21">
        <w:trPr>
          <w:trHeight w:val="341"/>
        </w:trPr>
        <w:tc>
          <w:tcPr>
            <w:tcW w:w="988" w:type="dxa"/>
            <w:vAlign w:val="center"/>
          </w:tcPr>
          <w:p w14:paraId="53FAD520" w14:textId="77777777" w:rsidR="00C83C21" w:rsidRPr="00030BCC" w:rsidRDefault="00C83C21" w:rsidP="00C4722C">
            <w:pPr>
              <w:jc w:val="center"/>
              <w:rPr>
                <w:color w:val="000000"/>
                <w:sz w:val="24"/>
                <w:szCs w:val="24"/>
              </w:rPr>
            </w:pPr>
            <w:r w:rsidRPr="00030BCC">
              <w:rPr>
                <w:color w:val="000000"/>
                <w:sz w:val="24"/>
                <w:szCs w:val="24"/>
              </w:rPr>
              <w:t>10.2</w:t>
            </w:r>
          </w:p>
        </w:tc>
        <w:tc>
          <w:tcPr>
            <w:tcW w:w="3235" w:type="dxa"/>
            <w:vAlign w:val="center"/>
          </w:tcPr>
          <w:p w14:paraId="58CF0F14" w14:textId="77777777" w:rsidR="00C83C21" w:rsidRPr="00030BCC" w:rsidRDefault="00C83C21" w:rsidP="00C4722C">
            <w:pPr>
              <w:rPr>
                <w:color w:val="000000"/>
                <w:sz w:val="24"/>
                <w:szCs w:val="24"/>
              </w:rPr>
            </w:pPr>
            <w:r w:rsidRPr="00030BCC">
              <w:rPr>
                <w:color w:val="000000"/>
                <w:sz w:val="24"/>
                <w:szCs w:val="24"/>
              </w:rPr>
              <w:t>Sửa nhóm quyền</w:t>
            </w:r>
          </w:p>
        </w:tc>
        <w:tc>
          <w:tcPr>
            <w:tcW w:w="5270" w:type="dxa"/>
            <w:vAlign w:val="center"/>
          </w:tcPr>
          <w:p w14:paraId="1A826608" w14:textId="77777777" w:rsidR="00C83C21" w:rsidRPr="00030BCC" w:rsidRDefault="00C83C21" w:rsidP="00C4722C">
            <w:pPr>
              <w:jc w:val="both"/>
              <w:rPr>
                <w:sz w:val="24"/>
                <w:szCs w:val="24"/>
              </w:rPr>
            </w:pPr>
            <w:r w:rsidRPr="00030BCC">
              <w:rPr>
                <w:sz w:val="24"/>
                <w:szCs w:val="24"/>
              </w:rPr>
              <w:t>Cho phép tác nhân sửa thông tin nhóm quyền, các thông tin sửa bao gồm một số thông tin chính: mã nhóm quyền, tên nhóm quyền, phân quyền sử dụng chức năng cho nhóm quyền (phân quyền hiển thị menu chức năng, phân quyền tạo mới/sửa/xóa/import dữ liệu tính lương, phân quyền tạo mới/sửa/xóa thành phần tính lương,...), gán user vào nhóm quyền,...</w:t>
            </w:r>
          </w:p>
        </w:tc>
      </w:tr>
      <w:tr w:rsidR="00C83C21" w:rsidRPr="00030BCC" w14:paraId="5068E25A" w14:textId="77777777" w:rsidTr="00C83C21">
        <w:trPr>
          <w:trHeight w:val="341"/>
        </w:trPr>
        <w:tc>
          <w:tcPr>
            <w:tcW w:w="988" w:type="dxa"/>
            <w:vAlign w:val="center"/>
          </w:tcPr>
          <w:p w14:paraId="3F96636A" w14:textId="77777777" w:rsidR="00C83C21" w:rsidRPr="00030BCC" w:rsidRDefault="00C83C21" w:rsidP="00C4722C">
            <w:pPr>
              <w:jc w:val="center"/>
              <w:rPr>
                <w:color w:val="000000"/>
                <w:sz w:val="24"/>
                <w:szCs w:val="24"/>
              </w:rPr>
            </w:pPr>
            <w:r w:rsidRPr="00030BCC">
              <w:rPr>
                <w:color w:val="000000"/>
                <w:sz w:val="24"/>
                <w:szCs w:val="24"/>
              </w:rPr>
              <w:t>10.3</w:t>
            </w:r>
          </w:p>
        </w:tc>
        <w:tc>
          <w:tcPr>
            <w:tcW w:w="3235" w:type="dxa"/>
            <w:vAlign w:val="center"/>
          </w:tcPr>
          <w:p w14:paraId="0770ABA2" w14:textId="77777777" w:rsidR="00C83C21" w:rsidRPr="00030BCC" w:rsidRDefault="00C83C21" w:rsidP="00C4722C">
            <w:pPr>
              <w:rPr>
                <w:color w:val="000000"/>
                <w:sz w:val="24"/>
                <w:szCs w:val="24"/>
              </w:rPr>
            </w:pPr>
            <w:r w:rsidRPr="00030BCC">
              <w:rPr>
                <w:color w:val="000000"/>
                <w:sz w:val="24"/>
                <w:szCs w:val="24"/>
              </w:rPr>
              <w:t>Xóa nhóm quyền</w:t>
            </w:r>
          </w:p>
        </w:tc>
        <w:tc>
          <w:tcPr>
            <w:tcW w:w="5270" w:type="dxa"/>
            <w:vAlign w:val="center"/>
          </w:tcPr>
          <w:p w14:paraId="08751C54" w14:textId="77777777" w:rsidR="00C83C21" w:rsidRPr="00030BCC" w:rsidRDefault="00C83C21" w:rsidP="00C4722C">
            <w:pPr>
              <w:jc w:val="both"/>
              <w:rPr>
                <w:sz w:val="24"/>
                <w:szCs w:val="24"/>
              </w:rPr>
            </w:pPr>
            <w:r w:rsidRPr="00030BCC">
              <w:rPr>
                <w:sz w:val="24"/>
                <w:szCs w:val="24"/>
              </w:rPr>
              <w:t>Cho phép tác nhân xóa nhóm quyền</w:t>
            </w:r>
          </w:p>
        </w:tc>
      </w:tr>
      <w:tr w:rsidR="00C83C21" w:rsidRPr="00030BCC" w14:paraId="3A4985B5" w14:textId="77777777" w:rsidTr="00C83C21">
        <w:trPr>
          <w:trHeight w:val="341"/>
        </w:trPr>
        <w:tc>
          <w:tcPr>
            <w:tcW w:w="988" w:type="dxa"/>
            <w:vAlign w:val="center"/>
          </w:tcPr>
          <w:p w14:paraId="62C06F09" w14:textId="77777777" w:rsidR="00C83C21" w:rsidRPr="00030BCC" w:rsidRDefault="00C83C21" w:rsidP="00C4722C">
            <w:pPr>
              <w:jc w:val="center"/>
              <w:rPr>
                <w:color w:val="000000"/>
                <w:sz w:val="24"/>
                <w:szCs w:val="24"/>
              </w:rPr>
            </w:pPr>
            <w:r w:rsidRPr="00030BCC">
              <w:rPr>
                <w:color w:val="000000"/>
                <w:sz w:val="24"/>
                <w:szCs w:val="24"/>
              </w:rPr>
              <w:t>10.4</w:t>
            </w:r>
          </w:p>
        </w:tc>
        <w:tc>
          <w:tcPr>
            <w:tcW w:w="3235" w:type="dxa"/>
            <w:vAlign w:val="center"/>
          </w:tcPr>
          <w:p w14:paraId="0B708C08" w14:textId="77777777" w:rsidR="00C83C21" w:rsidRPr="00030BCC" w:rsidRDefault="00C83C21" w:rsidP="00C4722C">
            <w:pPr>
              <w:rPr>
                <w:color w:val="000000"/>
                <w:sz w:val="24"/>
                <w:szCs w:val="24"/>
              </w:rPr>
            </w:pPr>
            <w:r w:rsidRPr="00030BCC">
              <w:rPr>
                <w:color w:val="000000"/>
                <w:sz w:val="24"/>
                <w:szCs w:val="24"/>
              </w:rPr>
              <w:t>Xem danh sách nhóm quyền</w:t>
            </w:r>
          </w:p>
        </w:tc>
        <w:tc>
          <w:tcPr>
            <w:tcW w:w="5270" w:type="dxa"/>
            <w:vAlign w:val="center"/>
          </w:tcPr>
          <w:p w14:paraId="77B8C7A0" w14:textId="77777777" w:rsidR="00C83C21" w:rsidRPr="00030BCC" w:rsidRDefault="00C83C21" w:rsidP="00C4722C">
            <w:pPr>
              <w:jc w:val="both"/>
              <w:rPr>
                <w:sz w:val="24"/>
                <w:szCs w:val="24"/>
              </w:rPr>
            </w:pPr>
            <w:r w:rsidRPr="00030BCC">
              <w:rPr>
                <w:sz w:val="24"/>
                <w:szCs w:val="24"/>
              </w:rPr>
              <w:t>Cho phép tác nhân xem danh sách nhóm quyền</w:t>
            </w:r>
          </w:p>
        </w:tc>
      </w:tr>
      <w:tr w:rsidR="00C83C21" w:rsidRPr="00030BCC" w14:paraId="1A8F57CF" w14:textId="77777777" w:rsidTr="00C83C21">
        <w:trPr>
          <w:trHeight w:val="341"/>
        </w:trPr>
        <w:tc>
          <w:tcPr>
            <w:tcW w:w="988" w:type="dxa"/>
            <w:vAlign w:val="center"/>
          </w:tcPr>
          <w:p w14:paraId="319B5289" w14:textId="77777777" w:rsidR="00C83C21" w:rsidRPr="00030BCC" w:rsidRDefault="00C83C21" w:rsidP="00C4722C">
            <w:pPr>
              <w:jc w:val="center"/>
              <w:rPr>
                <w:color w:val="000000"/>
                <w:sz w:val="24"/>
                <w:szCs w:val="24"/>
              </w:rPr>
            </w:pPr>
            <w:r w:rsidRPr="00030BCC">
              <w:rPr>
                <w:color w:val="000000"/>
                <w:sz w:val="24"/>
                <w:szCs w:val="24"/>
              </w:rPr>
              <w:t>10.5</w:t>
            </w:r>
          </w:p>
        </w:tc>
        <w:tc>
          <w:tcPr>
            <w:tcW w:w="3235" w:type="dxa"/>
            <w:vAlign w:val="center"/>
          </w:tcPr>
          <w:p w14:paraId="2EBA2D2F" w14:textId="77777777" w:rsidR="00C83C21" w:rsidRPr="00030BCC" w:rsidRDefault="00C83C21" w:rsidP="00C4722C">
            <w:pPr>
              <w:rPr>
                <w:color w:val="000000"/>
                <w:sz w:val="24"/>
                <w:szCs w:val="24"/>
              </w:rPr>
            </w:pPr>
            <w:r w:rsidRPr="00030BCC">
              <w:rPr>
                <w:color w:val="000000"/>
                <w:sz w:val="24"/>
                <w:szCs w:val="24"/>
              </w:rPr>
              <w:t>Tìm kiếm nhóm quyền</w:t>
            </w:r>
          </w:p>
        </w:tc>
        <w:tc>
          <w:tcPr>
            <w:tcW w:w="5270" w:type="dxa"/>
            <w:vAlign w:val="center"/>
          </w:tcPr>
          <w:p w14:paraId="37642EA1" w14:textId="77777777" w:rsidR="00C83C21" w:rsidRPr="00030BCC" w:rsidRDefault="00C83C21" w:rsidP="00C4722C">
            <w:pPr>
              <w:jc w:val="both"/>
              <w:rPr>
                <w:sz w:val="24"/>
                <w:szCs w:val="24"/>
              </w:rPr>
            </w:pPr>
            <w:r w:rsidRPr="00030BCC">
              <w:rPr>
                <w:sz w:val="24"/>
                <w:szCs w:val="24"/>
              </w:rPr>
              <w:t>Cho phép tác nhân tìm kiếm nhóm quyền theo các tiêu chí chính như sau: mã nhóm quyền, tên nhóm quyền,…</w:t>
            </w:r>
          </w:p>
        </w:tc>
      </w:tr>
      <w:tr w:rsidR="00C83C21" w:rsidRPr="00030BCC" w14:paraId="5E3A8F06" w14:textId="77777777" w:rsidTr="00C83C21">
        <w:trPr>
          <w:trHeight w:val="341"/>
        </w:trPr>
        <w:tc>
          <w:tcPr>
            <w:tcW w:w="988" w:type="dxa"/>
            <w:vAlign w:val="center"/>
          </w:tcPr>
          <w:p w14:paraId="08286177" w14:textId="77777777" w:rsidR="00C83C21" w:rsidRPr="00030BCC" w:rsidRDefault="00C83C21" w:rsidP="00C4722C">
            <w:pPr>
              <w:jc w:val="center"/>
              <w:rPr>
                <w:color w:val="000000"/>
                <w:sz w:val="24"/>
                <w:szCs w:val="24"/>
              </w:rPr>
            </w:pPr>
            <w:r w:rsidRPr="00030BCC">
              <w:rPr>
                <w:b/>
                <w:color w:val="000000"/>
                <w:sz w:val="24"/>
                <w:szCs w:val="24"/>
              </w:rPr>
              <w:t>11</w:t>
            </w:r>
          </w:p>
        </w:tc>
        <w:tc>
          <w:tcPr>
            <w:tcW w:w="3235" w:type="dxa"/>
            <w:vAlign w:val="center"/>
          </w:tcPr>
          <w:p w14:paraId="102FCDBA" w14:textId="77777777" w:rsidR="00C83C21" w:rsidRPr="00030BCC" w:rsidRDefault="00C83C21" w:rsidP="00C4722C">
            <w:pPr>
              <w:rPr>
                <w:color w:val="000000"/>
                <w:sz w:val="24"/>
                <w:szCs w:val="24"/>
              </w:rPr>
            </w:pPr>
            <w:r w:rsidRPr="00030BCC">
              <w:rPr>
                <w:b/>
                <w:color w:val="000000"/>
                <w:sz w:val="24"/>
                <w:szCs w:val="24"/>
              </w:rPr>
              <w:t>BÁO CÁO</w:t>
            </w:r>
          </w:p>
        </w:tc>
        <w:tc>
          <w:tcPr>
            <w:tcW w:w="5270" w:type="dxa"/>
            <w:vAlign w:val="center"/>
          </w:tcPr>
          <w:p w14:paraId="14F41497" w14:textId="77777777" w:rsidR="00C83C21" w:rsidRPr="00030BCC" w:rsidRDefault="00C83C21" w:rsidP="00C4722C">
            <w:pPr>
              <w:jc w:val="both"/>
              <w:rPr>
                <w:sz w:val="24"/>
                <w:szCs w:val="24"/>
              </w:rPr>
            </w:pPr>
            <w:r w:rsidRPr="00030BCC">
              <w:rPr>
                <w:sz w:val="24"/>
                <w:szCs w:val="24"/>
              </w:rPr>
              <w:t>Quản lý báo cáo</w:t>
            </w:r>
          </w:p>
        </w:tc>
      </w:tr>
      <w:tr w:rsidR="00C83C21" w:rsidRPr="00030BCC" w14:paraId="7CE924E2" w14:textId="77777777" w:rsidTr="00C83C21">
        <w:trPr>
          <w:trHeight w:val="341"/>
        </w:trPr>
        <w:tc>
          <w:tcPr>
            <w:tcW w:w="988" w:type="dxa"/>
            <w:vAlign w:val="center"/>
          </w:tcPr>
          <w:p w14:paraId="078DC06F" w14:textId="77777777" w:rsidR="00C83C21" w:rsidRPr="00030BCC" w:rsidRDefault="00C83C21" w:rsidP="00C4722C">
            <w:pPr>
              <w:jc w:val="center"/>
              <w:rPr>
                <w:color w:val="000000"/>
                <w:sz w:val="24"/>
                <w:szCs w:val="24"/>
              </w:rPr>
            </w:pPr>
            <w:r w:rsidRPr="00030BCC">
              <w:rPr>
                <w:b/>
                <w:color w:val="000000"/>
                <w:sz w:val="24"/>
                <w:szCs w:val="24"/>
              </w:rPr>
              <w:t>11.1</w:t>
            </w:r>
          </w:p>
        </w:tc>
        <w:tc>
          <w:tcPr>
            <w:tcW w:w="3235" w:type="dxa"/>
            <w:vAlign w:val="center"/>
          </w:tcPr>
          <w:p w14:paraId="641C2156" w14:textId="77777777" w:rsidR="00C83C21" w:rsidRPr="00030BCC" w:rsidRDefault="00C83C21" w:rsidP="00C4722C">
            <w:pPr>
              <w:rPr>
                <w:color w:val="000000"/>
                <w:sz w:val="24"/>
                <w:szCs w:val="24"/>
              </w:rPr>
            </w:pPr>
            <w:r w:rsidRPr="00030BCC">
              <w:rPr>
                <w:b/>
                <w:color w:val="000000"/>
                <w:sz w:val="24"/>
                <w:szCs w:val="24"/>
              </w:rPr>
              <w:t>Báo cáo tổng lương thu nhập theo chức danh</w:t>
            </w:r>
          </w:p>
        </w:tc>
        <w:tc>
          <w:tcPr>
            <w:tcW w:w="5270" w:type="dxa"/>
            <w:vAlign w:val="center"/>
          </w:tcPr>
          <w:p w14:paraId="2637D73B" w14:textId="77777777" w:rsidR="00C83C21" w:rsidRPr="00030BCC" w:rsidRDefault="00C83C21" w:rsidP="00C4722C">
            <w:pPr>
              <w:jc w:val="both"/>
              <w:rPr>
                <w:sz w:val="24"/>
                <w:szCs w:val="24"/>
              </w:rPr>
            </w:pPr>
            <w:r w:rsidRPr="00030BCC">
              <w:rPr>
                <w:sz w:val="24"/>
                <w:szCs w:val="24"/>
              </w:rPr>
              <w:t>Báo cáo tổng lương thu nhập theo chức danh</w:t>
            </w:r>
          </w:p>
        </w:tc>
      </w:tr>
      <w:tr w:rsidR="00C83C21" w:rsidRPr="00030BCC" w14:paraId="030231A6" w14:textId="77777777" w:rsidTr="00C83C21">
        <w:trPr>
          <w:trHeight w:val="341"/>
        </w:trPr>
        <w:tc>
          <w:tcPr>
            <w:tcW w:w="988" w:type="dxa"/>
            <w:vAlign w:val="center"/>
          </w:tcPr>
          <w:p w14:paraId="1738EF62" w14:textId="77777777" w:rsidR="00C83C21" w:rsidRPr="00030BCC" w:rsidRDefault="00C83C21" w:rsidP="00C4722C">
            <w:pPr>
              <w:jc w:val="center"/>
              <w:rPr>
                <w:color w:val="000000"/>
                <w:sz w:val="24"/>
                <w:szCs w:val="24"/>
              </w:rPr>
            </w:pPr>
            <w:r w:rsidRPr="00030BCC">
              <w:rPr>
                <w:color w:val="000000"/>
                <w:sz w:val="24"/>
                <w:szCs w:val="24"/>
              </w:rPr>
              <w:t>11.1.1</w:t>
            </w:r>
          </w:p>
        </w:tc>
        <w:tc>
          <w:tcPr>
            <w:tcW w:w="3235" w:type="dxa"/>
            <w:vAlign w:val="center"/>
          </w:tcPr>
          <w:p w14:paraId="7E44510C" w14:textId="77777777" w:rsidR="00C83C21" w:rsidRPr="00030BCC" w:rsidRDefault="00C83C21" w:rsidP="00C4722C">
            <w:pPr>
              <w:rPr>
                <w:color w:val="000000"/>
                <w:sz w:val="24"/>
                <w:szCs w:val="24"/>
              </w:rPr>
            </w:pPr>
            <w:r w:rsidRPr="00030BCC">
              <w:rPr>
                <w:color w:val="000000"/>
                <w:sz w:val="24"/>
                <w:szCs w:val="24"/>
              </w:rPr>
              <w:t xml:space="preserve">Tra cứu/xem dữ liệu báo cáo </w:t>
            </w:r>
          </w:p>
        </w:tc>
        <w:tc>
          <w:tcPr>
            <w:tcW w:w="5270" w:type="dxa"/>
            <w:vAlign w:val="center"/>
          </w:tcPr>
          <w:p w14:paraId="1DE64062" w14:textId="77777777" w:rsidR="00C83C21" w:rsidRPr="00030BCC" w:rsidRDefault="00C83C21" w:rsidP="00C4722C">
            <w:pPr>
              <w:jc w:val="both"/>
              <w:rPr>
                <w:sz w:val="24"/>
                <w:szCs w:val="24"/>
              </w:rPr>
            </w:pPr>
            <w:r w:rsidRPr="00030BCC">
              <w:rPr>
                <w:sz w:val="24"/>
                <w:szCs w:val="24"/>
              </w:rPr>
              <w:t>Cho phép tác nhân tra cứu và xem dữ liệu báo cáo theo các tiêu chí chính như: đơn vị, chức danh, thời gian, …</w:t>
            </w:r>
          </w:p>
        </w:tc>
      </w:tr>
      <w:tr w:rsidR="00C83C21" w:rsidRPr="00030BCC" w14:paraId="50A4DC45" w14:textId="77777777" w:rsidTr="00C83C21">
        <w:trPr>
          <w:trHeight w:val="341"/>
        </w:trPr>
        <w:tc>
          <w:tcPr>
            <w:tcW w:w="988" w:type="dxa"/>
            <w:vAlign w:val="center"/>
          </w:tcPr>
          <w:p w14:paraId="06376C40" w14:textId="77777777" w:rsidR="00C83C21" w:rsidRPr="00030BCC" w:rsidRDefault="00C83C21" w:rsidP="00C4722C">
            <w:pPr>
              <w:jc w:val="center"/>
              <w:rPr>
                <w:color w:val="000000"/>
                <w:sz w:val="24"/>
                <w:szCs w:val="24"/>
              </w:rPr>
            </w:pPr>
            <w:r w:rsidRPr="00030BCC">
              <w:rPr>
                <w:color w:val="000000"/>
                <w:sz w:val="24"/>
                <w:szCs w:val="24"/>
              </w:rPr>
              <w:t>11.1.2</w:t>
            </w:r>
          </w:p>
        </w:tc>
        <w:tc>
          <w:tcPr>
            <w:tcW w:w="3235" w:type="dxa"/>
            <w:vAlign w:val="center"/>
          </w:tcPr>
          <w:p w14:paraId="1740768C" w14:textId="77777777" w:rsidR="00C83C21" w:rsidRPr="00030BCC" w:rsidRDefault="00C83C21" w:rsidP="00C4722C">
            <w:pPr>
              <w:rPr>
                <w:color w:val="000000"/>
                <w:sz w:val="24"/>
                <w:szCs w:val="24"/>
              </w:rPr>
            </w:pPr>
            <w:r w:rsidRPr="00030BCC">
              <w:rPr>
                <w:color w:val="000000"/>
                <w:sz w:val="24"/>
                <w:szCs w:val="24"/>
              </w:rPr>
              <w:t>Xuất dữ liệu báo cáo</w:t>
            </w:r>
          </w:p>
        </w:tc>
        <w:tc>
          <w:tcPr>
            <w:tcW w:w="5270" w:type="dxa"/>
            <w:vAlign w:val="center"/>
          </w:tcPr>
          <w:p w14:paraId="1F10922C" w14:textId="77777777" w:rsidR="00C83C21" w:rsidRPr="00030BCC" w:rsidRDefault="00C83C21" w:rsidP="00C4722C">
            <w:pPr>
              <w:jc w:val="both"/>
              <w:rPr>
                <w:sz w:val="24"/>
                <w:szCs w:val="24"/>
              </w:rPr>
            </w:pPr>
            <w:r w:rsidRPr="00030BCC">
              <w:rPr>
                <w:sz w:val="24"/>
                <w:szCs w:val="24"/>
              </w:rPr>
              <w:t xml:space="preserve">Cho phép tác nhân xuất dữ liệu báo cáo ra file excel, môt số thông tin chính cần hiển thị bao gồm: STT, chức danh, tổng thu nhập theo các tháng,... </w:t>
            </w:r>
          </w:p>
        </w:tc>
      </w:tr>
      <w:tr w:rsidR="00C83C21" w:rsidRPr="00030BCC" w14:paraId="78B5FAD6" w14:textId="77777777" w:rsidTr="00C83C21">
        <w:trPr>
          <w:trHeight w:val="341"/>
        </w:trPr>
        <w:tc>
          <w:tcPr>
            <w:tcW w:w="988" w:type="dxa"/>
            <w:vAlign w:val="center"/>
          </w:tcPr>
          <w:p w14:paraId="5FA318DC" w14:textId="77777777" w:rsidR="00C83C21" w:rsidRPr="00030BCC" w:rsidRDefault="00C83C21" w:rsidP="00C4722C">
            <w:pPr>
              <w:jc w:val="center"/>
              <w:rPr>
                <w:color w:val="000000"/>
                <w:sz w:val="24"/>
                <w:szCs w:val="24"/>
              </w:rPr>
            </w:pPr>
            <w:r w:rsidRPr="00030BCC">
              <w:rPr>
                <w:b/>
                <w:color w:val="000000"/>
                <w:sz w:val="24"/>
                <w:szCs w:val="24"/>
              </w:rPr>
              <w:t>11.2</w:t>
            </w:r>
          </w:p>
        </w:tc>
        <w:tc>
          <w:tcPr>
            <w:tcW w:w="3235" w:type="dxa"/>
            <w:vAlign w:val="center"/>
          </w:tcPr>
          <w:p w14:paraId="0EFD88F1" w14:textId="77777777" w:rsidR="00C83C21" w:rsidRPr="00030BCC" w:rsidRDefault="00C83C21" w:rsidP="00C4722C">
            <w:pPr>
              <w:rPr>
                <w:color w:val="000000"/>
                <w:sz w:val="24"/>
                <w:szCs w:val="24"/>
              </w:rPr>
            </w:pPr>
            <w:r w:rsidRPr="00030BCC">
              <w:rPr>
                <w:b/>
                <w:color w:val="000000"/>
                <w:sz w:val="24"/>
                <w:szCs w:val="24"/>
              </w:rPr>
              <w:t>Báo cáo thu nhập bình quân theo khung bậc</w:t>
            </w:r>
          </w:p>
        </w:tc>
        <w:tc>
          <w:tcPr>
            <w:tcW w:w="5270" w:type="dxa"/>
            <w:vAlign w:val="center"/>
          </w:tcPr>
          <w:p w14:paraId="2F7B30F0" w14:textId="77777777" w:rsidR="00C83C21" w:rsidRPr="00030BCC" w:rsidRDefault="00C83C21" w:rsidP="00C4722C">
            <w:pPr>
              <w:jc w:val="both"/>
              <w:rPr>
                <w:sz w:val="24"/>
                <w:szCs w:val="24"/>
              </w:rPr>
            </w:pPr>
            <w:r w:rsidRPr="00030BCC">
              <w:rPr>
                <w:sz w:val="24"/>
                <w:szCs w:val="24"/>
              </w:rPr>
              <w:t>Báo cáo thu nhập bình quân theo khung bậc</w:t>
            </w:r>
          </w:p>
        </w:tc>
      </w:tr>
      <w:tr w:rsidR="00C83C21" w:rsidRPr="00030BCC" w14:paraId="37E53952" w14:textId="77777777" w:rsidTr="00C83C21">
        <w:trPr>
          <w:trHeight w:val="341"/>
        </w:trPr>
        <w:tc>
          <w:tcPr>
            <w:tcW w:w="988" w:type="dxa"/>
            <w:vAlign w:val="center"/>
          </w:tcPr>
          <w:p w14:paraId="7864D28F" w14:textId="77777777" w:rsidR="00C83C21" w:rsidRPr="00030BCC" w:rsidRDefault="00C83C21" w:rsidP="00C4722C">
            <w:pPr>
              <w:jc w:val="center"/>
              <w:rPr>
                <w:color w:val="000000"/>
                <w:sz w:val="24"/>
                <w:szCs w:val="24"/>
              </w:rPr>
            </w:pPr>
            <w:r w:rsidRPr="00030BCC">
              <w:rPr>
                <w:color w:val="000000"/>
                <w:sz w:val="24"/>
                <w:szCs w:val="24"/>
              </w:rPr>
              <w:t>11.2.1</w:t>
            </w:r>
          </w:p>
        </w:tc>
        <w:tc>
          <w:tcPr>
            <w:tcW w:w="3235" w:type="dxa"/>
            <w:vAlign w:val="center"/>
          </w:tcPr>
          <w:p w14:paraId="4EEEAAAA" w14:textId="77777777" w:rsidR="00C83C21" w:rsidRPr="00030BCC" w:rsidRDefault="00C83C21" w:rsidP="00C4722C">
            <w:pPr>
              <w:rPr>
                <w:color w:val="000000"/>
                <w:sz w:val="24"/>
                <w:szCs w:val="24"/>
              </w:rPr>
            </w:pPr>
            <w:r w:rsidRPr="00030BCC">
              <w:rPr>
                <w:color w:val="000000"/>
                <w:sz w:val="24"/>
                <w:szCs w:val="24"/>
              </w:rPr>
              <w:t xml:space="preserve">Tra cứu/xem dữ liệu báo cáo </w:t>
            </w:r>
          </w:p>
        </w:tc>
        <w:tc>
          <w:tcPr>
            <w:tcW w:w="5270" w:type="dxa"/>
            <w:vAlign w:val="center"/>
          </w:tcPr>
          <w:p w14:paraId="35161932" w14:textId="77777777" w:rsidR="00C83C21" w:rsidRPr="00030BCC" w:rsidRDefault="00C83C21" w:rsidP="00C4722C">
            <w:pPr>
              <w:jc w:val="both"/>
              <w:rPr>
                <w:sz w:val="24"/>
                <w:szCs w:val="24"/>
              </w:rPr>
            </w:pPr>
            <w:r w:rsidRPr="00030BCC">
              <w:rPr>
                <w:sz w:val="24"/>
                <w:szCs w:val="24"/>
              </w:rPr>
              <w:t>Cho phép tác nhân tra cứu và xem dữ liệu báo cáo theo các tiêu chí chính như: đơn vị, khung lương, thời gian, …</w:t>
            </w:r>
          </w:p>
        </w:tc>
      </w:tr>
      <w:tr w:rsidR="00C83C21" w:rsidRPr="00030BCC" w14:paraId="27DBAF9C" w14:textId="77777777" w:rsidTr="00C83C21">
        <w:trPr>
          <w:trHeight w:val="341"/>
        </w:trPr>
        <w:tc>
          <w:tcPr>
            <w:tcW w:w="988" w:type="dxa"/>
            <w:vAlign w:val="center"/>
          </w:tcPr>
          <w:p w14:paraId="6FD4E151" w14:textId="77777777" w:rsidR="00C83C21" w:rsidRPr="00030BCC" w:rsidRDefault="00C83C21" w:rsidP="00C4722C">
            <w:pPr>
              <w:jc w:val="center"/>
              <w:rPr>
                <w:color w:val="000000"/>
                <w:sz w:val="24"/>
                <w:szCs w:val="24"/>
              </w:rPr>
            </w:pPr>
            <w:r w:rsidRPr="00030BCC">
              <w:rPr>
                <w:color w:val="000000"/>
                <w:sz w:val="24"/>
                <w:szCs w:val="24"/>
              </w:rPr>
              <w:t>11.1.2</w:t>
            </w:r>
          </w:p>
        </w:tc>
        <w:tc>
          <w:tcPr>
            <w:tcW w:w="3235" w:type="dxa"/>
            <w:vAlign w:val="center"/>
          </w:tcPr>
          <w:p w14:paraId="54D4DB28" w14:textId="77777777" w:rsidR="00C83C21" w:rsidRPr="00030BCC" w:rsidRDefault="00C83C21" w:rsidP="00C4722C">
            <w:pPr>
              <w:rPr>
                <w:color w:val="000000"/>
                <w:sz w:val="24"/>
                <w:szCs w:val="24"/>
              </w:rPr>
            </w:pPr>
            <w:r w:rsidRPr="00030BCC">
              <w:rPr>
                <w:color w:val="000000"/>
                <w:sz w:val="24"/>
                <w:szCs w:val="24"/>
              </w:rPr>
              <w:t>Xuất dữ liệu báo cáo</w:t>
            </w:r>
          </w:p>
        </w:tc>
        <w:tc>
          <w:tcPr>
            <w:tcW w:w="5270" w:type="dxa"/>
            <w:vAlign w:val="center"/>
          </w:tcPr>
          <w:p w14:paraId="04E87BC1" w14:textId="77777777" w:rsidR="00C83C21" w:rsidRPr="00030BCC" w:rsidRDefault="00C83C21" w:rsidP="00C4722C">
            <w:pPr>
              <w:jc w:val="both"/>
              <w:rPr>
                <w:sz w:val="24"/>
                <w:szCs w:val="24"/>
              </w:rPr>
            </w:pPr>
            <w:r w:rsidRPr="00030BCC">
              <w:rPr>
                <w:sz w:val="24"/>
                <w:szCs w:val="24"/>
              </w:rPr>
              <w:t xml:space="preserve">Cho phép tác nhân xuất dữ liệu báo cáo ra file excel, môt số thông tin chính cần hiển thị bao gồm: STT, khung lương, tổng thu nhập theo khung bậc của các tháng,... </w:t>
            </w:r>
          </w:p>
        </w:tc>
      </w:tr>
      <w:tr w:rsidR="00C83C21" w:rsidRPr="00030BCC" w14:paraId="49D77760" w14:textId="77777777" w:rsidTr="00C83C21">
        <w:trPr>
          <w:trHeight w:val="341"/>
        </w:trPr>
        <w:tc>
          <w:tcPr>
            <w:tcW w:w="988" w:type="dxa"/>
            <w:vAlign w:val="center"/>
          </w:tcPr>
          <w:p w14:paraId="31ECC0A0" w14:textId="77777777" w:rsidR="00C83C21" w:rsidRPr="00030BCC" w:rsidRDefault="00C83C21" w:rsidP="00C4722C">
            <w:pPr>
              <w:jc w:val="center"/>
              <w:rPr>
                <w:color w:val="000000"/>
                <w:sz w:val="24"/>
                <w:szCs w:val="24"/>
              </w:rPr>
            </w:pPr>
            <w:r w:rsidRPr="00030BCC">
              <w:rPr>
                <w:b/>
                <w:color w:val="000000"/>
                <w:sz w:val="24"/>
                <w:szCs w:val="24"/>
              </w:rPr>
              <w:t>11.3</w:t>
            </w:r>
          </w:p>
        </w:tc>
        <w:tc>
          <w:tcPr>
            <w:tcW w:w="3235" w:type="dxa"/>
            <w:vAlign w:val="center"/>
          </w:tcPr>
          <w:p w14:paraId="62A68281" w14:textId="77777777" w:rsidR="00C83C21" w:rsidRPr="00030BCC" w:rsidRDefault="00C83C21" w:rsidP="00C4722C">
            <w:pPr>
              <w:rPr>
                <w:color w:val="000000"/>
                <w:sz w:val="24"/>
                <w:szCs w:val="24"/>
              </w:rPr>
            </w:pPr>
            <w:r w:rsidRPr="00030BCC">
              <w:rPr>
                <w:b/>
                <w:color w:val="000000"/>
                <w:sz w:val="24"/>
                <w:szCs w:val="24"/>
              </w:rPr>
              <w:t>Báo cáo thu nhập bình quân theo nhân viên</w:t>
            </w:r>
          </w:p>
        </w:tc>
        <w:tc>
          <w:tcPr>
            <w:tcW w:w="5270" w:type="dxa"/>
            <w:vAlign w:val="center"/>
          </w:tcPr>
          <w:p w14:paraId="28E97A89" w14:textId="77777777" w:rsidR="00C83C21" w:rsidRPr="00030BCC" w:rsidRDefault="00C83C21" w:rsidP="00C4722C">
            <w:pPr>
              <w:jc w:val="both"/>
              <w:rPr>
                <w:sz w:val="24"/>
                <w:szCs w:val="24"/>
              </w:rPr>
            </w:pPr>
            <w:r w:rsidRPr="00030BCC">
              <w:rPr>
                <w:sz w:val="24"/>
                <w:szCs w:val="24"/>
              </w:rPr>
              <w:t> Báo cáo thu nhập bình quân theo nhân viên</w:t>
            </w:r>
          </w:p>
        </w:tc>
      </w:tr>
      <w:tr w:rsidR="00C83C21" w:rsidRPr="00030BCC" w14:paraId="4021F387" w14:textId="77777777" w:rsidTr="00C83C21">
        <w:trPr>
          <w:trHeight w:val="341"/>
        </w:trPr>
        <w:tc>
          <w:tcPr>
            <w:tcW w:w="988" w:type="dxa"/>
            <w:vAlign w:val="center"/>
          </w:tcPr>
          <w:p w14:paraId="6A0B6F9F" w14:textId="77777777" w:rsidR="00C83C21" w:rsidRPr="00030BCC" w:rsidRDefault="00C83C21" w:rsidP="00C4722C">
            <w:pPr>
              <w:jc w:val="center"/>
              <w:rPr>
                <w:color w:val="000000"/>
                <w:sz w:val="24"/>
                <w:szCs w:val="24"/>
              </w:rPr>
            </w:pPr>
            <w:r w:rsidRPr="00030BCC">
              <w:rPr>
                <w:color w:val="000000"/>
                <w:sz w:val="24"/>
                <w:szCs w:val="24"/>
              </w:rPr>
              <w:lastRenderedPageBreak/>
              <w:t>11.3.1</w:t>
            </w:r>
          </w:p>
        </w:tc>
        <w:tc>
          <w:tcPr>
            <w:tcW w:w="3235" w:type="dxa"/>
            <w:vAlign w:val="center"/>
          </w:tcPr>
          <w:p w14:paraId="53C6071E" w14:textId="77777777" w:rsidR="00C83C21" w:rsidRPr="00030BCC" w:rsidRDefault="00C83C21" w:rsidP="00C4722C">
            <w:pPr>
              <w:rPr>
                <w:color w:val="000000"/>
                <w:sz w:val="24"/>
                <w:szCs w:val="24"/>
              </w:rPr>
            </w:pPr>
            <w:r w:rsidRPr="00030BCC">
              <w:rPr>
                <w:color w:val="000000"/>
                <w:sz w:val="24"/>
                <w:szCs w:val="24"/>
              </w:rPr>
              <w:t xml:space="preserve">Tra cứu/xem dữ liệu báo cáo </w:t>
            </w:r>
          </w:p>
        </w:tc>
        <w:tc>
          <w:tcPr>
            <w:tcW w:w="5270" w:type="dxa"/>
            <w:vAlign w:val="center"/>
          </w:tcPr>
          <w:p w14:paraId="6F0BFA5D" w14:textId="77777777" w:rsidR="00C83C21" w:rsidRPr="00030BCC" w:rsidRDefault="00C83C21" w:rsidP="00C4722C">
            <w:pPr>
              <w:jc w:val="both"/>
              <w:rPr>
                <w:sz w:val="24"/>
                <w:szCs w:val="24"/>
              </w:rPr>
            </w:pPr>
            <w:r w:rsidRPr="00030BCC">
              <w:rPr>
                <w:sz w:val="24"/>
                <w:szCs w:val="24"/>
              </w:rPr>
              <w:t>Cho phép tác nhân tra cứu và xem dữ liệu báo cáo theo các tiêu chí chính như: đơn vị, nhân viên, thời gian, …</w:t>
            </w:r>
          </w:p>
        </w:tc>
      </w:tr>
      <w:tr w:rsidR="00C83C21" w:rsidRPr="00030BCC" w14:paraId="06B41DC2" w14:textId="77777777" w:rsidTr="00C83C21">
        <w:trPr>
          <w:trHeight w:val="341"/>
        </w:trPr>
        <w:tc>
          <w:tcPr>
            <w:tcW w:w="988" w:type="dxa"/>
            <w:vAlign w:val="center"/>
          </w:tcPr>
          <w:p w14:paraId="71885895" w14:textId="77777777" w:rsidR="00C83C21" w:rsidRPr="00030BCC" w:rsidRDefault="00C83C21" w:rsidP="00C4722C">
            <w:pPr>
              <w:jc w:val="center"/>
              <w:rPr>
                <w:color w:val="000000"/>
                <w:sz w:val="24"/>
                <w:szCs w:val="24"/>
              </w:rPr>
            </w:pPr>
            <w:r w:rsidRPr="00030BCC">
              <w:rPr>
                <w:color w:val="000000"/>
                <w:sz w:val="24"/>
                <w:szCs w:val="24"/>
              </w:rPr>
              <w:t>11.3.2</w:t>
            </w:r>
          </w:p>
        </w:tc>
        <w:tc>
          <w:tcPr>
            <w:tcW w:w="3235" w:type="dxa"/>
            <w:vAlign w:val="center"/>
          </w:tcPr>
          <w:p w14:paraId="16BB4477" w14:textId="77777777" w:rsidR="00C83C21" w:rsidRPr="00030BCC" w:rsidRDefault="00C83C21" w:rsidP="00C4722C">
            <w:pPr>
              <w:rPr>
                <w:color w:val="000000"/>
                <w:sz w:val="24"/>
                <w:szCs w:val="24"/>
              </w:rPr>
            </w:pPr>
            <w:r w:rsidRPr="00030BCC">
              <w:rPr>
                <w:color w:val="000000"/>
                <w:sz w:val="24"/>
                <w:szCs w:val="24"/>
              </w:rPr>
              <w:t>Xuất dữ liệu báo cáo</w:t>
            </w:r>
          </w:p>
        </w:tc>
        <w:tc>
          <w:tcPr>
            <w:tcW w:w="5270" w:type="dxa"/>
            <w:vAlign w:val="center"/>
          </w:tcPr>
          <w:p w14:paraId="293E5848" w14:textId="77777777" w:rsidR="00C83C21" w:rsidRPr="00030BCC" w:rsidRDefault="00C83C21" w:rsidP="00C4722C">
            <w:pPr>
              <w:jc w:val="both"/>
              <w:rPr>
                <w:sz w:val="24"/>
                <w:szCs w:val="24"/>
              </w:rPr>
            </w:pPr>
            <w:r w:rsidRPr="00030BCC">
              <w:rPr>
                <w:sz w:val="24"/>
                <w:szCs w:val="24"/>
              </w:rPr>
              <w:t xml:space="preserve">Cho phép tác nhân xuất dữ liệu báo cáo ra file excel, môt số thông tin chính cần hiển thị bao gồm: STT, mã nhân viên,tên nhân viên, thu nhập bình quân,... </w:t>
            </w:r>
          </w:p>
        </w:tc>
      </w:tr>
    </w:tbl>
    <w:p w14:paraId="2A0448AB" w14:textId="71FD54B3" w:rsidR="00C83C21" w:rsidRDefault="009D0447" w:rsidP="00923420">
      <w:pPr>
        <w:spacing w:before="60" w:after="60" w:line="360" w:lineRule="atLeast"/>
        <w:rPr>
          <w:rFonts w:asciiTheme="majorHAnsi" w:hAnsiTheme="majorHAnsi" w:cstheme="majorHAnsi"/>
          <w:b/>
          <w:spacing w:val="-4"/>
        </w:rPr>
      </w:pPr>
      <w:r>
        <w:rPr>
          <w:rFonts w:asciiTheme="majorHAnsi" w:hAnsiTheme="majorHAnsi" w:cstheme="majorHAnsi"/>
          <w:b/>
          <w:spacing w:val="-4"/>
        </w:rPr>
        <w:t>III. Quản lý chấm công</w:t>
      </w:r>
    </w:p>
    <w:p w14:paraId="485DC435" w14:textId="67EE99F5" w:rsidR="00923420" w:rsidRDefault="00923420" w:rsidP="00923420">
      <w:pPr>
        <w:spacing w:before="60" w:after="60" w:line="360" w:lineRule="atLeast"/>
        <w:rPr>
          <w:rFonts w:asciiTheme="majorHAnsi" w:hAnsiTheme="majorHAnsi" w:cstheme="majorHAnsi"/>
          <w:b/>
          <w:spacing w:val="-4"/>
        </w:rPr>
      </w:pPr>
      <w:r>
        <w:rPr>
          <w:rFonts w:asciiTheme="majorHAnsi" w:hAnsiTheme="majorHAnsi" w:cstheme="majorHAnsi"/>
          <w:b/>
          <w:spacing w:val="-4"/>
        </w:rPr>
        <w:t>1. Yêu cầu chức năng</w:t>
      </w:r>
    </w:p>
    <w:tbl>
      <w:tblPr>
        <w:tblStyle w:val="TableGrid"/>
        <w:tblW w:w="9615" w:type="dxa"/>
        <w:tblLook w:val="04A0" w:firstRow="1" w:lastRow="0" w:firstColumn="1" w:lastColumn="0" w:noHBand="0" w:noVBand="1"/>
      </w:tblPr>
      <w:tblGrid>
        <w:gridCol w:w="708"/>
        <w:gridCol w:w="2257"/>
        <w:gridCol w:w="1890"/>
        <w:gridCol w:w="3775"/>
        <w:gridCol w:w="985"/>
      </w:tblGrid>
      <w:tr w:rsidR="00923420" w:rsidRPr="00A90284" w14:paraId="0BB6107A" w14:textId="77777777" w:rsidTr="00923420">
        <w:tc>
          <w:tcPr>
            <w:tcW w:w="708" w:type="dxa"/>
            <w:vAlign w:val="center"/>
          </w:tcPr>
          <w:p w14:paraId="59BCF624" w14:textId="53B98EB2" w:rsidR="00923420" w:rsidRPr="003F1097" w:rsidRDefault="00923420" w:rsidP="003F1097">
            <w:pPr>
              <w:pStyle w:val="ListParagraph"/>
              <w:ind w:left="0"/>
              <w:jc w:val="center"/>
              <w:rPr>
                <w:b/>
                <w:bCs/>
                <w:sz w:val="26"/>
                <w:szCs w:val="26"/>
                <w:lang w:val="en-US"/>
              </w:rPr>
            </w:pPr>
            <w:r w:rsidRPr="00A90284">
              <w:rPr>
                <w:b/>
                <w:bCs/>
                <w:sz w:val="26"/>
                <w:szCs w:val="26"/>
              </w:rPr>
              <w:t>S</w:t>
            </w:r>
            <w:r w:rsidR="003F1097">
              <w:rPr>
                <w:b/>
                <w:bCs/>
                <w:sz w:val="26"/>
                <w:szCs w:val="26"/>
                <w:lang w:val="en-US"/>
              </w:rPr>
              <w:t>tt</w:t>
            </w:r>
          </w:p>
        </w:tc>
        <w:tc>
          <w:tcPr>
            <w:tcW w:w="2257" w:type="dxa"/>
            <w:vAlign w:val="center"/>
          </w:tcPr>
          <w:p w14:paraId="413BA742" w14:textId="77777777" w:rsidR="00923420" w:rsidRPr="00A90284" w:rsidRDefault="00923420" w:rsidP="003F1097">
            <w:pPr>
              <w:pStyle w:val="ListParagraph"/>
              <w:ind w:left="0"/>
              <w:jc w:val="center"/>
              <w:rPr>
                <w:b/>
                <w:bCs/>
                <w:sz w:val="26"/>
                <w:szCs w:val="26"/>
              </w:rPr>
            </w:pPr>
            <w:r w:rsidRPr="00A90284">
              <w:rPr>
                <w:b/>
                <w:bCs/>
                <w:sz w:val="26"/>
                <w:szCs w:val="26"/>
              </w:rPr>
              <w:t>Tên yêu cầu</w:t>
            </w:r>
          </w:p>
        </w:tc>
        <w:tc>
          <w:tcPr>
            <w:tcW w:w="1890" w:type="dxa"/>
            <w:vAlign w:val="center"/>
          </w:tcPr>
          <w:p w14:paraId="288C6333" w14:textId="77777777" w:rsidR="00923420" w:rsidRPr="00A90284" w:rsidRDefault="00923420" w:rsidP="003F1097">
            <w:pPr>
              <w:pStyle w:val="ListParagraph"/>
              <w:ind w:left="0"/>
              <w:jc w:val="center"/>
              <w:rPr>
                <w:b/>
                <w:bCs/>
                <w:sz w:val="26"/>
                <w:szCs w:val="26"/>
              </w:rPr>
            </w:pPr>
            <w:r w:rsidRPr="00A90284">
              <w:rPr>
                <w:b/>
                <w:bCs/>
                <w:sz w:val="26"/>
                <w:szCs w:val="26"/>
              </w:rPr>
              <w:t>Người sử dụng</w:t>
            </w:r>
          </w:p>
        </w:tc>
        <w:tc>
          <w:tcPr>
            <w:tcW w:w="3775" w:type="dxa"/>
            <w:vAlign w:val="center"/>
          </w:tcPr>
          <w:p w14:paraId="2CC6554C" w14:textId="77777777" w:rsidR="00923420" w:rsidRPr="00A90284" w:rsidRDefault="00923420" w:rsidP="003F1097">
            <w:pPr>
              <w:pStyle w:val="ListParagraph"/>
              <w:ind w:left="0"/>
              <w:jc w:val="center"/>
              <w:rPr>
                <w:b/>
                <w:bCs/>
                <w:sz w:val="26"/>
                <w:szCs w:val="26"/>
              </w:rPr>
            </w:pPr>
            <w:r w:rsidRPr="00A90284">
              <w:rPr>
                <w:b/>
                <w:bCs/>
                <w:sz w:val="26"/>
                <w:szCs w:val="26"/>
              </w:rPr>
              <w:t>Mô tả</w:t>
            </w:r>
          </w:p>
        </w:tc>
        <w:tc>
          <w:tcPr>
            <w:tcW w:w="985" w:type="dxa"/>
            <w:vAlign w:val="center"/>
          </w:tcPr>
          <w:p w14:paraId="4FC3202C" w14:textId="77777777" w:rsidR="00923420" w:rsidRPr="00A90284" w:rsidRDefault="00923420" w:rsidP="003F1097">
            <w:pPr>
              <w:pStyle w:val="ListParagraph"/>
              <w:ind w:left="0"/>
              <w:jc w:val="center"/>
              <w:rPr>
                <w:b/>
                <w:bCs/>
                <w:sz w:val="26"/>
                <w:szCs w:val="26"/>
              </w:rPr>
            </w:pPr>
            <w:r w:rsidRPr="00A90284">
              <w:rPr>
                <w:b/>
                <w:bCs/>
                <w:sz w:val="26"/>
                <w:szCs w:val="26"/>
              </w:rPr>
              <w:t>Nền tảng</w:t>
            </w:r>
          </w:p>
        </w:tc>
      </w:tr>
      <w:tr w:rsidR="00923420" w:rsidRPr="00A90284" w14:paraId="7E3FB311" w14:textId="77777777" w:rsidTr="00923420">
        <w:tc>
          <w:tcPr>
            <w:tcW w:w="708" w:type="dxa"/>
            <w:vAlign w:val="center"/>
          </w:tcPr>
          <w:p w14:paraId="62A2DFA6" w14:textId="77777777" w:rsidR="00923420" w:rsidRPr="00A90284" w:rsidRDefault="00923420" w:rsidP="00923420">
            <w:pPr>
              <w:pStyle w:val="ListParagraph"/>
              <w:ind w:left="0"/>
              <w:jc w:val="center"/>
              <w:rPr>
                <w:sz w:val="26"/>
                <w:szCs w:val="26"/>
              </w:rPr>
            </w:pPr>
            <w:r w:rsidRPr="00A90284">
              <w:rPr>
                <w:sz w:val="26"/>
                <w:szCs w:val="26"/>
              </w:rPr>
              <w:t>1</w:t>
            </w:r>
          </w:p>
        </w:tc>
        <w:tc>
          <w:tcPr>
            <w:tcW w:w="2257" w:type="dxa"/>
            <w:vAlign w:val="center"/>
          </w:tcPr>
          <w:p w14:paraId="1D6AE083" w14:textId="77777777" w:rsidR="00923420" w:rsidRPr="00A90284" w:rsidRDefault="00923420" w:rsidP="00923420">
            <w:pPr>
              <w:pStyle w:val="ListParagraph"/>
              <w:ind w:left="0"/>
              <w:rPr>
                <w:sz w:val="26"/>
                <w:szCs w:val="26"/>
              </w:rPr>
            </w:pPr>
            <w:r w:rsidRPr="00A90284">
              <w:rPr>
                <w:sz w:val="26"/>
                <w:szCs w:val="26"/>
              </w:rPr>
              <w:t>Quản lý quy trình nghỉ phép</w:t>
            </w:r>
          </w:p>
        </w:tc>
        <w:tc>
          <w:tcPr>
            <w:tcW w:w="1890" w:type="dxa"/>
            <w:vAlign w:val="center"/>
          </w:tcPr>
          <w:p w14:paraId="2833C913" w14:textId="77777777" w:rsidR="00923420" w:rsidRPr="00A90284" w:rsidRDefault="00923420" w:rsidP="00923420">
            <w:pPr>
              <w:pStyle w:val="ListParagraph"/>
              <w:ind w:left="0"/>
              <w:rPr>
                <w:sz w:val="26"/>
                <w:szCs w:val="26"/>
              </w:rPr>
            </w:pPr>
            <w:r w:rsidRPr="00A90284">
              <w:rPr>
                <w:sz w:val="26"/>
                <w:szCs w:val="26"/>
              </w:rPr>
              <w:t>Member, LĐ đơn vị</w:t>
            </w:r>
          </w:p>
        </w:tc>
        <w:tc>
          <w:tcPr>
            <w:tcW w:w="3775" w:type="dxa"/>
            <w:vAlign w:val="center"/>
          </w:tcPr>
          <w:p w14:paraId="65B59C51" w14:textId="77777777" w:rsidR="00923420" w:rsidRPr="00A90284" w:rsidRDefault="00923420" w:rsidP="00923420">
            <w:pPr>
              <w:pStyle w:val="ListParagraph"/>
              <w:ind w:left="0"/>
              <w:jc w:val="both"/>
              <w:rPr>
                <w:sz w:val="26"/>
                <w:szCs w:val="26"/>
              </w:rPr>
            </w:pPr>
            <w:r w:rsidRPr="00A90284">
              <w:rPr>
                <w:sz w:val="26"/>
                <w:szCs w:val="26"/>
              </w:rPr>
              <w:t>-Là các chức năng cho phép người dùng quản lý các quy trình nghỉ phép bao gồm Thêm mới nghỉ phép, duyệt quy trình nghỉ phép</w:t>
            </w:r>
          </w:p>
        </w:tc>
        <w:tc>
          <w:tcPr>
            <w:tcW w:w="985" w:type="dxa"/>
            <w:vAlign w:val="center"/>
          </w:tcPr>
          <w:p w14:paraId="033AB508" w14:textId="77777777" w:rsidR="00923420" w:rsidRPr="00A90284" w:rsidRDefault="00923420" w:rsidP="00923420">
            <w:pPr>
              <w:pStyle w:val="ListParagraph"/>
              <w:ind w:left="0"/>
              <w:jc w:val="center"/>
              <w:rPr>
                <w:sz w:val="26"/>
                <w:szCs w:val="26"/>
              </w:rPr>
            </w:pPr>
            <w:r w:rsidRPr="00A90284">
              <w:rPr>
                <w:sz w:val="26"/>
                <w:szCs w:val="26"/>
              </w:rPr>
              <w:t>Web</w:t>
            </w:r>
          </w:p>
        </w:tc>
      </w:tr>
      <w:tr w:rsidR="00923420" w:rsidRPr="00A90284" w14:paraId="1F532D35" w14:textId="77777777" w:rsidTr="00923420">
        <w:tc>
          <w:tcPr>
            <w:tcW w:w="708" w:type="dxa"/>
            <w:vAlign w:val="center"/>
          </w:tcPr>
          <w:p w14:paraId="6CC59819" w14:textId="77777777" w:rsidR="00923420" w:rsidRPr="00A90284" w:rsidRDefault="00923420" w:rsidP="00923420">
            <w:pPr>
              <w:pStyle w:val="ListParagraph"/>
              <w:ind w:left="0"/>
              <w:jc w:val="center"/>
              <w:rPr>
                <w:sz w:val="26"/>
                <w:szCs w:val="26"/>
              </w:rPr>
            </w:pPr>
            <w:r w:rsidRPr="00A90284">
              <w:rPr>
                <w:sz w:val="26"/>
                <w:szCs w:val="26"/>
              </w:rPr>
              <w:t>2</w:t>
            </w:r>
          </w:p>
        </w:tc>
        <w:tc>
          <w:tcPr>
            <w:tcW w:w="2257" w:type="dxa"/>
            <w:vAlign w:val="center"/>
          </w:tcPr>
          <w:p w14:paraId="7368F0D6" w14:textId="77777777" w:rsidR="00923420" w:rsidRPr="00A90284" w:rsidRDefault="00923420" w:rsidP="00923420">
            <w:pPr>
              <w:pStyle w:val="ListParagraph"/>
              <w:ind w:left="0"/>
              <w:rPr>
                <w:sz w:val="26"/>
                <w:szCs w:val="26"/>
              </w:rPr>
            </w:pPr>
            <w:r w:rsidRPr="00A90284">
              <w:rPr>
                <w:sz w:val="26"/>
                <w:szCs w:val="26"/>
              </w:rPr>
              <w:t>Quản lý dữ liệu chấm công</w:t>
            </w:r>
          </w:p>
        </w:tc>
        <w:tc>
          <w:tcPr>
            <w:tcW w:w="1890" w:type="dxa"/>
            <w:vAlign w:val="center"/>
          </w:tcPr>
          <w:p w14:paraId="1BEC4864" w14:textId="77777777" w:rsidR="00923420" w:rsidRPr="00A90284" w:rsidRDefault="00923420" w:rsidP="00923420">
            <w:pPr>
              <w:pStyle w:val="ListParagraph"/>
              <w:ind w:left="0"/>
              <w:rPr>
                <w:sz w:val="26"/>
                <w:szCs w:val="26"/>
              </w:rPr>
            </w:pPr>
            <w:r w:rsidRPr="00A90284">
              <w:rPr>
                <w:sz w:val="26"/>
                <w:szCs w:val="26"/>
              </w:rPr>
              <w:t xml:space="preserve">CV chấm công đơn vị, LĐ đơn vị, </w:t>
            </w:r>
            <w:r w:rsidRPr="00A90284">
              <w:rPr>
                <w:rFonts w:eastAsia="Times New Roman"/>
                <w:sz w:val="26"/>
                <w:szCs w:val="26"/>
              </w:rPr>
              <w:t>Member, CV đầu mối rà soát công, LĐ đầu mối rà soát công</w:t>
            </w:r>
          </w:p>
        </w:tc>
        <w:tc>
          <w:tcPr>
            <w:tcW w:w="3775" w:type="dxa"/>
            <w:vAlign w:val="center"/>
          </w:tcPr>
          <w:p w14:paraId="52A1E78A" w14:textId="22C856D6" w:rsidR="00923420" w:rsidRPr="00A90284" w:rsidRDefault="00923420" w:rsidP="00923420">
            <w:pPr>
              <w:pStyle w:val="ListParagraph"/>
              <w:ind w:left="0"/>
              <w:jc w:val="both"/>
              <w:rPr>
                <w:sz w:val="26"/>
                <w:szCs w:val="26"/>
              </w:rPr>
            </w:pPr>
            <w:r w:rsidRPr="00A90284">
              <w:rPr>
                <w:sz w:val="26"/>
                <w:szCs w:val="26"/>
              </w:rPr>
              <w:t>-Là chức năng cho phép người dùng quản lý dữ liệu chấm công.</w:t>
            </w:r>
          </w:p>
          <w:p w14:paraId="283C705A" w14:textId="77777777" w:rsidR="00923420" w:rsidRPr="00A90284" w:rsidRDefault="00923420" w:rsidP="00923420">
            <w:pPr>
              <w:pStyle w:val="ListParagraph"/>
              <w:ind w:left="0"/>
              <w:jc w:val="both"/>
              <w:rPr>
                <w:sz w:val="26"/>
                <w:szCs w:val="26"/>
              </w:rPr>
            </w:pPr>
            <w:r w:rsidRPr="00A90284">
              <w:rPr>
                <w:sz w:val="26"/>
                <w:szCs w:val="26"/>
              </w:rPr>
              <w:t>-Ứng với mỗi nhóm quyền sẽ được phân quyền thực hiện các tính năng khác nhau trên hệ thống</w:t>
            </w:r>
          </w:p>
        </w:tc>
        <w:tc>
          <w:tcPr>
            <w:tcW w:w="985" w:type="dxa"/>
            <w:vAlign w:val="center"/>
          </w:tcPr>
          <w:p w14:paraId="31AEF0A8" w14:textId="77777777" w:rsidR="00923420" w:rsidRPr="00A90284" w:rsidRDefault="00923420" w:rsidP="00923420">
            <w:pPr>
              <w:pStyle w:val="ListParagraph"/>
              <w:ind w:left="0"/>
              <w:jc w:val="center"/>
              <w:rPr>
                <w:b/>
                <w:bCs/>
                <w:sz w:val="26"/>
                <w:szCs w:val="26"/>
              </w:rPr>
            </w:pPr>
            <w:r w:rsidRPr="00A90284">
              <w:rPr>
                <w:sz w:val="26"/>
                <w:szCs w:val="26"/>
              </w:rPr>
              <w:t>Web</w:t>
            </w:r>
          </w:p>
        </w:tc>
      </w:tr>
      <w:tr w:rsidR="00923420" w:rsidRPr="00A90284" w14:paraId="07F47FD8" w14:textId="77777777" w:rsidTr="00923420">
        <w:tc>
          <w:tcPr>
            <w:tcW w:w="708" w:type="dxa"/>
            <w:vAlign w:val="center"/>
          </w:tcPr>
          <w:p w14:paraId="54FA0B5E" w14:textId="77777777" w:rsidR="00923420" w:rsidRPr="00A90284" w:rsidRDefault="00923420" w:rsidP="00923420">
            <w:pPr>
              <w:pStyle w:val="ListParagraph"/>
              <w:ind w:left="0"/>
              <w:jc w:val="center"/>
              <w:rPr>
                <w:sz w:val="26"/>
                <w:szCs w:val="26"/>
              </w:rPr>
            </w:pPr>
            <w:r w:rsidRPr="00A90284">
              <w:rPr>
                <w:sz w:val="26"/>
                <w:szCs w:val="26"/>
              </w:rPr>
              <w:t>3</w:t>
            </w:r>
          </w:p>
        </w:tc>
        <w:tc>
          <w:tcPr>
            <w:tcW w:w="2257" w:type="dxa"/>
            <w:vAlign w:val="center"/>
          </w:tcPr>
          <w:p w14:paraId="1792E912" w14:textId="77777777" w:rsidR="00923420" w:rsidRPr="00A90284" w:rsidRDefault="00923420" w:rsidP="00923420">
            <w:pPr>
              <w:pStyle w:val="ListParagraph"/>
              <w:ind w:left="0"/>
              <w:rPr>
                <w:sz w:val="26"/>
                <w:szCs w:val="26"/>
              </w:rPr>
            </w:pPr>
            <w:r w:rsidRPr="00A90284">
              <w:rPr>
                <w:sz w:val="26"/>
                <w:szCs w:val="26"/>
              </w:rPr>
              <w:t>Quản lý danh mục</w:t>
            </w:r>
          </w:p>
        </w:tc>
        <w:tc>
          <w:tcPr>
            <w:tcW w:w="1890" w:type="dxa"/>
            <w:vAlign w:val="center"/>
          </w:tcPr>
          <w:p w14:paraId="7A041BCC" w14:textId="7AB81E1D" w:rsidR="00923420" w:rsidRPr="00A90284" w:rsidRDefault="00923420" w:rsidP="00923420">
            <w:pPr>
              <w:pStyle w:val="ListParagraph"/>
              <w:ind w:left="0"/>
              <w:rPr>
                <w:sz w:val="26"/>
                <w:szCs w:val="26"/>
              </w:rPr>
            </w:pPr>
            <w:r w:rsidRPr="00A90284">
              <w:rPr>
                <w:sz w:val="26"/>
                <w:szCs w:val="26"/>
              </w:rPr>
              <w:t>Admin</w:t>
            </w:r>
          </w:p>
        </w:tc>
        <w:tc>
          <w:tcPr>
            <w:tcW w:w="3775" w:type="dxa"/>
            <w:vAlign w:val="center"/>
          </w:tcPr>
          <w:p w14:paraId="0AAB4D29" w14:textId="77777777" w:rsidR="00923420" w:rsidRPr="00A90284" w:rsidRDefault="00923420" w:rsidP="00923420">
            <w:pPr>
              <w:pStyle w:val="ListParagraph"/>
              <w:ind w:left="0"/>
              <w:jc w:val="both"/>
              <w:rPr>
                <w:sz w:val="26"/>
                <w:szCs w:val="26"/>
              </w:rPr>
            </w:pPr>
            <w:r w:rsidRPr="00A90284">
              <w:rPr>
                <w:sz w:val="26"/>
                <w:szCs w:val="26"/>
              </w:rPr>
              <w:t>Là chức năng cho phép người dùng khai báo các loại danh mục có trên hệ thống</w:t>
            </w:r>
          </w:p>
        </w:tc>
        <w:tc>
          <w:tcPr>
            <w:tcW w:w="985" w:type="dxa"/>
            <w:vAlign w:val="center"/>
          </w:tcPr>
          <w:p w14:paraId="68BBCEAC" w14:textId="77777777" w:rsidR="00923420" w:rsidRPr="00A90284" w:rsidRDefault="00923420" w:rsidP="00923420">
            <w:pPr>
              <w:pStyle w:val="ListParagraph"/>
              <w:ind w:left="0"/>
              <w:jc w:val="center"/>
              <w:rPr>
                <w:b/>
                <w:bCs/>
                <w:sz w:val="26"/>
                <w:szCs w:val="26"/>
              </w:rPr>
            </w:pPr>
            <w:r w:rsidRPr="00A90284">
              <w:rPr>
                <w:sz w:val="26"/>
                <w:szCs w:val="26"/>
              </w:rPr>
              <w:t>Web</w:t>
            </w:r>
          </w:p>
        </w:tc>
      </w:tr>
      <w:tr w:rsidR="00923420" w:rsidRPr="00A90284" w14:paraId="3F4059F8" w14:textId="77777777" w:rsidTr="00923420">
        <w:tc>
          <w:tcPr>
            <w:tcW w:w="708" w:type="dxa"/>
            <w:vAlign w:val="center"/>
          </w:tcPr>
          <w:p w14:paraId="49D92F66" w14:textId="77777777" w:rsidR="00923420" w:rsidRPr="00A90284" w:rsidRDefault="00923420" w:rsidP="00923420">
            <w:pPr>
              <w:pStyle w:val="ListParagraph"/>
              <w:ind w:left="0"/>
              <w:jc w:val="center"/>
              <w:rPr>
                <w:sz w:val="26"/>
                <w:szCs w:val="26"/>
              </w:rPr>
            </w:pPr>
            <w:r w:rsidRPr="00A90284">
              <w:rPr>
                <w:sz w:val="26"/>
                <w:szCs w:val="26"/>
              </w:rPr>
              <w:t>4</w:t>
            </w:r>
          </w:p>
        </w:tc>
        <w:tc>
          <w:tcPr>
            <w:tcW w:w="2257" w:type="dxa"/>
            <w:vAlign w:val="center"/>
          </w:tcPr>
          <w:p w14:paraId="2BFC4328" w14:textId="77777777" w:rsidR="00923420" w:rsidRPr="00A90284" w:rsidRDefault="00923420" w:rsidP="00923420">
            <w:pPr>
              <w:pStyle w:val="ListParagraph"/>
              <w:ind w:left="0"/>
              <w:rPr>
                <w:sz w:val="26"/>
                <w:szCs w:val="26"/>
              </w:rPr>
            </w:pPr>
            <w:r w:rsidRPr="00A90284">
              <w:rPr>
                <w:sz w:val="26"/>
                <w:szCs w:val="26"/>
              </w:rPr>
              <w:t>Quản lý phân quyền</w:t>
            </w:r>
          </w:p>
        </w:tc>
        <w:tc>
          <w:tcPr>
            <w:tcW w:w="1890" w:type="dxa"/>
            <w:vAlign w:val="center"/>
          </w:tcPr>
          <w:p w14:paraId="07A92CFA" w14:textId="04683E97" w:rsidR="00923420" w:rsidRPr="00A90284" w:rsidRDefault="00923420" w:rsidP="00923420">
            <w:pPr>
              <w:pStyle w:val="ListParagraph"/>
              <w:ind w:left="0"/>
              <w:rPr>
                <w:sz w:val="26"/>
                <w:szCs w:val="26"/>
              </w:rPr>
            </w:pPr>
            <w:r w:rsidRPr="00A90284">
              <w:rPr>
                <w:sz w:val="26"/>
                <w:szCs w:val="26"/>
              </w:rPr>
              <w:t>Admin</w:t>
            </w:r>
          </w:p>
        </w:tc>
        <w:tc>
          <w:tcPr>
            <w:tcW w:w="3775" w:type="dxa"/>
            <w:vAlign w:val="center"/>
          </w:tcPr>
          <w:p w14:paraId="002F2554" w14:textId="77777777" w:rsidR="00923420" w:rsidRPr="00A90284" w:rsidRDefault="00923420" w:rsidP="00923420">
            <w:pPr>
              <w:pStyle w:val="ListParagraph"/>
              <w:ind w:left="0"/>
              <w:jc w:val="both"/>
              <w:rPr>
                <w:sz w:val="26"/>
                <w:szCs w:val="26"/>
              </w:rPr>
            </w:pPr>
            <w:r w:rsidRPr="00A90284">
              <w:rPr>
                <w:sz w:val="26"/>
                <w:szCs w:val="26"/>
              </w:rPr>
              <w:t>Là chức năng cho phép người dùng quản lý,cấu hình nhóm người dùng, phân quyền các vai trò có trên hệ thống</w:t>
            </w:r>
          </w:p>
        </w:tc>
        <w:tc>
          <w:tcPr>
            <w:tcW w:w="985" w:type="dxa"/>
            <w:vAlign w:val="center"/>
          </w:tcPr>
          <w:p w14:paraId="2BB7A4F7" w14:textId="77777777" w:rsidR="00923420" w:rsidRPr="00A90284" w:rsidRDefault="00923420" w:rsidP="00923420">
            <w:pPr>
              <w:pStyle w:val="ListParagraph"/>
              <w:ind w:left="0"/>
              <w:jc w:val="center"/>
              <w:rPr>
                <w:b/>
                <w:bCs/>
                <w:sz w:val="26"/>
                <w:szCs w:val="26"/>
              </w:rPr>
            </w:pPr>
            <w:r w:rsidRPr="00A90284">
              <w:rPr>
                <w:sz w:val="26"/>
                <w:szCs w:val="26"/>
              </w:rPr>
              <w:t>Web</w:t>
            </w:r>
          </w:p>
        </w:tc>
      </w:tr>
    </w:tbl>
    <w:p w14:paraId="125D2537" w14:textId="0C1A127A" w:rsidR="00923420" w:rsidRPr="00923420" w:rsidRDefault="00923420" w:rsidP="00923420">
      <w:pPr>
        <w:pStyle w:val="Heading2"/>
        <w:keepNext/>
        <w:keepLines/>
        <w:numPr>
          <w:ilvl w:val="1"/>
          <w:numId w:val="0"/>
        </w:numPr>
        <w:spacing w:before="60" w:beforeAutospacing="0" w:after="120" w:afterAutospacing="0" w:line="360" w:lineRule="atLeast"/>
        <w:jc w:val="both"/>
        <w:rPr>
          <w:b w:val="0"/>
          <w:sz w:val="28"/>
          <w:szCs w:val="28"/>
        </w:rPr>
      </w:pPr>
      <w:bookmarkStart w:id="7" w:name="_Toc516557621"/>
      <w:bookmarkStart w:id="8" w:name="_Toc522800722"/>
      <w:bookmarkStart w:id="9" w:name="_Toc531341619"/>
      <w:bookmarkStart w:id="10" w:name="_Toc86814511"/>
      <w:bookmarkStart w:id="11" w:name="_Toc86933363"/>
      <w:r>
        <w:rPr>
          <w:sz w:val="28"/>
          <w:szCs w:val="28"/>
        </w:rPr>
        <w:t xml:space="preserve">2. </w:t>
      </w:r>
      <w:r w:rsidRPr="00923420">
        <w:rPr>
          <w:sz w:val="28"/>
          <w:szCs w:val="28"/>
        </w:rPr>
        <w:t>Yêu cầu về tính tương thích</w:t>
      </w:r>
      <w:bookmarkEnd w:id="7"/>
      <w:bookmarkEnd w:id="8"/>
      <w:bookmarkEnd w:id="9"/>
      <w:bookmarkEnd w:id="10"/>
      <w:bookmarkEnd w:id="11"/>
    </w:p>
    <w:p w14:paraId="1A6961A3" w14:textId="77777777" w:rsidR="00923420" w:rsidRPr="00923420" w:rsidRDefault="00923420" w:rsidP="00923420">
      <w:pPr>
        <w:pStyle w:val="Item1"/>
        <w:numPr>
          <w:ilvl w:val="0"/>
          <w:numId w:val="0"/>
        </w:numPr>
        <w:spacing w:before="60" w:after="120" w:line="360" w:lineRule="atLeast"/>
        <w:ind w:firstLine="567"/>
        <w:rPr>
          <w:sz w:val="28"/>
          <w:szCs w:val="28"/>
        </w:rPr>
      </w:pPr>
      <w:r w:rsidRPr="00923420">
        <w:rPr>
          <w:sz w:val="28"/>
          <w:szCs w:val="28"/>
        </w:rPr>
        <w:t>Website chạy trên nền web, tương thích:</w:t>
      </w:r>
    </w:p>
    <w:p w14:paraId="57D36C9A" w14:textId="77777777" w:rsidR="00923420" w:rsidRPr="00923420" w:rsidRDefault="00923420" w:rsidP="00923420">
      <w:pPr>
        <w:pStyle w:val="Item1"/>
        <w:numPr>
          <w:ilvl w:val="0"/>
          <w:numId w:val="0"/>
        </w:numPr>
        <w:spacing w:before="60" w:after="120" w:line="360" w:lineRule="atLeast"/>
        <w:ind w:left="567"/>
        <w:rPr>
          <w:sz w:val="28"/>
          <w:szCs w:val="28"/>
        </w:rPr>
      </w:pPr>
      <w:r w:rsidRPr="00923420">
        <w:rPr>
          <w:sz w:val="28"/>
          <w:szCs w:val="28"/>
        </w:rPr>
        <w:t>Trình duyệt Microsoft Edge, Chrome, Firefox phiên bản từ năm 2020 trở lên</w:t>
      </w:r>
    </w:p>
    <w:p w14:paraId="64FA273C" w14:textId="77777777" w:rsidR="00923420" w:rsidRPr="00923420" w:rsidRDefault="00923420" w:rsidP="00923420">
      <w:pPr>
        <w:pStyle w:val="Item1"/>
        <w:numPr>
          <w:ilvl w:val="0"/>
          <w:numId w:val="0"/>
        </w:numPr>
        <w:spacing w:before="60" w:after="120" w:line="360" w:lineRule="atLeast"/>
        <w:ind w:left="567"/>
        <w:rPr>
          <w:sz w:val="28"/>
          <w:szCs w:val="28"/>
        </w:rPr>
      </w:pPr>
      <w:r w:rsidRPr="00923420">
        <w:rPr>
          <w:sz w:val="28"/>
          <w:szCs w:val="28"/>
        </w:rPr>
        <w:t>Độ phân giải màn hình tối thiểu 1024 x 768 pixel</w:t>
      </w:r>
    </w:p>
    <w:p w14:paraId="6BC01A16" w14:textId="2355077D" w:rsidR="00923420" w:rsidRPr="00923420" w:rsidRDefault="00923420" w:rsidP="00923420">
      <w:pPr>
        <w:pStyle w:val="Heading2"/>
        <w:keepNext/>
        <w:keepLines/>
        <w:numPr>
          <w:ilvl w:val="1"/>
          <w:numId w:val="0"/>
        </w:numPr>
        <w:spacing w:before="60" w:beforeAutospacing="0" w:after="120" w:afterAutospacing="0" w:line="360" w:lineRule="atLeast"/>
        <w:jc w:val="both"/>
        <w:rPr>
          <w:b w:val="0"/>
          <w:sz w:val="28"/>
          <w:szCs w:val="28"/>
        </w:rPr>
      </w:pPr>
      <w:bookmarkStart w:id="12" w:name="_Toc516557622"/>
      <w:bookmarkStart w:id="13" w:name="_Toc522800723"/>
      <w:bookmarkStart w:id="14" w:name="_Toc531341620"/>
      <w:bookmarkStart w:id="15" w:name="_Toc86814512"/>
      <w:bookmarkStart w:id="16" w:name="_Toc86933364"/>
      <w:r>
        <w:rPr>
          <w:sz w:val="28"/>
          <w:szCs w:val="28"/>
        </w:rPr>
        <w:t xml:space="preserve">3. </w:t>
      </w:r>
      <w:r w:rsidRPr="00923420">
        <w:rPr>
          <w:sz w:val="28"/>
          <w:szCs w:val="28"/>
        </w:rPr>
        <w:t>Yêu cầu về hiệu năng, tính ổn định</w:t>
      </w:r>
      <w:bookmarkEnd w:id="12"/>
      <w:bookmarkEnd w:id="13"/>
      <w:bookmarkEnd w:id="14"/>
      <w:bookmarkEnd w:id="15"/>
      <w:bookmarkEnd w:id="16"/>
    </w:p>
    <w:p w14:paraId="43B5B068" w14:textId="77777777" w:rsidR="00923420" w:rsidRPr="00923420" w:rsidRDefault="00923420" w:rsidP="00923420">
      <w:pPr>
        <w:pStyle w:val="Item1"/>
        <w:spacing w:before="60" w:after="120" w:line="360" w:lineRule="atLeast"/>
        <w:ind w:left="0" w:firstLine="567"/>
        <w:rPr>
          <w:sz w:val="28"/>
          <w:szCs w:val="28"/>
        </w:rPr>
      </w:pPr>
      <w:r w:rsidRPr="00923420">
        <w:rPr>
          <w:sz w:val="28"/>
          <w:szCs w:val="28"/>
        </w:rPr>
        <w:t>Tính sẵn sàng - Tỷ lệ phần trăm sẵn sàng của hệ thống 100%, không kể thời gian downtime có kế hoạch trước.</w:t>
      </w:r>
    </w:p>
    <w:p w14:paraId="2C3D6DB5" w14:textId="77777777" w:rsidR="00923420" w:rsidRPr="00923420" w:rsidRDefault="00923420" w:rsidP="00923420">
      <w:pPr>
        <w:pStyle w:val="Item1"/>
        <w:spacing w:before="60" w:after="120" w:line="360" w:lineRule="atLeast"/>
        <w:ind w:left="0" w:firstLine="567"/>
        <w:rPr>
          <w:sz w:val="28"/>
          <w:szCs w:val="28"/>
        </w:rPr>
      </w:pPr>
      <w:r w:rsidRPr="00923420">
        <w:rPr>
          <w:sz w:val="28"/>
          <w:szCs w:val="28"/>
        </w:rPr>
        <w:t>Tính chính xác – Hệ thống cung cấp thông tin chính xác 100%.</w:t>
      </w:r>
    </w:p>
    <w:p w14:paraId="4BA6901F" w14:textId="59C05140" w:rsidR="00923420" w:rsidRPr="00923420" w:rsidRDefault="00923420" w:rsidP="00923420">
      <w:pPr>
        <w:pStyle w:val="Heading2"/>
        <w:keepNext/>
        <w:keepLines/>
        <w:numPr>
          <w:ilvl w:val="1"/>
          <w:numId w:val="0"/>
        </w:numPr>
        <w:tabs>
          <w:tab w:val="left" w:pos="990"/>
          <w:tab w:val="left" w:pos="2160"/>
        </w:tabs>
        <w:spacing w:before="60" w:beforeAutospacing="0" w:after="120" w:afterAutospacing="0" w:line="360" w:lineRule="atLeast"/>
        <w:jc w:val="both"/>
        <w:rPr>
          <w:b w:val="0"/>
          <w:sz w:val="28"/>
          <w:szCs w:val="28"/>
        </w:rPr>
      </w:pPr>
      <w:bookmarkStart w:id="17" w:name="_Toc516557623"/>
      <w:bookmarkStart w:id="18" w:name="_Toc522800724"/>
      <w:bookmarkStart w:id="19" w:name="_Toc531341621"/>
      <w:bookmarkStart w:id="20" w:name="_Toc86814513"/>
      <w:bookmarkStart w:id="21" w:name="_Toc86933365"/>
      <w:r>
        <w:rPr>
          <w:sz w:val="28"/>
          <w:szCs w:val="28"/>
        </w:rPr>
        <w:t xml:space="preserve">4. </w:t>
      </w:r>
      <w:r w:rsidRPr="00923420">
        <w:rPr>
          <w:sz w:val="28"/>
          <w:szCs w:val="28"/>
        </w:rPr>
        <w:t>Yêu cầu về bảo mật</w:t>
      </w:r>
      <w:bookmarkEnd w:id="17"/>
      <w:bookmarkEnd w:id="18"/>
      <w:bookmarkEnd w:id="19"/>
      <w:bookmarkEnd w:id="20"/>
      <w:bookmarkEnd w:id="21"/>
    </w:p>
    <w:p w14:paraId="47953F18" w14:textId="4FF3C728" w:rsidR="00923420" w:rsidRPr="00923420" w:rsidRDefault="00923420" w:rsidP="00923420">
      <w:pPr>
        <w:spacing w:before="60" w:after="120" w:line="360" w:lineRule="atLeast"/>
        <w:ind w:firstLine="567"/>
        <w:jc w:val="both"/>
        <w:rPr>
          <w:rFonts w:asciiTheme="majorHAnsi" w:hAnsiTheme="majorHAnsi" w:cstheme="majorHAnsi"/>
          <w:b/>
          <w:spacing w:val="-4"/>
        </w:rPr>
      </w:pPr>
      <w:r w:rsidRPr="00923420">
        <w:t>Hệ thống đảm báo các giao dịch của người dùng bảo mật, không để lộ thông tin người dùng hoặc tài khoản của người dùng bị chiếm quyền sử dụng</w:t>
      </w:r>
    </w:p>
    <w:p w14:paraId="19218372" w14:textId="12BEC0AB" w:rsidR="00C83C21" w:rsidRPr="00C83C21" w:rsidRDefault="00C83C21" w:rsidP="00C1694F">
      <w:pPr>
        <w:jc w:val="center"/>
        <w:rPr>
          <w:rFonts w:asciiTheme="majorHAnsi" w:hAnsiTheme="majorHAnsi" w:cstheme="majorHAnsi"/>
          <w:b/>
          <w:spacing w:val="-4"/>
        </w:rPr>
      </w:pPr>
    </w:p>
    <w:p w14:paraId="3C9E1551" w14:textId="77777777" w:rsidR="009054ED" w:rsidRDefault="009054ED" w:rsidP="00C83C21">
      <w:pPr>
        <w:jc w:val="center"/>
        <w:rPr>
          <w:rFonts w:asciiTheme="majorHAnsi" w:hAnsiTheme="majorHAnsi" w:cstheme="majorHAnsi"/>
          <w:b/>
          <w:spacing w:val="-4"/>
        </w:rPr>
      </w:pPr>
    </w:p>
    <w:p w14:paraId="1A300F6C" w14:textId="60F359B5" w:rsidR="009E118E" w:rsidRDefault="00DC51E4" w:rsidP="00030BCC">
      <w:pPr>
        <w:spacing w:before="60" w:after="60" w:line="360" w:lineRule="exact"/>
        <w:jc w:val="center"/>
        <w:rPr>
          <w:b/>
        </w:rPr>
      </w:pPr>
      <w:r w:rsidRPr="004406FA">
        <w:rPr>
          <w:rFonts w:asciiTheme="majorHAnsi" w:hAnsiTheme="majorHAnsi" w:cstheme="majorHAnsi"/>
          <w:b/>
          <w:lang w:val="pt-BR"/>
        </w:rPr>
        <w:lastRenderedPageBreak/>
        <w:t>Phụ lục</w:t>
      </w:r>
      <w:r w:rsidR="001821C7">
        <w:rPr>
          <w:rFonts w:asciiTheme="majorHAnsi" w:hAnsiTheme="majorHAnsi" w:cstheme="majorHAnsi"/>
          <w:b/>
          <w:lang w:val="pt-BR"/>
        </w:rPr>
        <w:t xml:space="preserve"> </w:t>
      </w:r>
      <w:r w:rsidR="00E300F0">
        <w:rPr>
          <w:rFonts w:asciiTheme="majorHAnsi" w:hAnsiTheme="majorHAnsi" w:cstheme="majorHAnsi"/>
          <w:b/>
          <w:lang w:val="pt-BR"/>
        </w:rPr>
        <w:t>5</w:t>
      </w:r>
      <w:r w:rsidRPr="004406FA">
        <w:rPr>
          <w:rFonts w:asciiTheme="majorHAnsi" w:hAnsiTheme="majorHAnsi" w:cstheme="majorHAnsi"/>
          <w:b/>
          <w:lang w:val="pt-BR"/>
        </w:rPr>
        <w:t xml:space="preserve">. </w:t>
      </w:r>
      <w:r w:rsidR="009E118E" w:rsidRPr="00E300F0">
        <w:rPr>
          <w:b/>
        </w:rPr>
        <w:t>Nâng cấp hệ thống phòng họp trực tuyến từ Thành phố tới cơ sở</w:t>
      </w:r>
    </w:p>
    <w:p w14:paraId="3B65BC30" w14:textId="75D8754E" w:rsidR="00DC51E4" w:rsidRDefault="009E118E" w:rsidP="00E300F0">
      <w:pPr>
        <w:spacing w:before="60" w:after="60" w:line="360" w:lineRule="exact"/>
        <w:jc w:val="center"/>
        <w:rPr>
          <w:rFonts w:asciiTheme="majorHAnsi" w:hAnsiTheme="majorHAnsi" w:cstheme="majorHAnsi"/>
          <w:i/>
          <w:spacing w:val="-4"/>
        </w:rPr>
      </w:pPr>
      <w:r w:rsidRPr="00DC51E4">
        <w:rPr>
          <w:rFonts w:asciiTheme="majorHAnsi" w:hAnsiTheme="majorHAnsi" w:cstheme="majorHAnsi"/>
          <w:i/>
          <w:spacing w:val="-4"/>
          <w:lang w:val="pt-BR"/>
        </w:rPr>
        <w:t xml:space="preserve"> </w:t>
      </w:r>
      <w:r w:rsidR="00DC51E4" w:rsidRPr="00DC51E4">
        <w:rPr>
          <w:rFonts w:asciiTheme="majorHAnsi" w:hAnsiTheme="majorHAnsi" w:cstheme="majorHAnsi"/>
          <w:i/>
          <w:spacing w:val="-4"/>
          <w:lang w:val="pt-BR"/>
        </w:rPr>
        <w:t xml:space="preserve">(Kèm theo Công văn  số </w:t>
      </w:r>
      <w:r w:rsidR="00BA2DD4" w:rsidRPr="00BA2DD4">
        <w:rPr>
          <w:rFonts w:asciiTheme="majorHAnsi" w:hAnsiTheme="majorHAnsi" w:cstheme="majorHAnsi"/>
          <w:i/>
          <w:spacing w:val="-4"/>
          <w:lang w:val="pt-BR"/>
        </w:rPr>
        <w:t>4797</w:t>
      </w:r>
      <w:r w:rsidR="00DC51E4" w:rsidRPr="00DC51E4">
        <w:rPr>
          <w:rFonts w:asciiTheme="majorHAnsi" w:hAnsiTheme="majorHAnsi" w:cstheme="majorHAnsi"/>
          <w:i/>
          <w:spacing w:val="-4"/>
          <w:lang w:val="pt-BR"/>
        </w:rPr>
        <w:t xml:space="preserve"> </w:t>
      </w:r>
      <w:r w:rsidR="00BA2DD4">
        <w:rPr>
          <w:rFonts w:asciiTheme="majorHAnsi" w:hAnsiTheme="majorHAnsi" w:cstheme="majorHAnsi"/>
          <w:i/>
          <w:spacing w:val="-4"/>
        </w:rPr>
        <w:t>- CV/VPTU ngày 29</w:t>
      </w:r>
      <w:r w:rsidR="00DC51E4" w:rsidRPr="00DC51E4">
        <w:rPr>
          <w:rFonts w:asciiTheme="majorHAnsi" w:hAnsiTheme="majorHAnsi" w:cstheme="majorHAnsi"/>
          <w:i/>
          <w:spacing w:val="-4"/>
        </w:rPr>
        <w:t>/3/2025 của Văn phòng Thành ủy)</w:t>
      </w:r>
    </w:p>
    <w:p w14:paraId="0C19251B" w14:textId="77777777" w:rsidR="000A5070" w:rsidRPr="00DC51E4" w:rsidRDefault="000A5070" w:rsidP="00E300F0">
      <w:pPr>
        <w:spacing w:before="60" w:after="60" w:line="360" w:lineRule="exact"/>
        <w:jc w:val="center"/>
        <w:rPr>
          <w:rFonts w:asciiTheme="majorHAnsi" w:hAnsiTheme="majorHAnsi" w:cstheme="majorHAnsi"/>
          <w:b/>
          <w:spacing w:val="-4"/>
        </w:rPr>
      </w:pPr>
    </w:p>
    <w:tbl>
      <w:tblPr>
        <w:tblStyle w:val="TableGrid"/>
        <w:tblW w:w="9505" w:type="dxa"/>
        <w:tblLook w:val="04A0" w:firstRow="1" w:lastRow="0" w:firstColumn="1" w:lastColumn="0" w:noHBand="0" w:noVBand="1"/>
      </w:tblPr>
      <w:tblGrid>
        <w:gridCol w:w="670"/>
        <w:gridCol w:w="4859"/>
        <w:gridCol w:w="1616"/>
        <w:gridCol w:w="1120"/>
        <w:gridCol w:w="1240"/>
      </w:tblGrid>
      <w:tr w:rsidR="000A5070" w:rsidRPr="00923420" w14:paraId="640F358D" w14:textId="77777777" w:rsidTr="007641E8">
        <w:trPr>
          <w:trHeight w:val="630"/>
        </w:trPr>
        <w:tc>
          <w:tcPr>
            <w:tcW w:w="670" w:type="dxa"/>
            <w:noWrap/>
            <w:vAlign w:val="center"/>
            <w:hideMark/>
          </w:tcPr>
          <w:p w14:paraId="416FC8E9" w14:textId="77777777" w:rsidR="000A5070" w:rsidRPr="00923420" w:rsidRDefault="000A5070" w:rsidP="007641E8">
            <w:pPr>
              <w:spacing w:line="360" w:lineRule="auto"/>
              <w:jc w:val="center"/>
              <w:rPr>
                <w:b/>
                <w:bCs/>
                <w:color w:val="000000"/>
                <w:sz w:val="24"/>
                <w:szCs w:val="24"/>
              </w:rPr>
            </w:pPr>
            <w:r w:rsidRPr="00923420">
              <w:rPr>
                <w:b/>
                <w:bCs/>
                <w:color w:val="000000"/>
                <w:sz w:val="24"/>
                <w:szCs w:val="24"/>
              </w:rPr>
              <w:t>STT</w:t>
            </w:r>
          </w:p>
        </w:tc>
        <w:tc>
          <w:tcPr>
            <w:tcW w:w="4859" w:type="dxa"/>
            <w:noWrap/>
            <w:vAlign w:val="center"/>
            <w:hideMark/>
          </w:tcPr>
          <w:p w14:paraId="787B64EA" w14:textId="77777777" w:rsidR="000A5070" w:rsidRPr="00923420" w:rsidRDefault="000A5070" w:rsidP="007641E8">
            <w:pPr>
              <w:spacing w:line="360" w:lineRule="auto"/>
              <w:jc w:val="center"/>
              <w:rPr>
                <w:b/>
                <w:bCs/>
                <w:color w:val="000000"/>
                <w:sz w:val="24"/>
                <w:szCs w:val="24"/>
              </w:rPr>
            </w:pPr>
            <w:r w:rsidRPr="00923420">
              <w:rPr>
                <w:b/>
                <w:bCs/>
                <w:color w:val="000000"/>
                <w:sz w:val="24"/>
                <w:szCs w:val="24"/>
              </w:rPr>
              <w:t>Thiết bị/Thông số kỹ thuật</w:t>
            </w:r>
          </w:p>
        </w:tc>
        <w:tc>
          <w:tcPr>
            <w:tcW w:w="1616" w:type="dxa"/>
            <w:vAlign w:val="center"/>
            <w:hideMark/>
          </w:tcPr>
          <w:p w14:paraId="30DB4FC8" w14:textId="77777777" w:rsidR="000A5070" w:rsidRPr="00923420" w:rsidRDefault="000A5070" w:rsidP="007641E8">
            <w:pPr>
              <w:spacing w:line="360" w:lineRule="auto"/>
              <w:jc w:val="center"/>
              <w:rPr>
                <w:b/>
                <w:bCs/>
                <w:color w:val="000000"/>
                <w:sz w:val="24"/>
                <w:szCs w:val="24"/>
              </w:rPr>
            </w:pPr>
            <w:r w:rsidRPr="00923420">
              <w:rPr>
                <w:b/>
                <w:bCs/>
                <w:color w:val="000000"/>
                <w:sz w:val="24"/>
                <w:szCs w:val="24"/>
              </w:rPr>
              <w:t>Nhãn Hiệu/ Xuất xứ</w:t>
            </w:r>
          </w:p>
        </w:tc>
        <w:tc>
          <w:tcPr>
            <w:tcW w:w="1120" w:type="dxa"/>
            <w:vAlign w:val="center"/>
            <w:hideMark/>
          </w:tcPr>
          <w:p w14:paraId="68907F59" w14:textId="77777777" w:rsidR="000A5070" w:rsidRPr="00923420" w:rsidRDefault="000A5070" w:rsidP="007641E8">
            <w:pPr>
              <w:spacing w:line="360" w:lineRule="auto"/>
              <w:jc w:val="center"/>
              <w:rPr>
                <w:b/>
                <w:bCs/>
                <w:color w:val="000000"/>
                <w:sz w:val="24"/>
                <w:szCs w:val="24"/>
              </w:rPr>
            </w:pPr>
            <w:r w:rsidRPr="00923420">
              <w:rPr>
                <w:b/>
                <w:bCs/>
                <w:color w:val="000000"/>
                <w:sz w:val="24"/>
                <w:szCs w:val="24"/>
              </w:rPr>
              <w:t>Đơn vị</w:t>
            </w:r>
          </w:p>
        </w:tc>
        <w:tc>
          <w:tcPr>
            <w:tcW w:w="1240" w:type="dxa"/>
            <w:vAlign w:val="center"/>
            <w:hideMark/>
          </w:tcPr>
          <w:p w14:paraId="0A72756B" w14:textId="77777777" w:rsidR="000A5070" w:rsidRPr="00923420" w:rsidRDefault="000A5070" w:rsidP="007641E8">
            <w:pPr>
              <w:spacing w:line="360" w:lineRule="auto"/>
              <w:jc w:val="center"/>
              <w:rPr>
                <w:b/>
                <w:bCs/>
                <w:color w:val="000000"/>
                <w:sz w:val="24"/>
                <w:szCs w:val="24"/>
              </w:rPr>
            </w:pPr>
            <w:r w:rsidRPr="00923420">
              <w:rPr>
                <w:b/>
                <w:bCs/>
                <w:color w:val="000000"/>
                <w:sz w:val="24"/>
                <w:szCs w:val="24"/>
              </w:rPr>
              <w:t>Số lượng</w:t>
            </w:r>
          </w:p>
        </w:tc>
      </w:tr>
      <w:tr w:rsidR="000A5070" w:rsidRPr="00923420" w14:paraId="1DF74607" w14:textId="77777777" w:rsidTr="007641E8">
        <w:trPr>
          <w:trHeight w:val="630"/>
        </w:trPr>
        <w:tc>
          <w:tcPr>
            <w:tcW w:w="670" w:type="dxa"/>
            <w:noWrap/>
            <w:vAlign w:val="center"/>
          </w:tcPr>
          <w:p w14:paraId="36865E74" w14:textId="77777777" w:rsidR="000A5070" w:rsidRPr="00923420" w:rsidRDefault="000A5070" w:rsidP="007641E8">
            <w:pPr>
              <w:spacing w:line="360" w:lineRule="auto"/>
              <w:jc w:val="center"/>
              <w:rPr>
                <w:b/>
                <w:bCs/>
                <w:color w:val="000000"/>
                <w:sz w:val="24"/>
                <w:szCs w:val="24"/>
              </w:rPr>
            </w:pPr>
            <w:r>
              <w:rPr>
                <w:b/>
                <w:bCs/>
                <w:color w:val="000000"/>
                <w:sz w:val="24"/>
                <w:szCs w:val="24"/>
              </w:rPr>
              <w:t>I</w:t>
            </w:r>
          </w:p>
        </w:tc>
        <w:tc>
          <w:tcPr>
            <w:tcW w:w="4859" w:type="dxa"/>
            <w:noWrap/>
            <w:vAlign w:val="center"/>
          </w:tcPr>
          <w:p w14:paraId="5BE2681F" w14:textId="77777777" w:rsidR="000A5070" w:rsidRPr="00923420" w:rsidRDefault="000A5070" w:rsidP="007641E8">
            <w:pPr>
              <w:spacing w:line="360" w:lineRule="auto"/>
              <w:rPr>
                <w:b/>
                <w:bCs/>
                <w:color w:val="000000"/>
                <w:sz w:val="24"/>
                <w:szCs w:val="24"/>
              </w:rPr>
            </w:pPr>
            <w:r>
              <w:rPr>
                <w:b/>
                <w:bCs/>
                <w:color w:val="000000"/>
                <w:sz w:val="24"/>
                <w:szCs w:val="24"/>
              </w:rPr>
              <w:t>Tại Trụ sở Thành ủy</w:t>
            </w:r>
          </w:p>
        </w:tc>
        <w:tc>
          <w:tcPr>
            <w:tcW w:w="1616" w:type="dxa"/>
            <w:vAlign w:val="center"/>
          </w:tcPr>
          <w:p w14:paraId="17C16141" w14:textId="77777777" w:rsidR="000A5070" w:rsidRPr="00923420" w:rsidRDefault="000A5070" w:rsidP="007641E8">
            <w:pPr>
              <w:spacing w:line="360" w:lineRule="auto"/>
              <w:jc w:val="center"/>
              <w:rPr>
                <w:b/>
                <w:bCs/>
                <w:color w:val="000000"/>
                <w:sz w:val="24"/>
                <w:szCs w:val="24"/>
              </w:rPr>
            </w:pPr>
          </w:p>
        </w:tc>
        <w:tc>
          <w:tcPr>
            <w:tcW w:w="1120" w:type="dxa"/>
            <w:vAlign w:val="center"/>
          </w:tcPr>
          <w:p w14:paraId="70BCB4FB" w14:textId="77777777" w:rsidR="000A5070" w:rsidRPr="00923420" w:rsidRDefault="000A5070" w:rsidP="007641E8">
            <w:pPr>
              <w:spacing w:line="360" w:lineRule="auto"/>
              <w:jc w:val="center"/>
              <w:rPr>
                <w:b/>
                <w:bCs/>
                <w:color w:val="000000"/>
                <w:sz w:val="24"/>
                <w:szCs w:val="24"/>
              </w:rPr>
            </w:pPr>
          </w:p>
        </w:tc>
        <w:tc>
          <w:tcPr>
            <w:tcW w:w="1240" w:type="dxa"/>
            <w:vAlign w:val="center"/>
          </w:tcPr>
          <w:p w14:paraId="1277EE22" w14:textId="77777777" w:rsidR="000A5070" w:rsidRPr="00923420" w:rsidRDefault="000A5070" w:rsidP="007641E8">
            <w:pPr>
              <w:spacing w:line="360" w:lineRule="auto"/>
              <w:jc w:val="center"/>
              <w:rPr>
                <w:b/>
                <w:bCs/>
                <w:color w:val="000000"/>
                <w:sz w:val="24"/>
                <w:szCs w:val="24"/>
              </w:rPr>
            </w:pPr>
          </w:p>
        </w:tc>
      </w:tr>
      <w:tr w:rsidR="000A5070" w:rsidRPr="00923420" w14:paraId="0E22D598" w14:textId="77777777" w:rsidTr="007641E8">
        <w:trPr>
          <w:trHeight w:val="630"/>
        </w:trPr>
        <w:tc>
          <w:tcPr>
            <w:tcW w:w="670" w:type="dxa"/>
            <w:noWrap/>
            <w:vAlign w:val="center"/>
            <w:hideMark/>
          </w:tcPr>
          <w:p w14:paraId="32462C72" w14:textId="77777777" w:rsidR="000A5070" w:rsidRPr="00923420" w:rsidRDefault="000A5070" w:rsidP="007641E8">
            <w:pPr>
              <w:spacing w:line="360" w:lineRule="auto"/>
              <w:jc w:val="center"/>
              <w:rPr>
                <w:color w:val="000000"/>
                <w:sz w:val="24"/>
                <w:szCs w:val="24"/>
              </w:rPr>
            </w:pPr>
            <w:r w:rsidRPr="00923420">
              <w:rPr>
                <w:color w:val="000000"/>
                <w:sz w:val="24"/>
                <w:szCs w:val="24"/>
              </w:rPr>
              <w:t>1</w:t>
            </w:r>
          </w:p>
        </w:tc>
        <w:tc>
          <w:tcPr>
            <w:tcW w:w="4859" w:type="dxa"/>
            <w:vAlign w:val="center"/>
            <w:hideMark/>
          </w:tcPr>
          <w:p w14:paraId="4923EA34" w14:textId="77777777" w:rsidR="000A5070" w:rsidRPr="00923420" w:rsidRDefault="000A5070" w:rsidP="007641E8">
            <w:pPr>
              <w:spacing w:line="360" w:lineRule="auto"/>
              <w:rPr>
                <w:color w:val="000000"/>
                <w:sz w:val="24"/>
                <w:szCs w:val="24"/>
              </w:rPr>
            </w:pPr>
            <w:r w:rsidRPr="00923420">
              <w:rPr>
                <w:color w:val="000000"/>
                <w:sz w:val="24"/>
                <w:szCs w:val="24"/>
              </w:rPr>
              <w:t xml:space="preserve">Máy chủ cài đặt MCU, năng </w:t>
            </w:r>
            <w:r>
              <w:rPr>
                <w:color w:val="000000"/>
                <w:sz w:val="24"/>
                <w:szCs w:val="24"/>
              </w:rPr>
              <w:t>lực phần cứng kết nối tối đa 150</w:t>
            </w:r>
            <w:r w:rsidRPr="00923420">
              <w:rPr>
                <w:color w:val="000000"/>
                <w:sz w:val="24"/>
                <w:szCs w:val="24"/>
              </w:rPr>
              <w:t xml:space="preserve"> điểm cầu</w:t>
            </w:r>
          </w:p>
        </w:tc>
        <w:tc>
          <w:tcPr>
            <w:tcW w:w="1616" w:type="dxa"/>
            <w:vAlign w:val="center"/>
          </w:tcPr>
          <w:p w14:paraId="01DCB01A" w14:textId="77777777" w:rsidR="000A5070" w:rsidRPr="00923420" w:rsidRDefault="000A5070" w:rsidP="007641E8">
            <w:pPr>
              <w:spacing w:line="360" w:lineRule="auto"/>
              <w:jc w:val="center"/>
              <w:rPr>
                <w:color w:val="000000"/>
                <w:sz w:val="24"/>
                <w:szCs w:val="24"/>
              </w:rPr>
            </w:pPr>
          </w:p>
        </w:tc>
        <w:tc>
          <w:tcPr>
            <w:tcW w:w="1120" w:type="dxa"/>
            <w:noWrap/>
            <w:vAlign w:val="center"/>
            <w:hideMark/>
          </w:tcPr>
          <w:p w14:paraId="0A5C7571" w14:textId="77777777" w:rsidR="000A5070" w:rsidRPr="00923420" w:rsidRDefault="000A5070" w:rsidP="007641E8">
            <w:pPr>
              <w:spacing w:line="360" w:lineRule="auto"/>
              <w:jc w:val="center"/>
              <w:rPr>
                <w:color w:val="000000"/>
                <w:sz w:val="24"/>
                <w:szCs w:val="24"/>
              </w:rPr>
            </w:pPr>
            <w:r w:rsidRPr="00923420">
              <w:rPr>
                <w:color w:val="000000"/>
                <w:sz w:val="24"/>
                <w:szCs w:val="24"/>
              </w:rPr>
              <w:t>Bộ</w:t>
            </w:r>
          </w:p>
        </w:tc>
        <w:tc>
          <w:tcPr>
            <w:tcW w:w="1240" w:type="dxa"/>
            <w:noWrap/>
            <w:vAlign w:val="center"/>
            <w:hideMark/>
          </w:tcPr>
          <w:p w14:paraId="18123909" w14:textId="77777777" w:rsidR="000A5070" w:rsidRPr="00923420" w:rsidRDefault="000A5070" w:rsidP="007641E8">
            <w:pPr>
              <w:spacing w:line="360" w:lineRule="auto"/>
              <w:jc w:val="center"/>
              <w:rPr>
                <w:color w:val="000000"/>
                <w:sz w:val="24"/>
                <w:szCs w:val="24"/>
              </w:rPr>
            </w:pPr>
            <w:r w:rsidRPr="00923420">
              <w:rPr>
                <w:color w:val="000000"/>
                <w:sz w:val="24"/>
                <w:szCs w:val="24"/>
              </w:rPr>
              <w:t>1</w:t>
            </w:r>
          </w:p>
        </w:tc>
      </w:tr>
      <w:tr w:rsidR="000A5070" w:rsidRPr="00923420" w14:paraId="07363936" w14:textId="77777777" w:rsidTr="007641E8">
        <w:trPr>
          <w:trHeight w:val="571"/>
        </w:trPr>
        <w:tc>
          <w:tcPr>
            <w:tcW w:w="670" w:type="dxa"/>
            <w:noWrap/>
            <w:vAlign w:val="center"/>
            <w:hideMark/>
          </w:tcPr>
          <w:p w14:paraId="6968EFCF" w14:textId="77777777" w:rsidR="000A5070" w:rsidRPr="00923420" w:rsidRDefault="000A5070" w:rsidP="007641E8">
            <w:pPr>
              <w:spacing w:line="360" w:lineRule="auto"/>
              <w:jc w:val="center"/>
              <w:rPr>
                <w:color w:val="000000"/>
                <w:sz w:val="24"/>
                <w:szCs w:val="24"/>
              </w:rPr>
            </w:pPr>
            <w:r w:rsidRPr="00923420">
              <w:rPr>
                <w:color w:val="000000"/>
                <w:sz w:val="24"/>
                <w:szCs w:val="24"/>
              </w:rPr>
              <w:t>2</w:t>
            </w:r>
          </w:p>
        </w:tc>
        <w:tc>
          <w:tcPr>
            <w:tcW w:w="4859" w:type="dxa"/>
            <w:vAlign w:val="center"/>
            <w:hideMark/>
          </w:tcPr>
          <w:p w14:paraId="79C4DA9C" w14:textId="77777777" w:rsidR="000A5070" w:rsidRPr="00923420" w:rsidRDefault="000A5070" w:rsidP="007641E8">
            <w:pPr>
              <w:spacing w:line="360" w:lineRule="auto"/>
              <w:rPr>
                <w:color w:val="000000"/>
                <w:sz w:val="24"/>
                <w:szCs w:val="24"/>
              </w:rPr>
            </w:pPr>
            <w:r w:rsidRPr="00923420">
              <w:rPr>
                <w:color w:val="000000"/>
                <w:sz w:val="24"/>
                <w:szCs w:val="24"/>
              </w:rPr>
              <w:t>Máy chủ cài đặt ứng dụng và các thành phần điều khiển</w:t>
            </w:r>
          </w:p>
        </w:tc>
        <w:tc>
          <w:tcPr>
            <w:tcW w:w="1616" w:type="dxa"/>
            <w:vAlign w:val="center"/>
          </w:tcPr>
          <w:p w14:paraId="10038551" w14:textId="77777777" w:rsidR="000A5070" w:rsidRPr="00923420" w:rsidRDefault="000A5070" w:rsidP="007641E8">
            <w:pPr>
              <w:spacing w:line="360" w:lineRule="auto"/>
              <w:jc w:val="center"/>
              <w:rPr>
                <w:color w:val="000000"/>
                <w:sz w:val="24"/>
                <w:szCs w:val="24"/>
              </w:rPr>
            </w:pPr>
          </w:p>
        </w:tc>
        <w:tc>
          <w:tcPr>
            <w:tcW w:w="1120" w:type="dxa"/>
            <w:noWrap/>
            <w:vAlign w:val="center"/>
            <w:hideMark/>
          </w:tcPr>
          <w:p w14:paraId="721E249A" w14:textId="77777777" w:rsidR="000A5070" w:rsidRPr="00923420" w:rsidRDefault="000A5070" w:rsidP="007641E8">
            <w:pPr>
              <w:spacing w:line="360" w:lineRule="auto"/>
              <w:jc w:val="center"/>
              <w:rPr>
                <w:color w:val="000000"/>
                <w:sz w:val="24"/>
                <w:szCs w:val="24"/>
              </w:rPr>
            </w:pPr>
            <w:r w:rsidRPr="00923420">
              <w:rPr>
                <w:color w:val="000000"/>
                <w:sz w:val="24"/>
                <w:szCs w:val="24"/>
              </w:rPr>
              <w:t>Bộ</w:t>
            </w:r>
          </w:p>
        </w:tc>
        <w:tc>
          <w:tcPr>
            <w:tcW w:w="1240" w:type="dxa"/>
            <w:noWrap/>
            <w:vAlign w:val="center"/>
            <w:hideMark/>
          </w:tcPr>
          <w:p w14:paraId="096F2049" w14:textId="77777777" w:rsidR="000A5070" w:rsidRPr="00923420" w:rsidRDefault="000A5070" w:rsidP="007641E8">
            <w:pPr>
              <w:spacing w:line="360" w:lineRule="auto"/>
              <w:jc w:val="center"/>
              <w:rPr>
                <w:color w:val="000000"/>
                <w:sz w:val="24"/>
                <w:szCs w:val="24"/>
              </w:rPr>
            </w:pPr>
            <w:r w:rsidRPr="00923420">
              <w:rPr>
                <w:color w:val="000000"/>
                <w:sz w:val="24"/>
                <w:szCs w:val="24"/>
              </w:rPr>
              <w:t>1</w:t>
            </w:r>
          </w:p>
        </w:tc>
      </w:tr>
      <w:tr w:rsidR="000A5070" w:rsidRPr="00923420" w14:paraId="432DC5E8" w14:textId="77777777" w:rsidTr="007641E8">
        <w:trPr>
          <w:trHeight w:val="692"/>
        </w:trPr>
        <w:tc>
          <w:tcPr>
            <w:tcW w:w="670" w:type="dxa"/>
            <w:noWrap/>
            <w:vAlign w:val="center"/>
            <w:hideMark/>
          </w:tcPr>
          <w:p w14:paraId="463D71EE" w14:textId="77777777" w:rsidR="000A5070" w:rsidRPr="00923420" w:rsidRDefault="000A5070" w:rsidP="007641E8">
            <w:pPr>
              <w:spacing w:line="360" w:lineRule="auto"/>
              <w:jc w:val="center"/>
              <w:rPr>
                <w:color w:val="000000"/>
                <w:sz w:val="24"/>
                <w:szCs w:val="24"/>
              </w:rPr>
            </w:pPr>
            <w:r w:rsidRPr="00923420">
              <w:rPr>
                <w:color w:val="000000"/>
                <w:sz w:val="24"/>
                <w:szCs w:val="24"/>
              </w:rPr>
              <w:t>3</w:t>
            </w:r>
          </w:p>
        </w:tc>
        <w:tc>
          <w:tcPr>
            <w:tcW w:w="4859" w:type="dxa"/>
            <w:vAlign w:val="center"/>
            <w:hideMark/>
          </w:tcPr>
          <w:p w14:paraId="3E48A2D5" w14:textId="77777777" w:rsidR="000A5070" w:rsidRPr="00923420" w:rsidRDefault="000A5070" w:rsidP="007641E8">
            <w:pPr>
              <w:spacing w:line="360" w:lineRule="auto"/>
              <w:rPr>
                <w:color w:val="000000"/>
                <w:sz w:val="24"/>
                <w:szCs w:val="24"/>
              </w:rPr>
            </w:pPr>
            <w:r w:rsidRPr="00923420">
              <w:rPr>
                <w:color w:val="000000"/>
                <w:sz w:val="24"/>
                <w:szCs w:val="24"/>
              </w:rPr>
              <w:t>Bản quyền ứng dụng kết nối đa điểm theo</w:t>
            </w:r>
            <w:r>
              <w:rPr>
                <w:color w:val="000000"/>
                <w:sz w:val="24"/>
                <w:szCs w:val="24"/>
              </w:rPr>
              <w:t xml:space="preserve"> thời gian 36 tháng. Kết nối 150</w:t>
            </w:r>
            <w:r w:rsidRPr="00923420">
              <w:rPr>
                <w:color w:val="000000"/>
                <w:sz w:val="24"/>
                <w:szCs w:val="24"/>
              </w:rPr>
              <w:t xml:space="preserve"> điểm cầu</w:t>
            </w:r>
          </w:p>
        </w:tc>
        <w:tc>
          <w:tcPr>
            <w:tcW w:w="1616" w:type="dxa"/>
            <w:vAlign w:val="center"/>
          </w:tcPr>
          <w:p w14:paraId="039BAA63" w14:textId="77777777" w:rsidR="000A5070" w:rsidRPr="00923420" w:rsidRDefault="000A5070" w:rsidP="007641E8">
            <w:pPr>
              <w:spacing w:line="360" w:lineRule="auto"/>
              <w:jc w:val="center"/>
              <w:rPr>
                <w:color w:val="000000"/>
                <w:sz w:val="24"/>
                <w:szCs w:val="24"/>
              </w:rPr>
            </w:pPr>
          </w:p>
        </w:tc>
        <w:tc>
          <w:tcPr>
            <w:tcW w:w="1120" w:type="dxa"/>
            <w:noWrap/>
            <w:vAlign w:val="center"/>
            <w:hideMark/>
          </w:tcPr>
          <w:p w14:paraId="05E445C0" w14:textId="77777777" w:rsidR="000A5070" w:rsidRPr="00923420" w:rsidRDefault="000A5070" w:rsidP="007641E8">
            <w:pPr>
              <w:spacing w:line="360" w:lineRule="auto"/>
              <w:jc w:val="center"/>
              <w:rPr>
                <w:color w:val="000000"/>
                <w:sz w:val="24"/>
                <w:szCs w:val="24"/>
              </w:rPr>
            </w:pPr>
            <w:r w:rsidRPr="00923420">
              <w:rPr>
                <w:color w:val="000000"/>
                <w:sz w:val="24"/>
                <w:szCs w:val="24"/>
              </w:rPr>
              <w:t>Gói</w:t>
            </w:r>
          </w:p>
        </w:tc>
        <w:tc>
          <w:tcPr>
            <w:tcW w:w="1240" w:type="dxa"/>
            <w:noWrap/>
            <w:vAlign w:val="center"/>
            <w:hideMark/>
          </w:tcPr>
          <w:p w14:paraId="2154898E" w14:textId="77777777" w:rsidR="000A5070" w:rsidRPr="00923420" w:rsidRDefault="000A5070" w:rsidP="007641E8">
            <w:pPr>
              <w:spacing w:line="360" w:lineRule="auto"/>
              <w:jc w:val="center"/>
              <w:rPr>
                <w:color w:val="000000"/>
                <w:sz w:val="24"/>
                <w:szCs w:val="24"/>
              </w:rPr>
            </w:pPr>
            <w:r w:rsidRPr="00923420">
              <w:rPr>
                <w:color w:val="000000"/>
                <w:sz w:val="24"/>
                <w:szCs w:val="24"/>
              </w:rPr>
              <w:t>1</w:t>
            </w:r>
          </w:p>
        </w:tc>
      </w:tr>
      <w:tr w:rsidR="000A5070" w:rsidRPr="00923420" w14:paraId="6FFD35CC" w14:textId="77777777" w:rsidTr="007641E8">
        <w:trPr>
          <w:trHeight w:val="692"/>
        </w:trPr>
        <w:tc>
          <w:tcPr>
            <w:tcW w:w="670" w:type="dxa"/>
            <w:noWrap/>
            <w:vAlign w:val="center"/>
          </w:tcPr>
          <w:p w14:paraId="4E0E2D65" w14:textId="77777777" w:rsidR="000A5070" w:rsidRPr="00923420" w:rsidRDefault="000A5070" w:rsidP="007641E8">
            <w:pPr>
              <w:spacing w:line="360" w:lineRule="auto"/>
              <w:jc w:val="center"/>
              <w:rPr>
                <w:color w:val="000000"/>
                <w:sz w:val="24"/>
                <w:szCs w:val="24"/>
              </w:rPr>
            </w:pPr>
            <w:r>
              <w:rPr>
                <w:color w:val="000000"/>
                <w:sz w:val="24"/>
                <w:szCs w:val="24"/>
              </w:rPr>
              <w:t>4</w:t>
            </w:r>
          </w:p>
        </w:tc>
        <w:tc>
          <w:tcPr>
            <w:tcW w:w="4859" w:type="dxa"/>
            <w:vAlign w:val="center"/>
          </w:tcPr>
          <w:p w14:paraId="10F06CE9" w14:textId="77777777" w:rsidR="000A5070" w:rsidRPr="00923420" w:rsidRDefault="000A5070" w:rsidP="007641E8">
            <w:pPr>
              <w:spacing w:line="360" w:lineRule="auto"/>
              <w:rPr>
                <w:color w:val="000000"/>
                <w:sz w:val="24"/>
                <w:szCs w:val="24"/>
              </w:rPr>
            </w:pPr>
            <w:r w:rsidRPr="00923420">
              <w:rPr>
                <w:color w:val="000000"/>
                <w:sz w:val="24"/>
                <w:szCs w:val="24"/>
              </w:rPr>
              <w:t>Gói vật tư phụ kiện triển khai tích hợp hệ thống MCU tại hà Nội</w:t>
            </w:r>
          </w:p>
        </w:tc>
        <w:tc>
          <w:tcPr>
            <w:tcW w:w="1616" w:type="dxa"/>
            <w:vAlign w:val="center"/>
          </w:tcPr>
          <w:p w14:paraId="728EEBBA" w14:textId="77777777" w:rsidR="000A5070" w:rsidRPr="00923420" w:rsidRDefault="000A5070" w:rsidP="007641E8">
            <w:pPr>
              <w:spacing w:line="360" w:lineRule="auto"/>
              <w:jc w:val="center"/>
              <w:rPr>
                <w:color w:val="000000"/>
                <w:sz w:val="24"/>
                <w:szCs w:val="24"/>
              </w:rPr>
            </w:pPr>
          </w:p>
        </w:tc>
        <w:tc>
          <w:tcPr>
            <w:tcW w:w="1120" w:type="dxa"/>
            <w:noWrap/>
            <w:vAlign w:val="center"/>
          </w:tcPr>
          <w:p w14:paraId="6FF62A8A" w14:textId="77777777" w:rsidR="000A5070" w:rsidRPr="00923420" w:rsidRDefault="000A5070" w:rsidP="007641E8">
            <w:pPr>
              <w:spacing w:line="360" w:lineRule="auto"/>
              <w:jc w:val="center"/>
              <w:rPr>
                <w:color w:val="000000"/>
                <w:sz w:val="24"/>
                <w:szCs w:val="24"/>
              </w:rPr>
            </w:pPr>
            <w:r>
              <w:rPr>
                <w:color w:val="000000"/>
                <w:sz w:val="24"/>
                <w:szCs w:val="24"/>
              </w:rPr>
              <w:t>Gói</w:t>
            </w:r>
          </w:p>
        </w:tc>
        <w:tc>
          <w:tcPr>
            <w:tcW w:w="1240" w:type="dxa"/>
            <w:noWrap/>
            <w:vAlign w:val="center"/>
          </w:tcPr>
          <w:p w14:paraId="51CAE698" w14:textId="77777777" w:rsidR="000A5070" w:rsidRPr="00923420" w:rsidRDefault="000A5070" w:rsidP="007641E8">
            <w:pPr>
              <w:spacing w:line="360" w:lineRule="auto"/>
              <w:jc w:val="center"/>
              <w:rPr>
                <w:color w:val="000000"/>
                <w:sz w:val="24"/>
                <w:szCs w:val="24"/>
              </w:rPr>
            </w:pPr>
            <w:r>
              <w:rPr>
                <w:color w:val="000000"/>
                <w:sz w:val="24"/>
                <w:szCs w:val="24"/>
              </w:rPr>
              <w:t>1</w:t>
            </w:r>
          </w:p>
        </w:tc>
      </w:tr>
      <w:tr w:rsidR="000A5070" w:rsidRPr="00923420" w14:paraId="7DE23E7B" w14:textId="77777777" w:rsidTr="007641E8">
        <w:trPr>
          <w:trHeight w:val="692"/>
        </w:trPr>
        <w:tc>
          <w:tcPr>
            <w:tcW w:w="670" w:type="dxa"/>
            <w:noWrap/>
            <w:vAlign w:val="center"/>
          </w:tcPr>
          <w:p w14:paraId="6005D87B" w14:textId="77777777" w:rsidR="000A5070" w:rsidRDefault="000A5070" w:rsidP="007641E8">
            <w:pPr>
              <w:spacing w:line="360" w:lineRule="auto"/>
              <w:jc w:val="center"/>
              <w:rPr>
                <w:color w:val="000000"/>
                <w:sz w:val="24"/>
                <w:szCs w:val="24"/>
              </w:rPr>
            </w:pPr>
            <w:r>
              <w:rPr>
                <w:color w:val="000000"/>
                <w:sz w:val="24"/>
                <w:szCs w:val="24"/>
              </w:rPr>
              <w:t>5</w:t>
            </w:r>
          </w:p>
        </w:tc>
        <w:tc>
          <w:tcPr>
            <w:tcW w:w="4859" w:type="dxa"/>
            <w:vAlign w:val="center"/>
          </w:tcPr>
          <w:p w14:paraId="5B4ECCCF" w14:textId="77777777" w:rsidR="000A5070" w:rsidRPr="00923420" w:rsidRDefault="000A5070" w:rsidP="007641E8">
            <w:pPr>
              <w:spacing w:line="360" w:lineRule="auto"/>
              <w:rPr>
                <w:color w:val="000000"/>
                <w:sz w:val="24"/>
                <w:szCs w:val="24"/>
              </w:rPr>
            </w:pPr>
            <w:r w:rsidRPr="00923420">
              <w:rPr>
                <w:color w:val="000000"/>
                <w:sz w:val="24"/>
                <w:szCs w:val="24"/>
              </w:rPr>
              <w:t>Bản quyền nền tảng Vmware cài đặt môi trường cho MCU thời gian 36 tháng</w:t>
            </w:r>
          </w:p>
        </w:tc>
        <w:tc>
          <w:tcPr>
            <w:tcW w:w="1616" w:type="dxa"/>
            <w:vAlign w:val="center"/>
          </w:tcPr>
          <w:p w14:paraId="79141124" w14:textId="77777777" w:rsidR="000A5070" w:rsidRPr="00923420" w:rsidRDefault="000A5070" w:rsidP="007641E8">
            <w:pPr>
              <w:spacing w:line="360" w:lineRule="auto"/>
              <w:jc w:val="center"/>
              <w:rPr>
                <w:color w:val="000000"/>
                <w:sz w:val="24"/>
                <w:szCs w:val="24"/>
              </w:rPr>
            </w:pPr>
          </w:p>
        </w:tc>
        <w:tc>
          <w:tcPr>
            <w:tcW w:w="1120" w:type="dxa"/>
            <w:noWrap/>
            <w:vAlign w:val="center"/>
          </w:tcPr>
          <w:p w14:paraId="11E27A28" w14:textId="77777777" w:rsidR="000A5070" w:rsidRDefault="000A5070" w:rsidP="007641E8">
            <w:pPr>
              <w:spacing w:line="360" w:lineRule="auto"/>
              <w:jc w:val="center"/>
              <w:rPr>
                <w:color w:val="000000"/>
                <w:sz w:val="24"/>
                <w:szCs w:val="24"/>
              </w:rPr>
            </w:pPr>
            <w:r>
              <w:rPr>
                <w:color w:val="000000"/>
                <w:sz w:val="24"/>
                <w:szCs w:val="24"/>
              </w:rPr>
              <w:t>Gói</w:t>
            </w:r>
          </w:p>
        </w:tc>
        <w:tc>
          <w:tcPr>
            <w:tcW w:w="1240" w:type="dxa"/>
            <w:noWrap/>
            <w:vAlign w:val="center"/>
          </w:tcPr>
          <w:p w14:paraId="38750F8C" w14:textId="77777777" w:rsidR="000A5070" w:rsidRDefault="000A5070" w:rsidP="007641E8">
            <w:pPr>
              <w:spacing w:line="360" w:lineRule="auto"/>
              <w:jc w:val="center"/>
              <w:rPr>
                <w:color w:val="000000"/>
                <w:sz w:val="24"/>
                <w:szCs w:val="24"/>
              </w:rPr>
            </w:pPr>
            <w:r>
              <w:rPr>
                <w:color w:val="000000"/>
                <w:sz w:val="24"/>
                <w:szCs w:val="24"/>
              </w:rPr>
              <w:t>1</w:t>
            </w:r>
          </w:p>
        </w:tc>
      </w:tr>
      <w:tr w:rsidR="000A5070" w:rsidRPr="00923420" w14:paraId="1C270D0B" w14:textId="77777777" w:rsidTr="007641E8">
        <w:trPr>
          <w:trHeight w:val="692"/>
        </w:trPr>
        <w:tc>
          <w:tcPr>
            <w:tcW w:w="670" w:type="dxa"/>
            <w:noWrap/>
            <w:vAlign w:val="center"/>
          </w:tcPr>
          <w:p w14:paraId="6B83DF9B" w14:textId="77777777" w:rsidR="000A5070" w:rsidRPr="006D325A" w:rsidRDefault="000A5070" w:rsidP="007641E8">
            <w:pPr>
              <w:spacing w:line="360" w:lineRule="auto"/>
              <w:jc w:val="center"/>
              <w:rPr>
                <w:b/>
                <w:color w:val="000000"/>
                <w:sz w:val="24"/>
                <w:szCs w:val="24"/>
              </w:rPr>
            </w:pPr>
            <w:r w:rsidRPr="006D325A">
              <w:rPr>
                <w:b/>
                <w:color w:val="000000"/>
                <w:sz w:val="24"/>
                <w:szCs w:val="24"/>
              </w:rPr>
              <w:t>II</w:t>
            </w:r>
          </w:p>
        </w:tc>
        <w:tc>
          <w:tcPr>
            <w:tcW w:w="4859" w:type="dxa"/>
            <w:vAlign w:val="center"/>
          </w:tcPr>
          <w:p w14:paraId="3D261EF1" w14:textId="77777777" w:rsidR="000A5070" w:rsidRPr="006D325A" w:rsidRDefault="000A5070" w:rsidP="007641E8">
            <w:pPr>
              <w:spacing w:line="360" w:lineRule="auto"/>
              <w:rPr>
                <w:b/>
                <w:color w:val="000000"/>
                <w:sz w:val="24"/>
                <w:szCs w:val="24"/>
              </w:rPr>
            </w:pPr>
            <w:r>
              <w:rPr>
                <w:b/>
                <w:color w:val="000000"/>
                <w:sz w:val="24"/>
                <w:szCs w:val="24"/>
              </w:rPr>
              <w:t>Tại các đơn vị</w:t>
            </w:r>
          </w:p>
        </w:tc>
        <w:tc>
          <w:tcPr>
            <w:tcW w:w="1616" w:type="dxa"/>
            <w:vAlign w:val="center"/>
          </w:tcPr>
          <w:p w14:paraId="7A7DD119" w14:textId="77777777" w:rsidR="000A5070" w:rsidRPr="00923420" w:rsidRDefault="000A5070" w:rsidP="007641E8">
            <w:pPr>
              <w:spacing w:line="360" w:lineRule="auto"/>
              <w:jc w:val="center"/>
              <w:rPr>
                <w:color w:val="000000"/>
                <w:sz w:val="24"/>
                <w:szCs w:val="24"/>
              </w:rPr>
            </w:pPr>
          </w:p>
        </w:tc>
        <w:tc>
          <w:tcPr>
            <w:tcW w:w="1120" w:type="dxa"/>
            <w:noWrap/>
            <w:vAlign w:val="center"/>
          </w:tcPr>
          <w:p w14:paraId="47CBAC36" w14:textId="77777777" w:rsidR="000A5070" w:rsidRPr="00923420" w:rsidRDefault="000A5070" w:rsidP="007641E8">
            <w:pPr>
              <w:spacing w:line="360" w:lineRule="auto"/>
              <w:jc w:val="center"/>
              <w:rPr>
                <w:color w:val="000000"/>
                <w:sz w:val="24"/>
                <w:szCs w:val="24"/>
              </w:rPr>
            </w:pPr>
          </w:p>
        </w:tc>
        <w:tc>
          <w:tcPr>
            <w:tcW w:w="1240" w:type="dxa"/>
            <w:noWrap/>
            <w:vAlign w:val="center"/>
          </w:tcPr>
          <w:p w14:paraId="6B9A5E78" w14:textId="77777777" w:rsidR="000A5070" w:rsidRPr="00923420" w:rsidRDefault="000A5070" w:rsidP="007641E8">
            <w:pPr>
              <w:spacing w:line="360" w:lineRule="auto"/>
              <w:jc w:val="center"/>
              <w:rPr>
                <w:color w:val="000000"/>
                <w:sz w:val="24"/>
                <w:szCs w:val="24"/>
              </w:rPr>
            </w:pPr>
          </w:p>
        </w:tc>
      </w:tr>
      <w:tr w:rsidR="000A5070" w:rsidRPr="00923420" w14:paraId="396FB045" w14:textId="77777777" w:rsidTr="007641E8">
        <w:trPr>
          <w:trHeight w:val="845"/>
        </w:trPr>
        <w:tc>
          <w:tcPr>
            <w:tcW w:w="670" w:type="dxa"/>
            <w:noWrap/>
            <w:vAlign w:val="center"/>
            <w:hideMark/>
          </w:tcPr>
          <w:p w14:paraId="212C24C2" w14:textId="77777777" w:rsidR="000A5070" w:rsidRPr="00923420" w:rsidRDefault="000A5070" w:rsidP="007641E8">
            <w:pPr>
              <w:spacing w:line="360" w:lineRule="auto"/>
              <w:jc w:val="center"/>
              <w:rPr>
                <w:color w:val="000000"/>
                <w:sz w:val="24"/>
                <w:szCs w:val="24"/>
              </w:rPr>
            </w:pPr>
            <w:r>
              <w:rPr>
                <w:color w:val="000000"/>
                <w:sz w:val="24"/>
                <w:szCs w:val="24"/>
              </w:rPr>
              <w:t>1</w:t>
            </w:r>
          </w:p>
        </w:tc>
        <w:tc>
          <w:tcPr>
            <w:tcW w:w="4859" w:type="dxa"/>
            <w:vAlign w:val="center"/>
            <w:hideMark/>
          </w:tcPr>
          <w:p w14:paraId="358ADE13" w14:textId="77777777" w:rsidR="000A5070" w:rsidRPr="00923420" w:rsidRDefault="000A5070" w:rsidP="007641E8">
            <w:pPr>
              <w:spacing w:line="360" w:lineRule="auto"/>
              <w:rPr>
                <w:color w:val="000000"/>
                <w:sz w:val="24"/>
                <w:szCs w:val="24"/>
              </w:rPr>
            </w:pPr>
            <w:r w:rsidRPr="00923420">
              <w:rPr>
                <w:color w:val="000000"/>
                <w:sz w:val="24"/>
                <w:szCs w:val="24"/>
              </w:rPr>
              <w:t>Thiết bị VCS tại các điểm cầu - Bộ thiết bị mã hóa giải mã tín hiệu Poly G62, đi kèm mic để bàn thu âm đa hướng, điều khiển từ xa.</w:t>
            </w:r>
          </w:p>
        </w:tc>
        <w:tc>
          <w:tcPr>
            <w:tcW w:w="1616" w:type="dxa"/>
            <w:vAlign w:val="center"/>
          </w:tcPr>
          <w:p w14:paraId="2B765033" w14:textId="77777777" w:rsidR="000A5070" w:rsidRPr="00923420" w:rsidRDefault="000A5070" w:rsidP="007641E8">
            <w:pPr>
              <w:spacing w:line="360" w:lineRule="auto"/>
              <w:jc w:val="center"/>
              <w:rPr>
                <w:color w:val="000000"/>
                <w:sz w:val="24"/>
                <w:szCs w:val="24"/>
              </w:rPr>
            </w:pPr>
          </w:p>
        </w:tc>
        <w:tc>
          <w:tcPr>
            <w:tcW w:w="1120" w:type="dxa"/>
            <w:noWrap/>
            <w:vAlign w:val="center"/>
            <w:hideMark/>
          </w:tcPr>
          <w:p w14:paraId="74EF916F" w14:textId="77777777" w:rsidR="000A5070" w:rsidRPr="00923420" w:rsidRDefault="000A5070" w:rsidP="007641E8">
            <w:pPr>
              <w:spacing w:line="360" w:lineRule="auto"/>
              <w:jc w:val="center"/>
              <w:rPr>
                <w:color w:val="000000"/>
                <w:sz w:val="24"/>
                <w:szCs w:val="24"/>
              </w:rPr>
            </w:pPr>
            <w:r w:rsidRPr="00923420">
              <w:rPr>
                <w:color w:val="000000"/>
                <w:sz w:val="24"/>
                <w:szCs w:val="24"/>
              </w:rPr>
              <w:t>Bộ</w:t>
            </w:r>
          </w:p>
        </w:tc>
        <w:tc>
          <w:tcPr>
            <w:tcW w:w="1240" w:type="dxa"/>
            <w:noWrap/>
            <w:vAlign w:val="center"/>
            <w:hideMark/>
          </w:tcPr>
          <w:p w14:paraId="25AB5885" w14:textId="77777777" w:rsidR="000A5070" w:rsidRPr="00923420" w:rsidRDefault="000A5070" w:rsidP="007641E8">
            <w:pPr>
              <w:spacing w:line="360" w:lineRule="auto"/>
              <w:jc w:val="center"/>
              <w:rPr>
                <w:color w:val="000000"/>
                <w:sz w:val="24"/>
                <w:szCs w:val="24"/>
              </w:rPr>
            </w:pPr>
            <w:r w:rsidRPr="00923420">
              <w:rPr>
                <w:color w:val="000000"/>
                <w:sz w:val="24"/>
                <w:szCs w:val="24"/>
              </w:rPr>
              <w:t>150</w:t>
            </w:r>
          </w:p>
        </w:tc>
      </w:tr>
      <w:tr w:rsidR="000A5070" w:rsidRPr="00923420" w14:paraId="5B762B68" w14:textId="77777777" w:rsidTr="007641E8">
        <w:trPr>
          <w:trHeight w:val="630"/>
        </w:trPr>
        <w:tc>
          <w:tcPr>
            <w:tcW w:w="670" w:type="dxa"/>
            <w:noWrap/>
            <w:vAlign w:val="center"/>
            <w:hideMark/>
          </w:tcPr>
          <w:p w14:paraId="0CCA2BA0" w14:textId="77777777" w:rsidR="000A5070" w:rsidRPr="00923420" w:rsidRDefault="000A5070" w:rsidP="007641E8">
            <w:pPr>
              <w:spacing w:line="360" w:lineRule="auto"/>
              <w:jc w:val="center"/>
              <w:rPr>
                <w:color w:val="000000"/>
                <w:sz w:val="24"/>
                <w:szCs w:val="24"/>
              </w:rPr>
            </w:pPr>
            <w:r>
              <w:rPr>
                <w:color w:val="000000"/>
                <w:sz w:val="24"/>
                <w:szCs w:val="24"/>
              </w:rPr>
              <w:t>2</w:t>
            </w:r>
          </w:p>
        </w:tc>
        <w:tc>
          <w:tcPr>
            <w:tcW w:w="4859" w:type="dxa"/>
            <w:vAlign w:val="center"/>
            <w:hideMark/>
          </w:tcPr>
          <w:p w14:paraId="42F84376" w14:textId="77777777" w:rsidR="000A5070" w:rsidRPr="00923420" w:rsidRDefault="000A5070" w:rsidP="007641E8">
            <w:pPr>
              <w:spacing w:line="360" w:lineRule="auto"/>
              <w:rPr>
                <w:color w:val="000000"/>
                <w:sz w:val="24"/>
                <w:szCs w:val="24"/>
              </w:rPr>
            </w:pPr>
            <w:r w:rsidRPr="00923420">
              <w:rPr>
                <w:color w:val="000000"/>
                <w:sz w:val="24"/>
                <w:szCs w:val="24"/>
              </w:rPr>
              <w:t>Camera hội nghị truyền hình ống kính kép 4K PTZ</w:t>
            </w:r>
          </w:p>
        </w:tc>
        <w:tc>
          <w:tcPr>
            <w:tcW w:w="1616" w:type="dxa"/>
            <w:vAlign w:val="center"/>
          </w:tcPr>
          <w:p w14:paraId="4940D165" w14:textId="77777777" w:rsidR="000A5070" w:rsidRPr="00923420" w:rsidRDefault="000A5070" w:rsidP="007641E8">
            <w:pPr>
              <w:spacing w:line="360" w:lineRule="auto"/>
              <w:jc w:val="center"/>
              <w:rPr>
                <w:color w:val="000000"/>
                <w:sz w:val="24"/>
                <w:szCs w:val="24"/>
              </w:rPr>
            </w:pPr>
          </w:p>
        </w:tc>
        <w:tc>
          <w:tcPr>
            <w:tcW w:w="1120" w:type="dxa"/>
            <w:noWrap/>
            <w:vAlign w:val="center"/>
            <w:hideMark/>
          </w:tcPr>
          <w:p w14:paraId="56ADED20" w14:textId="77777777" w:rsidR="000A5070" w:rsidRPr="00923420" w:rsidRDefault="000A5070" w:rsidP="007641E8">
            <w:pPr>
              <w:spacing w:line="360" w:lineRule="auto"/>
              <w:jc w:val="center"/>
              <w:rPr>
                <w:color w:val="000000"/>
                <w:sz w:val="24"/>
                <w:szCs w:val="24"/>
              </w:rPr>
            </w:pPr>
            <w:r w:rsidRPr="00923420">
              <w:rPr>
                <w:color w:val="000000"/>
                <w:sz w:val="24"/>
                <w:szCs w:val="24"/>
              </w:rPr>
              <w:t>Chiếc</w:t>
            </w:r>
          </w:p>
        </w:tc>
        <w:tc>
          <w:tcPr>
            <w:tcW w:w="1240" w:type="dxa"/>
            <w:noWrap/>
            <w:vAlign w:val="center"/>
            <w:hideMark/>
          </w:tcPr>
          <w:p w14:paraId="696ED1DE" w14:textId="77777777" w:rsidR="000A5070" w:rsidRPr="00923420" w:rsidRDefault="000A5070" w:rsidP="007641E8">
            <w:pPr>
              <w:spacing w:line="360" w:lineRule="auto"/>
              <w:jc w:val="center"/>
              <w:rPr>
                <w:color w:val="000000"/>
                <w:sz w:val="24"/>
                <w:szCs w:val="24"/>
              </w:rPr>
            </w:pPr>
            <w:r w:rsidRPr="00923420">
              <w:rPr>
                <w:color w:val="000000"/>
                <w:sz w:val="24"/>
                <w:szCs w:val="24"/>
              </w:rPr>
              <w:t>150</w:t>
            </w:r>
          </w:p>
        </w:tc>
      </w:tr>
      <w:tr w:rsidR="000A5070" w:rsidRPr="00923420" w14:paraId="68287940" w14:textId="77777777" w:rsidTr="007641E8">
        <w:trPr>
          <w:trHeight w:val="341"/>
        </w:trPr>
        <w:tc>
          <w:tcPr>
            <w:tcW w:w="670" w:type="dxa"/>
            <w:noWrap/>
            <w:vAlign w:val="center"/>
            <w:hideMark/>
          </w:tcPr>
          <w:p w14:paraId="5F6C14FD" w14:textId="77777777" w:rsidR="000A5070" w:rsidRPr="00923420" w:rsidRDefault="000A5070" w:rsidP="007641E8">
            <w:pPr>
              <w:spacing w:line="360" w:lineRule="auto"/>
              <w:jc w:val="center"/>
              <w:rPr>
                <w:color w:val="000000"/>
                <w:sz w:val="24"/>
                <w:szCs w:val="24"/>
              </w:rPr>
            </w:pPr>
            <w:r>
              <w:rPr>
                <w:color w:val="000000"/>
                <w:sz w:val="24"/>
                <w:szCs w:val="24"/>
              </w:rPr>
              <w:t>3</w:t>
            </w:r>
          </w:p>
        </w:tc>
        <w:tc>
          <w:tcPr>
            <w:tcW w:w="4859" w:type="dxa"/>
            <w:vAlign w:val="center"/>
            <w:hideMark/>
          </w:tcPr>
          <w:p w14:paraId="506E1071" w14:textId="77777777" w:rsidR="000A5070" w:rsidRPr="00923420" w:rsidRDefault="000A5070" w:rsidP="007641E8">
            <w:pPr>
              <w:spacing w:line="360" w:lineRule="auto"/>
              <w:rPr>
                <w:color w:val="000000"/>
                <w:sz w:val="24"/>
                <w:szCs w:val="24"/>
              </w:rPr>
            </w:pPr>
            <w:r w:rsidRPr="00923420">
              <w:rPr>
                <w:color w:val="000000"/>
                <w:sz w:val="24"/>
                <w:szCs w:val="24"/>
              </w:rPr>
              <w:t>Tivi 65 inch</w:t>
            </w:r>
          </w:p>
        </w:tc>
        <w:tc>
          <w:tcPr>
            <w:tcW w:w="1616" w:type="dxa"/>
            <w:vAlign w:val="center"/>
          </w:tcPr>
          <w:p w14:paraId="2979936C" w14:textId="77777777" w:rsidR="000A5070" w:rsidRPr="00923420" w:rsidRDefault="000A5070" w:rsidP="007641E8">
            <w:pPr>
              <w:spacing w:line="360" w:lineRule="auto"/>
              <w:jc w:val="center"/>
              <w:rPr>
                <w:color w:val="000000"/>
                <w:sz w:val="24"/>
                <w:szCs w:val="24"/>
              </w:rPr>
            </w:pPr>
          </w:p>
        </w:tc>
        <w:tc>
          <w:tcPr>
            <w:tcW w:w="1120" w:type="dxa"/>
            <w:noWrap/>
            <w:vAlign w:val="center"/>
            <w:hideMark/>
          </w:tcPr>
          <w:p w14:paraId="38195DF1" w14:textId="77777777" w:rsidR="000A5070" w:rsidRPr="00923420" w:rsidRDefault="000A5070" w:rsidP="007641E8">
            <w:pPr>
              <w:spacing w:line="360" w:lineRule="auto"/>
              <w:jc w:val="center"/>
              <w:rPr>
                <w:color w:val="000000"/>
                <w:sz w:val="24"/>
                <w:szCs w:val="24"/>
              </w:rPr>
            </w:pPr>
            <w:r w:rsidRPr="00923420">
              <w:rPr>
                <w:color w:val="000000"/>
                <w:sz w:val="24"/>
                <w:szCs w:val="24"/>
              </w:rPr>
              <w:t>Bộ</w:t>
            </w:r>
          </w:p>
        </w:tc>
        <w:tc>
          <w:tcPr>
            <w:tcW w:w="1240" w:type="dxa"/>
            <w:noWrap/>
            <w:vAlign w:val="center"/>
            <w:hideMark/>
          </w:tcPr>
          <w:p w14:paraId="4035B9DF" w14:textId="77777777" w:rsidR="000A5070" w:rsidRPr="00923420" w:rsidRDefault="000A5070" w:rsidP="007641E8">
            <w:pPr>
              <w:spacing w:line="360" w:lineRule="auto"/>
              <w:jc w:val="center"/>
              <w:rPr>
                <w:color w:val="000000"/>
                <w:sz w:val="24"/>
                <w:szCs w:val="24"/>
              </w:rPr>
            </w:pPr>
            <w:r w:rsidRPr="00923420">
              <w:rPr>
                <w:color w:val="000000"/>
                <w:sz w:val="24"/>
                <w:szCs w:val="24"/>
              </w:rPr>
              <w:t>1</w:t>
            </w:r>
            <w:r>
              <w:rPr>
                <w:color w:val="000000"/>
                <w:sz w:val="24"/>
                <w:szCs w:val="24"/>
              </w:rPr>
              <w:t>50</w:t>
            </w:r>
          </w:p>
        </w:tc>
      </w:tr>
      <w:tr w:rsidR="000A5070" w:rsidRPr="00923420" w14:paraId="6BB05D80" w14:textId="77777777" w:rsidTr="007641E8">
        <w:trPr>
          <w:trHeight w:val="630"/>
        </w:trPr>
        <w:tc>
          <w:tcPr>
            <w:tcW w:w="670" w:type="dxa"/>
            <w:noWrap/>
            <w:vAlign w:val="center"/>
            <w:hideMark/>
          </w:tcPr>
          <w:p w14:paraId="73C072E6" w14:textId="77777777" w:rsidR="000A5070" w:rsidRPr="00923420" w:rsidRDefault="000A5070" w:rsidP="007641E8">
            <w:pPr>
              <w:spacing w:line="360" w:lineRule="auto"/>
              <w:jc w:val="center"/>
              <w:rPr>
                <w:color w:val="000000"/>
                <w:sz w:val="24"/>
                <w:szCs w:val="24"/>
              </w:rPr>
            </w:pPr>
            <w:r>
              <w:rPr>
                <w:color w:val="000000"/>
                <w:sz w:val="24"/>
                <w:szCs w:val="24"/>
              </w:rPr>
              <w:t>4</w:t>
            </w:r>
          </w:p>
        </w:tc>
        <w:tc>
          <w:tcPr>
            <w:tcW w:w="4859" w:type="dxa"/>
            <w:vAlign w:val="center"/>
            <w:hideMark/>
          </w:tcPr>
          <w:p w14:paraId="3904DBEA" w14:textId="77777777" w:rsidR="000A5070" w:rsidRPr="00923420" w:rsidRDefault="000A5070" w:rsidP="007641E8">
            <w:pPr>
              <w:spacing w:line="360" w:lineRule="auto"/>
              <w:rPr>
                <w:color w:val="000000"/>
                <w:sz w:val="24"/>
                <w:szCs w:val="24"/>
              </w:rPr>
            </w:pPr>
            <w:r w:rsidRPr="00923420">
              <w:rPr>
                <w:color w:val="000000"/>
                <w:sz w:val="24"/>
                <w:szCs w:val="24"/>
              </w:rPr>
              <w:t>Gói vật tư phụ kiện triển khai tích hợp hệ thống MCU tại hà Nội</w:t>
            </w:r>
          </w:p>
        </w:tc>
        <w:tc>
          <w:tcPr>
            <w:tcW w:w="1616" w:type="dxa"/>
            <w:vAlign w:val="center"/>
          </w:tcPr>
          <w:p w14:paraId="0A756B50" w14:textId="77777777" w:rsidR="000A5070" w:rsidRPr="00923420" w:rsidRDefault="000A5070" w:rsidP="007641E8">
            <w:pPr>
              <w:spacing w:line="360" w:lineRule="auto"/>
              <w:jc w:val="center"/>
              <w:rPr>
                <w:color w:val="000000"/>
                <w:sz w:val="24"/>
                <w:szCs w:val="24"/>
              </w:rPr>
            </w:pPr>
          </w:p>
        </w:tc>
        <w:tc>
          <w:tcPr>
            <w:tcW w:w="1120" w:type="dxa"/>
            <w:noWrap/>
            <w:vAlign w:val="center"/>
            <w:hideMark/>
          </w:tcPr>
          <w:p w14:paraId="55A2A498" w14:textId="77777777" w:rsidR="000A5070" w:rsidRPr="00923420" w:rsidRDefault="000A5070" w:rsidP="007641E8">
            <w:pPr>
              <w:spacing w:line="360" w:lineRule="auto"/>
              <w:jc w:val="center"/>
              <w:rPr>
                <w:color w:val="000000"/>
                <w:sz w:val="24"/>
                <w:szCs w:val="24"/>
              </w:rPr>
            </w:pPr>
            <w:r w:rsidRPr="00923420">
              <w:rPr>
                <w:color w:val="000000"/>
                <w:sz w:val="24"/>
                <w:szCs w:val="24"/>
              </w:rPr>
              <w:t>Gói</w:t>
            </w:r>
          </w:p>
        </w:tc>
        <w:tc>
          <w:tcPr>
            <w:tcW w:w="1240" w:type="dxa"/>
            <w:noWrap/>
            <w:vAlign w:val="center"/>
            <w:hideMark/>
          </w:tcPr>
          <w:p w14:paraId="5B912E76" w14:textId="77777777" w:rsidR="000A5070" w:rsidRPr="00923420" w:rsidRDefault="000A5070" w:rsidP="007641E8">
            <w:pPr>
              <w:spacing w:line="360" w:lineRule="auto"/>
              <w:jc w:val="center"/>
              <w:rPr>
                <w:color w:val="000000"/>
                <w:sz w:val="24"/>
                <w:szCs w:val="24"/>
              </w:rPr>
            </w:pPr>
            <w:r w:rsidRPr="00923420">
              <w:rPr>
                <w:color w:val="000000"/>
                <w:sz w:val="24"/>
                <w:szCs w:val="24"/>
              </w:rPr>
              <w:t>1</w:t>
            </w:r>
          </w:p>
        </w:tc>
      </w:tr>
      <w:tr w:rsidR="000A5070" w:rsidRPr="00923420" w14:paraId="53F68EC5" w14:textId="77777777" w:rsidTr="007641E8">
        <w:trPr>
          <w:trHeight w:val="630"/>
        </w:trPr>
        <w:tc>
          <w:tcPr>
            <w:tcW w:w="670" w:type="dxa"/>
            <w:noWrap/>
            <w:vAlign w:val="center"/>
          </w:tcPr>
          <w:p w14:paraId="67FFE245" w14:textId="77777777" w:rsidR="000A5070" w:rsidRPr="00923420" w:rsidRDefault="000A5070" w:rsidP="007641E8">
            <w:pPr>
              <w:spacing w:line="360" w:lineRule="auto"/>
              <w:jc w:val="center"/>
              <w:rPr>
                <w:color w:val="000000"/>
                <w:sz w:val="24"/>
                <w:szCs w:val="24"/>
              </w:rPr>
            </w:pPr>
            <w:r>
              <w:rPr>
                <w:color w:val="000000"/>
                <w:sz w:val="24"/>
                <w:szCs w:val="24"/>
              </w:rPr>
              <w:t>5</w:t>
            </w:r>
          </w:p>
        </w:tc>
        <w:tc>
          <w:tcPr>
            <w:tcW w:w="4859" w:type="dxa"/>
            <w:vAlign w:val="center"/>
          </w:tcPr>
          <w:p w14:paraId="5E986B20" w14:textId="77777777" w:rsidR="000A5070" w:rsidRPr="00923420" w:rsidRDefault="000A5070" w:rsidP="007641E8">
            <w:pPr>
              <w:spacing w:line="360" w:lineRule="auto"/>
              <w:rPr>
                <w:color w:val="000000"/>
                <w:sz w:val="24"/>
                <w:szCs w:val="24"/>
              </w:rPr>
            </w:pPr>
            <w:r w:rsidRPr="006D325A">
              <w:rPr>
                <w:color w:val="000000"/>
                <w:sz w:val="24"/>
                <w:szCs w:val="24"/>
              </w:rPr>
              <w:t>Router hội nghị truyền hình trực tuyến</w:t>
            </w:r>
          </w:p>
        </w:tc>
        <w:tc>
          <w:tcPr>
            <w:tcW w:w="1616" w:type="dxa"/>
            <w:vAlign w:val="center"/>
          </w:tcPr>
          <w:p w14:paraId="18528059" w14:textId="77777777" w:rsidR="000A5070" w:rsidRPr="00923420" w:rsidRDefault="000A5070" w:rsidP="007641E8">
            <w:pPr>
              <w:spacing w:line="360" w:lineRule="auto"/>
              <w:jc w:val="center"/>
              <w:rPr>
                <w:color w:val="000000"/>
                <w:sz w:val="24"/>
                <w:szCs w:val="24"/>
              </w:rPr>
            </w:pPr>
          </w:p>
        </w:tc>
        <w:tc>
          <w:tcPr>
            <w:tcW w:w="1120" w:type="dxa"/>
            <w:noWrap/>
            <w:vAlign w:val="center"/>
          </w:tcPr>
          <w:p w14:paraId="30128204" w14:textId="77777777" w:rsidR="000A5070" w:rsidRPr="00923420" w:rsidRDefault="000A5070" w:rsidP="007641E8">
            <w:pPr>
              <w:spacing w:line="360" w:lineRule="auto"/>
              <w:jc w:val="center"/>
              <w:rPr>
                <w:color w:val="000000"/>
                <w:sz w:val="24"/>
                <w:szCs w:val="24"/>
              </w:rPr>
            </w:pPr>
            <w:r>
              <w:rPr>
                <w:color w:val="000000"/>
                <w:sz w:val="24"/>
                <w:szCs w:val="24"/>
              </w:rPr>
              <w:t>Chiếc</w:t>
            </w:r>
          </w:p>
        </w:tc>
        <w:tc>
          <w:tcPr>
            <w:tcW w:w="1240" w:type="dxa"/>
            <w:noWrap/>
            <w:vAlign w:val="center"/>
          </w:tcPr>
          <w:p w14:paraId="5112A952" w14:textId="77777777" w:rsidR="000A5070" w:rsidRPr="00923420" w:rsidRDefault="000A5070" w:rsidP="007641E8">
            <w:pPr>
              <w:spacing w:line="360" w:lineRule="auto"/>
              <w:jc w:val="center"/>
              <w:rPr>
                <w:color w:val="000000"/>
                <w:sz w:val="24"/>
                <w:szCs w:val="24"/>
              </w:rPr>
            </w:pPr>
            <w:r>
              <w:rPr>
                <w:color w:val="000000"/>
                <w:sz w:val="24"/>
                <w:szCs w:val="24"/>
              </w:rPr>
              <w:t>150</w:t>
            </w:r>
          </w:p>
        </w:tc>
      </w:tr>
      <w:tr w:rsidR="000A5070" w:rsidRPr="00923420" w14:paraId="6233BCA2" w14:textId="77777777" w:rsidTr="007641E8">
        <w:trPr>
          <w:trHeight w:val="630"/>
        </w:trPr>
        <w:tc>
          <w:tcPr>
            <w:tcW w:w="670" w:type="dxa"/>
            <w:noWrap/>
            <w:vAlign w:val="center"/>
          </w:tcPr>
          <w:p w14:paraId="34D00F8E" w14:textId="77777777" w:rsidR="000A5070" w:rsidRDefault="000A5070" w:rsidP="007641E8">
            <w:pPr>
              <w:spacing w:line="360" w:lineRule="auto"/>
              <w:jc w:val="center"/>
              <w:rPr>
                <w:color w:val="000000"/>
                <w:sz w:val="24"/>
                <w:szCs w:val="24"/>
              </w:rPr>
            </w:pPr>
            <w:r>
              <w:rPr>
                <w:color w:val="000000"/>
                <w:sz w:val="24"/>
                <w:szCs w:val="24"/>
              </w:rPr>
              <w:t>6</w:t>
            </w:r>
          </w:p>
        </w:tc>
        <w:tc>
          <w:tcPr>
            <w:tcW w:w="4859" w:type="dxa"/>
            <w:vAlign w:val="center"/>
          </w:tcPr>
          <w:p w14:paraId="2CF19B52" w14:textId="77777777" w:rsidR="000A5070" w:rsidRDefault="000A5070" w:rsidP="007641E8">
            <w:pPr>
              <w:spacing w:line="360" w:lineRule="auto"/>
              <w:rPr>
                <w:color w:val="000000"/>
                <w:sz w:val="24"/>
                <w:szCs w:val="24"/>
              </w:rPr>
            </w:pPr>
            <w:r>
              <w:rPr>
                <w:color w:val="000000"/>
                <w:sz w:val="24"/>
                <w:szCs w:val="24"/>
              </w:rPr>
              <w:t>Switch 24 port có chức năng chia Vlan</w:t>
            </w:r>
          </w:p>
        </w:tc>
        <w:tc>
          <w:tcPr>
            <w:tcW w:w="1616" w:type="dxa"/>
            <w:vAlign w:val="center"/>
          </w:tcPr>
          <w:p w14:paraId="4BE05F5F" w14:textId="77777777" w:rsidR="000A5070" w:rsidRPr="00923420" w:rsidRDefault="000A5070" w:rsidP="007641E8">
            <w:pPr>
              <w:spacing w:line="360" w:lineRule="auto"/>
              <w:jc w:val="center"/>
              <w:rPr>
                <w:color w:val="000000"/>
                <w:sz w:val="24"/>
                <w:szCs w:val="24"/>
              </w:rPr>
            </w:pPr>
          </w:p>
        </w:tc>
        <w:tc>
          <w:tcPr>
            <w:tcW w:w="1120" w:type="dxa"/>
            <w:noWrap/>
            <w:vAlign w:val="center"/>
          </w:tcPr>
          <w:p w14:paraId="79B79D65" w14:textId="77777777" w:rsidR="000A5070" w:rsidRPr="00923420" w:rsidRDefault="000A5070" w:rsidP="007641E8">
            <w:pPr>
              <w:spacing w:line="360" w:lineRule="auto"/>
              <w:jc w:val="center"/>
              <w:rPr>
                <w:color w:val="000000"/>
                <w:sz w:val="24"/>
                <w:szCs w:val="24"/>
              </w:rPr>
            </w:pPr>
            <w:r>
              <w:rPr>
                <w:color w:val="000000"/>
                <w:sz w:val="24"/>
                <w:szCs w:val="24"/>
              </w:rPr>
              <w:t>Chiếc</w:t>
            </w:r>
          </w:p>
        </w:tc>
        <w:tc>
          <w:tcPr>
            <w:tcW w:w="1240" w:type="dxa"/>
            <w:noWrap/>
            <w:vAlign w:val="center"/>
          </w:tcPr>
          <w:p w14:paraId="141E1C63" w14:textId="77777777" w:rsidR="000A5070" w:rsidRPr="00923420" w:rsidRDefault="000A5070" w:rsidP="007641E8">
            <w:pPr>
              <w:spacing w:line="360" w:lineRule="auto"/>
              <w:jc w:val="center"/>
              <w:rPr>
                <w:color w:val="000000"/>
                <w:sz w:val="24"/>
                <w:szCs w:val="24"/>
              </w:rPr>
            </w:pPr>
            <w:r>
              <w:rPr>
                <w:color w:val="000000"/>
                <w:sz w:val="24"/>
                <w:szCs w:val="24"/>
              </w:rPr>
              <w:t>150</w:t>
            </w:r>
          </w:p>
        </w:tc>
      </w:tr>
    </w:tbl>
    <w:p w14:paraId="152A12D4" w14:textId="77777777" w:rsidR="004F1D7E" w:rsidRDefault="004F1D7E" w:rsidP="004F1D7E">
      <w:pPr>
        <w:tabs>
          <w:tab w:val="left" w:pos="2812"/>
        </w:tabs>
        <w:rPr>
          <w:rFonts w:asciiTheme="majorHAnsi" w:hAnsiTheme="majorHAnsi" w:cstheme="majorHAnsi"/>
          <w:b/>
        </w:rPr>
      </w:pPr>
      <w:r>
        <w:rPr>
          <w:rFonts w:asciiTheme="majorHAnsi" w:hAnsiTheme="majorHAnsi" w:cstheme="majorHAnsi"/>
          <w:b/>
        </w:rPr>
        <w:tab/>
      </w:r>
    </w:p>
    <w:p w14:paraId="440C9A90" w14:textId="460B246D" w:rsidR="009E5A36" w:rsidRDefault="009E5A36">
      <w:pPr>
        <w:rPr>
          <w:rFonts w:asciiTheme="majorHAnsi" w:hAnsiTheme="majorHAnsi" w:cstheme="majorHAnsi"/>
          <w:b/>
        </w:rPr>
      </w:pPr>
    </w:p>
    <w:p w14:paraId="3645B568" w14:textId="376462CD" w:rsidR="009E5A36" w:rsidRDefault="009E5A36" w:rsidP="009E5A36">
      <w:pPr>
        <w:spacing w:before="60" w:after="60" w:line="360" w:lineRule="exact"/>
        <w:jc w:val="center"/>
        <w:rPr>
          <w:rFonts w:asciiTheme="majorHAnsi" w:hAnsiTheme="majorHAnsi" w:cstheme="majorHAnsi"/>
          <w:b/>
        </w:rPr>
      </w:pPr>
    </w:p>
    <w:p w14:paraId="3251204A" w14:textId="77777777" w:rsidR="00027826" w:rsidRDefault="00027826" w:rsidP="004F1D7E">
      <w:pPr>
        <w:tabs>
          <w:tab w:val="left" w:pos="2812"/>
        </w:tabs>
        <w:rPr>
          <w:rFonts w:asciiTheme="majorHAnsi" w:hAnsiTheme="majorHAnsi" w:cstheme="majorHAnsi"/>
          <w:b/>
        </w:rPr>
      </w:pPr>
    </w:p>
    <w:p w14:paraId="48ADBCF9" w14:textId="04946C60" w:rsidR="004F1D7E" w:rsidRDefault="004F1D7E" w:rsidP="004F1D7E">
      <w:pPr>
        <w:tabs>
          <w:tab w:val="left" w:pos="2812"/>
        </w:tabs>
        <w:rPr>
          <w:rFonts w:asciiTheme="majorHAnsi" w:hAnsiTheme="majorHAnsi" w:cstheme="majorHAnsi"/>
          <w:b/>
        </w:rPr>
        <w:sectPr w:rsidR="004F1D7E" w:rsidSect="008C53CC">
          <w:pgSz w:w="11907" w:h="16840" w:code="9"/>
          <w:pgMar w:top="1134" w:right="851" w:bottom="1134" w:left="1701" w:header="567" w:footer="567" w:gutter="0"/>
          <w:cols w:space="720"/>
          <w:titlePg/>
          <w:docGrid w:linePitch="381"/>
        </w:sectPr>
      </w:pPr>
      <w:r>
        <w:rPr>
          <w:rFonts w:asciiTheme="majorHAnsi" w:hAnsiTheme="majorHAnsi" w:cstheme="majorHAnsi"/>
          <w:b/>
        </w:rPr>
        <w:tab/>
      </w:r>
    </w:p>
    <w:p w14:paraId="2B5CC9B2" w14:textId="103BD36E" w:rsidR="009E118E" w:rsidRPr="00AF7752" w:rsidRDefault="00462BE1" w:rsidP="009E118E">
      <w:pPr>
        <w:tabs>
          <w:tab w:val="center" w:pos="6840"/>
        </w:tabs>
        <w:spacing w:before="60" w:after="60" w:line="360" w:lineRule="exact"/>
        <w:jc w:val="center"/>
        <w:rPr>
          <w:b/>
        </w:rPr>
      </w:pPr>
      <w:r>
        <w:rPr>
          <w:rFonts w:asciiTheme="majorHAnsi" w:hAnsiTheme="majorHAnsi" w:cstheme="majorHAnsi"/>
          <w:b/>
          <w:lang w:val="pt-BR"/>
        </w:rPr>
        <w:lastRenderedPageBreak/>
        <w:t>P</w:t>
      </w:r>
      <w:r w:rsidRPr="004406FA">
        <w:rPr>
          <w:rFonts w:asciiTheme="majorHAnsi" w:hAnsiTheme="majorHAnsi" w:cstheme="majorHAnsi"/>
          <w:b/>
          <w:lang w:val="pt-BR"/>
        </w:rPr>
        <w:t>hụ lục</w:t>
      </w:r>
      <w:r w:rsidR="001821C7">
        <w:rPr>
          <w:rFonts w:asciiTheme="majorHAnsi" w:hAnsiTheme="majorHAnsi" w:cstheme="majorHAnsi"/>
          <w:b/>
          <w:lang w:val="pt-BR"/>
        </w:rPr>
        <w:t xml:space="preserve"> </w:t>
      </w:r>
      <w:r w:rsidR="00E300F0">
        <w:rPr>
          <w:rFonts w:asciiTheme="majorHAnsi" w:hAnsiTheme="majorHAnsi" w:cstheme="majorHAnsi"/>
          <w:b/>
          <w:lang w:val="pt-BR"/>
        </w:rPr>
        <w:t>6</w:t>
      </w:r>
      <w:r w:rsidRPr="004406FA">
        <w:rPr>
          <w:rFonts w:asciiTheme="majorHAnsi" w:hAnsiTheme="majorHAnsi" w:cstheme="majorHAnsi"/>
          <w:b/>
          <w:lang w:val="pt-BR"/>
        </w:rPr>
        <w:t>.</w:t>
      </w:r>
      <w:r w:rsidR="00CE0945">
        <w:rPr>
          <w:rFonts w:asciiTheme="majorHAnsi" w:hAnsiTheme="majorHAnsi" w:cstheme="majorHAnsi"/>
          <w:b/>
          <w:lang w:val="pt-BR"/>
        </w:rPr>
        <w:t xml:space="preserve"> </w:t>
      </w:r>
      <w:r w:rsidR="009E118E" w:rsidRPr="00AF7752">
        <w:rPr>
          <w:b/>
        </w:rPr>
        <w:t>Xây dựng phòng họp không giấy</w:t>
      </w:r>
      <w:r w:rsidR="009E118E">
        <w:rPr>
          <w:b/>
        </w:rPr>
        <w:t xml:space="preserve"> tờ</w:t>
      </w:r>
    </w:p>
    <w:p w14:paraId="763F8EEE" w14:textId="0C9AD7FD" w:rsidR="00DC51E4" w:rsidRDefault="009E118E" w:rsidP="00CE0945">
      <w:pPr>
        <w:spacing w:before="60" w:after="60" w:line="360" w:lineRule="exact"/>
        <w:jc w:val="center"/>
        <w:rPr>
          <w:rFonts w:asciiTheme="majorHAnsi" w:hAnsiTheme="majorHAnsi" w:cstheme="majorHAnsi"/>
          <w:b/>
          <w:spacing w:val="-4"/>
        </w:rPr>
      </w:pPr>
      <w:r w:rsidRPr="00DC51E4">
        <w:rPr>
          <w:rFonts w:asciiTheme="majorHAnsi" w:hAnsiTheme="majorHAnsi" w:cstheme="majorHAnsi"/>
          <w:i/>
          <w:spacing w:val="-4"/>
          <w:lang w:val="pt-BR"/>
        </w:rPr>
        <w:t xml:space="preserve"> </w:t>
      </w:r>
      <w:r w:rsidR="00462BE1" w:rsidRPr="00DC51E4">
        <w:rPr>
          <w:rFonts w:asciiTheme="majorHAnsi" w:hAnsiTheme="majorHAnsi" w:cstheme="majorHAnsi"/>
          <w:i/>
          <w:spacing w:val="-4"/>
          <w:lang w:val="pt-BR"/>
        </w:rPr>
        <w:t xml:space="preserve">(Kèm theo Công văn  số </w:t>
      </w:r>
      <w:r w:rsidR="00BA2DD4" w:rsidRPr="00BA2DD4">
        <w:rPr>
          <w:rFonts w:asciiTheme="majorHAnsi" w:hAnsiTheme="majorHAnsi" w:cstheme="majorHAnsi"/>
          <w:i/>
          <w:spacing w:val="-4"/>
          <w:lang w:val="pt-BR"/>
        </w:rPr>
        <w:t>4797</w:t>
      </w:r>
      <w:r w:rsidR="00462BE1" w:rsidRPr="00DC51E4">
        <w:rPr>
          <w:rFonts w:asciiTheme="majorHAnsi" w:hAnsiTheme="majorHAnsi" w:cstheme="majorHAnsi"/>
          <w:i/>
          <w:spacing w:val="-4"/>
          <w:lang w:val="pt-BR"/>
        </w:rPr>
        <w:t xml:space="preserve"> </w:t>
      </w:r>
      <w:r w:rsidR="00BA2DD4">
        <w:rPr>
          <w:rFonts w:asciiTheme="majorHAnsi" w:hAnsiTheme="majorHAnsi" w:cstheme="majorHAnsi"/>
          <w:i/>
          <w:spacing w:val="-4"/>
        </w:rPr>
        <w:t>- CV/VPTU ngày 29</w:t>
      </w:r>
      <w:r w:rsidR="00462BE1" w:rsidRPr="00DC51E4">
        <w:rPr>
          <w:rFonts w:asciiTheme="majorHAnsi" w:hAnsiTheme="majorHAnsi" w:cstheme="majorHAnsi"/>
          <w:i/>
          <w:spacing w:val="-4"/>
        </w:rPr>
        <w:t>/3/2025 của Văn phòng Thành ủy)</w:t>
      </w:r>
    </w:p>
    <w:p w14:paraId="699F64C3" w14:textId="273D6C93" w:rsidR="00027826" w:rsidRDefault="009E63E7" w:rsidP="00DC51E4">
      <w:pPr>
        <w:spacing w:before="60" w:after="60" w:line="360" w:lineRule="exact"/>
        <w:rPr>
          <w:rFonts w:asciiTheme="majorHAnsi" w:hAnsiTheme="majorHAnsi" w:cstheme="majorHAnsi"/>
          <w:b/>
          <w:spacing w:val="-4"/>
        </w:rPr>
      </w:pPr>
      <w:r>
        <w:rPr>
          <w:rFonts w:asciiTheme="majorHAnsi" w:hAnsiTheme="majorHAnsi" w:cstheme="majorHAnsi"/>
          <w:b/>
          <w:spacing w:val="-4"/>
        </w:rPr>
        <w:t>A</w:t>
      </w:r>
      <w:r w:rsidR="004D31D2">
        <w:rPr>
          <w:rFonts w:asciiTheme="majorHAnsi" w:hAnsiTheme="majorHAnsi" w:cstheme="majorHAnsi"/>
          <w:b/>
          <w:spacing w:val="-4"/>
        </w:rPr>
        <w:t xml:space="preserve">. </w:t>
      </w:r>
      <w:r w:rsidR="00FC12F2">
        <w:rPr>
          <w:rFonts w:asciiTheme="majorHAnsi" w:hAnsiTheme="majorHAnsi" w:cstheme="majorHAnsi"/>
          <w:b/>
          <w:spacing w:val="-4"/>
        </w:rPr>
        <w:t>DANH MỤC THIẾT BỊ</w:t>
      </w:r>
    </w:p>
    <w:p w14:paraId="4B09F1B8" w14:textId="6291EC51" w:rsidR="004D31D2" w:rsidRDefault="009E63E7" w:rsidP="00DC51E4">
      <w:pPr>
        <w:spacing w:before="60" w:after="60" w:line="360" w:lineRule="exact"/>
        <w:rPr>
          <w:rFonts w:asciiTheme="majorHAnsi" w:hAnsiTheme="majorHAnsi" w:cstheme="majorHAnsi"/>
          <w:b/>
          <w:spacing w:val="-4"/>
        </w:rPr>
      </w:pPr>
      <w:r>
        <w:rPr>
          <w:rFonts w:asciiTheme="majorHAnsi" w:hAnsiTheme="majorHAnsi" w:cstheme="majorHAnsi"/>
          <w:b/>
          <w:spacing w:val="-4"/>
        </w:rPr>
        <w:t>I</w:t>
      </w:r>
      <w:r w:rsidR="004D31D2">
        <w:rPr>
          <w:rFonts w:asciiTheme="majorHAnsi" w:hAnsiTheme="majorHAnsi" w:cstheme="majorHAnsi"/>
          <w:b/>
          <w:spacing w:val="-4"/>
        </w:rPr>
        <w:t>. Phòng họp Ban Thường vụ Thành ủy (903)</w:t>
      </w:r>
    </w:p>
    <w:p w14:paraId="28A32EFE" w14:textId="39474138" w:rsidR="009F5FED" w:rsidRDefault="009F5FED" w:rsidP="00DC51E4">
      <w:pPr>
        <w:spacing w:before="60" w:after="60" w:line="360" w:lineRule="exact"/>
        <w:rPr>
          <w:rFonts w:asciiTheme="majorHAnsi" w:hAnsiTheme="majorHAnsi" w:cstheme="majorHAnsi"/>
          <w:b/>
          <w:spacing w:val="-4"/>
        </w:rPr>
      </w:pPr>
      <w:r w:rsidRPr="009E63E7">
        <w:rPr>
          <w:rFonts w:asciiTheme="majorHAnsi" w:hAnsiTheme="majorHAnsi" w:cstheme="majorHAnsi"/>
          <w:b/>
          <w:spacing w:val="-4"/>
        </w:rPr>
        <w:t>1. Danh mục thiết bị IOT cho phòng họp</w:t>
      </w:r>
    </w:p>
    <w:p w14:paraId="7D9DCCA5" w14:textId="77777777" w:rsidR="00FC12F2" w:rsidRPr="009E63E7" w:rsidRDefault="00FC12F2" w:rsidP="00DC51E4">
      <w:pPr>
        <w:spacing w:before="60" w:after="60" w:line="360" w:lineRule="exact"/>
        <w:rPr>
          <w:rFonts w:asciiTheme="majorHAnsi" w:hAnsiTheme="majorHAnsi" w:cstheme="majorHAnsi"/>
          <w:b/>
          <w:spacing w:val="-4"/>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952"/>
        <w:gridCol w:w="2693"/>
        <w:gridCol w:w="9214"/>
        <w:gridCol w:w="1134"/>
      </w:tblGrid>
      <w:tr w:rsidR="00027826" w:rsidRPr="00002F26" w14:paraId="007BF176" w14:textId="77777777" w:rsidTr="00AC06EB">
        <w:trPr>
          <w:trHeight w:val="255"/>
          <w:tblHeader/>
          <w:jc w:val="center"/>
        </w:trPr>
        <w:tc>
          <w:tcPr>
            <w:tcW w:w="595" w:type="dxa"/>
            <w:noWrap/>
            <w:vAlign w:val="center"/>
          </w:tcPr>
          <w:p w14:paraId="0574413C" w14:textId="0C1C5EE8" w:rsidR="00027826" w:rsidRPr="00002F26" w:rsidRDefault="00FB18C5" w:rsidP="009E63E7">
            <w:pPr>
              <w:spacing w:line="276" w:lineRule="auto"/>
              <w:jc w:val="center"/>
              <w:rPr>
                <w:rFonts w:asciiTheme="majorHAnsi" w:hAnsiTheme="majorHAnsi" w:cstheme="majorHAnsi"/>
                <w:b/>
                <w:color w:val="000000"/>
                <w:sz w:val="24"/>
                <w:szCs w:val="24"/>
              </w:rPr>
            </w:pPr>
            <w:r w:rsidRPr="00002F26">
              <w:rPr>
                <w:rFonts w:asciiTheme="majorHAnsi" w:hAnsiTheme="majorHAnsi" w:cstheme="majorHAnsi"/>
                <w:b/>
                <w:color w:val="000000"/>
                <w:sz w:val="24"/>
                <w:szCs w:val="24"/>
              </w:rPr>
              <w:t>Stt</w:t>
            </w:r>
          </w:p>
        </w:tc>
        <w:tc>
          <w:tcPr>
            <w:tcW w:w="1952" w:type="dxa"/>
            <w:noWrap/>
            <w:vAlign w:val="center"/>
          </w:tcPr>
          <w:p w14:paraId="57F73E89" w14:textId="31EC8691" w:rsidR="00027826" w:rsidRPr="00002F26" w:rsidRDefault="00FB18C5" w:rsidP="009E63E7">
            <w:pPr>
              <w:spacing w:line="276" w:lineRule="auto"/>
              <w:jc w:val="center"/>
              <w:rPr>
                <w:rFonts w:asciiTheme="majorHAnsi" w:hAnsiTheme="majorHAnsi" w:cstheme="majorHAnsi"/>
                <w:b/>
                <w:color w:val="000000"/>
                <w:sz w:val="24"/>
                <w:szCs w:val="24"/>
              </w:rPr>
            </w:pPr>
            <w:r w:rsidRPr="00002F26">
              <w:rPr>
                <w:rFonts w:asciiTheme="majorHAnsi" w:hAnsiTheme="majorHAnsi" w:cstheme="majorHAnsi"/>
                <w:b/>
                <w:color w:val="000000"/>
                <w:sz w:val="24"/>
                <w:szCs w:val="24"/>
              </w:rPr>
              <w:t>Mã hiệu</w:t>
            </w:r>
          </w:p>
        </w:tc>
        <w:tc>
          <w:tcPr>
            <w:tcW w:w="2693" w:type="dxa"/>
            <w:vAlign w:val="center"/>
          </w:tcPr>
          <w:p w14:paraId="43270043" w14:textId="5E7C690E" w:rsidR="00027826" w:rsidRPr="00002F26" w:rsidRDefault="00FB18C5" w:rsidP="009E63E7">
            <w:pPr>
              <w:spacing w:line="276" w:lineRule="auto"/>
              <w:jc w:val="center"/>
              <w:rPr>
                <w:rFonts w:asciiTheme="majorHAnsi" w:hAnsiTheme="majorHAnsi" w:cstheme="majorHAnsi"/>
                <w:b/>
                <w:color w:val="000000"/>
                <w:sz w:val="24"/>
                <w:szCs w:val="24"/>
              </w:rPr>
            </w:pPr>
            <w:r w:rsidRPr="00002F26">
              <w:rPr>
                <w:rFonts w:asciiTheme="majorHAnsi" w:hAnsiTheme="majorHAnsi" w:cstheme="majorHAnsi"/>
                <w:b/>
                <w:color w:val="000000"/>
                <w:sz w:val="24"/>
                <w:szCs w:val="24"/>
              </w:rPr>
              <w:t>Mô tả hàng hóa/ DV</w:t>
            </w:r>
          </w:p>
        </w:tc>
        <w:tc>
          <w:tcPr>
            <w:tcW w:w="9214" w:type="dxa"/>
            <w:vAlign w:val="center"/>
          </w:tcPr>
          <w:p w14:paraId="4A41D2CC" w14:textId="5F4B764F" w:rsidR="00027826" w:rsidRPr="00002F26" w:rsidRDefault="00FB18C5" w:rsidP="009E63E7">
            <w:pPr>
              <w:spacing w:line="276" w:lineRule="auto"/>
              <w:jc w:val="center"/>
              <w:rPr>
                <w:rFonts w:asciiTheme="majorHAnsi" w:hAnsiTheme="majorHAnsi" w:cstheme="majorHAnsi"/>
                <w:b/>
                <w:color w:val="000000"/>
                <w:sz w:val="24"/>
                <w:szCs w:val="24"/>
              </w:rPr>
            </w:pPr>
            <w:r w:rsidRPr="00002F26">
              <w:rPr>
                <w:rFonts w:asciiTheme="majorHAnsi" w:hAnsiTheme="majorHAnsi" w:cstheme="majorHAnsi"/>
                <w:b/>
                <w:color w:val="000000"/>
                <w:sz w:val="24"/>
                <w:szCs w:val="24"/>
              </w:rPr>
              <w:t>Mô tả thêm</w:t>
            </w:r>
          </w:p>
        </w:tc>
        <w:tc>
          <w:tcPr>
            <w:tcW w:w="1134" w:type="dxa"/>
            <w:noWrap/>
            <w:vAlign w:val="center"/>
          </w:tcPr>
          <w:p w14:paraId="7D88B45B" w14:textId="0E24CA5E" w:rsidR="00027826" w:rsidRPr="00002F26" w:rsidRDefault="00FB18C5" w:rsidP="009E63E7">
            <w:pPr>
              <w:spacing w:line="276" w:lineRule="auto"/>
              <w:jc w:val="center"/>
              <w:rPr>
                <w:rFonts w:asciiTheme="majorHAnsi" w:hAnsiTheme="majorHAnsi" w:cstheme="majorHAnsi"/>
                <w:b/>
                <w:color w:val="000000"/>
                <w:sz w:val="24"/>
                <w:szCs w:val="24"/>
              </w:rPr>
            </w:pPr>
            <w:r w:rsidRPr="00002F26">
              <w:rPr>
                <w:rFonts w:asciiTheme="majorHAnsi" w:hAnsiTheme="majorHAnsi" w:cstheme="majorHAnsi"/>
                <w:b/>
                <w:color w:val="000000"/>
                <w:sz w:val="24"/>
                <w:szCs w:val="24"/>
              </w:rPr>
              <w:t>Số lượng</w:t>
            </w:r>
          </w:p>
        </w:tc>
      </w:tr>
      <w:tr w:rsidR="00083B6C" w:rsidRPr="00002F26" w14:paraId="4B7D8AA2" w14:textId="77777777" w:rsidTr="00AC06EB">
        <w:trPr>
          <w:trHeight w:val="255"/>
          <w:jc w:val="center"/>
        </w:trPr>
        <w:tc>
          <w:tcPr>
            <w:tcW w:w="595" w:type="dxa"/>
            <w:noWrap/>
            <w:vAlign w:val="center"/>
          </w:tcPr>
          <w:p w14:paraId="5186BA2B" w14:textId="347D6810"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w:t>
            </w:r>
          </w:p>
        </w:tc>
        <w:tc>
          <w:tcPr>
            <w:tcW w:w="1952" w:type="dxa"/>
            <w:noWrap/>
            <w:vAlign w:val="center"/>
          </w:tcPr>
          <w:p w14:paraId="38A0EB2C" w14:textId="722C456C"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IE020A</w:t>
            </w:r>
          </w:p>
        </w:tc>
        <w:tc>
          <w:tcPr>
            <w:tcW w:w="2693" w:type="dxa"/>
            <w:vAlign w:val="center"/>
          </w:tcPr>
          <w:p w14:paraId="106AD1E0" w14:textId="27702816"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xml:space="preserve">Màn hình LED P2.0 hiển thị 130 Inch </w:t>
            </w:r>
          </w:p>
        </w:tc>
        <w:tc>
          <w:tcPr>
            <w:tcW w:w="9214" w:type="dxa"/>
            <w:vAlign w:val="center"/>
          </w:tcPr>
          <w:p w14:paraId="6D023E83" w14:textId="14BEA48B"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Display size 130 inches</w:t>
            </w:r>
            <w:r w:rsidRPr="00002F26">
              <w:rPr>
                <w:rFonts w:asciiTheme="majorHAnsi" w:hAnsiTheme="majorHAnsi" w:cstheme="majorHAnsi"/>
                <w:color w:val="000000"/>
                <w:sz w:val="24"/>
                <w:szCs w:val="24"/>
              </w:rPr>
              <w:br/>
              <w:t>Display resolution 1440 x 810  pixels</w:t>
            </w:r>
            <w:r w:rsidRPr="00002F26">
              <w:rPr>
                <w:rFonts w:asciiTheme="majorHAnsi" w:hAnsiTheme="majorHAnsi" w:cstheme="majorHAnsi"/>
                <w:color w:val="000000"/>
                <w:sz w:val="24"/>
                <w:szCs w:val="24"/>
              </w:rPr>
              <w:br/>
              <w:t>Show trim size Width 2880 mm*Height 1620mm</w:t>
            </w:r>
          </w:p>
        </w:tc>
        <w:tc>
          <w:tcPr>
            <w:tcW w:w="1134" w:type="dxa"/>
            <w:noWrap/>
            <w:vAlign w:val="center"/>
          </w:tcPr>
          <w:p w14:paraId="0A251404" w14:textId="37DABCB1"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w:t>
            </w:r>
          </w:p>
        </w:tc>
      </w:tr>
      <w:tr w:rsidR="00083B6C" w:rsidRPr="00002F26" w14:paraId="2D7B755B" w14:textId="77777777" w:rsidTr="00AC06EB">
        <w:trPr>
          <w:trHeight w:val="255"/>
          <w:jc w:val="center"/>
        </w:trPr>
        <w:tc>
          <w:tcPr>
            <w:tcW w:w="595" w:type="dxa"/>
            <w:noWrap/>
            <w:vAlign w:val="center"/>
            <w:hideMark/>
          </w:tcPr>
          <w:p w14:paraId="2DEAECA6"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w:t>
            </w:r>
          </w:p>
        </w:tc>
        <w:tc>
          <w:tcPr>
            <w:tcW w:w="1952" w:type="dxa"/>
            <w:noWrap/>
            <w:vAlign w:val="center"/>
          </w:tcPr>
          <w:p w14:paraId="2885594D" w14:textId="70BB2616"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QB75C</w:t>
            </w:r>
          </w:p>
        </w:tc>
        <w:tc>
          <w:tcPr>
            <w:tcW w:w="2693" w:type="dxa"/>
            <w:vAlign w:val="center"/>
          </w:tcPr>
          <w:p w14:paraId="1EBF9868" w14:textId="56B0FFAB"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Màn hình LED chuyên dụng 75 Inch</w:t>
            </w:r>
          </w:p>
        </w:tc>
        <w:tc>
          <w:tcPr>
            <w:tcW w:w="9214" w:type="dxa"/>
            <w:vAlign w:val="center"/>
          </w:tcPr>
          <w:p w14:paraId="37469D2B" w14:textId="5F4D2FB1"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Display Resolution 3,840 x 2,160 (16:9)</w:t>
            </w:r>
            <w:r w:rsidRPr="00002F26">
              <w:rPr>
                <w:rFonts w:asciiTheme="majorHAnsi" w:hAnsiTheme="majorHAnsi" w:cstheme="majorHAnsi"/>
                <w:color w:val="000000"/>
                <w:sz w:val="24"/>
                <w:szCs w:val="24"/>
              </w:rPr>
              <w:br/>
              <w:t>Contrast Ratio (Dynamic)</w:t>
            </w:r>
            <w:r w:rsidRPr="00002F26">
              <w:rPr>
                <w:rFonts w:asciiTheme="majorHAnsi" w:hAnsiTheme="majorHAnsi" w:cstheme="majorHAnsi"/>
                <w:color w:val="000000"/>
                <w:sz w:val="24"/>
                <w:szCs w:val="24"/>
              </w:rPr>
              <w:br/>
              <w:t>Viewing Angle (H/V) 178/178</w:t>
            </w:r>
            <w:r w:rsidRPr="00002F26">
              <w:rPr>
                <w:rFonts w:asciiTheme="majorHAnsi" w:hAnsiTheme="majorHAnsi" w:cstheme="majorHAnsi"/>
                <w:color w:val="000000"/>
                <w:sz w:val="24"/>
                <w:szCs w:val="24"/>
              </w:rPr>
              <w:br/>
              <w:t>Color Gamut 72% (NTSC)</w:t>
            </w:r>
            <w:r w:rsidRPr="00002F26">
              <w:rPr>
                <w:rFonts w:asciiTheme="majorHAnsi" w:hAnsiTheme="majorHAnsi" w:cstheme="majorHAnsi"/>
                <w:color w:val="000000"/>
                <w:sz w:val="24"/>
                <w:szCs w:val="24"/>
              </w:rPr>
              <w:br/>
              <w:t>Glass Haze 25%</w:t>
            </w:r>
            <w:r w:rsidRPr="00002F26">
              <w:rPr>
                <w:rFonts w:asciiTheme="majorHAnsi" w:hAnsiTheme="majorHAnsi" w:cstheme="majorHAnsi"/>
                <w:color w:val="000000"/>
                <w:sz w:val="24"/>
                <w:szCs w:val="24"/>
              </w:rPr>
              <w:br/>
              <w:t>H-Scanning Frequency 30~81kHz</w:t>
            </w:r>
            <w:r w:rsidRPr="00002F26">
              <w:rPr>
                <w:rFonts w:asciiTheme="majorHAnsi" w:hAnsiTheme="majorHAnsi" w:cstheme="majorHAnsi"/>
                <w:color w:val="000000"/>
                <w:sz w:val="24"/>
                <w:szCs w:val="24"/>
              </w:rPr>
              <w:br/>
              <w:t>Maximum Pixel Frequency 594MHz</w:t>
            </w:r>
            <w:r w:rsidRPr="00002F26">
              <w:rPr>
                <w:rFonts w:asciiTheme="majorHAnsi" w:hAnsiTheme="majorHAnsi" w:cstheme="majorHAnsi"/>
                <w:color w:val="000000"/>
                <w:sz w:val="24"/>
                <w:szCs w:val="24"/>
              </w:rPr>
              <w:br/>
              <w:t>V-Scanning Frequency 48~75Hz</w:t>
            </w:r>
            <w:r w:rsidRPr="00002F26">
              <w:rPr>
                <w:rFonts w:asciiTheme="majorHAnsi" w:hAnsiTheme="majorHAnsi" w:cstheme="majorHAnsi"/>
                <w:color w:val="000000"/>
                <w:sz w:val="24"/>
                <w:szCs w:val="24"/>
              </w:rPr>
              <w:br/>
              <w:t>Brightness (Typ.) 500 nit</w:t>
            </w:r>
            <w:r w:rsidRPr="00002F26">
              <w:rPr>
                <w:rFonts w:asciiTheme="majorHAnsi" w:hAnsiTheme="majorHAnsi" w:cstheme="majorHAnsi"/>
                <w:color w:val="000000"/>
                <w:sz w:val="24"/>
                <w:szCs w:val="24"/>
              </w:rPr>
              <w:br/>
              <w:t>Diagonal Size 75"</w:t>
            </w:r>
            <w:r w:rsidRPr="00002F26">
              <w:rPr>
                <w:rFonts w:asciiTheme="majorHAnsi" w:hAnsiTheme="majorHAnsi" w:cstheme="majorHAnsi"/>
                <w:color w:val="000000"/>
                <w:sz w:val="24"/>
                <w:szCs w:val="24"/>
              </w:rPr>
              <w:br/>
              <w:t>Operation Time Support 16/7</w:t>
            </w:r>
            <w:r w:rsidRPr="00002F26">
              <w:rPr>
                <w:rFonts w:asciiTheme="majorHAnsi" w:hAnsiTheme="majorHAnsi" w:cstheme="majorHAnsi"/>
                <w:color w:val="000000"/>
                <w:sz w:val="24"/>
                <w:szCs w:val="24"/>
              </w:rPr>
              <w:br/>
              <w:t>Contrast Ratio 4,000:1</w:t>
            </w:r>
          </w:p>
        </w:tc>
        <w:tc>
          <w:tcPr>
            <w:tcW w:w="1134" w:type="dxa"/>
            <w:noWrap/>
            <w:vAlign w:val="center"/>
          </w:tcPr>
          <w:p w14:paraId="7950D800" w14:textId="5D85B5F4"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4</w:t>
            </w:r>
          </w:p>
        </w:tc>
      </w:tr>
      <w:tr w:rsidR="00083B6C" w:rsidRPr="00002F26" w14:paraId="73ED0A9E" w14:textId="77777777" w:rsidTr="00AC06EB">
        <w:trPr>
          <w:trHeight w:val="255"/>
          <w:jc w:val="center"/>
        </w:trPr>
        <w:tc>
          <w:tcPr>
            <w:tcW w:w="595" w:type="dxa"/>
            <w:noWrap/>
            <w:vAlign w:val="center"/>
            <w:hideMark/>
          </w:tcPr>
          <w:p w14:paraId="7451F98D"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3</w:t>
            </w:r>
          </w:p>
        </w:tc>
        <w:tc>
          <w:tcPr>
            <w:tcW w:w="1952" w:type="dxa"/>
            <w:noWrap/>
            <w:vAlign w:val="center"/>
          </w:tcPr>
          <w:p w14:paraId="07DF79BB" w14:textId="2F2B7AB5"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DCNM-APS2</w:t>
            </w:r>
          </w:p>
        </w:tc>
        <w:tc>
          <w:tcPr>
            <w:tcW w:w="2693" w:type="dxa"/>
            <w:vAlign w:val="center"/>
          </w:tcPr>
          <w:p w14:paraId="234DB6CE" w14:textId="320F50B0"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Bộ điều khiển trung tâm và cấp nguồn hệ thống</w:t>
            </w:r>
          </w:p>
        </w:tc>
        <w:tc>
          <w:tcPr>
            <w:tcW w:w="9214" w:type="dxa"/>
            <w:vAlign w:val="center"/>
          </w:tcPr>
          <w:p w14:paraId="776AB554" w14:textId="080D2C13"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Hỗ trợ kết nối nối tiếp hoặc có thể kết nối hộp đại biểu này với hộp đại biểu khác, kể cả các hộp đại biểu cuối trong mạch cũng có thể kết nối với Bộ chuyển mạch cấp nguồn cho thiết bị âm  thanh để tạo cáp dự phòng</w:t>
            </w:r>
            <w:r w:rsidRPr="00002F26">
              <w:rPr>
                <w:rFonts w:asciiTheme="majorHAnsi" w:hAnsiTheme="majorHAnsi" w:cstheme="majorHAnsi"/>
                <w:color w:val="000000"/>
                <w:sz w:val="24"/>
                <w:szCs w:val="24"/>
              </w:rPr>
              <w:br/>
              <w:t>Điện áp đầu vào (VAC) 100 VAC – 240 VAC</w:t>
            </w:r>
            <w:r w:rsidRPr="00002F26">
              <w:rPr>
                <w:rFonts w:asciiTheme="majorHAnsi" w:hAnsiTheme="majorHAnsi" w:cstheme="majorHAnsi"/>
                <w:color w:val="000000"/>
                <w:sz w:val="24"/>
                <w:szCs w:val="24"/>
              </w:rPr>
              <w:br/>
              <w:t>Tần số lưới điện 50 Hz; 60 Hz</w:t>
            </w:r>
            <w:r w:rsidRPr="00002F26">
              <w:rPr>
                <w:rFonts w:asciiTheme="majorHAnsi" w:hAnsiTheme="majorHAnsi" w:cstheme="majorHAnsi"/>
                <w:color w:val="000000"/>
                <w:sz w:val="24"/>
                <w:szCs w:val="24"/>
              </w:rPr>
              <w:br/>
            </w:r>
            <w:r w:rsidRPr="00002F26">
              <w:rPr>
                <w:rFonts w:asciiTheme="majorHAnsi" w:hAnsiTheme="majorHAnsi" w:cstheme="majorHAnsi"/>
                <w:color w:val="000000"/>
                <w:sz w:val="24"/>
                <w:szCs w:val="24"/>
              </w:rPr>
              <w:lastRenderedPageBreak/>
              <w:t>Công suất tiêu thụ (W) 530 W</w:t>
            </w:r>
            <w:r w:rsidRPr="00002F26">
              <w:rPr>
                <w:rFonts w:asciiTheme="majorHAnsi" w:hAnsiTheme="majorHAnsi" w:cstheme="majorHAnsi"/>
                <w:color w:val="000000"/>
                <w:sz w:val="24"/>
                <w:szCs w:val="24"/>
              </w:rPr>
              <w:br/>
              <w:t>Điện áp nguồn cho hệ thống (VDC) 48 VDC</w:t>
            </w:r>
            <w:r w:rsidRPr="00002F26">
              <w:rPr>
                <w:rFonts w:asciiTheme="majorHAnsi" w:hAnsiTheme="majorHAnsi" w:cstheme="majorHAnsi"/>
                <w:color w:val="000000"/>
                <w:sz w:val="24"/>
                <w:szCs w:val="24"/>
              </w:rPr>
              <w:br/>
              <w:t>Tổng công suất nguồn 3x 144 W + 15 W</w:t>
            </w:r>
            <w:r w:rsidRPr="00002F26">
              <w:rPr>
                <w:rFonts w:asciiTheme="majorHAnsi" w:hAnsiTheme="majorHAnsi" w:cstheme="majorHAnsi"/>
                <w:color w:val="000000"/>
                <w:sz w:val="24"/>
                <w:szCs w:val="24"/>
              </w:rPr>
              <w:br/>
              <w:t>Phản hồi tần số (Hz) 30 Hz – 20000 Hz</w:t>
            </w:r>
            <w:r w:rsidRPr="00002F26">
              <w:rPr>
                <w:rFonts w:asciiTheme="majorHAnsi" w:hAnsiTheme="majorHAnsi" w:cstheme="majorHAnsi"/>
                <w:color w:val="000000"/>
                <w:sz w:val="24"/>
                <w:szCs w:val="24"/>
              </w:rPr>
              <w:br/>
              <w:t>Tổng méo sóng hài + nhiễu (%) 0.10%</w:t>
            </w:r>
            <w:r w:rsidRPr="00002F26">
              <w:rPr>
                <w:rFonts w:asciiTheme="majorHAnsi" w:hAnsiTheme="majorHAnsi" w:cstheme="majorHAnsi"/>
                <w:color w:val="000000"/>
                <w:sz w:val="24"/>
                <w:szCs w:val="24"/>
              </w:rPr>
              <w:br/>
              <w:t>Dải động tối đa (dB) 95 dB</w:t>
            </w:r>
            <w:r w:rsidRPr="00002F26">
              <w:rPr>
                <w:rFonts w:asciiTheme="majorHAnsi" w:hAnsiTheme="majorHAnsi" w:cstheme="majorHAnsi"/>
                <w:color w:val="000000"/>
                <w:sz w:val="24"/>
                <w:szCs w:val="24"/>
              </w:rPr>
              <w:br/>
              <w:t>Hệ số tín hiệu nhiễu ( &gt; giá trị ấn định) (dB)95 dB</w:t>
            </w:r>
          </w:p>
        </w:tc>
        <w:tc>
          <w:tcPr>
            <w:tcW w:w="1134" w:type="dxa"/>
            <w:noWrap/>
            <w:vAlign w:val="center"/>
          </w:tcPr>
          <w:p w14:paraId="54E1C26F" w14:textId="6DA241CE"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lastRenderedPageBreak/>
              <w:t>1</w:t>
            </w:r>
          </w:p>
        </w:tc>
      </w:tr>
      <w:tr w:rsidR="00083B6C" w:rsidRPr="00002F26" w14:paraId="1F74FFC4" w14:textId="77777777" w:rsidTr="00AC06EB">
        <w:trPr>
          <w:trHeight w:val="255"/>
          <w:jc w:val="center"/>
        </w:trPr>
        <w:tc>
          <w:tcPr>
            <w:tcW w:w="595" w:type="dxa"/>
            <w:noWrap/>
            <w:vAlign w:val="center"/>
            <w:hideMark/>
          </w:tcPr>
          <w:p w14:paraId="67BD379F"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lastRenderedPageBreak/>
              <w:t>4</w:t>
            </w:r>
          </w:p>
        </w:tc>
        <w:tc>
          <w:tcPr>
            <w:tcW w:w="1952" w:type="dxa"/>
            <w:vAlign w:val="center"/>
          </w:tcPr>
          <w:p w14:paraId="610BC213" w14:textId="17C23FC9"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DCNM-SERVER3</w:t>
            </w:r>
          </w:p>
        </w:tc>
        <w:tc>
          <w:tcPr>
            <w:tcW w:w="2693" w:type="dxa"/>
            <w:vAlign w:val="center"/>
          </w:tcPr>
          <w:p w14:paraId="1B2141A6" w14:textId="1215C35C"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xml:space="preserve">Máy chủ hệ thống </w:t>
            </w:r>
          </w:p>
        </w:tc>
        <w:tc>
          <w:tcPr>
            <w:tcW w:w="9214" w:type="dxa"/>
            <w:vAlign w:val="center"/>
          </w:tcPr>
          <w:p w14:paraId="65E0429D" w14:textId="67F462E2"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Hiệu năng ở tầm cao mới trong một thiết bị vô cùng nhỏ gọn và đa năng dành cho Hệ Thống Hội Thảo DICENTIS có quy mô lên đến 750 thiết bị.</w:t>
            </w:r>
            <w:r w:rsidRPr="00002F26">
              <w:rPr>
                <w:rFonts w:asciiTheme="majorHAnsi" w:hAnsiTheme="majorHAnsi" w:cstheme="majorHAnsi"/>
                <w:color w:val="000000"/>
                <w:sz w:val="24"/>
                <w:szCs w:val="24"/>
              </w:rPr>
              <w:br/>
              <w:t>Hệ Điều Hành Windows Server, phần mềm DICENTIS và máy chủ DHCP được cài đặt và lập sẵn cấu hình để giảm thời gian lắp đặt</w:t>
            </w:r>
            <w:r w:rsidRPr="00002F26">
              <w:rPr>
                <w:rFonts w:asciiTheme="majorHAnsi" w:hAnsiTheme="majorHAnsi" w:cstheme="majorHAnsi"/>
                <w:color w:val="000000"/>
                <w:sz w:val="24"/>
                <w:szCs w:val="24"/>
              </w:rPr>
              <w:br/>
              <w:t>Với 2 cổng Ethernet để tách biệt giữa mạng DICENTIS và mạng văn phòng</w:t>
            </w:r>
            <w:r w:rsidRPr="00002F26">
              <w:rPr>
                <w:rFonts w:asciiTheme="majorHAnsi" w:hAnsiTheme="majorHAnsi" w:cstheme="majorHAnsi"/>
                <w:color w:val="000000"/>
                <w:sz w:val="24"/>
                <w:szCs w:val="24"/>
              </w:rPr>
              <w:br/>
            </w:r>
            <w:r w:rsidRPr="00002F26">
              <w:rPr>
                <w:rFonts w:asciiTheme="majorHAnsi" w:hAnsiTheme="majorHAnsi" w:cstheme="majorHAnsi"/>
                <w:color w:val="000000"/>
                <w:sz w:val="24"/>
                <w:szCs w:val="24"/>
              </w:rPr>
              <w:br/>
              <w:t>• Bộ xử lý Intel® Core ™ i7 8700 (3,2 GHz, khả năng mở rộng đến 4,6 GHz với công nghệ Intel® Turbo Boost, cache 12 MB, 6 lõi)</w:t>
            </w:r>
            <w:r w:rsidRPr="00002F26">
              <w:rPr>
                <w:rFonts w:asciiTheme="majorHAnsi" w:hAnsiTheme="majorHAnsi" w:cstheme="majorHAnsi"/>
                <w:color w:val="000000"/>
                <w:sz w:val="24"/>
                <w:szCs w:val="24"/>
              </w:rPr>
              <w:br/>
              <w:t>• DDR4-2666 non-ECC SDRAM 16 GB (2 x 8 GB)</w:t>
            </w:r>
            <w:r w:rsidRPr="00002F26">
              <w:rPr>
                <w:rFonts w:asciiTheme="majorHAnsi" w:hAnsiTheme="majorHAnsi" w:cstheme="majorHAnsi"/>
                <w:color w:val="000000"/>
                <w:sz w:val="24"/>
                <w:szCs w:val="24"/>
              </w:rPr>
              <w:br/>
              <w:t>• HP Z Turbo Drive PCIe® SSD 256 GB</w:t>
            </w:r>
            <w:r w:rsidRPr="00002F26">
              <w:rPr>
                <w:rFonts w:asciiTheme="majorHAnsi" w:hAnsiTheme="majorHAnsi" w:cstheme="majorHAnsi"/>
                <w:color w:val="000000"/>
                <w:sz w:val="24"/>
                <w:szCs w:val="24"/>
              </w:rPr>
              <w:br/>
              <w:t>• 2 bộ chuyển đổi Ethernet 1 Gbps</w:t>
            </w:r>
          </w:p>
        </w:tc>
        <w:tc>
          <w:tcPr>
            <w:tcW w:w="1134" w:type="dxa"/>
            <w:noWrap/>
            <w:vAlign w:val="center"/>
          </w:tcPr>
          <w:p w14:paraId="298CF3E2" w14:textId="04C378D2"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w:t>
            </w:r>
          </w:p>
        </w:tc>
      </w:tr>
      <w:tr w:rsidR="00083B6C" w:rsidRPr="00002F26" w14:paraId="30EEB843" w14:textId="77777777" w:rsidTr="00AC06EB">
        <w:trPr>
          <w:trHeight w:val="255"/>
          <w:jc w:val="center"/>
        </w:trPr>
        <w:tc>
          <w:tcPr>
            <w:tcW w:w="595" w:type="dxa"/>
            <w:noWrap/>
            <w:vAlign w:val="center"/>
            <w:hideMark/>
          </w:tcPr>
          <w:p w14:paraId="6684D3CC"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5</w:t>
            </w:r>
          </w:p>
        </w:tc>
        <w:tc>
          <w:tcPr>
            <w:tcW w:w="1952" w:type="dxa"/>
            <w:vAlign w:val="center"/>
          </w:tcPr>
          <w:p w14:paraId="10BE31E6" w14:textId="2582565D"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DCNM-FBD2</w:t>
            </w:r>
          </w:p>
        </w:tc>
        <w:tc>
          <w:tcPr>
            <w:tcW w:w="2693" w:type="dxa"/>
            <w:vAlign w:val="center"/>
          </w:tcPr>
          <w:p w14:paraId="6B8CF089" w14:textId="1437F498"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Thiết bị cơ sở lắp chìm</w:t>
            </w:r>
          </w:p>
        </w:tc>
        <w:tc>
          <w:tcPr>
            <w:tcW w:w="9214" w:type="dxa"/>
            <w:vAlign w:val="center"/>
          </w:tcPr>
          <w:p w14:paraId="18F4A983" w14:textId="41AF37A5"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1682BF39" w14:textId="59FEC2DD"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14</w:t>
            </w:r>
          </w:p>
        </w:tc>
      </w:tr>
      <w:tr w:rsidR="00083B6C" w:rsidRPr="00002F26" w14:paraId="6E9CF393" w14:textId="77777777" w:rsidTr="00AC06EB">
        <w:trPr>
          <w:trHeight w:val="255"/>
          <w:jc w:val="center"/>
        </w:trPr>
        <w:tc>
          <w:tcPr>
            <w:tcW w:w="595" w:type="dxa"/>
            <w:noWrap/>
            <w:vAlign w:val="center"/>
            <w:hideMark/>
          </w:tcPr>
          <w:p w14:paraId="511FB1EA"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6</w:t>
            </w:r>
          </w:p>
        </w:tc>
        <w:tc>
          <w:tcPr>
            <w:tcW w:w="1952" w:type="dxa"/>
            <w:vAlign w:val="center"/>
          </w:tcPr>
          <w:p w14:paraId="47F9341A" w14:textId="79F69944"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DCNM-FMCP</w:t>
            </w:r>
          </w:p>
        </w:tc>
        <w:tc>
          <w:tcPr>
            <w:tcW w:w="2693" w:type="dxa"/>
            <w:vAlign w:val="center"/>
          </w:tcPr>
          <w:p w14:paraId="3E5097F8" w14:textId="0462CE3A"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Chân đế cho Micro</w:t>
            </w:r>
          </w:p>
        </w:tc>
        <w:tc>
          <w:tcPr>
            <w:tcW w:w="9214" w:type="dxa"/>
            <w:vAlign w:val="center"/>
          </w:tcPr>
          <w:p w14:paraId="34E2ECB8" w14:textId="5D8E38BF"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1C792569" w14:textId="1D86896E"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28</w:t>
            </w:r>
          </w:p>
        </w:tc>
      </w:tr>
      <w:tr w:rsidR="00083B6C" w:rsidRPr="00002F26" w14:paraId="04A82D11" w14:textId="77777777" w:rsidTr="00AC06EB">
        <w:trPr>
          <w:trHeight w:val="255"/>
          <w:jc w:val="center"/>
        </w:trPr>
        <w:tc>
          <w:tcPr>
            <w:tcW w:w="595" w:type="dxa"/>
            <w:noWrap/>
            <w:vAlign w:val="center"/>
            <w:hideMark/>
          </w:tcPr>
          <w:p w14:paraId="16395038"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7</w:t>
            </w:r>
          </w:p>
        </w:tc>
        <w:tc>
          <w:tcPr>
            <w:tcW w:w="1952" w:type="dxa"/>
            <w:vAlign w:val="center"/>
          </w:tcPr>
          <w:p w14:paraId="2FC72F50" w14:textId="3423E1A3"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DCNM-MICSLS</w:t>
            </w:r>
          </w:p>
        </w:tc>
        <w:tc>
          <w:tcPr>
            <w:tcW w:w="2693" w:type="dxa"/>
            <w:vAlign w:val="center"/>
          </w:tcPr>
          <w:p w14:paraId="076EE808" w14:textId="5F93F36B"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Micro cần dài</w:t>
            </w:r>
          </w:p>
        </w:tc>
        <w:tc>
          <w:tcPr>
            <w:tcW w:w="9214" w:type="dxa"/>
            <w:vAlign w:val="center"/>
          </w:tcPr>
          <w:p w14:paraId="44C837D3" w14:textId="49EE3B78"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6D05700A" w14:textId="4D52FF13"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28</w:t>
            </w:r>
          </w:p>
        </w:tc>
      </w:tr>
      <w:tr w:rsidR="00083B6C" w:rsidRPr="00002F26" w14:paraId="7064A61D" w14:textId="77777777" w:rsidTr="00AC06EB">
        <w:trPr>
          <w:trHeight w:val="255"/>
          <w:jc w:val="center"/>
        </w:trPr>
        <w:tc>
          <w:tcPr>
            <w:tcW w:w="595" w:type="dxa"/>
            <w:noWrap/>
            <w:vAlign w:val="center"/>
            <w:hideMark/>
          </w:tcPr>
          <w:p w14:paraId="42D59B59"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8</w:t>
            </w:r>
          </w:p>
        </w:tc>
        <w:tc>
          <w:tcPr>
            <w:tcW w:w="1952" w:type="dxa"/>
            <w:vAlign w:val="center"/>
          </w:tcPr>
          <w:p w14:paraId="17B58BB0" w14:textId="536C3E23"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DCNM-FPRIOB</w:t>
            </w:r>
          </w:p>
        </w:tc>
        <w:tc>
          <w:tcPr>
            <w:tcW w:w="2693" w:type="dxa"/>
            <w:vAlign w:val="center"/>
          </w:tcPr>
          <w:p w14:paraId="2ABC970F" w14:textId="7A98B2DB"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Module chức năng nút ấn ưu tiên</w:t>
            </w:r>
          </w:p>
        </w:tc>
        <w:tc>
          <w:tcPr>
            <w:tcW w:w="9214" w:type="dxa"/>
            <w:vAlign w:val="center"/>
          </w:tcPr>
          <w:p w14:paraId="1FFBF62A" w14:textId="4F127C36"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7018543D" w14:textId="04106C00"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28</w:t>
            </w:r>
          </w:p>
        </w:tc>
      </w:tr>
      <w:tr w:rsidR="00083B6C" w:rsidRPr="00002F26" w14:paraId="2D512F38" w14:textId="77777777" w:rsidTr="00AC06EB">
        <w:trPr>
          <w:trHeight w:val="255"/>
          <w:jc w:val="center"/>
        </w:trPr>
        <w:tc>
          <w:tcPr>
            <w:tcW w:w="595" w:type="dxa"/>
            <w:noWrap/>
            <w:vAlign w:val="center"/>
            <w:hideMark/>
          </w:tcPr>
          <w:p w14:paraId="60458D69"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9</w:t>
            </w:r>
          </w:p>
        </w:tc>
        <w:tc>
          <w:tcPr>
            <w:tcW w:w="1952" w:type="dxa"/>
            <w:vAlign w:val="center"/>
          </w:tcPr>
          <w:p w14:paraId="674EDE1E" w14:textId="1333F8D0"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DCNM-FMICB</w:t>
            </w:r>
          </w:p>
        </w:tc>
        <w:tc>
          <w:tcPr>
            <w:tcW w:w="2693" w:type="dxa"/>
            <w:vAlign w:val="center"/>
          </w:tcPr>
          <w:p w14:paraId="57AC1118" w14:textId="4BDD0B32"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Panel nút micrô lắp chìm</w:t>
            </w:r>
          </w:p>
        </w:tc>
        <w:tc>
          <w:tcPr>
            <w:tcW w:w="9214" w:type="dxa"/>
            <w:vAlign w:val="center"/>
          </w:tcPr>
          <w:p w14:paraId="7F18AAA5" w14:textId="7A034983"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655C9F1E" w14:textId="050BE54A"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28</w:t>
            </w:r>
          </w:p>
        </w:tc>
      </w:tr>
      <w:tr w:rsidR="00083B6C" w:rsidRPr="00002F26" w14:paraId="789266EA" w14:textId="77777777" w:rsidTr="00AC06EB">
        <w:trPr>
          <w:trHeight w:val="255"/>
          <w:jc w:val="center"/>
        </w:trPr>
        <w:tc>
          <w:tcPr>
            <w:tcW w:w="595" w:type="dxa"/>
            <w:noWrap/>
            <w:vAlign w:val="center"/>
            <w:hideMark/>
          </w:tcPr>
          <w:p w14:paraId="1E8D51B6"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10</w:t>
            </w:r>
          </w:p>
        </w:tc>
        <w:tc>
          <w:tcPr>
            <w:tcW w:w="1952" w:type="dxa"/>
            <w:vAlign w:val="center"/>
          </w:tcPr>
          <w:p w14:paraId="2E8468D8" w14:textId="6B282A50"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DCNM-CB02-I</w:t>
            </w:r>
          </w:p>
        </w:tc>
        <w:tc>
          <w:tcPr>
            <w:tcW w:w="2693" w:type="dxa"/>
            <w:vAlign w:val="center"/>
          </w:tcPr>
          <w:p w14:paraId="28B6E303" w14:textId="7EEC257C"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Cáp chuyên dụng 2 m</w:t>
            </w:r>
          </w:p>
        </w:tc>
        <w:tc>
          <w:tcPr>
            <w:tcW w:w="9214" w:type="dxa"/>
            <w:vAlign w:val="center"/>
          </w:tcPr>
          <w:p w14:paraId="0B2FBAF1" w14:textId="446711F0"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058C75DE" w14:textId="3467FE95"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28</w:t>
            </w:r>
          </w:p>
        </w:tc>
      </w:tr>
      <w:tr w:rsidR="00083B6C" w:rsidRPr="00002F26" w14:paraId="3072BC08" w14:textId="77777777" w:rsidTr="00AC06EB">
        <w:trPr>
          <w:trHeight w:val="255"/>
          <w:jc w:val="center"/>
        </w:trPr>
        <w:tc>
          <w:tcPr>
            <w:tcW w:w="595" w:type="dxa"/>
            <w:noWrap/>
            <w:vAlign w:val="center"/>
            <w:hideMark/>
          </w:tcPr>
          <w:p w14:paraId="238311BA"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11</w:t>
            </w:r>
          </w:p>
        </w:tc>
        <w:tc>
          <w:tcPr>
            <w:tcW w:w="1952" w:type="dxa"/>
            <w:vAlign w:val="center"/>
          </w:tcPr>
          <w:p w14:paraId="764BC3A4" w14:textId="412802D2"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DCNM-CB25-I</w:t>
            </w:r>
          </w:p>
        </w:tc>
        <w:tc>
          <w:tcPr>
            <w:tcW w:w="2693" w:type="dxa"/>
            <w:vAlign w:val="center"/>
          </w:tcPr>
          <w:p w14:paraId="539D57D3" w14:textId="37011BF0"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Cáp chuyên dụng 25m</w:t>
            </w:r>
          </w:p>
        </w:tc>
        <w:tc>
          <w:tcPr>
            <w:tcW w:w="9214" w:type="dxa"/>
            <w:vAlign w:val="center"/>
          </w:tcPr>
          <w:p w14:paraId="563F0D32" w14:textId="4099A45F"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70A621FC" w14:textId="149E6489"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4</w:t>
            </w:r>
          </w:p>
        </w:tc>
      </w:tr>
      <w:tr w:rsidR="00083B6C" w:rsidRPr="00002F26" w14:paraId="63F9AF26" w14:textId="77777777" w:rsidTr="00AC06EB">
        <w:trPr>
          <w:trHeight w:val="255"/>
          <w:jc w:val="center"/>
        </w:trPr>
        <w:tc>
          <w:tcPr>
            <w:tcW w:w="595" w:type="dxa"/>
            <w:noWrap/>
            <w:vAlign w:val="center"/>
            <w:hideMark/>
          </w:tcPr>
          <w:p w14:paraId="3CA43F92"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12</w:t>
            </w:r>
          </w:p>
        </w:tc>
        <w:tc>
          <w:tcPr>
            <w:tcW w:w="1952" w:type="dxa"/>
            <w:vAlign w:val="center"/>
          </w:tcPr>
          <w:p w14:paraId="04279484" w14:textId="6143B6B6"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SRET156G-10</w:t>
            </w:r>
          </w:p>
        </w:tc>
        <w:tc>
          <w:tcPr>
            <w:tcW w:w="2693" w:type="dxa"/>
            <w:vAlign w:val="center"/>
          </w:tcPr>
          <w:p w14:paraId="7D794293" w14:textId="7DC55B06"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Màn hình Multi media</w:t>
            </w:r>
          </w:p>
        </w:tc>
        <w:tc>
          <w:tcPr>
            <w:tcW w:w="9214" w:type="dxa"/>
            <w:vAlign w:val="center"/>
          </w:tcPr>
          <w:p w14:paraId="2FFBEB34" w14:textId="1741FF80"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7D489143" w14:textId="1B839D69"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28</w:t>
            </w:r>
          </w:p>
        </w:tc>
      </w:tr>
      <w:tr w:rsidR="00083B6C" w:rsidRPr="00002F26" w14:paraId="570AE850" w14:textId="77777777" w:rsidTr="00AC06EB">
        <w:trPr>
          <w:trHeight w:val="255"/>
          <w:jc w:val="center"/>
        </w:trPr>
        <w:tc>
          <w:tcPr>
            <w:tcW w:w="595" w:type="dxa"/>
            <w:noWrap/>
            <w:vAlign w:val="center"/>
            <w:hideMark/>
          </w:tcPr>
          <w:p w14:paraId="7CC12FB9"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lastRenderedPageBreak/>
              <w:t>13</w:t>
            </w:r>
          </w:p>
        </w:tc>
        <w:tc>
          <w:tcPr>
            <w:tcW w:w="1952" w:type="dxa"/>
            <w:vAlign w:val="center"/>
          </w:tcPr>
          <w:p w14:paraId="1A50D421" w14:textId="59F390F7"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VIS-SERVER-E2</w:t>
            </w:r>
          </w:p>
        </w:tc>
        <w:tc>
          <w:tcPr>
            <w:tcW w:w="2693" w:type="dxa"/>
            <w:vAlign w:val="center"/>
          </w:tcPr>
          <w:p w14:paraId="29E6BCA6" w14:textId="700D27CC"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Bộ điều khiển hệ thống hội nghị không cần giấy tờ</w:t>
            </w:r>
          </w:p>
        </w:tc>
        <w:tc>
          <w:tcPr>
            <w:tcW w:w="9214" w:type="dxa"/>
            <w:vAlign w:val="center"/>
          </w:tcPr>
          <w:p w14:paraId="13DFEACC" w14:textId="43BCB5AB"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6978B6D5" w14:textId="233A7D1E"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w:t>
            </w:r>
          </w:p>
        </w:tc>
      </w:tr>
      <w:tr w:rsidR="00083B6C" w:rsidRPr="00002F26" w14:paraId="5E1D07C5" w14:textId="77777777" w:rsidTr="00AC06EB">
        <w:trPr>
          <w:trHeight w:val="255"/>
          <w:jc w:val="center"/>
        </w:trPr>
        <w:tc>
          <w:tcPr>
            <w:tcW w:w="595" w:type="dxa"/>
            <w:noWrap/>
            <w:vAlign w:val="center"/>
            <w:hideMark/>
          </w:tcPr>
          <w:p w14:paraId="587F2438"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14</w:t>
            </w:r>
          </w:p>
        </w:tc>
        <w:tc>
          <w:tcPr>
            <w:tcW w:w="1952" w:type="dxa"/>
            <w:vAlign w:val="center"/>
          </w:tcPr>
          <w:p w14:paraId="209D6C69" w14:textId="39924500"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VIS-VIDSTMER</w:t>
            </w:r>
          </w:p>
        </w:tc>
        <w:tc>
          <w:tcPr>
            <w:tcW w:w="2693" w:type="dxa"/>
            <w:vAlign w:val="center"/>
          </w:tcPr>
          <w:p w14:paraId="5254B97B" w14:textId="3B6DEFB6"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Máy chủ phát trực tuyến</w:t>
            </w:r>
          </w:p>
        </w:tc>
        <w:tc>
          <w:tcPr>
            <w:tcW w:w="9214" w:type="dxa"/>
            <w:vAlign w:val="center"/>
          </w:tcPr>
          <w:p w14:paraId="175C8C83" w14:textId="0391E360"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621BC337" w14:textId="15DEB5AD"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w:t>
            </w:r>
          </w:p>
        </w:tc>
      </w:tr>
      <w:tr w:rsidR="00083B6C" w:rsidRPr="00002F26" w14:paraId="2E668207" w14:textId="77777777" w:rsidTr="00AC06EB">
        <w:trPr>
          <w:trHeight w:val="255"/>
          <w:jc w:val="center"/>
        </w:trPr>
        <w:tc>
          <w:tcPr>
            <w:tcW w:w="595" w:type="dxa"/>
            <w:noWrap/>
            <w:vAlign w:val="center"/>
            <w:hideMark/>
          </w:tcPr>
          <w:p w14:paraId="1ABFF4E6"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15</w:t>
            </w:r>
          </w:p>
        </w:tc>
        <w:tc>
          <w:tcPr>
            <w:tcW w:w="1952" w:type="dxa"/>
            <w:vAlign w:val="center"/>
          </w:tcPr>
          <w:p w14:paraId="5122D759" w14:textId="0ECC8D94"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VIS-CLIENT100</w:t>
            </w:r>
          </w:p>
        </w:tc>
        <w:tc>
          <w:tcPr>
            <w:tcW w:w="2693" w:type="dxa"/>
            <w:vAlign w:val="center"/>
          </w:tcPr>
          <w:p w14:paraId="40AC4939" w14:textId="586026FA"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xml:space="preserve">Máy trạm </w:t>
            </w:r>
          </w:p>
        </w:tc>
        <w:tc>
          <w:tcPr>
            <w:tcW w:w="9214" w:type="dxa"/>
            <w:vAlign w:val="center"/>
          </w:tcPr>
          <w:p w14:paraId="2C81EC05" w14:textId="7BC43835"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0F484D44" w14:textId="1BEC7628"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28</w:t>
            </w:r>
          </w:p>
        </w:tc>
      </w:tr>
      <w:tr w:rsidR="00083B6C" w:rsidRPr="00002F26" w14:paraId="3B5A7276" w14:textId="77777777" w:rsidTr="00AC06EB">
        <w:trPr>
          <w:trHeight w:val="255"/>
          <w:jc w:val="center"/>
        </w:trPr>
        <w:tc>
          <w:tcPr>
            <w:tcW w:w="595" w:type="dxa"/>
            <w:noWrap/>
            <w:vAlign w:val="center"/>
            <w:hideMark/>
          </w:tcPr>
          <w:p w14:paraId="2D97112C"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16</w:t>
            </w:r>
          </w:p>
        </w:tc>
        <w:tc>
          <w:tcPr>
            <w:tcW w:w="1952" w:type="dxa"/>
            <w:vAlign w:val="center"/>
          </w:tcPr>
          <w:p w14:paraId="177A9B88" w14:textId="31AD3EF8"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VIS-DS200-I-P</w:t>
            </w:r>
          </w:p>
        </w:tc>
        <w:tc>
          <w:tcPr>
            <w:tcW w:w="2693" w:type="dxa"/>
            <w:vAlign w:val="center"/>
          </w:tcPr>
          <w:p w14:paraId="55AD5C03" w14:textId="5E55715B"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Thiết bị mã hóa tín hiệu</w:t>
            </w:r>
          </w:p>
        </w:tc>
        <w:tc>
          <w:tcPr>
            <w:tcW w:w="9214" w:type="dxa"/>
            <w:vAlign w:val="center"/>
          </w:tcPr>
          <w:p w14:paraId="76AFD459" w14:textId="0EEA91EB"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527264CC" w14:textId="597D9ADF"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w:t>
            </w:r>
          </w:p>
        </w:tc>
      </w:tr>
      <w:tr w:rsidR="00083B6C" w:rsidRPr="00002F26" w14:paraId="55459EE7" w14:textId="77777777" w:rsidTr="00AC06EB">
        <w:trPr>
          <w:trHeight w:val="255"/>
          <w:jc w:val="center"/>
        </w:trPr>
        <w:tc>
          <w:tcPr>
            <w:tcW w:w="595" w:type="dxa"/>
            <w:noWrap/>
            <w:vAlign w:val="center"/>
            <w:hideMark/>
          </w:tcPr>
          <w:p w14:paraId="17E5F40F"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17</w:t>
            </w:r>
          </w:p>
        </w:tc>
        <w:tc>
          <w:tcPr>
            <w:tcW w:w="1952" w:type="dxa"/>
            <w:vAlign w:val="center"/>
          </w:tcPr>
          <w:p w14:paraId="6BD09918" w14:textId="57ECA063"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VIS-SWITCH24</w:t>
            </w:r>
          </w:p>
        </w:tc>
        <w:tc>
          <w:tcPr>
            <w:tcW w:w="2693" w:type="dxa"/>
            <w:vAlign w:val="center"/>
          </w:tcPr>
          <w:p w14:paraId="3C8E3005" w14:textId="2BD1E2C3"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Thiết bị chuyển mạch mang LAN24 Port</w:t>
            </w:r>
          </w:p>
        </w:tc>
        <w:tc>
          <w:tcPr>
            <w:tcW w:w="9214" w:type="dxa"/>
            <w:vAlign w:val="center"/>
          </w:tcPr>
          <w:p w14:paraId="35D504DC" w14:textId="2DF522CA"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48284BFB" w14:textId="42AB3BA5"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w:t>
            </w:r>
          </w:p>
        </w:tc>
      </w:tr>
      <w:tr w:rsidR="00083B6C" w:rsidRPr="00002F26" w14:paraId="3D5D06F6" w14:textId="77777777" w:rsidTr="00AC06EB">
        <w:trPr>
          <w:trHeight w:val="255"/>
          <w:jc w:val="center"/>
        </w:trPr>
        <w:tc>
          <w:tcPr>
            <w:tcW w:w="595" w:type="dxa"/>
            <w:noWrap/>
            <w:vAlign w:val="center"/>
            <w:hideMark/>
          </w:tcPr>
          <w:p w14:paraId="6AEDF13C"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18</w:t>
            </w:r>
          </w:p>
        </w:tc>
        <w:tc>
          <w:tcPr>
            <w:tcW w:w="1952" w:type="dxa"/>
            <w:noWrap/>
            <w:vAlign w:val="center"/>
          </w:tcPr>
          <w:p w14:paraId="454C8B86" w14:textId="304471F4"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DMP 64 Plus C AT</w:t>
            </w:r>
          </w:p>
        </w:tc>
        <w:tc>
          <w:tcPr>
            <w:tcW w:w="2693" w:type="dxa"/>
            <w:vAlign w:val="center"/>
          </w:tcPr>
          <w:p w14:paraId="24916FEB" w14:textId="4CD47DEC"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Bộ xử lý tín hiệu âm thanh</w:t>
            </w:r>
          </w:p>
        </w:tc>
        <w:tc>
          <w:tcPr>
            <w:tcW w:w="9214" w:type="dxa"/>
            <w:vAlign w:val="center"/>
          </w:tcPr>
          <w:p w14:paraId="7A7F54D9" w14:textId="0EEFB03D"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Có 6 đầu vào mic/line và 4 đầu ra line</w:t>
            </w:r>
            <w:r w:rsidRPr="00002F26">
              <w:rPr>
                <w:rFonts w:asciiTheme="majorHAnsi" w:hAnsiTheme="majorHAnsi" w:cstheme="majorHAnsi"/>
                <w:color w:val="000000"/>
                <w:sz w:val="24"/>
                <w:szCs w:val="24"/>
              </w:rPr>
              <w:br/>
              <w:t>6 kênh AEC - loại bỏ tiếng vang âm thanh</w:t>
            </w:r>
            <w:r w:rsidRPr="00002F26">
              <w:rPr>
                <w:rFonts w:asciiTheme="majorHAnsi" w:hAnsiTheme="majorHAnsi" w:cstheme="majorHAnsi"/>
                <w:color w:val="000000"/>
                <w:sz w:val="24"/>
                <w:szCs w:val="24"/>
              </w:rPr>
              <w:br/>
              <w:t>Được chứng nhận cho Microsoft Teams Rooms</w:t>
            </w:r>
            <w:r w:rsidRPr="00002F26">
              <w:rPr>
                <w:rFonts w:asciiTheme="majorHAnsi" w:hAnsiTheme="majorHAnsi" w:cstheme="majorHAnsi"/>
                <w:color w:val="000000"/>
                <w:sz w:val="24"/>
                <w:szCs w:val="24"/>
              </w:rPr>
              <w:br/>
              <w:t>Được chứng nhận cho Zoom Rooms</w:t>
            </w:r>
            <w:r w:rsidRPr="00002F26">
              <w:rPr>
                <w:rFonts w:asciiTheme="majorHAnsi" w:hAnsiTheme="majorHAnsi" w:cstheme="majorHAnsi"/>
                <w:color w:val="000000"/>
                <w:sz w:val="24"/>
                <w:szCs w:val="24"/>
              </w:rPr>
              <w:br/>
              <w:t>Đã xác minh với Logitech RoomMate</w:t>
            </w:r>
            <w:r w:rsidRPr="00002F26">
              <w:rPr>
                <w:rFonts w:asciiTheme="majorHAnsi" w:hAnsiTheme="majorHAnsi" w:cstheme="majorHAnsi"/>
                <w:color w:val="000000"/>
                <w:sz w:val="24"/>
                <w:szCs w:val="24"/>
              </w:rPr>
              <w:br/>
              <w:t>Tất cả các mẫu đều bao gồm giao diện âm thanh USB có thể cấu hình</w:t>
            </w:r>
            <w:r w:rsidRPr="00002F26">
              <w:rPr>
                <w:rFonts w:asciiTheme="majorHAnsi" w:hAnsiTheme="majorHAnsi" w:cstheme="majorHAnsi"/>
                <w:color w:val="000000"/>
                <w:sz w:val="24"/>
                <w:szCs w:val="24"/>
              </w:rPr>
              <w:br/>
              <w:t>Các mô hình AT cung cấp mạng âm thanh Dante với Dante Domain Manager và hỗ trợ AES67</w:t>
            </w:r>
          </w:p>
        </w:tc>
        <w:tc>
          <w:tcPr>
            <w:tcW w:w="1134" w:type="dxa"/>
            <w:noWrap/>
            <w:vAlign w:val="center"/>
          </w:tcPr>
          <w:p w14:paraId="01E6F7CE" w14:textId="3E1C129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w:t>
            </w:r>
          </w:p>
        </w:tc>
      </w:tr>
      <w:tr w:rsidR="00083B6C" w:rsidRPr="00002F26" w14:paraId="5D7A1FD5" w14:textId="77777777" w:rsidTr="00AC06EB">
        <w:trPr>
          <w:trHeight w:val="255"/>
          <w:jc w:val="center"/>
        </w:trPr>
        <w:tc>
          <w:tcPr>
            <w:tcW w:w="595" w:type="dxa"/>
            <w:noWrap/>
            <w:vAlign w:val="center"/>
            <w:hideMark/>
          </w:tcPr>
          <w:p w14:paraId="34E0E309"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19</w:t>
            </w:r>
          </w:p>
        </w:tc>
        <w:tc>
          <w:tcPr>
            <w:tcW w:w="1952" w:type="dxa"/>
            <w:vAlign w:val="center"/>
          </w:tcPr>
          <w:p w14:paraId="327297AD" w14:textId="1C48BE0C"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DCI 2|300</w:t>
            </w:r>
          </w:p>
        </w:tc>
        <w:tc>
          <w:tcPr>
            <w:tcW w:w="2693" w:type="dxa"/>
            <w:vAlign w:val="center"/>
          </w:tcPr>
          <w:p w14:paraId="7131A5A8" w14:textId="2DAF9A71"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Âm  ly cho loa âm  trần</w:t>
            </w:r>
          </w:p>
        </w:tc>
        <w:tc>
          <w:tcPr>
            <w:tcW w:w="9214" w:type="dxa"/>
            <w:vAlign w:val="center"/>
          </w:tcPr>
          <w:p w14:paraId="18AD07C2" w14:textId="44C4B0D9"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Two-channel, 300W @ 4Ω Analog Power Amplifier, 70V/100V.</w:t>
            </w:r>
          </w:p>
        </w:tc>
        <w:tc>
          <w:tcPr>
            <w:tcW w:w="1134" w:type="dxa"/>
            <w:noWrap/>
            <w:vAlign w:val="center"/>
          </w:tcPr>
          <w:p w14:paraId="410F5C57" w14:textId="5602090A"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w:t>
            </w:r>
          </w:p>
        </w:tc>
      </w:tr>
      <w:tr w:rsidR="00083B6C" w:rsidRPr="00002F26" w14:paraId="5AA72414" w14:textId="77777777" w:rsidTr="00AC06EB">
        <w:trPr>
          <w:trHeight w:val="255"/>
          <w:jc w:val="center"/>
        </w:trPr>
        <w:tc>
          <w:tcPr>
            <w:tcW w:w="595" w:type="dxa"/>
            <w:noWrap/>
            <w:vAlign w:val="center"/>
            <w:hideMark/>
          </w:tcPr>
          <w:p w14:paraId="31240F30"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20</w:t>
            </w:r>
          </w:p>
        </w:tc>
        <w:tc>
          <w:tcPr>
            <w:tcW w:w="1952" w:type="dxa"/>
            <w:noWrap/>
            <w:vAlign w:val="center"/>
          </w:tcPr>
          <w:p w14:paraId="4F6771FD" w14:textId="48C15FD4"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Control 14 C/T</w:t>
            </w:r>
          </w:p>
        </w:tc>
        <w:tc>
          <w:tcPr>
            <w:tcW w:w="2693" w:type="dxa"/>
            <w:vAlign w:val="center"/>
          </w:tcPr>
          <w:p w14:paraId="4E8CD0AC" w14:textId="3D86308B"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Loa âm  trần</w:t>
            </w:r>
          </w:p>
        </w:tc>
        <w:tc>
          <w:tcPr>
            <w:tcW w:w="9214" w:type="dxa"/>
            <w:vAlign w:val="center"/>
          </w:tcPr>
          <w:p w14:paraId="0B2E478E" w14:textId="600106E2"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Dải tần (-10dB): 74 Hz – 20 kHz</w:t>
            </w:r>
            <w:r w:rsidRPr="00002F26">
              <w:rPr>
                <w:rFonts w:asciiTheme="majorHAnsi" w:hAnsiTheme="majorHAnsi" w:cstheme="majorHAnsi"/>
                <w:color w:val="000000"/>
                <w:sz w:val="24"/>
                <w:szCs w:val="24"/>
              </w:rPr>
              <w:br/>
              <w:t>Công suất: 25W</w:t>
            </w:r>
            <w:r w:rsidRPr="00002F26">
              <w:rPr>
                <w:rFonts w:asciiTheme="majorHAnsi" w:hAnsiTheme="majorHAnsi" w:cstheme="majorHAnsi"/>
                <w:color w:val="000000"/>
                <w:sz w:val="24"/>
                <w:szCs w:val="24"/>
              </w:rPr>
              <w:br/>
              <w:t>Độ nhạy: 87dB</w:t>
            </w:r>
            <w:r w:rsidRPr="00002F26">
              <w:rPr>
                <w:rFonts w:asciiTheme="majorHAnsi" w:hAnsiTheme="majorHAnsi" w:cstheme="majorHAnsi"/>
                <w:color w:val="000000"/>
                <w:sz w:val="24"/>
                <w:szCs w:val="24"/>
              </w:rPr>
              <w:br/>
              <w:t>Trở kháng 8 Ohms</w:t>
            </w:r>
          </w:p>
        </w:tc>
        <w:tc>
          <w:tcPr>
            <w:tcW w:w="1134" w:type="dxa"/>
            <w:noWrap/>
            <w:vAlign w:val="center"/>
          </w:tcPr>
          <w:p w14:paraId="097BC9BD" w14:textId="2721AAD6"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10</w:t>
            </w:r>
          </w:p>
        </w:tc>
      </w:tr>
      <w:tr w:rsidR="00083B6C" w:rsidRPr="00002F26" w14:paraId="3F132E18" w14:textId="77777777" w:rsidTr="00AC06EB">
        <w:trPr>
          <w:trHeight w:val="255"/>
          <w:jc w:val="center"/>
        </w:trPr>
        <w:tc>
          <w:tcPr>
            <w:tcW w:w="595" w:type="dxa"/>
            <w:noWrap/>
            <w:vAlign w:val="center"/>
            <w:hideMark/>
          </w:tcPr>
          <w:p w14:paraId="591FF3FF"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21</w:t>
            </w:r>
          </w:p>
        </w:tc>
        <w:tc>
          <w:tcPr>
            <w:tcW w:w="1952" w:type="dxa"/>
            <w:noWrap/>
            <w:vAlign w:val="center"/>
          </w:tcPr>
          <w:p w14:paraId="39E06A95" w14:textId="2271E365"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MSD-402</w:t>
            </w:r>
          </w:p>
        </w:tc>
        <w:tc>
          <w:tcPr>
            <w:tcW w:w="2693" w:type="dxa"/>
            <w:vAlign w:val="center"/>
          </w:tcPr>
          <w:p w14:paraId="7165B403" w14:textId="062D64A0"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Thiết bị chuyển mạch hình ảnh 4 đường vào 2 đường ra</w:t>
            </w:r>
          </w:p>
        </w:tc>
        <w:tc>
          <w:tcPr>
            <w:tcW w:w="9214" w:type="dxa"/>
            <w:vAlign w:val="center"/>
          </w:tcPr>
          <w:p w14:paraId="65B7C7C8" w14:textId="1679F3D1"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567824B0" w14:textId="51A3A44A"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w:t>
            </w:r>
          </w:p>
        </w:tc>
      </w:tr>
      <w:tr w:rsidR="00083B6C" w:rsidRPr="00002F26" w14:paraId="5569D153" w14:textId="77777777" w:rsidTr="00AC06EB">
        <w:trPr>
          <w:trHeight w:val="255"/>
          <w:jc w:val="center"/>
        </w:trPr>
        <w:tc>
          <w:tcPr>
            <w:tcW w:w="595" w:type="dxa"/>
            <w:noWrap/>
            <w:vAlign w:val="center"/>
            <w:hideMark/>
          </w:tcPr>
          <w:p w14:paraId="5DDC1A8B"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22</w:t>
            </w:r>
          </w:p>
        </w:tc>
        <w:tc>
          <w:tcPr>
            <w:tcW w:w="1952" w:type="dxa"/>
            <w:noWrap/>
            <w:vAlign w:val="center"/>
          </w:tcPr>
          <w:p w14:paraId="5FF33FCE" w14:textId="5F8B5A69"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VAC-S16U</w:t>
            </w:r>
          </w:p>
        </w:tc>
        <w:tc>
          <w:tcPr>
            <w:tcW w:w="2693" w:type="dxa"/>
            <w:vAlign w:val="center"/>
          </w:tcPr>
          <w:p w14:paraId="11E39E9A" w14:textId="001864E9"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Bộ chia tín hiệu HDMI 1 vào 6 ra</w:t>
            </w:r>
          </w:p>
        </w:tc>
        <w:tc>
          <w:tcPr>
            <w:tcW w:w="9214" w:type="dxa"/>
            <w:vAlign w:val="center"/>
          </w:tcPr>
          <w:p w14:paraId="64482879" w14:textId="42E3EE4D"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3F45A271" w14:textId="0DE28ED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w:t>
            </w:r>
          </w:p>
        </w:tc>
      </w:tr>
      <w:tr w:rsidR="00083B6C" w:rsidRPr="00002F26" w14:paraId="0867FE0A" w14:textId="77777777" w:rsidTr="00AC06EB">
        <w:trPr>
          <w:trHeight w:val="255"/>
          <w:jc w:val="center"/>
        </w:trPr>
        <w:tc>
          <w:tcPr>
            <w:tcW w:w="595" w:type="dxa"/>
            <w:noWrap/>
            <w:vAlign w:val="center"/>
            <w:hideMark/>
          </w:tcPr>
          <w:p w14:paraId="579051AA"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23</w:t>
            </w:r>
          </w:p>
        </w:tc>
        <w:tc>
          <w:tcPr>
            <w:tcW w:w="1952" w:type="dxa"/>
            <w:noWrap/>
            <w:vAlign w:val="center"/>
          </w:tcPr>
          <w:p w14:paraId="5699D1E7" w14:textId="3D39C788"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IPCP Pro 250 xi</w:t>
            </w:r>
          </w:p>
        </w:tc>
        <w:tc>
          <w:tcPr>
            <w:tcW w:w="2693" w:type="dxa"/>
            <w:vAlign w:val="center"/>
          </w:tcPr>
          <w:p w14:paraId="66168161" w14:textId="6CA87F6D"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Thiết bị điều khiển trung tâm</w:t>
            </w:r>
          </w:p>
        </w:tc>
        <w:tc>
          <w:tcPr>
            <w:tcW w:w="9214" w:type="dxa"/>
            <w:vAlign w:val="center"/>
          </w:tcPr>
          <w:p w14:paraId="086E46C0" w14:textId="172D5C54"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099CE56E" w14:textId="478E8D6B"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w:t>
            </w:r>
          </w:p>
        </w:tc>
      </w:tr>
      <w:tr w:rsidR="00083B6C" w:rsidRPr="00002F26" w14:paraId="78012110" w14:textId="77777777" w:rsidTr="00AC06EB">
        <w:trPr>
          <w:trHeight w:val="255"/>
          <w:jc w:val="center"/>
        </w:trPr>
        <w:tc>
          <w:tcPr>
            <w:tcW w:w="595" w:type="dxa"/>
            <w:noWrap/>
            <w:vAlign w:val="center"/>
            <w:hideMark/>
          </w:tcPr>
          <w:p w14:paraId="18898ADF"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lastRenderedPageBreak/>
              <w:t>24</w:t>
            </w:r>
          </w:p>
        </w:tc>
        <w:tc>
          <w:tcPr>
            <w:tcW w:w="1952" w:type="dxa"/>
            <w:noWrap/>
            <w:vAlign w:val="center"/>
          </w:tcPr>
          <w:p w14:paraId="6FA13A31" w14:textId="423BD35D"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VC-TR30</w:t>
            </w:r>
          </w:p>
        </w:tc>
        <w:tc>
          <w:tcPr>
            <w:tcW w:w="2693" w:type="dxa"/>
            <w:vAlign w:val="center"/>
          </w:tcPr>
          <w:p w14:paraId="174257F3" w14:textId="0C287041"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Camera AI Auto-Tracking</w:t>
            </w:r>
          </w:p>
        </w:tc>
        <w:tc>
          <w:tcPr>
            <w:tcW w:w="9214" w:type="dxa"/>
            <w:vAlign w:val="center"/>
          </w:tcPr>
          <w:p w14:paraId="6734B95A" w14:textId="06671C73"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Cảm biến: 1 / 2.8" 2.16MP CMOS</w:t>
            </w:r>
            <w:r w:rsidRPr="00002F26">
              <w:rPr>
                <w:rFonts w:asciiTheme="majorHAnsi" w:hAnsiTheme="majorHAnsi" w:cstheme="majorHAnsi"/>
                <w:color w:val="000000"/>
                <w:sz w:val="24"/>
                <w:szCs w:val="24"/>
              </w:rPr>
              <w:br/>
              <w:t>Hỗ trợ độ phân giải 1080p60</w:t>
            </w:r>
            <w:r w:rsidRPr="00002F26">
              <w:rPr>
                <w:rFonts w:asciiTheme="majorHAnsi" w:hAnsiTheme="majorHAnsi" w:cstheme="majorHAnsi"/>
                <w:color w:val="000000"/>
                <w:sz w:val="24"/>
                <w:szCs w:val="24"/>
              </w:rPr>
              <w:br/>
              <w:t>Zoom quang 12x, zoom số 12x</w:t>
            </w:r>
            <w:r w:rsidRPr="00002F26">
              <w:rPr>
                <w:rFonts w:asciiTheme="majorHAnsi" w:hAnsiTheme="majorHAnsi" w:cstheme="majorHAnsi"/>
                <w:color w:val="000000"/>
                <w:sz w:val="24"/>
                <w:szCs w:val="24"/>
              </w:rPr>
              <w:br/>
              <w:t>Hỗ trợ PTZ, Auto Tracking, Auto Framing</w:t>
            </w:r>
          </w:p>
        </w:tc>
        <w:tc>
          <w:tcPr>
            <w:tcW w:w="1134" w:type="dxa"/>
            <w:noWrap/>
            <w:vAlign w:val="center"/>
          </w:tcPr>
          <w:p w14:paraId="6CB794C0" w14:textId="42D42E5E"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3</w:t>
            </w:r>
          </w:p>
        </w:tc>
      </w:tr>
      <w:tr w:rsidR="00083B6C" w:rsidRPr="00002F26" w14:paraId="6AE4BA0B" w14:textId="77777777" w:rsidTr="00AC06EB">
        <w:trPr>
          <w:trHeight w:val="255"/>
          <w:jc w:val="center"/>
        </w:trPr>
        <w:tc>
          <w:tcPr>
            <w:tcW w:w="595" w:type="dxa"/>
            <w:noWrap/>
            <w:vAlign w:val="center"/>
            <w:hideMark/>
          </w:tcPr>
          <w:p w14:paraId="5E5E6616"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25</w:t>
            </w:r>
          </w:p>
        </w:tc>
        <w:tc>
          <w:tcPr>
            <w:tcW w:w="1952" w:type="dxa"/>
            <w:noWrap/>
            <w:vAlign w:val="center"/>
          </w:tcPr>
          <w:p w14:paraId="667F3CD2" w14:textId="3CBB090C"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CamConnect Pro</w:t>
            </w:r>
          </w:p>
        </w:tc>
        <w:tc>
          <w:tcPr>
            <w:tcW w:w="2693" w:type="dxa"/>
            <w:vAlign w:val="center"/>
          </w:tcPr>
          <w:p w14:paraId="3A4D3488" w14:textId="6E56DDB5"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AI-Box1 CamConnect Processor</w:t>
            </w:r>
          </w:p>
        </w:tc>
        <w:tc>
          <w:tcPr>
            <w:tcW w:w="9214" w:type="dxa"/>
            <w:vAlign w:val="center"/>
          </w:tcPr>
          <w:p w14:paraId="3EE522FE" w14:textId="15846C7B"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Upports up-to 4 IP cameras</w:t>
            </w:r>
            <w:r w:rsidRPr="00002F26">
              <w:rPr>
                <w:rFonts w:asciiTheme="majorHAnsi" w:hAnsiTheme="majorHAnsi" w:cstheme="majorHAnsi"/>
                <w:color w:val="000000"/>
                <w:sz w:val="24"/>
                <w:szCs w:val="24"/>
              </w:rPr>
              <w:br/>
              <w:t>Supports multiple array microphones</w:t>
            </w:r>
            <w:r w:rsidRPr="00002F26">
              <w:rPr>
                <w:rFonts w:asciiTheme="majorHAnsi" w:hAnsiTheme="majorHAnsi" w:cstheme="majorHAnsi"/>
                <w:color w:val="000000"/>
                <w:sz w:val="24"/>
                <w:szCs w:val="24"/>
              </w:rPr>
              <w:br/>
              <w:t>Supports PBP and 2x2 multiview output</w:t>
            </w:r>
            <w:r w:rsidRPr="00002F26">
              <w:rPr>
                <w:rFonts w:asciiTheme="majorHAnsi" w:hAnsiTheme="majorHAnsi" w:cstheme="majorHAnsi"/>
                <w:color w:val="000000"/>
                <w:sz w:val="24"/>
                <w:szCs w:val="24"/>
              </w:rPr>
              <w:br/>
              <w:t>AI algorithm for people tracking and center stage</w:t>
            </w:r>
          </w:p>
        </w:tc>
        <w:tc>
          <w:tcPr>
            <w:tcW w:w="1134" w:type="dxa"/>
            <w:noWrap/>
            <w:vAlign w:val="center"/>
          </w:tcPr>
          <w:p w14:paraId="777C3F17" w14:textId="6103A696"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w:t>
            </w:r>
          </w:p>
        </w:tc>
      </w:tr>
      <w:tr w:rsidR="00083B6C" w:rsidRPr="00002F26" w14:paraId="723FFAF7" w14:textId="77777777" w:rsidTr="00AC06EB">
        <w:trPr>
          <w:trHeight w:val="255"/>
          <w:jc w:val="center"/>
        </w:trPr>
        <w:tc>
          <w:tcPr>
            <w:tcW w:w="595" w:type="dxa"/>
            <w:noWrap/>
            <w:vAlign w:val="center"/>
            <w:hideMark/>
          </w:tcPr>
          <w:p w14:paraId="63C21A86"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26</w:t>
            </w:r>
          </w:p>
        </w:tc>
        <w:tc>
          <w:tcPr>
            <w:tcW w:w="1952" w:type="dxa"/>
            <w:noWrap/>
            <w:vAlign w:val="center"/>
          </w:tcPr>
          <w:p w14:paraId="2880817D" w14:textId="14426AC0"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Inspiron 3030T</w:t>
            </w:r>
          </w:p>
        </w:tc>
        <w:tc>
          <w:tcPr>
            <w:tcW w:w="2693" w:type="dxa"/>
            <w:vAlign w:val="center"/>
          </w:tcPr>
          <w:p w14:paraId="64F46715" w14:textId="530606D7"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Bộ máy tính trạm  vận hành AI</w:t>
            </w:r>
          </w:p>
        </w:tc>
        <w:tc>
          <w:tcPr>
            <w:tcW w:w="9214" w:type="dxa"/>
            <w:vAlign w:val="center"/>
          </w:tcPr>
          <w:p w14:paraId="0F238632" w14:textId="29413DB3"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CPU: Core i7-14700F</w:t>
            </w:r>
            <w:r w:rsidRPr="00002F26">
              <w:rPr>
                <w:rFonts w:asciiTheme="majorHAnsi" w:hAnsiTheme="majorHAnsi" w:cstheme="majorHAnsi"/>
                <w:color w:val="000000"/>
                <w:sz w:val="24"/>
                <w:szCs w:val="24"/>
              </w:rPr>
              <w:br/>
              <w:t>RAM: 16Gb DDR5 5600MHZ</w:t>
            </w:r>
            <w:r w:rsidRPr="00002F26">
              <w:rPr>
                <w:rFonts w:asciiTheme="majorHAnsi" w:hAnsiTheme="majorHAnsi" w:cstheme="majorHAnsi"/>
                <w:color w:val="000000"/>
                <w:sz w:val="24"/>
                <w:szCs w:val="24"/>
              </w:rPr>
              <w:br/>
              <w:t>Bộ nhớ trong: 1TB SSD</w:t>
            </w:r>
            <w:r w:rsidRPr="00002F26">
              <w:rPr>
                <w:rFonts w:asciiTheme="majorHAnsi" w:hAnsiTheme="majorHAnsi" w:cstheme="majorHAnsi"/>
                <w:color w:val="000000"/>
                <w:sz w:val="24"/>
                <w:szCs w:val="24"/>
              </w:rPr>
              <w:br/>
              <w:t>Card đồ hoạ: VGA RTX 3050 - 8Gb DDR6</w:t>
            </w:r>
            <w:r w:rsidRPr="00002F26">
              <w:rPr>
                <w:rFonts w:asciiTheme="majorHAnsi" w:hAnsiTheme="majorHAnsi" w:cstheme="majorHAnsi"/>
                <w:color w:val="000000"/>
                <w:sz w:val="24"/>
                <w:szCs w:val="24"/>
              </w:rPr>
              <w:br/>
              <w:t>Wifi 6 + BT 5.2</w:t>
            </w:r>
            <w:r w:rsidRPr="00002F26">
              <w:rPr>
                <w:rFonts w:asciiTheme="majorHAnsi" w:hAnsiTheme="majorHAnsi" w:cstheme="majorHAnsi"/>
                <w:color w:val="000000"/>
                <w:sz w:val="24"/>
                <w:szCs w:val="24"/>
              </w:rPr>
              <w:br/>
              <w:t>Bàn phím + chuột</w:t>
            </w:r>
            <w:r w:rsidRPr="00002F26">
              <w:rPr>
                <w:rFonts w:asciiTheme="majorHAnsi" w:hAnsiTheme="majorHAnsi" w:cstheme="majorHAnsi"/>
                <w:color w:val="000000"/>
                <w:sz w:val="24"/>
                <w:szCs w:val="24"/>
              </w:rPr>
              <w:br/>
              <w:t>Linux</w:t>
            </w:r>
          </w:p>
        </w:tc>
        <w:tc>
          <w:tcPr>
            <w:tcW w:w="1134" w:type="dxa"/>
            <w:noWrap/>
            <w:vAlign w:val="center"/>
          </w:tcPr>
          <w:p w14:paraId="60DFDF6A" w14:textId="641AAB8C"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w:t>
            </w:r>
          </w:p>
        </w:tc>
      </w:tr>
      <w:tr w:rsidR="00083B6C" w:rsidRPr="00002F26" w14:paraId="2016C53D" w14:textId="77777777" w:rsidTr="00AC06EB">
        <w:trPr>
          <w:trHeight w:val="255"/>
          <w:jc w:val="center"/>
        </w:trPr>
        <w:tc>
          <w:tcPr>
            <w:tcW w:w="595" w:type="dxa"/>
            <w:noWrap/>
            <w:vAlign w:val="center"/>
            <w:hideMark/>
          </w:tcPr>
          <w:p w14:paraId="1B8BC933"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27</w:t>
            </w:r>
          </w:p>
        </w:tc>
        <w:tc>
          <w:tcPr>
            <w:tcW w:w="1952" w:type="dxa"/>
            <w:noWrap/>
            <w:vAlign w:val="center"/>
          </w:tcPr>
          <w:p w14:paraId="5CB2598E" w14:textId="46E8BC77"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E2425H</w:t>
            </w:r>
          </w:p>
        </w:tc>
        <w:tc>
          <w:tcPr>
            <w:tcW w:w="2693" w:type="dxa"/>
            <w:vAlign w:val="center"/>
          </w:tcPr>
          <w:p w14:paraId="412286FC" w14:textId="69930329"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Màn hình cho máy tính vận hành</w:t>
            </w:r>
          </w:p>
        </w:tc>
        <w:tc>
          <w:tcPr>
            <w:tcW w:w="9214" w:type="dxa"/>
            <w:vAlign w:val="center"/>
          </w:tcPr>
          <w:p w14:paraId="64A148B0" w14:textId="47ED253E"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Kích thước: 23.8 inch</w:t>
            </w:r>
            <w:r w:rsidRPr="00002F26">
              <w:rPr>
                <w:rFonts w:asciiTheme="majorHAnsi" w:hAnsiTheme="majorHAnsi" w:cstheme="majorHAnsi"/>
                <w:color w:val="000000"/>
                <w:sz w:val="24"/>
                <w:szCs w:val="24"/>
              </w:rPr>
              <w:br/>
              <w:t>Độ phân giải Full HD</w:t>
            </w:r>
          </w:p>
        </w:tc>
        <w:tc>
          <w:tcPr>
            <w:tcW w:w="1134" w:type="dxa"/>
            <w:noWrap/>
            <w:vAlign w:val="center"/>
          </w:tcPr>
          <w:p w14:paraId="1A6E6B4C" w14:textId="6E33F8A4"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w:t>
            </w:r>
          </w:p>
        </w:tc>
      </w:tr>
      <w:tr w:rsidR="00083B6C" w:rsidRPr="00002F26" w14:paraId="41E9AB39" w14:textId="77777777" w:rsidTr="00AC06EB">
        <w:trPr>
          <w:trHeight w:val="255"/>
          <w:jc w:val="center"/>
        </w:trPr>
        <w:tc>
          <w:tcPr>
            <w:tcW w:w="595" w:type="dxa"/>
            <w:noWrap/>
            <w:vAlign w:val="center"/>
            <w:hideMark/>
          </w:tcPr>
          <w:p w14:paraId="2499663D" w14:textId="77777777"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28</w:t>
            </w:r>
          </w:p>
        </w:tc>
        <w:tc>
          <w:tcPr>
            <w:tcW w:w="1952" w:type="dxa"/>
            <w:noWrap/>
            <w:vAlign w:val="center"/>
          </w:tcPr>
          <w:p w14:paraId="2BF40B07" w14:textId="6FBAA432"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2693" w:type="dxa"/>
            <w:vAlign w:val="center"/>
          </w:tcPr>
          <w:p w14:paraId="4C57CF5A" w14:textId="663A08D9"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Hệ thống mạng + vật tư phụ + nhân công triển khai</w:t>
            </w:r>
          </w:p>
        </w:tc>
        <w:tc>
          <w:tcPr>
            <w:tcW w:w="9214" w:type="dxa"/>
            <w:vAlign w:val="center"/>
          </w:tcPr>
          <w:p w14:paraId="5FBA984B" w14:textId="5B72623E" w:rsidR="00083B6C" w:rsidRPr="00002F26" w:rsidRDefault="00083B6C" w:rsidP="009E63E7">
            <w:pPr>
              <w:spacing w:line="276" w:lineRule="auto"/>
              <w:rPr>
                <w:rFonts w:asciiTheme="majorHAnsi" w:hAnsiTheme="majorHAnsi" w:cstheme="majorHAnsi"/>
                <w:color w:val="000000"/>
                <w:sz w:val="24"/>
                <w:szCs w:val="24"/>
              </w:rPr>
            </w:pPr>
            <w:r w:rsidRPr="00002F26">
              <w:rPr>
                <w:rFonts w:asciiTheme="majorHAnsi" w:hAnsiTheme="majorHAnsi" w:cstheme="majorHAnsi"/>
                <w:color w:val="000000"/>
                <w:sz w:val="24"/>
                <w:szCs w:val="24"/>
              </w:rPr>
              <w:t> </w:t>
            </w:r>
          </w:p>
        </w:tc>
        <w:tc>
          <w:tcPr>
            <w:tcW w:w="1134" w:type="dxa"/>
            <w:noWrap/>
            <w:vAlign w:val="center"/>
          </w:tcPr>
          <w:p w14:paraId="147164F8" w14:textId="5AD6A32A" w:rsidR="00083B6C" w:rsidRPr="00002F26" w:rsidRDefault="00083B6C" w:rsidP="009E63E7">
            <w:pPr>
              <w:spacing w:line="276" w:lineRule="auto"/>
              <w:jc w:val="center"/>
              <w:rPr>
                <w:rFonts w:asciiTheme="majorHAnsi" w:hAnsiTheme="majorHAnsi" w:cstheme="majorHAnsi"/>
                <w:color w:val="000000"/>
                <w:sz w:val="24"/>
                <w:szCs w:val="24"/>
              </w:rPr>
            </w:pPr>
            <w:r w:rsidRPr="00002F26">
              <w:rPr>
                <w:rFonts w:asciiTheme="majorHAnsi" w:hAnsiTheme="majorHAnsi" w:cstheme="majorHAnsi"/>
                <w:color w:val="000000"/>
                <w:sz w:val="24"/>
                <w:szCs w:val="24"/>
              </w:rPr>
              <w:t>1</w:t>
            </w:r>
          </w:p>
        </w:tc>
      </w:tr>
    </w:tbl>
    <w:p w14:paraId="3AFB8EA2" w14:textId="77777777" w:rsidR="009F5FED" w:rsidRDefault="009F5FED">
      <w:pPr>
        <w:rPr>
          <w:rFonts w:asciiTheme="majorHAnsi" w:hAnsiTheme="majorHAnsi" w:cstheme="majorHAnsi"/>
          <w:b/>
          <w:spacing w:val="-4"/>
        </w:rPr>
      </w:pPr>
    </w:p>
    <w:p w14:paraId="60E9E42C" w14:textId="77777777" w:rsidR="009E63E7" w:rsidRDefault="009E63E7">
      <w:pPr>
        <w:rPr>
          <w:rFonts w:asciiTheme="majorHAnsi" w:hAnsiTheme="majorHAnsi" w:cstheme="majorHAnsi"/>
          <w:b/>
          <w:spacing w:val="-4"/>
        </w:rPr>
      </w:pPr>
      <w:r>
        <w:rPr>
          <w:rFonts w:asciiTheme="majorHAnsi" w:hAnsiTheme="majorHAnsi" w:cstheme="majorHAnsi"/>
          <w:b/>
          <w:spacing w:val="-4"/>
        </w:rPr>
        <w:br w:type="page"/>
      </w:r>
    </w:p>
    <w:p w14:paraId="504B3E6B" w14:textId="29C0C4D6" w:rsidR="009F5FED" w:rsidRDefault="009E63E7">
      <w:pPr>
        <w:rPr>
          <w:rFonts w:asciiTheme="majorHAnsi" w:hAnsiTheme="majorHAnsi" w:cstheme="majorHAnsi"/>
          <w:b/>
          <w:spacing w:val="-4"/>
        </w:rPr>
      </w:pPr>
      <w:r>
        <w:rPr>
          <w:rFonts w:asciiTheme="majorHAnsi" w:hAnsiTheme="majorHAnsi" w:cstheme="majorHAnsi"/>
          <w:b/>
          <w:spacing w:val="-4"/>
        </w:rPr>
        <w:lastRenderedPageBreak/>
        <w:t xml:space="preserve">2. </w:t>
      </w:r>
      <w:r w:rsidR="009F5FED" w:rsidRPr="009E63E7">
        <w:rPr>
          <w:rFonts w:asciiTheme="majorHAnsi" w:hAnsiTheme="majorHAnsi" w:cstheme="majorHAnsi"/>
          <w:b/>
          <w:spacing w:val="-4"/>
        </w:rPr>
        <w:t>Nội thất phòng họp</w:t>
      </w:r>
    </w:p>
    <w:p w14:paraId="634C18FC" w14:textId="77777777" w:rsidR="00FC12F2" w:rsidRPr="009E63E7" w:rsidRDefault="00FC12F2">
      <w:pPr>
        <w:rPr>
          <w:rFonts w:asciiTheme="majorHAnsi" w:hAnsiTheme="majorHAnsi" w:cstheme="majorHAnsi"/>
          <w:b/>
          <w:spacing w:val="-4"/>
        </w:rPr>
      </w:pPr>
    </w:p>
    <w:tbl>
      <w:tblPr>
        <w:tblW w:w="15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6771"/>
        <w:gridCol w:w="6096"/>
        <w:gridCol w:w="1246"/>
        <w:gridCol w:w="814"/>
      </w:tblGrid>
      <w:tr w:rsidR="009F5FED" w:rsidRPr="009E63E7" w14:paraId="4F35A12F" w14:textId="77777777" w:rsidTr="00AC06EB">
        <w:trPr>
          <w:trHeight w:val="255"/>
          <w:jc w:val="center"/>
        </w:trPr>
        <w:tc>
          <w:tcPr>
            <w:tcW w:w="595" w:type="dxa"/>
            <w:noWrap/>
            <w:vAlign w:val="center"/>
          </w:tcPr>
          <w:p w14:paraId="357EDE9B" w14:textId="77777777" w:rsidR="009F5FED" w:rsidRPr="009E63E7" w:rsidRDefault="009F5FED" w:rsidP="009E63E7">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Stt</w:t>
            </w:r>
          </w:p>
        </w:tc>
        <w:tc>
          <w:tcPr>
            <w:tcW w:w="6771" w:type="dxa"/>
            <w:noWrap/>
            <w:vAlign w:val="center"/>
          </w:tcPr>
          <w:p w14:paraId="5F2EAB03" w14:textId="32F2A0F0" w:rsidR="009F5FED" w:rsidRPr="009E63E7" w:rsidRDefault="009F5FED" w:rsidP="009E63E7">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Mô tả hàng hóa/ DV</w:t>
            </w:r>
          </w:p>
        </w:tc>
        <w:tc>
          <w:tcPr>
            <w:tcW w:w="6096" w:type="dxa"/>
            <w:vAlign w:val="center"/>
          </w:tcPr>
          <w:p w14:paraId="1C636F9A" w14:textId="0DACD3FE" w:rsidR="009F5FED" w:rsidRPr="009E63E7" w:rsidRDefault="009F5FED" w:rsidP="009E63E7">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Mô tả thêm</w:t>
            </w:r>
          </w:p>
        </w:tc>
        <w:tc>
          <w:tcPr>
            <w:tcW w:w="1246" w:type="dxa"/>
            <w:vAlign w:val="center"/>
          </w:tcPr>
          <w:p w14:paraId="2DBD34CC" w14:textId="539A4215" w:rsidR="009F5FED" w:rsidRPr="009E63E7" w:rsidRDefault="009F5FED" w:rsidP="009E63E7">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Đơn vị tính</w:t>
            </w:r>
          </w:p>
        </w:tc>
        <w:tc>
          <w:tcPr>
            <w:tcW w:w="814" w:type="dxa"/>
            <w:noWrap/>
            <w:vAlign w:val="center"/>
          </w:tcPr>
          <w:p w14:paraId="4E9F4562" w14:textId="6C42FF52" w:rsidR="009F5FED" w:rsidRPr="009E63E7" w:rsidRDefault="009F5FED" w:rsidP="009E63E7">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Khối lượng</w:t>
            </w:r>
          </w:p>
        </w:tc>
      </w:tr>
      <w:tr w:rsidR="009F5FED" w:rsidRPr="009E63E7" w14:paraId="038B9230" w14:textId="77777777" w:rsidTr="00AC06EB">
        <w:trPr>
          <w:trHeight w:val="255"/>
          <w:jc w:val="center"/>
        </w:trPr>
        <w:tc>
          <w:tcPr>
            <w:tcW w:w="595" w:type="dxa"/>
            <w:noWrap/>
            <w:vAlign w:val="center"/>
          </w:tcPr>
          <w:p w14:paraId="57756715"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c>
          <w:tcPr>
            <w:tcW w:w="6771" w:type="dxa"/>
            <w:noWrap/>
            <w:vAlign w:val="center"/>
          </w:tcPr>
          <w:p w14:paraId="4E0076C1" w14:textId="77F33480"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Tháo và cắt trần cũ</w:t>
            </w:r>
          </w:p>
        </w:tc>
        <w:tc>
          <w:tcPr>
            <w:tcW w:w="6096" w:type="dxa"/>
            <w:vAlign w:val="center"/>
          </w:tcPr>
          <w:p w14:paraId="02D8BA0F" w14:textId="582434BD"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4F669329" w14:textId="41669358"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gói</w:t>
            </w:r>
          </w:p>
        </w:tc>
        <w:tc>
          <w:tcPr>
            <w:tcW w:w="814" w:type="dxa"/>
            <w:noWrap/>
            <w:vAlign w:val="center"/>
          </w:tcPr>
          <w:p w14:paraId="2D287134" w14:textId="172F7F6C"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75E6528E" w14:textId="77777777" w:rsidTr="00AC06EB">
        <w:trPr>
          <w:trHeight w:val="255"/>
          <w:jc w:val="center"/>
        </w:trPr>
        <w:tc>
          <w:tcPr>
            <w:tcW w:w="595" w:type="dxa"/>
            <w:noWrap/>
            <w:vAlign w:val="center"/>
            <w:hideMark/>
          </w:tcPr>
          <w:p w14:paraId="1C73FB0E"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w:t>
            </w:r>
          </w:p>
        </w:tc>
        <w:tc>
          <w:tcPr>
            <w:tcW w:w="6771" w:type="dxa"/>
            <w:noWrap/>
            <w:vAlign w:val="center"/>
          </w:tcPr>
          <w:p w14:paraId="287303BB" w14:textId="14380DA8"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Tháo thảm hiện trạng và lắp đặt lại</w:t>
            </w:r>
          </w:p>
        </w:tc>
        <w:tc>
          <w:tcPr>
            <w:tcW w:w="6096" w:type="dxa"/>
            <w:vAlign w:val="center"/>
          </w:tcPr>
          <w:p w14:paraId="5F62E6E3" w14:textId="00082196"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70407704" w14:textId="0BFA3F30"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m2</w:t>
            </w:r>
          </w:p>
        </w:tc>
        <w:tc>
          <w:tcPr>
            <w:tcW w:w="814" w:type="dxa"/>
            <w:noWrap/>
            <w:vAlign w:val="center"/>
          </w:tcPr>
          <w:p w14:paraId="7422CB83" w14:textId="1A56BDA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610EE8FF" w14:textId="77777777" w:rsidTr="00AC06EB">
        <w:trPr>
          <w:trHeight w:val="255"/>
          <w:jc w:val="center"/>
        </w:trPr>
        <w:tc>
          <w:tcPr>
            <w:tcW w:w="595" w:type="dxa"/>
            <w:noWrap/>
            <w:vAlign w:val="center"/>
            <w:hideMark/>
          </w:tcPr>
          <w:p w14:paraId="1FF9F611"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w:t>
            </w:r>
          </w:p>
        </w:tc>
        <w:tc>
          <w:tcPr>
            <w:tcW w:w="6771" w:type="dxa"/>
            <w:noWrap/>
            <w:vAlign w:val="center"/>
          </w:tcPr>
          <w:p w14:paraId="5361B3FB" w14:textId="0CB65F67"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Tháo dỡ hệ thống thiết bị điện cũ (loa, đèn downlight, công tắc ổ cắm)</w:t>
            </w:r>
          </w:p>
        </w:tc>
        <w:tc>
          <w:tcPr>
            <w:tcW w:w="6096" w:type="dxa"/>
            <w:vAlign w:val="center"/>
          </w:tcPr>
          <w:p w14:paraId="66427ACC" w14:textId="52FD32AF"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1F6DE36A" w14:textId="20150765"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gói</w:t>
            </w:r>
          </w:p>
        </w:tc>
        <w:tc>
          <w:tcPr>
            <w:tcW w:w="814" w:type="dxa"/>
            <w:noWrap/>
            <w:vAlign w:val="center"/>
          </w:tcPr>
          <w:p w14:paraId="55BA2449" w14:textId="61C9692F"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56401529" w14:textId="77777777" w:rsidTr="00AC06EB">
        <w:trPr>
          <w:trHeight w:val="255"/>
          <w:jc w:val="center"/>
        </w:trPr>
        <w:tc>
          <w:tcPr>
            <w:tcW w:w="595" w:type="dxa"/>
            <w:noWrap/>
            <w:vAlign w:val="center"/>
            <w:hideMark/>
          </w:tcPr>
          <w:p w14:paraId="140D6EBC"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w:t>
            </w:r>
          </w:p>
        </w:tc>
        <w:tc>
          <w:tcPr>
            <w:tcW w:w="6771" w:type="dxa"/>
            <w:vAlign w:val="center"/>
          </w:tcPr>
          <w:p w14:paraId="625DCB95" w14:textId="06D51275"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Tháo dỡ bàn họp hiện trạng</w:t>
            </w:r>
          </w:p>
        </w:tc>
        <w:tc>
          <w:tcPr>
            <w:tcW w:w="6096" w:type="dxa"/>
            <w:vAlign w:val="center"/>
          </w:tcPr>
          <w:p w14:paraId="4357F031" w14:textId="568E5072"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1FA65235" w14:textId="0E5C3F24"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gói</w:t>
            </w:r>
          </w:p>
        </w:tc>
        <w:tc>
          <w:tcPr>
            <w:tcW w:w="814" w:type="dxa"/>
            <w:noWrap/>
            <w:vAlign w:val="center"/>
          </w:tcPr>
          <w:p w14:paraId="4AAC7CE4" w14:textId="03EEF44A"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5CE65C4E" w14:textId="77777777" w:rsidTr="00AC06EB">
        <w:trPr>
          <w:trHeight w:val="255"/>
          <w:jc w:val="center"/>
        </w:trPr>
        <w:tc>
          <w:tcPr>
            <w:tcW w:w="595" w:type="dxa"/>
            <w:noWrap/>
            <w:vAlign w:val="center"/>
            <w:hideMark/>
          </w:tcPr>
          <w:p w14:paraId="7378BA08"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5</w:t>
            </w:r>
          </w:p>
        </w:tc>
        <w:tc>
          <w:tcPr>
            <w:tcW w:w="6771" w:type="dxa"/>
            <w:vAlign w:val="center"/>
          </w:tcPr>
          <w:p w14:paraId="7985B392" w14:textId="011E74CE"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Bốc xếp vận chuyển đồ trong phòng vào kho</w:t>
            </w:r>
          </w:p>
        </w:tc>
        <w:tc>
          <w:tcPr>
            <w:tcW w:w="6096" w:type="dxa"/>
            <w:vAlign w:val="center"/>
          </w:tcPr>
          <w:p w14:paraId="1946F32F" w14:textId="2CB109F8"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51EC1163" w14:textId="5C7EB1B4"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gói</w:t>
            </w:r>
          </w:p>
        </w:tc>
        <w:tc>
          <w:tcPr>
            <w:tcW w:w="814" w:type="dxa"/>
            <w:noWrap/>
            <w:vAlign w:val="center"/>
          </w:tcPr>
          <w:p w14:paraId="6863EF75" w14:textId="0374405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22840E29" w14:textId="77777777" w:rsidTr="00AC06EB">
        <w:trPr>
          <w:trHeight w:val="255"/>
          <w:jc w:val="center"/>
        </w:trPr>
        <w:tc>
          <w:tcPr>
            <w:tcW w:w="595" w:type="dxa"/>
            <w:noWrap/>
            <w:vAlign w:val="center"/>
            <w:hideMark/>
          </w:tcPr>
          <w:p w14:paraId="0C6FFF65"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6</w:t>
            </w:r>
          </w:p>
        </w:tc>
        <w:tc>
          <w:tcPr>
            <w:tcW w:w="6771" w:type="dxa"/>
            <w:vAlign w:val="center"/>
          </w:tcPr>
          <w:p w14:paraId="3FA57E1D" w14:textId="1DD501A7"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Đục tường, sàn để tạo rãnh để cài sàn bê tông, chôn ống nước, ống bảo vệ dây dẫn. Trát rãnh hoàn thiện</w:t>
            </w:r>
          </w:p>
        </w:tc>
        <w:tc>
          <w:tcPr>
            <w:tcW w:w="6096" w:type="dxa"/>
            <w:vAlign w:val="center"/>
          </w:tcPr>
          <w:p w14:paraId="4AE3EFC2" w14:textId="1ED83FCB"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2571BB6C" w14:textId="0359FEB2"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w:t>
            </w:r>
          </w:p>
        </w:tc>
        <w:tc>
          <w:tcPr>
            <w:tcW w:w="814" w:type="dxa"/>
            <w:noWrap/>
            <w:vAlign w:val="center"/>
          </w:tcPr>
          <w:p w14:paraId="172FDED3" w14:textId="2E8CB161"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534DA0C0" w14:textId="77777777" w:rsidTr="00AC06EB">
        <w:trPr>
          <w:trHeight w:val="255"/>
          <w:jc w:val="center"/>
        </w:trPr>
        <w:tc>
          <w:tcPr>
            <w:tcW w:w="595" w:type="dxa"/>
            <w:noWrap/>
            <w:vAlign w:val="center"/>
            <w:hideMark/>
          </w:tcPr>
          <w:p w14:paraId="3F1FF5A4"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7</w:t>
            </w:r>
          </w:p>
        </w:tc>
        <w:tc>
          <w:tcPr>
            <w:tcW w:w="6771" w:type="dxa"/>
            <w:vAlign w:val="center"/>
          </w:tcPr>
          <w:p w14:paraId="481F57A4" w14:textId="667DB159"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Bốc xếp vận chuyển phế thải các loại</w:t>
            </w:r>
          </w:p>
        </w:tc>
        <w:tc>
          <w:tcPr>
            <w:tcW w:w="6096" w:type="dxa"/>
            <w:vAlign w:val="center"/>
          </w:tcPr>
          <w:p w14:paraId="7571F7DB" w14:textId="69141A46"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303E7F20" w14:textId="4340CCDE" w:rsidR="009F5FED" w:rsidRPr="009E63E7" w:rsidRDefault="009F5FED" w:rsidP="009E63E7">
            <w:pPr>
              <w:spacing w:line="276" w:lineRule="auto"/>
              <w:jc w:val="center"/>
              <w:rPr>
                <w:rFonts w:asciiTheme="majorHAnsi" w:hAnsiTheme="majorHAnsi" w:cstheme="majorHAnsi"/>
                <w:color w:val="000000"/>
                <w:sz w:val="24"/>
                <w:szCs w:val="24"/>
              </w:rPr>
            </w:pPr>
          </w:p>
        </w:tc>
        <w:tc>
          <w:tcPr>
            <w:tcW w:w="814" w:type="dxa"/>
            <w:noWrap/>
            <w:vAlign w:val="center"/>
          </w:tcPr>
          <w:p w14:paraId="689FBE1F" w14:textId="50BE9F96"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11F520C9" w14:textId="77777777" w:rsidTr="00AC06EB">
        <w:trPr>
          <w:trHeight w:val="255"/>
          <w:jc w:val="center"/>
        </w:trPr>
        <w:tc>
          <w:tcPr>
            <w:tcW w:w="595" w:type="dxa"/>
            <w:noWrap/>
            <w:vAlign w:val="center"/>
            <w:hideMark/>
          </w:tcPr>
          <w:p w14:paraId="641CB865"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8</w:t>
            </w:r>
          </w:p>
        </w:tc>
        <w:tc>
          <w:tcPr>
            <w:tcW w:w="6771" w:type="dxa"/>
            <w:vAlign w:val="center"/>
          </w:tcPr>
          <w:p w14:paraId="3CDAE1F1" w14:textId="3BFD280A"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Vận chuyển phế thải trong phạm vi 1000m bằng ô tô - 2,5T</w:t>
            </w:r>
          </w:p>
        </w:tc>
        <w:tc>
          <w:tcPr>
            <w:tcW w:w="6096" w:type="dxa"/>
            <w:vAlign w:val="center"/>
          </w:tcPr>
          <w:p w14:paraId="341ABFEE" w14:textId="28002788"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0141DE17" w14:textId="6A86DD3A"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m3</w:t>
            </w:r>
          </w:p>
        </w:tc>
        <w:tc>
          <w:tcPr>
            <w:tcW w:w="814" w:type="dxa"/>
            <w:noWrap/>
            <w:vAlign w:val="center"/>
          </w:tcPr>
          <w:p w14:paraId="56F1B68D" w14:textId="52E1F57A"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20E6C768" w14:textId="77777777" w:rsidTr="00AC06EB">
        <w:trPr>
          <w:trHeight w:val="255"/>
          <w:jc w:val="center"/>
        </w:trPr>
        <w:tc>
          <w:tcPr>
            <w:tcW w:w="595" w:type="dxa"/>
            <w:noWrap/>
            <w:vAlign w:val="center"/>
            <w:hideMark/>
          </w:tcPr>
          <w:p w14:paraId="03F76AA2"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9</w:t>
            </w:r>
          </w:p>
        </w:tc>
        <w:tc>
          <w:tcPr>
            <w:tcW w:w="6771" w:type="dxa"/>
            <w:vAlign w:val="center"/>
          </w:tcPr>
          <w:p w14:paraId="45C27163" w14:textId="41932961"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Vận chuyển phế thải tiếp 9km bằng ô tô - 2,5T</w:t>
            </w:r>
          </w:p>
        </w:tc>
        <w:tc>
          <w:tcPr>
            <w:tcW w:w="6096" w:type="dxa"/>
            <w:vAlign w:val="center"/>
          </w:tcPr>
          <w:p w14:paraId="4F84C712" w14:textId="28F95FCE"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33D5CACB" w14:textId="3CBBC1FE"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m3</w:t>
            </w:r>
          </w:p>
        </w:tc>
        <w:tc>
          <w:tcPr>
            <w:tcW w:w="814" w:type="dxa"/>
            <w:noWrap/>
            <w:vAlign w:val="center"/>
          </w:tcPr>
          <w:p w14:paraId="2BD18BA3" w14:textId="0A0DF43C"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18034265" w14:textId="77777777" w:rsidTr="00AC06EB">
        <w:trPr>
          <w:trHeight w:val="255"/>
          <w:jc w:val="center"/>
        </w:trPr>
        <w:tc>
          <w:tcPr>
            <w:tcW w:w="595" w:type="dxa"/>
            <w:noWrap/>
            <w:vAlign w:val="center"/>
            <w:hideMark/>
          </w:tcPr>
          <w:p w14:paraId="507C966E"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10</w:t>
            </w:r>
          </w:p>
        </w:tc>
        <w:tc>
          <w:tcPr>
            <w:tcW w:w="6771" w:type="dxa"/>
            <w:vAlign w:val="center"/>
          </w:tcPr>
          <w:p w14:paraId="56A3D5E6" w14:textId="545F55CC"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Vá lại trần và sơn bả</w:t>
            </w:r>
          </w:p>
        </w:tc>
        <w:tc>
          <w:tcPr>
            <w:tcW w:w="6096" w:type="dxa"/>
            <w:vAlign w:val="center"/>
          </w:tcPr>
          <w:p w14:paraId="6651AD85" w14:textId="01DD1BAF"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667AC6C4" w14:textId="77CA1411"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gói</w:t>
            </w:r>
          </w:p>
        </w:tc>
        <w:tc>
          <w:tcPr>
            <w:tcW w:w="814" w:type="dxa"/>
            <w:noWrap/>
            <w:vAlign w:val="center"/>
          </w:tcPr>
          <w:p w14:paraId="0F284C49" w14:textId="1E70C764"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7E395CF5" w14:textId="77777777" w:rsidTr="00AC06EB">
        <w:trPr>
          <w:trHeight w:val="255"/>
          <w:jc w:val="center"/>
        </w:trPr>
        <w:tc>
          <w:tcPr>
            <w:tcW w:w="595" w:type="dxa"/>
            <w:noWrap/>
            <w:vAlign w:val="center"/>
            <w:hideMark/>
          </w:tcPr>
          <w:p w14:paraId="5016E72B"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11</w:t>
            </w:r>
          </w:p>
        </w:tc>
        <w:tc>
          <w:tcPr>
            <w:tcW w:w="6771" w:type="dxa"/>
            <w:vAlign w:val="center"/>
          </w:tcPr>
          <w:p w14:paraId="19AF4B98" w14:textId="679DFA81"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công tắc đôi 1 chiều Panasonic</w:t>
            </w:r>
          </w:p>
        </w:tc>
        <w:tc>
          <w:tcPr>
            <w:tcW w:w="6096" w:type="dxa"/>
            <w:vAlign w:val="center"/>
          </w:tcPr>
          <w:p w14:paraId="74F3BA11" w14:textId="1A7BC4BF"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453612B0" w14:textId="3FA0E70E"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chiếc</w:t>
            </w:r>
          </w:p>
        </w:tc>
        <w:tc>
          <w:tcPr>
            <w:tcW w:w="814" w:type="dxa"/>
            <w:noWrap/>
            <w:vAlign w:val="center"/>
          </w:tcPr>
          <w:p w14:paraId="4677D529" w14:textId="1ACCD0D1"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5815ED5A" w14:textId="77777777" w:rsidTr="00AC06EB">
        <w:trPr>
          <w:trHeight w:val="255"/>
          <w:jc w:val="center"/>
        </w:trPr>
        <w:tc>
          <w:tcPr>
            <w:tcW w:w="595" w:type="dxa"/>
            <w:noWrap/>
            <w:vAlign w:val="center"/>
            <w:hideMark/>
          </w:tcPr>
          <w:p w14:paraId="79B025C0"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12</w:t>
            </w:r>
          </w:p>
        </w:tc>
        <w:tc>
          <w:tcPr>
            <w:tcW w:w="6771" w:type="dxa"/>
            <w:vAlign w:val="center"/>
          </w:tcPr>
          <w:p w14:paraId="75A5359A" w14:textId="3E739567"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công tắc ba 1 chiều Panasonic</w:t>
            </w:r>
          </w:p>
        </w:tc>
        <w:tc>
          <w:tcPr>
            <w:tcW w:w="6096" w:type="dxa"/>
            <w:vAlign w:val="center"/>
          </w:tcPr>
          <w:p w14:paraId="5E0642B7" w14:textId="19378166"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313A445E" w14:textId="2EBAE5BF"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chiếc</w:t>
            </w:r>
          </w:p>
        </w:tc>
        <w:tc>
          <w:tcPr>
            <w:tcW w:w="814" w:type="dxa"/>
            <w:noWrap/>
            <w:vAlign w:val="center"/>
          </w:tcPr>
          <w:p w14:paraId="235D947B" w14:textId="530C9EB0"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780CE113" w14:textId="77777777" w:rsidTr="00AC06EB">
        <w:trPr>
          <w:trHeight w:val="255"/>
          <w:jc w:val="center"/>
        </w:trPr>
        <w:tc>
          <w:tcPr>
            <w:tcW w:w="595" w:type="dxa"/>
            <w:noWrap/>
            <w:vAlign w:val="center"/>
            <w:hideMark/>
          </w:tcPr>
          <w:p w14:paraId="5C3F7826"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13</w:t>
            </w:r>
          </w:p>
        </w:tc>
        <w:tc>
          <w:tcPr>
            <w:tcW w:w="6771" w:type="dxa"/>
            <w:vAlign w:val="center"/>
          </w:tcPr>
          <w:p w14:paraId="09F13D93" w14:textId="263098A9"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ổ cắm đôi 2 chấu 16A Panasonic, ổ cắm mạng đơn, hạt mạng</w:t>
            </w:r>
          </w:p>
        </w:tc>
        <w:tc>
          <w:tcPr>
            <w:tcW w:w="6096" w:type="dxa"/>
            <w:vAlign w:val="center"/>
          </w:tcPr>
          <w:p w14:paraId="06D3D5DF" w14:textId="016BDE68"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07C07899" w14:textId="644F9F81"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chiếc</w:t>
            </w:r>
          </w:p>
        </w:tc>
        <w:tc>
          <w:tcPr>
            <w:tcW w:w="814" w:type="dxa"/>
            <w:noWrap/>
            <w:vAlign w:val="center"/>
          </w:tcPr>
          <w:p w14:paraId="7DDF3BFA" w14:textId="5DA70F39"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3CC5EEEA" w14:textId="77777777" w:rsidTr="00AC06EB">
        <w:trPr>
          <w:trHeight w:val="255"/>
          <w:jc w:val="center"/>
        </w:trPr>
        <w:tc>
          <w:tcPr>
            <w:tcW w:w="595" w:type="dxa"/>
            <w:noWrap/>
            <w:vAlign w:val="center"/>
            <w:hideMark/>
          </w:tcPr>
          <w:p w14:paraId="21238E77"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14</w:t>
            </w:r>
          </w:p>
        </w:tc>
        <w:tc>
          <w:tcPr>
            <w:tcW w:w="6771" w:type="dxa"/>
            <w:vAlign w:val="center"/>
          </w:tcPr>
          <w:p w14:paraId="6C1D28BF" w14:textId="6CFFE51B"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ổ cắm đôi 2 chấu 16A Panasonic</w:t>
            </w:r>
          </w:p>
        </w:tc>
        <w:tc>
          <w:tcPr>
            <w:tcW w:w="6096" w:type="dxa"/>
            <w:vAlign w:val="center"/>
          </w:tcPr>
          <w:p w14:paraId="35B10619" w14:textId="223FDFAD"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6343B756" w14:textId="52140414"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chiếc</w:t>
            </w:r>
          </w:p>
        </w:tc>
        <w:tc>
          <w:tcPr>
            <w:tcW w:w="814" w:type="dxa"/>
            <w:noWrap/>
            <w:vAlign w:val="center"/>
          </w:tcPr>
          <w:p w14:paraId="37DD384F" w14:textId="64ED65E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7DCB151C" w14:textId="77777777" w:rsidTr="00AC06EB">
        <w:trPr>
          <w:trHeight w:val="255"/>
          <w:jc w:val="center"/>
        </w:trPr>
        <w:tc>
          <w:tcPr>
            <w:tcW w:w="595" w:type="dxa"/>
            <w:noWrap/>
            <w:vAlign w:val="center"/>
            <w:hideMark/>
          </w:tcPr>
          <w:p w14:paraId="106B540A"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15</w:t>
            </w:r>
          </w:p>
        </w:tc>
        <w:tc>
          <w:tcPr>
            <w:tcW w:w="6771" w:type="dxa"/>
            <w:vAlign w:val="center"/>
          </w:tcPr>
          <w:p w14:paraId="0083AC9F" w14:textId="026B4BAD"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Đế âm lắp chìm</w:t>
            </w:r>
          </w:p>
        </w:tc>
        <w:tc>
          <w:tcPr>
            <w:tcW w:w="6096" w:type="dxa"/>
            <w:vAlign w:val="center"/>
          </w:tcPr>
          <w:p w14:paraId="568210F3" w14:textId="0774A38E"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56D1152A" w14:textId="47F9883F"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chiếc</w:t>
            </w:r>
          </w:p>
        </w:tc>
        <w:tc>
          <w:tcPr>
            <w:tcW w:w="814" w:type="dxa"/>
            <w:noWrap/>
            <w:vAlign w:val="center"/>
          </w:tcPr>
          <w:p w14:paraId="2E25DE3A" w14:textId="4AECACE2"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4C558D02" w14:textId="77777777" w:rsidTr="00AC06EB">
        <w:trPr>
          <w:trHeight w:val="255"/>
          <w:jc w:val="center"/>
        </w:trPr>
        <w:tc>
          <w:tcPr>
            <w:tcW w:w="595" w:type="dxa"/>
            <w:noWrap/>
            <w:vAlign w:val="center"/>
            <w:hideMark/>
          </w:tcPr>
          <w:p w14:paraId="72F5BC4B"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16</w:t>
            </w:r>
          </w:p>
        </w:tc>
        <w:tc>
          <w:tcPr>
            <w:tcW w:w="6771" w:type="dxa"/>
            <w:vAlign w:val="center"/>
          </w:tcPr>
          <w:p w14:paraId="58458374" w14:textId="74B12554"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Kéo rải các loại dây dẫn, lắp đặt dây Trần Phú CU/PVC 1x2,5mm2</w:t>
            </w:r>
          </w:p>
        </w:tc>
        <w:tc>
          <w:tcPr>
            <w:tcW w:w="6096" w:type="dxa"/>
            <w:vAlign w:val="center"/>
          </w:tcPr>
          <w:p w14:paraId="7DD0DCDE" w14:textId="20B323F1"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50B627C9" w14:textId="3E7B997E"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14" w:type="dxa"/>
            <w:noWrap/>
            <w:vAlign w:val="center"/>
          </w:tcPr>
          <w:p w14:paraId="77211CAA" w14:textId="26BC4FA4"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6EA4AFA5" w14:textId="77777777" w:rsidTr="00AC06EB">
        <w:trPr>
          <w:trHeight w:val="255"/>
          <w:jc w:val="center"/>
        </w:trPr>
        <w:tc>
          <w:tcPr>
            <w:tcW w:w="595" w:type="dxa"/>
            <w:noWrap/>
            <w:vAlign w:val="center"/>
            <w:hideMark/>
          </w:tcPr>
          <w:p w14:paraId="090F6B42"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17</w:t>
            </w:r>
          </w:p>
        </w:tc>
        <w:tc>
          <w:tcPr>
            <w:tcW w:w="6771" w:type="dxa"/>
            <w:vAlign w:val="center"/>
          </w:tcPr>
          <w:p w14:paraId="2F927B2D" w14:textId="21480A64"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máng ghen nhựa đặt chìm bảo hộ dây dẫn, kích thước 39x18mm</w:t>
            </w:r>
          </w:p>
        </w:tc>
        <w:tc>
          <w:tcPr>
            <w:tcW w:w="6096" w:type="dxa"/>
            <w:vAlign w:val="center"/>
          </w:tcPr>
          <w:p w14:paraId="218C29AB" w14:textId="137689DE"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19274111" w14:textId="595C6408"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w:t>
            </w:r>
          </w:p>
        </w:tc>
        <w:tc>
          <w:tcPr>
            <w:tcW w:w="814" w:type="dxa"/>
            <w:noWrap/>
            <w:vAlign w:val="center"/>
          </w:tcPr>
          <w:p w14:paraId="11F7E8A5" w14:textId="48765A14"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6</w:t>
            </w:r>
          </w:p>
        </w:tc>
      </w:tr>
      <w:tr w:rsidR="009F5FED" w:rsidRPr="009E63E7" w14:paraId="5349BB2B" w14:textId="77777777" w:rsidTr="00AC06EB">
        <w:trPr>
          <w:trHeight w:val="255"/>
          <w:jc w:val="center"/>
        </w:trPr>
        <w:tc>
          <w:tcPr>
            <w:tcW w:w="595" w:type="dxa"/>
            <w:noWrap/>
            <w:vAlign w:val="center"/>
            <w:hideMark/>
          </w:tcPr>
          <w:p w14:paraId="3EF34580"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c>
          <w:tcPr>
            <w:tcW w:w="6771" w:type="dxa"/>
            <w:noWrap/>
            <w:vAlign w:val="center"/>
          </w:tcPr>
          <w:p w14:paraId="15BE2362" w14:textId="7F6A7C91"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tủ điện âm tường 8 module</w:t>
            </w:r>
          </w:p>
        </w:tc>
        <w:tc>
          <w:tcPr>
            <w:tcW w:w="6096" w:type="dxa"/>
            <w:vAlign w:val="center"/>
          </w:tcPr>
          <w:p w14:paraId="3A601EF3" w14:textId="4593B30C"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14901A89" w14:textId="47F77549"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14" w:type="dxa"/>
            <w:noWrap/>
            <w:vAlign w:val="center"/>
          </w:tcPr>
          <w:p w14:paraId="7756AD78" w14:textId="7B5B43CA"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w:t>
            </w:r>
          </w:p>
        </w:tc>
      </w:tr>
      <w:tr w:rsidR="009F5FED" w:rsidRPr="009E63E7" w14:paraId="43981E40" w14:textId="77777777" w:rsidTr="00AC06EB">
        <w:trPr>
          <w:trHeight w:val="255"/>
          <w:jc w:val="center"/>
        </w:trPr>
        <w:tc>
          <w:tcPr>
            <w:tcW w:w="595" w:type="dxa"/>
            <w:noWrap/>
            <w:vAlign w:val="center"/>
            <w:hideMark/>
          </w:tcPr>
          <w:p w14:paraId="4E9E5416"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19</w:t>
            </w:r>
          </w:p>
        </w:tc>
        <w:tc>
          <w:tcPr>
            <w:tcW w:w="6771" w:type="dxa"/>
            <w:vAlign w:val="center"/>
          </w:tcPr>
          <w:p w14:paraId="2B0CA650" w14:textId="77448727"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các aptomat Panasonic 1 pha, 16A-1P-6KA</w:t>
            </w:r>
          </w:p>
        </w:tc>
        <w:tc>
          <w:tcPr>
            <w:tcW w:w="6096" w:type="dxa"/>
            <w:vAlign w:val="center"/>
          </w:tcPr>
          <w:p w14:paraId="1F550822" w14:textId="4E48A7B1"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1C25B541" w14:textId="3190CFDD"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14" w:type="dxa"/>
            <w:noWrap/>
            <w:vAlign w:val="center"/>
          </w:tcPr>
          <w:p w14:paraId="6DA73B3A" w14:textId="1B832A4D"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7114CAE9" w14:textId="77777777" w:rsidTr="00AC06EB">
        <w:trPr>
          <w:trHeight w:val="255"/>
          <w:jc w:val="center"/>
        </w:trPr>
        <w:tc>
          <w:tcPr>
            <w:tcW w:w="595" w:type="dxa"/>
            <w:noWrap/>
            <w:vAlign w:val="center"/>
            <w:hideMark/>
          </w:tcPr>
          <w:p w14:paraId="3DCD5298"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20</w:t>
            </w:r>
          </w:p>
        </w:tc>
        <w:tc>
          <w:tcPr>
            <w:tcW w:w="6771" w:type="dxa"/>
            <w:noWrap/>
            <w:vAlign w:val="center"/>
          </w:tcPr>
          <w:p w14:paraId="08E666CA" w14:textId="11FA9DB9"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các aptomat Panasonic 1 pha, 25A-1P-6KA</w:t>
            </w:r>
          </w:p>
        </w:tc>
        <w:tc>
          <w:tcPr>
            <w:tcW w:w="6096" w:type="dxa"/>
            <w:vAlign w:val="center"/>
          </w:tcPr>
          <w:p w14:paraId="0A02177F" w14:textId="545608AB"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0D4C1AE3" w14:textId="4086A0FF"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md</w:t>
            </w:r>
          </w:p>
        </w:tc>
        <w:tc>
          <w:tcPr>
            <w:tcW w:w="814" w:type="dxa"/>
            <w:noWrap/>
            <w:vAlign w:val="center"/>
          </w:tcPr>
          <w:p w14:paraId="3BB02F56" w14:textId="07DB22C5"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50DE7728" w14:textId="77777777" w:rsidTr="00AC06EB">
        <w:trPr>
          <w:trHeight w:val="255"/>
          <w:jc w:val="center"/>
        </w:trPr>
        <w:tc>
          <w:tcPr>
            <w:tcW w:w="595" w:type="dxa"/>
            <w:noWrap/>
            <w:vAlign w:val="center"/>
            <w:hideMark/>
          </w:tcPr>
          <w:p w14:paraId="45B93039"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lastRenderedPageBreak/>
              <w:t>21</w:t>
            </w:r>
          </w:p>
        </w:tc>
        <w:tc>
          <w:tcPr>
            <w:tcW w:w="6771" w:type="dxa"/>
            <w:noWrap/>
            <w:vAlign w:val="center"/>
          </w:tcPr>
          <w:p w14:paraId="6C7BE3FB" w14:textId="7CD181A8"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các aptomat Panasonic 2 pha, 40A-2P-6KA</w:t>
            </w:r>
          </w:p>
        </w:tc>
        <w:tc>
          <w:tcPr>
            <w:tcW w:w="6096" w:type="dxa"/>
            <w:vAlign w:val="center"/>
          </w:tcPr>
          <w:p w14:paraId="67E5F5E3" w14:textId="03975A06"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7C170045" w14:textId="0C552908"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14" w:type="dxa"/>
            <w:noWrap/>
            <w:vAlign w:val="center"/>
          </w:tcPr>
          <w:p w14:paraId="19724C1B" w14:textId="3A13C384"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16DEC51B" w14:textId="77777777" w:rsidTr="00AC06EB">
        <w:trPr>
          <w:trHeight w:val="255"/>
          <w:jc w:val="center"/>
        </w:trPr>
        <w:tc>
          <w:tcPr>
            <w:tcW w:w="595" w:type="dxa"/>
            <w:noWrap/>
            <w:vAlign w:val="center"/>
            <w:hideMark/>
          </w:tcPr>
          <w:p w14:paraId="018E2116"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22</w:t>
            </w:r>
          </w:p>
        </w:tc>
        <w:tc>
          <w:tcPr>
            <w:tcW w:w="6771" w:type="dxa"/>
            <w:noWrap/>
            <w:vAlign w:val="center"/>
          </w:tcPr>
          <w:p w14:paraId="4497FD84" w14:textId="23406DDB"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Đèn led âm trần Spotlight 10W Philips GD022B LED8</w:t>
            </w:r>
          </w:p>
        </w:tc>
        <w:tc>
          <w:tcPr>
            <w:tcW w:w="6096" w:type="dxa"/>
            <w:vAlign w:val="center"/>
          </w:tcPr>
          <w:p w14:paraId="15E59776" w14:textId="606539BF"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23F03507" w14:textId="4EEDDF39"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14" w:type="dxa"/>
            <w:noWrap/>
            <w:vAlign w:val="center"/>
          </w:tcPr>
          <w:p w14:paraId="512F18FF" w14:textId="1699720A"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2733F536" w14:textId="77777777" w:rsidTr="00AC06EB">
        <w:trPr>
          <w:trHeight w:val="255"/>
          <w:jc w:val="center"/>
        </w:trPr>
        <w:tc>
          <w:tcPr>
            <w:tcW w:w="595" w:type="dxa"/>
            <w:noWrap/>
            <w:vAlign w:val="center"/>
            <w:hideMark/>
          </w:tcPr>
          <w:p w14:paraId="7B3C67CF"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23</w:t>
            </w:r>
          </w:p>
        </w:tc>
        <w:tc>
          <w:tcPr>
            <w:tcW w:w="6771" w:type="dxa"/>
            <w:noWrap/>
            <w:vAlign w:val="center"/>
          </w:tcPr>
          <w:p w14:paraId="57676995" w14:textId="17B8A56E"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Đèn led chiếu điểm vuông GD100 2x9w Philips</w:t>
            </w:r>
          </w:p>
        </w:tc>
        <w:tc>
          <w:tcPr>
            <w:tcW w:w="6096" w:type="dxa"/>
            <w:vAlign w:val="center"/>
          </w:tcPr>
          <w:p w14:paraId="354A5CDC" w14:textId="26653C9D" w:rsidR="009F5FED" w:rsidRPr="009E63E7" w:rsidRDefault="009F5FED" w:rsidP="009E63E7">
            <w:pPr>
              <w:spacing w:line="276" w:lineRule="auto"/>
              <w:rPr>
                <w:rFonts w:asciiTheme="majorHAnsi" w:hAnsiTheme="majorHAnsi" w:cstheme="majorHAnsi"/>
                <w:color w:val="000000"/>
                <w:sz w:val="24"/>
                <w:szCs w:val="24"/>
              </w:rPr>
            </w:pPr>
          </w:p>
        </w:tc>
        <w:tc>
          <w:tcPr>
            <w:tcW w:w="1246" w:type="dxa"/>
            <w:vAlign w:val="center"/>
          </w:tcPr>
          <w:p w14:paraId="00D934B3" w14:textId="56317DB9"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14" w:type="dxa"/>
            <w:noWrap/>
            <w:vAlign w:val="center"/>
          </w:tcPr>
          <w:p w14:paraId="27C76329" w14:textId="43B0F3A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6364437F" w14:textId="77777777" w:rsidTr="00AC06EB">
        <w:trPr>
          <w:trHeight w:val="255"/>
          <w:jc w:val="center"/>
        </w:trPr>
        <w:tc>
          <w:tcPr>
            <w:tcW w:w="595" w:type="dxa"/>
            <w:noWrap/>
            <w:vAlign w:val="center"/>
            <w:hideMark/>
          </w:tcPr>
          <w:p w14:paraId="0F52EB61"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24</w:t>
            </w:r>
          </w:p>
        </w:tc>
        <w:tc>
          <w:tcPr>
            <w:tcW w:w="6771" w:type="dxa"/>
            <w:noWrap/>
            <w:vAlign w:val="center"/>
          </w:tcPr>
          <w:p w14:paraId="7B1CA065" w14:textId="76803883"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Bàn họp gỗ công nghiệp,  kích thước 15200x2200. Mặt bàn bọc da PU.</w:t>
            </w:r>
          </w:p>
        </w:tc>
        <w:tc>
          <w:tcPr>
            <w:tcW w:w="6096" w:type="dxa"/>
            <w:vAlign w:val="center"/>
          </w:tcPr>
          <w:p w14:paraId="14423513" w14:textId="3004FA8B"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Kích thước: 15200x2200mm, chiều cao bàn: 750mm, chiều sâu bàn: 600mm</w:t>
            </w:r>
            <w:r w:rsidRPr="009E63E7">
              <w:rPr>
                <w:rFonts w:asciiTheme="majorHAnsi" w:hAnsiTheme="majorHAnsi" w:cstheme="majorHAnsi"/>
                <w:color w:val="000000"/>
                <w:sz w:val="24"/>
                <w:szCs w:val="24"/>
              </w:rPr>
              <w:br/>
              <w:t>- Chất liệu: gỗ công nghiệp MDF Thái Lan chống ẩm bề mặt phủ laminate, độ dày 17mm</w:t>
            </w:r>
            <w:r w:rsidRPr="009E63E7">
              <w:rPr>
                <w:rFonts w:asciiTheme="majorHAnsi" w:hAnsiTheme="majorHAnsi" w:cstheme="majorHAnsi"/>
                <w:color w:val="000000"/>
                <w:sz w:val="24"/>
                <w:szCs w:val="24"/>
              </w:rPr>
              <w:br/>
              <w:t>- Quy cách: bàn chữ nhật chia thành 28 vị trí đại biểu, yếm sát đất, bề mặt có tấm da PU trang trí theo thiết kế</w:t>
            </w:r>
          </w:p>
        </w:tc>
        <w:tc>
          <w:tcPr>
            <w:tcW w:w="1246" w:type="dxa"/>
            <w:vAlign w:val="center"/>
          </w:tcPr>
          <w:p w14:paraId="4AFAC4D6" w14:textId="4A0C7133"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Bộ</w:t>
            </w:r>
          </w:p>
        </w:tc>
        <w:tc>
          <w:tcPr>
            <w:tcW w:w="814" w:type="dxa"/>
            <w:noWrap/>
            <w:vAlign w:val="center"/>
          </w:tcPr>
          <w:p w14:paraId="115E22A8" w14:textId="5A5F8F09"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7F6D516B" w14:textId="77777777" w:rsidTr="00AC06EB">
        <w:trPr>
          <w:trHeight w:val="255"/>
          <w:jc w:val="center"/>
        </w:trPr>
        <w:tc>
          <w:tcPr>
            <w:tcW w:w="595" w:type="dxa"/>
            <w:noWrap/>
            <w:vAlign w:val="center"/>
            <w:hideMark/>
          </w:tcPr>
          <w:p w14:paraId="187E4F62"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25</w:t>
            </w:r>
          </w:p>
        </w:tc>
        <w:tc>
          <w:tcPr>
            <w:tcW w:w="6771" w:type="dxa"/>
            <w:noWrap/>
            <w:vAlign w:val="center"/>
          </w:tcPr>
          <w:p w14:paraId="40B819D3" w14:textId="1EFF407C"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Bàn đại biểu 1</w:t>
            </w:r>
          </w:p>
        </w:tc>
        <w:tc>
          <w:tcPr>
            <w:tcW w:w="6096" w:type="dxa"/>
            <w:vAlign w:val="center"/>
          </w:tcPr>
          <w:p w14:paraId="71C38878" w14:textId="4159A452"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Kích thước (LxWxH): 4200x600x750mm</w:t>
            </w:r>
            <w:r w:rsidRPr="009E63E7">
              <w:rPr>
                <w:rFonts w:asciiTheme="majorHAnsi" w:hAnsiTheme="majorHAnsi" w:cstheme="majorHAnsi"/>
                <w:color w:val="000000"/>
                <w:sz w:val="24"/>
                <w:szCs w:val="24"/>
              </w:rPr>
              <w:br/>
              <w:t>- Chất liệu: gỗ công nghiệp MDF Thái Lan chống ẩm bề mặt phủ laminate, độ dày 17mm</w:t>
            </w:r>
          </w:p>
        </w:tc>
        <w:tc>
          <w:tcPr>
            <w:tcW w:w="1246" w:type="dxa"/>
            <w:vAlign w:val="center"/>
          </w:tcPr>
          <w:p w14:paraId="7557551B" w14:textId="2701BE60"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chiếc</w:t>
            </w:r>
          </w:p>
        </w:tc>
        <w:tc>
          <w:tcPr>
            <w:tcW w:w="814" w:type="dxa"/>
            <w:noWrap/>
            <w:vAlign w:val="center"/>
          </w:tcPr>
          <w:p w14:paraId="3268F435" w14:textId="08F12186"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w:t>
            </w:r>
          </w:p>
        </w:tc>
      </w:tr>
      <w:tr w:rsidR="009F5FED" w:rsidRPr="009E63E7" w14:paraId="64F3A717" w14:textId="77777777" w:rsidTr="00AC06EB">
        <w:trPr>
          <w:trHeight w:val="255"/>
          <w:jc w:val="center"/>
        </w:trPr>
        <w:tc>
          <w:tcPr>
            <w:tcW w:w="595" w:type="dxa"/>
            <w:noWrap/>
            <w:vAlign w:val="center"/>
            <w:hideMark/>
          </w:tcPr>
          <w:p w14:paraId="1FD9709B" w14:textId="77777777"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26</w:t>
            </w:r>
          </w:p>
        </w:tc>
        <w:tc>
          <w:tcPr>
            <w:tcW w:w="6771" w:type="dxa"/>
            <w:noWrap/>
            <w:vAlign w:val="center"/>
          </w:tcPr>
          <w:p w14:paraId="73C1B229" w14:textId="259FD172"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Bàn đại biểu 2</w:t>
            </w:r>
          </w:p>
        </w:tc>
        <w:tc>
          <w:tcPr>
            <w:tcW w:w="6096" w:type="dxa"/>
            <w:vAlign w:val="center"/>
          </w:tcPr>
          <w:p w14:paraId="68DCD683" w14:textId="7F32CBFD" w:rsidR="009F5FED" w:rsidRPr="009E63E7" w:rsidRDefault="009F5FED"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Kích thước (LxWxH): 5600x600x750mm</w:t>
            </w:r>
            <w:r w:rsidRPr="009E63E7">
              <w:rPr>
                <w:rFonts w:asciiTheme="majorHAnsi" w:hAnsiTheme="majorHAnsi" w:cstheme="majorHAnsi"/>
                <w:color w:val="000000"/>
                <w:sz w:val="24"/>
                <w:szCs w:val="24"/>
              </w:rPr>
              <w:br/>
              <w:t>- Chất liệu: gỗ công nghiệp MDF Thái Lan chống ẩm bề mặt phủ laminate, độ dày 17mm</w:t>
            </w:r>
          </w:p>
        </w:tc>
        <w:tc>
          <w:tcPr>
            <w:tcW w:w="1246" w:type="dxa"/>
            <w:vAlign w:val="center"/>
          </w:tcPr>
          <w:p w14:paraId="7B1E5719" w14:textId="5AC8B759"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chiếc</w:t>
            </w:r>
          </w:p>
        </w:tc>
        <w:tc>
          <w:tcPr>
            <w:tcW w:w="814" w:type="dxa"/>
            <w:noWrap/>
            <w:vAlign w:val="center"/>
          </w:tcPr>
          <w:p w14:paraId="56004F6B" w14:textId="612EB6B5" w:rsidR="009F5FED" w:rsidRPr="009E63E7" w:rsidRDefault="009F5FED"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bl>
    <w:p w14:paraId="633BB843" w14:textId="0A934F06" w:rsidR="00083B6C" w:rsidRDefault="00083B6C">
      <w:pPr>
        <w:rPr>
          <w:rFonts w:asciiTheme="majorHAnsi" w:hAnsiTheme="majorHAnsi" w:cstheme="majorHAnsi"/>
          <w:b/>
          <w:spacing w:val="-4"/>
        </w:rPr>
      </w:pPr>
      <w:r>
        <w:rPr>
          <w:rFonts w:asciiTheme="majorHAnsi" w:hAnsiTheme="majorHAnsi" w:cstheme="majorHAnsi"/>
          <w:b/>
          <w:spacing w:val="-4"/>
        </w:rPr>
        <w:br w:type="page"/>
      </w:r>
    </w:p>
    <w:p w14:paraId="050C3485" w14:textId="243B7AB7" w:rsidR="004D31D2" w:rsidRDefault="009E63E7" w:rsidP="00DC51E4">
      <w:pPr>
        <w:spacing w:before="60" w:after="60" w:line="360" w:lineRule="exact"/>
        <w:rPr>
          <w:rFonts w:asciiTheme="majorHAnsi" w:hAnsiTheme="majorHAnsi" w:cstheme="majorHAnsi"/>
          <w:b/>
          <w:spacing w:val="-4"/>
        </w:rPr>
      </w:pPr>
      <w:r>
        <w:rPr>
          <w:rFonts w:asciiTheme="majorHAnsi" w:hAnsiTheme="majorHAnsi" w:cstheme="majorHAnsi"/>
          <w:b/>
          <w:spacing w:val="-4"/>
        </w:rPr>
        <w:lastRenderedPageBreak/>
        <w:t>II</w:t>
      </w:r>
      <w:r w:rsidR="004D31D2">
        <w:rPr>
          <w:rFonts w:asciiTheme="majorHAnsi" w:hAnsiTheme="majorHAnsi" w:cstheme="majorHAnsi"/>
          <w:b/>
          <w:spacing w:val="-4"/>
        </w:rPr>
        <w:t xml:space="preserve">. Phòng họp Thường trực Thành ủy </w:t>
      </w:r>
      <w:r w:rsidR="00083B6C">
        <w:rPr>
          <w:rFonts w:asciiTheme="majorHAnsi" w:hAnsiTheme="majorHAnsi" w:cstheme="majorHAnsi"/>
          <w:b/>
          <w:spacing w:val="-4"/>
        </w:rPr>
        <w:t>(905)</w:t>
      </w:r>
    </w:p>
    <w:p w14:paraId="5CD8F245" w14:textId="7967742E" w:rsidR="00002F26" w:rsidRDefault="00002F26" w:rsidP="00002F26">
      <w:pPr>
        <w:spacing w:before="60" w:after="60" w:line="360" w:lineRule="exact"/>
        <w:rPr>
          <w:rFonts w:asciiTheme="majorHAnsi" w:hAnsiTheme="majorHAnsi" w:cstheme="majorHAnsi"/>
          <w:b/>
          <w:spacing w:val="-4"/>
        </w:rPr>
      </w:pPr>
      <w:r w:rsidRPr="009E63E7">
        <w:rPr>
          <w:rFonts w:asciiTheme="majorHAnsi" w:hAnsiTheme="majorHAnsi" w:cstheme="majorHAnsi"/>
          <w:b/>
          <w:spacing w:val="-4"/>
        </w:rPr>
        <w:t>1. Danh mục thiết bị IOT cho phòng họp</w:t>
      </w:r>
    </w:p>
    <w:p w14:paraId="10E0F37D" w14:textId="77777777" w:rsidR="00FC12F2" w:rsidRPr="009E63E7" w:rsidRDefault="00FC12F2" w:rsidP="00002F26">
      <w:pPr>
        <w:spacing w:before="60" w:after="60" w:line="360" w:lineRule="exact"/>
        <w:rPr>
          <w:rFonts w:asciiTheme="majorHAnsi" w:hAnsiTheme="majorHAnsi" w:cstheme="majorHAnsi"/>
          <w:b/>
          <w:spacing w:val="-4"/>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810"/>
        <w:gridCol w:w="2552"/>
        <w:gridCol w:w="8647"/>
        <w:gridCol w:w="1275"/>
      </w:tblGrid>
      <w:tr w:rsidR="00083B6C" w:rsidRPr="009E63E7" w14:paraId="222148A5" w14:textId="77777777" w:rsidTr="00AC06EB">
        <w:trPr>
          <w:trHeight w:val="255"/>
          <w:tblHeader/>
          <w:jc w:val="center"/>
        </w:trPr>
        <w:tc>
          <w:tcPr>
            <w:tcW w:w="595" w:type="dxa"/>
            <w:noWrap/>
            <w:vAlign w:val="center"/>
          </w:tcPr>
          <w:p w14:paraId="54A8ABF7" w14:textId="77777777" w:rsidR="00083B6C" w:rsidRPr="009E63E7" w:rsidRDefault="00083B6C" w:rsidP="009E63E7">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Stt</w:t>
            </w:r>
          </w:p>
        </w:tc>
        <w:tc>
          <w:tcPr>
            <w:tcW w:w="1810" w:type="dxa"/>
            <w:noWrap/>
            <w:vAlign w:val="center"/>
          </w:tcPr>
          <w:p w14:paraId="65DA0137" w14:textId="77777777" w:rsidR="00083B6C" w:rsidRPr="009E63E7" w:rsidRDefault="00083B6C" w:rsidP="009E63E7">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Mã hiệu</w:t>
            </w:r>
          </w:p>
        </w:tc>
        <w:tc>
          <w:tcPr>
            <w:tcW w:w="2552" w:type="dxa"/>
            <w:vAlign w:val="center"/>
          </w:tcPr>
          <w:p w14:paraId="776D76B1" w14:textId="77777777" w:rsidR="00083B6C" w:rsidRPr="009E63E7" w:rsidRDefault="00083B6C" w:rsidP="009E63E7">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Mô tả hàng hóa/ DV</w:t>
            </w:r>
          </w:p>
        </w:tc>
        <w:tc>
          <w:tcPr>
            <w:tcW w:w="8647" w:type="dxa"/>
            <w:vAlign w:val="center"/>
          </w:tcPr>
          <w:p w14:paraId="3D6F4ABA" w14:textId="77777777" w:rsidR="00083B6C" w:rsidRPr="009E63E7" w:rsidRDefault="00083B6C" w:rsidP="009E63E7">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Mô tả thêm</w:t>
            </w:r>
          </w:p>
        </w:tc>
        <w:tc>
          <w:tcPr>
            <w:tcW w:w="1275" w:type="dxa"/>
            <w:noWrap/>
            <w:vAlign w:val="center"/>
          </w:tcPr>
          <w:p w14:paraId="7192A718" w14:textId="77777777" w:rsidR="00083B6C" w:rsidRPr="009E63E7" w:rsidRDefault="00083B6C" w:rsidP="009E63E7">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Số lượng</w:t>
            </w:r>
          </w:p>
        </w:tc>
      </w:tr>
      <w:tr w:rsidR="00083B6C" w:rsidRPr="009E63E7" w14:paraId="6DD4A90E" w14:textId="77777777" w:rsidTr="00AC06EB">
        <w:trPr>
          <w:trHeight w:val="255"/>
          <w:jc w:val="center"/>
        </w:trPr>
        <w:tc>
          <w:tcPr>
            <w:tcW w:w="595" w:type="dxa"/>
            <w:noWrap/>
            <w:vAlign w:val="center"/>
          </w:tcPr>
          <w:p w14:paraId="435EDA3E"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c>
          <w:tcPr>
            <w:tcW w:w="1810" w:type="dxa"/>
            <w:noWrap/>
            <w:vAlign w:val="center"/>
          </w:tcPr>
          <w:p w14:paraId="28E750F8" w14:textId="608FDC10"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IE020A</w:t>
            </w:r>
          </w:p>
        </w:tc>
        <w:tc>
          <w:tcPr>
            <w:tcW w:w="2552" w:type="dxa"/>
            <w:vAlign w:val="center"/>
          </w:tcPr>
          <w:p w14:paraId="4D1A08C5" w14:textId="62B2F61E"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Màn hình LED P2.0 hiển thị 130 Inch</w:t>
            </w:r>
          </w:p>
        </w:tc>
        <w:tc>
          <w:tcPr>
            <w:tcW w:w="8647" w:type="dxa"/>
            <w:vAlign w:val="center"/>
          </w:tcPr>
          <w:p w14:paraId="7ACF3CC3" w14:textId="615A69F2"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Display size 130 inches</w:t>
            </w:r>
            <w:r w:rsidRPr="009E63E7">
              <w:rPr>
                <w:rFonts w:asciiTheme="majorHAnsi" w:hAnsiTheme="majorHAnsi" w:cstheme="majorHAnsi"/>
                <w:color w:val="000000"/>
                <w:sz w:val="24"/>
                <w:szCs w:val="24"/>
              </w:rPr>
              <w:br/>
              <w:t>Display resolution 1440 x 810  pixels</w:t>
            </w:r>
            <w:r w:rsidRPr="009E63E7">
              <w:rPr>
                <w:rFonts w:asciiTheme="majorHAnsi" w:hAnsiTheme="majorHAnsi" w:cstheme="majorHAnsi"/>
                <w:color w:val="000000"/>
                <w:sz w:val="24"/>
                <w:szCs w:val="24"/>
              </w:rPr>
              <w:br/>
              <w:t>Show trim size Width 2880 mm*Height 1620mm</w:t>
            </w:r>
          </w:p>
        </w:tc>
        <w:tc>
          <w:tcPr>
            <w:tcW w:w="1275" w:type="dxa"/>
            <w:noWrap/>
            <w:vAlign w:val="center"/>
          </w:tcPr>
          <w:p w14:paraId="7B5B04D0" w14:textId="70441A8B"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83B6C" w:rsidRPr="009E63E7" w14:paraId="21DDC378" w14:textId="77777777" w:rsidTr="00AC06EB">
        <w:trPr>
          <w:trHeight w:val="255"/>
          <w:jc w:val="center"/>
        </w:trPr>
        <w:tc>
          <w:tcPr>
            <w:tcW w:w="595" w:type="dxa"/>
            <w:noWrap/>
            <w:vAlign w:val="center"/>
            <w:hideMark/>
          </w:tcPr>
          <w:p w14:paraId="126663EB"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w:t>
            </w:r>
          </w:p>
        </w:tc>
        <w:tc>
          <w:tcPr>
            <w:tcW w:w="1810" w:type="dxa"/>
            <w:noWrap/>
            <w:vAlign w:val="center"/>
          </w:tcPr>
          <w:p w14:paraId="7D13DC26" w14:textId="649F4D9E"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QB75C</w:t>
            </w:r>
          </w:p>
        </w:tc>
        <w:tc>
          <w:tcPr>
            <w:tcW w:w="2552" w:type="dxa"/>
            <w:vAlign w:val="center"/>
          </w:tcPr>
          <w:p w14:paraId="7DF19D54" w14:textId="4E718508"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Màn hình LED chuyên dụng 75 Inch</w:t>
            </w:r>
          </w:p>
        </w:tc>
        <w:tc>
          <w:tcPr>
            <w:tcW w:w="8647" w:type="dxa"/>
            <w:vAlign w:val="center"/>
          </w:tcPr>
          <w:p w14:paraId="392DA5B7" w14:textId="74096D8D"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Display Resolution 3,840 x 2,160 (16:9)</w:t>
            </w:r>
            <w:r w:rsidRPr="009E63E7">
              <w:rPr>
                <w:rFonts w:asciiTheme="majorHAnsi" w:hAnsiTheme="majorHAnsi" w:cstheme="majorHAnsi"/>
                <w:color w:val="000000"/>
                <w:sz w:val="24"/>
                <w:szCs w:val="24"/>
              </w:rPr>
              <w:br/>
              <w:t>Contrast Ratio (Dynamic)</w:t>
            </w:r>
            <w:r w:rsidRPr="009E63E7">
              <w:rPr>
                <w:rFonts w:asciiTheme="majorHAnsi" w:hAnsiTheme="majorHAnsi" w:cstheme="majorHAnsi"/>
                <w:color w:val="000000"/>
                <w:sz w:val="24"/>
                <w:szCs w:val="24"/>
              </w:rPr>
              <w:br/>
              <w:t>Viewing Angle (H/V) 178/178</w:t>
            </w:r>
            <w:r w:rsidRPr="009E63E7">
              <w:rPr>
                <w:rFonts w:asciiTheme="majorHAnsi" w:hAnsiTheme="majorHAnsi" w:cstheme="majorHAnsi"/>
                <w:color w:val="000000"/>
                <w:sz w:val="24"/>
                <w:szCs w:val="24"/>
              </w:rPr>
              <w:br/>
              <w:t>Color Gamut 72% (NTSC)</w:t>
            </w:r>
            <w:r w:rsidRPr="009E63E7">
              <w:rPr>
                <w:rFonts w:asciiTheme="majorHAnsi" w:hAnsiTheme="majorHAnsi" w:cstheme="majorHAnsi"/>
                <w:color w:val="000000"/>
                <w:sz w:val="24"/>
                <w:szCs w:val="24"/>
              </w:rPr>
              <w:br/>
              <w:t>Glass Haze 25%</w:t>
            </w:r>
            <w:r w:rsidRPr="009E63E7">
              <w:rPr>
                <w:rFonts w:asciiTheme="majorHAnsi" w:hAnsiTheme="majorHAnsi" w:cstheme="majorHAnsi"/>
                <w:color w:val="000000"/>
                <w:sz w:val="24"/>
                <w:szCs w:val="24"/>
              </w:rPr>
              <w:br/>
              <w:t>H-Scanning Frequency 30~81kHz</w:t>
            </w:r>
            <w:r w:rsidRPr="009E63E7">
              <w:rPr>
                <w:rFonts w:asciiTheme="majorHAnsi" w:hAnsiTheme="majorHAnsi" w:cstheme="majorHAnsi"/>
                <w:color w:val="000000"/>
                <w:sz w:val="24"/>
                <w:szCs w:val="24"/>
              </w:rPr>
              <w:br/>
              <w:t>Maximum Pixel Frequency 594MHz</w:t>
            </w:r>
            <w:r w:rsidRPr="009E63E7">
              <w:rPr>
                <w:rFonts w:asciiTheme="majorHAnsi" w:hAnsiTheme="majorHAnsi" w:cstheme="majorHAnsi"/>
                <w:color w:val="000000"/>
                <w:sz w:val="24"/>
                <w:szCs w:val="24"/>
              </w:rPr>
              <w:br/>
              <w:t>V-Scanning Frequency 48~75Hz</w:t>
            </w:r>
            <w:r w:rsidRPr="009E63E7">
              <w:rPr>
                <w:rFonts w:asciiTheme="majorHAnsi" w:hAnsiTheme="majorHAnsi" w:cstheme="majorHAnsi"/>
                <w:color w:val="000000"/>
                <w:sz w:val="24"/>
                <w:szCs w:val="24"/>
              </w:rPr>
              <w:br/>
              <w:t>Brightness (Typ.) 500 nit</w:t>
            </w:r>
            <w:r w:rsidRPr="009E63E7">
              <w:rPr>
                <w:rFonts w:asciiTheme="majorHAnsi" w:hAnsiTheme="majorHAnsi" w:cstheme="majorHAnsi"/>
                <w:color w:val="000000"/>
                <w:sz w:val="24"/>
                <w:szCs w:val="24"/>
              </w:rPr>
              <w:br/>
              <w:t>Diagonal Size 75"</w:t>
            </w:r>
            <w:r w:rsidRPr="009E63E7">
              <w:rPr>
                <w:rFonts w:asciiTheme="majorHAnsi" w:hAnsiTheme="majorHAnsi" w:cstheme="majorHAnsi"/>
                <w:color w:val="000000"/>
                <w:sz w:val="24"/>
                <w:szCs w:val="24"/>
              </w:rPr>
              <w:br/>
              <w:t>Operation Time Support 16/7</w:t>
            </w:r>
            <w:r w:rsidRPr="009E63E7">
              <w:rPr>
                <w:rFonts w:asciiTheme="majorHAnsi" w:hAnsiTheme="majorHAnsi" w:cstheme="majorHAnsi"/>
                <w:color w:val="000000"/>
                <w:sz w:val="24"/>
                <w:szCs w:val="24"/>
              </w:rPr>
              <w:br/>
              <w:t>Contrast Ratio 4,000:1</w:t>
            </w:r>
          </w:p>
        </w:tc>
        <w:tc>
          <w:tcPr>
            <w:tcW w:w="1275" w:type="dxa"/>
            <w:noWrap/>
            <w:vAlign w:val="center"/>
          </w:tcPr>
          <w:p w14:paraId="273B1D3F" w14:textId="7FBB2B46"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w:t>
            </w:r>
          </w:p>
        </w:tc>
      </w:tr>
      <w:tr w:rsidR="00083B6C" w:rsidRPr="009E63E7" w14:paraId="198EF3E5" w14:textId="77777777" w:rsidTr="00AC06EB">
        <w:trPr>
          <w:trHeight w:val="255"/>
          <w:jc w:val="center"/>
        </w:trPr>
        <w:tc>
          <w:tcPr>
            <w:tcW w:w="595" w:type="dxa"/>
            <w:noWrap/>
            <w:vAlign w:val="center"/>
            <w:hideMark/>
          </w:tcPr>
          <w:p w14:paraId="53A0944E"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w:t>
            </w:r>
          </w:p>
        </w:tc>
        <w:tc>
          <w:tcPr>
            <w:tcW w:w="1810" w:type="dxa"/>
            <w:noWrap/>
            <w:vAlign w:val="center"/>
          </w:tcPr>
          <w:p w14:paraId="526659A3" w14:textId="28BCBEC6"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DCNM-APS2</w:t>
            </w:r>
          </w:p>
        </w:tc>
        <w:tc>
          <w:tcPr>
            <w:tcW w:w="2552" w:type="dxa"/>
            <w:vAlign w:val="center"/>
          </w:tcPr>
          <w:p w14:paraId="3B89B23C" w14:textId="6BEF71D7"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Bộ điều khiển trung tâm và cấp nguồn hệ thống</w:t>
            </w:r>
          </w:p>
        </w:tc>
        <w:tc>
          <w:tcPr>
            <w:tcW w:w="8647" w:type="dxa"/>
            <w:vAlign w:val="center"/>
          </w:tcPr>
          <w:p w14:paraId="2C87707B" w14:textId="43723163"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Hỗ trợ kết nối nối tiếp hoặc có thể kết nối hộp đại biểu này với hộp đại biểu khác, kể cả các hộp đại biểu cuối trong mạch cũng có thể kết nối với Bộ chuyển mạch cấp nguồn cho thiết bị âm  thanh để tạo cáp dự phòng</w:t>
            </w:r>
            <w:r w:rsidRPr="009E63E7">
              <w:rPr>
                <w:rFonts w:asciiTheme="majorHAnsi" w:hAnsiTheme="majorHAnsi" w:cstheme="majorHAnsi"/>
                <w:color w:val="000000"/>
                <w:sz w:val="24"/>
                <w:szCs w:val="24"/>
              </w:rPr>
              <w:br/>
              <w:t>Điện áp đầu vào (VAC) 100 VAC – 240 VAC</w:t>
            </w:r>
            <w:r w:rsidRPr="009E63E7">
              <w:rPr>
                <w:rFonts w:asciiTheme="majorHAnsi" w:hAnsiTheme="majorHAnsi" w:cstheme="majorHAnsi"/>
                <w:color w:val="000000"/>
                <w:sz w:val="24"/>
                <w:szCs w:val="24"/>
              </w:rPr>
              <w:br/>
              <w:t>Tần số lưới điện 50 Hz; 60 Hz</w:t>
            </w:r>
            <w:r w:rsidRPr="009E63E7">
              <w:rPr>
                <w:rFonts w:asciiTheme="majorHAnsi" w:hAnsiTheme="majorHAnsi" w:cstheme="majorHAnsi"/>
                <w:color w:val="000000"/>
                <w:sz w:val="24"/>
                <w:szCs w:val="24"/>
              </w:rPr>
              <w:br/>
              <w:t>Công suất tiêu thụ (W) 530 W</w:t>
            </w:r>
            <w:r w:rsidRPr="009E63E7">
              <w:rPr>
                <w:rFonts w:asciiTheme="majorHAnsi" w:hAnsiTheme="majorHAnsi" w:cstheme="majorHAnsi"/>
                <w:color w:val="000000"/>
                <w:sz w:val="24"/>
                <w:szCs w:val="24"/>
              </w:rPr>
              <w:br/>
              <w:t>Điện áp nguồn cho hệ thống (VDC) 48 VDC</w:t>
            </w:r>
            <w:r w:rsidRPr="009E63E7">
              <w:rPr>
                <w:rFonts w:asciiTheme="majorHAnsi" w:hAnsiTheme="majorHAnsi" w:cstheme="majorHAnsi"/>
                <w:color w:val="000000"/>
                <w:sz w:val="24"/>
                <w:szCs w:val="24"/>
              </w:rPr>
              <w:br/>
              <w:t>Tổng công suất nguồn 3x 144 W + 15 W</w:t>
            </w:r>
            <w:r w:rsidRPr="009E63E7">
              <w:rPr>
                <w:rFonts w:asciiTheme="majorHAnsi" w:hAnsiTheme="majorHAnsi" w:cstheme="majorHAnsi"/>
                <w:color w:val="000000"/>
                <w:sz w:val="24"/>
                <w:szCs w:val="24"/>
              </w:rPr>
              <w:br/>
              <w:t>Phản hồi tần số (Hz) 30 Hz – 20000 Hz</w:t>
            </w:r>
            <w:r w:rsidRPr="009E63E7">
              <w:rPr>
                <w:rFonts w:asciiTheme="majorHAnsi" w:hAnsiTheme="majorHAnsi" w:cstheme="majorHAnsi"/>
                <w:color w:val="000000"/>
                <w:sz w:val="24"/>
                <w:szCs w:val="24"/>
              </w:rPr>
              <w:br/>
            </w:r>
            <w:r w:rsidRPr="009E63E7">
              <w:rPr>
                <w:rFonts w:asciiTheme="majorHAnsi" w:hAnsiTheme="majorHAnsi" w:cstheme="majorHAnsi"/>
                <w:color w:val="000000"/>
                <w:sz w:val="24"/>
                <w:szCs w:val="24"/>
              </w:rPr>
              <w:lastRenderedPageBreak/>
              <w:t>Tổng méo sóng hài + nhiễu (%) 0.10%</w:t>
            </w:r>
            <w:r w:rsidRPr="009E63E7">
              <w:rPr>
                <w:rFonts w:asciiTheme="majorHAnsi" w:hAnsiTheme="majorHAnsi" w:cstheme="majorHAnsi"/>
                <w:color w:val="000000"/>
                <w:sz w:val="24"/>
                <w:szCs w:val="24"/>
              </w:rPr>
              <w:br/>
              <w:t>Dải động tối đa (dB) 95 dB</w:t>
            </w:r>
            <w:r w:rsidRPr="009E63E7">
              <w:rPr>
                <w:rFonts w:asciiTheme="majorHAnsi" w:hAnsiTheme="majorHAnsi" w:cstheme="majorHAnsi"/>
                <w:color w:val="000000"/>
                <w:sz w:val="24"/>
                <w:szCs w:val="24"/>
              </w:rPr>
              <w:br/>
              <w:t>Hệ số tín hiệu nhiễu ( &gt; giá trị ấn định) (dB)95 dB</w:t>
            </w:r>
          </w:p>
        </w:tc>
        <w:tc>
          <w:tcPr>
            <w:tcW w:w="1275" w:type="dxa"/>
            <w:noWrap/>
            <w:vAlign w:val="center"/>
          </w:tcPr>
          <w:p w14:paraId="62F2D980" w14:textId="4A781909"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lastRenderedPageBreak/>
              <w:t>1</w:t>
            </w:r>
          </w:p>
        </w:tc>
      </w:tr>
      <w:tr w:rsidR="00083B6C" w:rsidRPr="009E63E7" w14:paraId="4836443C" w14:textId="77777777" w:rsidTr="00AC06EB">
        <w:trPr>
          <w:trHeight w:val="255"/>
          <w:jc w:val="center"/>
        </w:trPr>
        <w:tc>
          <w:tcPr>
            <w:tcW w:w="595" w:type="dxa"/>
            <w:noWrap/>
            <w:vAlign w:val="center"/>
            <w:hideMark/>
          </w:tcPr>
          <w:p w14:paraId="1C2F5D5A"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lastRenderedPageBreak/>
              <w:t>4</w:t>
            </w:r>
          </w:p>
        </w:tc>
        <w:tc>
          <w:tcPr>
            <w:tcW w:w="1810" w:type="dxa"/>
            <w:vAlign w:val="center"/>
          </w:tcPr>
          <w:p w14:paraId="601D1245" w14:textId="04E99D62"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DCNM-SERVER3</w:t>
            </w:r>
          </w:p>
        </w:tc>
        <w:tc>
          <w:tcPr>
            <w:tcW w:w="2552" w:type="dxa"/>
            <w:vAlign w:val="center"/>
          </w:tcPr>
          <w:p w14:paraId="5652D355" w14:textId="0698B565"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Máy chủ hệ thống</w:t>
            </w:r>
          </w:p>
        </w:tc>
        <w:tc>
          <w:tcPr>
            <w:tcW w:w="8647" w:type="dxa"/>
            <w:vAlign w:val="center"/>
          </w:tcPr>
          <w:p w14:paraId="42823DCB" w14:textId="7DDE97DB"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Hiệu năng ở tầm cao mới trong một thiết bị vô cùng nhỏ gọn và đa năng dành cho Hệ Thống Hội Thảo DICENTIS có quy mô lên đến 750 thiết bị.</w:t>
            </w:r>
            <w:r w:rsidRPr="009E63E7">
              <w:rPr>
                <w:rFonts w:asciiTheme="majorHAnsi" w:hAnsiTheme="majorHAnsi" w:cstheme="majorHAnsi"/>
                <w:color w:val="000000"/>
                <w:sz w:val="24"/>
                <w:szCs w:val="24"/>
              </w:rPr>
              <w:br/>
              <w:t>Hệ Điều Hành Windows Server, phần mềm DICENTIS và máy chủ DHCP được cài đặt và lập sẵn cấu hình để giảm thời gian lắp đặt</w:t>
            </w:r>
            <w:r w:rsidRPr="009E63E7">
              <w:rPr>
                <w:rFonts w:asciiTheme="majorHAnsi" w:hAnsiTheme="majorHAnsi" w:cstheme="majorHAnsi"/>
                <w:color w:val="000000"/>
                <w:sz w:val="24"/>
                <w:szCs w:val="24"/>
              </w:rPr>
              <w:br/>
              <w:t>Với 2 cổng Ethernet để tách biệt giữa mạng DICENTIS và mạng văn phòng</w:t>
            </w:r>
            <w:r w:rsidRPr="009E63E7">
              <w:rPr>
                <w:rFonts w:asciiTheme="majorHAnsi" w:hAnsiTheme="majorHAnsi" w:cstheme="majorHAnsi"/>
                <w:color w:val="000000"/>
                <w:sz w:val="24"/>
                <w:szCs w:val="24"/>
              </w:rPr>
              <w:br/>
            </w:r>
            <w:r w:rsidRPr="009E63E7">
              <w:rPr>
                <w:rFonts w:asciiTheme="majorHAnsi" w:hAnsiTheme="majorHAnsi" w:cstheme="majorHAnsi"/>
                <w:color w:val="000000"/>
                <w:sz w:val="24"/>
                <w:szCs w:val="24"/>
              </w:rPr>
              <w:br/>
              <w:t>• Bộ xử lý Intel® Core ™ i7 8700 (3,2 GHz, khả năng mở rộng đến 4,6 GHz với công nghệ Intel® Turbo Boost, cache 12 MB, 6 lõi)</w:t>
            </w:r>
            <w:r w:rsidRPr="009E63E7">
              <w:rPr>
                <w:rFonts w:asciiTheme="majorHAnsi" w:hAnsiTheme="majorHAnsi" w:cstheme="majorHAnsi"/>
                <w:color w:val="000000"/>
                <w:sz w:val="24"/>
                <w:szCs w:val="24"/>
              </w:rPr>
              <w:br/>
              <w:t>• DDR4-2666 non-ECC SDRAM 16 GB (2 x 8 GB)</w:t>
            </w:r>
            <w:r w:rsidRPr="009E63E7">
              <w:rPr>
                <w:rFonts w:asciiTheme="majorHAnsi" w:hAnsiTheme="majorHAnsi" w:cstheme="majorHAnsi"/>
                <w:color w:val="000000"/>
                <w:sz w:val="24"/>
                <w:szCs w:val="24"/>
              </w:rPr>
              <w:br/>
              <w:t>• HP Z Turbo Drive PCIe® SSD 256 GB</w:t>
            </w:r>
            <w:r w:rsidRPr="009E63E7">
              <w:rPr>
                <w:rFonts w:asciiTheme="majorHAnsi" w:hAnsiTheme="majorHAnsi" w:cstheme="majorHAnsi"/>
                <w:color w:val="000000"/>
                <w:sz w:val="24"/>
                <w:szCs w:val="24"/>
              </w:rPr>
              <w:br/>
              <w:t>• 2 bộ chuyển đổi Ethernet 1 Gbps</w:t>
            </w:r>
          </w:p>
        </w:tc>
        <w:tc>
          <w:tcPr>
            <w:tcW w:w="1275" w:type="dxa"/>
            <w:noWrap/>
            <w:vAlign w:val="center"/>
          </w:tcPr>
          <w:p w14:paraId="19896D64" w14:textId="7C654ACD"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83B6C" w:rsidRPr="009E63E7" w14:paraId="7B5BBAF0" w14:textId="77777777" w:rsidTr="00AC06EB">
        <w:trPr>
          <w:trHeight w:val="255"/>
          <w:jc w:val="center"/>
        </w:trPr>
        <w:tc>
          <w:tcPr>
            <w:tcW w:w="595" w:type="dxa"/>
            <w:noWrap/>
            <w:vAlign w:val="center"/>
            <w:hideMark/>
          </w:tcPr>
          <w:p w14:paraId="64E48065"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5</w:t>
            </w:r>
          </w:p>
        </w:tc>
        <w:tc>
          <w:tcPr>
            <w:tcW w:w="1810" w:type="dxa"/>
            <w:vAlign w:val="center"/>
          </w:tcPr>
          <w:p w14:paraId="2D1E9149" w14:textId="5F7498C1"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DCNM-FBD2</w:t>
            </w:r>
          </w:p>
        </w:tc>
        <w:tc>
          <w:tcPr>
            <w:tcW w:w="2552" w:type="dxa"/>
            <w:vAlign w:val="center"/>
          </w:tcPr>
          <w:p w14:paraId="08B87B42" w14:textId="1715090B"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Thiết bị cơ sở lắp chìm</w:t>
            </w:r>
          </w:p>
        </w:tc>
        <w:tc>
          <w:tcPr>
            <w:tcW w:w="8647" w:type="dxa"/>
            <w:vAlign w:val="center"/>
          </w:tcPr>
          <w:p w14:paraId="285D4F5F" w14:textId="2B7384A9"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1EBAB26D" w14:textId="54F3A730"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14</w:t>
            </w:r>
          </w:p>
        </w:tc>
      </w:tr>
      <w:tr w:rsidR="00083B6C" w:rsidRPr="009E63E7" w14:paraId="68499CB0" w14:textId="77777777" w:rsidTr="00AC06EB">
        <w:trPr>
          <w:trHeight w:val="255"/>
          <w:jc w:val="center"/>
        </w:trPr>
        <w:tc>
          <w:tcPr>
            <w:tcW w:w="595" w:type="dxa"/>
            <w:noWrap/>
            <w:vAlign w:val="center"/>
            <w:hideMark/>
          </w:tcPr>
          <w:p w14:paraId="091F8400"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6</w:t>
            </w:r>
          </w:p>
        </w:tc>
        <w:tc>
          <w:tcPr>
            <w:tcW w:w="1810" w:type="dxa"/>
            <w:vAlign w:val="center"/>
          </w:tcPr>
          <w:p w14:paraId="19179C64" w14:textId="728E4D44"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DCNM-FMCP</w:t>
            </w:r>
          </w:p>
        </w:tc>
        <w:tc>
          <w:tcPr>
            <w:tcW w:w="2552" w:type="dxa"/>
            <w:vAlign w:val="center"/>
          </w:tcPr>
          <w:p w14:paraId="39D75822" w14:textId="58372F60"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Chân đế cho Micro</w:t>
            </w:r>
          </w:p>
        </w:tc>
        <w:tc>
          <w:tcPr>
            <w:tcW w:w="8647" w:type="dxa"/>
            <w:vAlign w:val="center"/>
          </w:tcPr>
          <w:p w14:paraId="155CE5D9" w14:textId="09B51E3D"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27EA72FA" w14:textId="2261BB13"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r>
      <w:tr w:rsidR="00083B6C" w:rsidRPr="009E63E7" w14:paraId="1B5CA52C" w14:textId="77777777" w:rsidTr="00AC06EB">
        <w:trPr>
          <w:trHeight w:val="255"/>
          <w:jc w:val="center"/>
        </w:trPr>
        <w:tc>
          <w:tcPr>
            <w:tcW w:w="595" w:type="dxa"/>
            <w:noWrap/>
            <w:vAlign w:val="center"/>
            <w:hideMark/>
          </w:tcPr>
          <w:p w14:paraId="6B0CEACB"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7</w:t>
            </w:r>
          </w:p>
        </w:tc>
        <w:tc>
          <w:tcPr>
            <w:tcW w:w="1810" w:type="dxa"/>
            <w:vAlign w:val="center"/>
          </w:tcPr>
          <w:p w14:paraId="69986C4C" w14:textId="1140EE0D"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DCNM-MICSLS</w:t>
            </w:r>
          </w:p>
        </w:tc>
        <w:tc>
          <w:tcPr>
            <w:tcW w:w="2552" w:type="dxa"/>
            <w:vAlign w:val="center"/>
          </w:tcPr>
          <w:p w14:paraId="177F97DF" w14:textId="02F92BF0"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Micro cần dài</w:t>
            </w:r>
          </w:p>
        </w:tc>
        <w:tc>
          <w:tcPr>
            <w:tcW w:w="8647" w:type="dxa"/>
            <w:vAlign w:val="center"/>
          </w:tcPr>
          <w:p w14:paraId="14F20DF2" w14:textId="0455D1A5"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250DBEC7" w14:textId="1A528B31"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r>
      <w:tr w:rsidR="00083B6C" w:rsidRPr="009E63E7" w14:paraId="1F45F297" w14:textId="77777777" w:rsidTr="00AC06EB">
        <w:trPr>
          <w:trHeight w:val="255"/>
          <w:jc w:val="center"/>
        </w:trPr>
        <w:tc>
          <w:tcPr>
            <w:tcW w:w="595" w:type="dxa"/>
            <w:noWrap/>
            <w:vAlign w:val="center"/>
            <w:hideMark/>
          </w:tcPr>
          <w:p w14:paraId="4C394A65"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8</w:t>
            </w:r>
          </w:p>
        </w:tc>
        <w:tc>
          <w:tcPr>
            <w:tcW w:w="1810" w:type="dxa"/>
            <w:vAlign w:val="center"/>
          </w:tcPr>
          <w:p w14:paraId="4CE7F47C" w14:textId="140D34F6"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DCNM-FPRIOB</w:t>
            </w:r>
          </w:p>
        </w:tc>
        <w:tc>
          <w:tcPr>
            <w:tcW w:w="2552" w:type="dxa"/>
            <w:vAlign w:val="center"/>
          </w:tcPr>
          <w:p w14:paraId="799B132F" w14:textId="59B5822E"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Module chức năng nút ấn ưu tiên</w:t>
            </w:r>
          </w:p>
        </w:tc>
        <w:tc>
          <w:tcPr>
            <w:tcW w:w="8647" w:type="dxa"/>
            <w:vAlign w:val="center"/>
          </w:tcPr>
          <w:p w14:paraId="4D3BDF9E" w14:textId="6B58655B"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0CFE9FD2" w14:textId="6BB28E9F"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r>
      <w:tr w:rsidR="00083B6C" w:rsidRPr="009E63E7" w14:paraId="3AE34B28" w14:textId="77777777" w:rsidTr="00AC06EB">
        <w:trPr>
          <w:trHeight w:val="255"/>
          <w:jc w:val="center"/>
        </w:trPr>
        <w:tc>
          <w:tcPr>
            <w:tcW w:w="595" w:type="dxa"/>
            <w:noWrap/>
            <w:vAlign w:val="center"/>
            <w:hideMark/>
          </w:tcPr>
          <w:p w14:paraId="59784047"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9</w:t>
            </w:r>
          </w:p>
        </w:tc>
        <w:tc>
          <w:tcPr>
            <w:tcW w:w="1810" w:type="dxa"/>
            <w:vAlign w:val="center"/>
          </w:tcPr>
          <w:p w14:paraId="7546D12F" w14:textId="4EAE6301"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DCNM-FMICB</w:t>
            </w:r>
          </w:p>
        </w:tc>
        <w:tc>
          <w:tcPr>
            <w:tcW w:w="2552" w:type="dxa"/>
            <w:vAlign w:val="center"/>
          </w:tcPr>
          <w:p w14:paraId="38D3FFC5" w14:textId="131907EA"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Panel nút micrô lắp chìm</w:t>
            </w:r>
          </w:p>
        </w:tc>
        <w:tc>
          <w:tcPr>
            <w:tcW w:w="8647" w:type="dxa"/>
            <w:vAlign w:val="center"/>
          </w:tcPr>
          <w:p w14:paraId="3808009C" w14:textId="393539A9"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260C248F" w14:textId="3C164FF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r>
      <w:tr w:rsidR="00083B6C" w:rsidRPr="009E63E7" w14:paraId="128E7CB0" w14:textId="77777777" w:rsidTr="00AC06EB">
        <w:trPr>
          <w:trHeight w:val="255"/>
          <w:jc w:val="center"/>
        </w:trPr>
        <w:tc>
          <w:tcPr>
            <w:tcW w:w="595" w:type="dxa"/>
            <w:noWrap/>
            <w:vAlign w:val="center"/>
            <w:hideMark/>
          </w:tcPr>
          <w:p w14:paraId="3CC702C4"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10</w:t>
            </w:r>
          </w:p>
        </w:tc>
        <w:tc>
          <w:tcPr>
            <w:tcW w:w="1810" w:type="dxa"/>
            <w:vAlign w:val="center"/>
          </w:tcPr>
          <w:p w14:paraId="39C1ECC0" w14:textId="46124652"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DCNM-CB02-I</w:t>
            </w:r>
          </w:p>
        </w:tc>
        <w:tc>
          <w:tcPr>
            <w:tcW w:w="2552" w:type="dxa"/>
            <w:vAlign w:val="center"/>
          </w:tcPr>
          <w:p w14:paraId="5FA44988" w14:textId="46208CD5"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Cáp chuyên dụng 2 m</w:t>
            </w:r>
          </w:p>
        </w:tc>
        <w:tc>
          <w:tcPr>
            <w:tcW w:w="8647" w:type="dxa"/>
            <w:vAlign w:val="center"/>
          </w:tcPr>
          <w:p w14:paraId="3CA5C0B2" w14:textId="49F1EDEC"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3DDE41C8" w14:textId="3F06874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r>
      <w:tr w:rsidR="00083B6C" w:rsidRPr="009E63E7" w14:paraId="78DE8708" w14:textId="77777777" w:rsidTr="00AC06EB">
        <w:trPr>
          <w:trHeight w:val="255"/>
          <w:jc w:val="center"/>
        </w:trPr>
        <w:tc>
          <w:tcPr>
            <w:tcW w:w="595" w:type="dxa"/>
            <w:noWrap/>
            <w:vAlign w:val="center"/>
            <w:hideMark/>
          </w:tcPr>
          <w:p w14:paraId="7F52160B"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11</w:t>
            </w:r>
          </w:p>
        </w:tc>
        <w:tc>
          <w:tcPr>
            <w:tcW w:w="1810" w:type="dxa"/>
            <w:vAlign w:val="center"/>
          </w:tcPr>
          <w:p w14:paraId="0B24A759" w14:textId="2B6F4848"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DCNM-CB25-I</w:t>
            </w:r>
          </w:p>
        </w:tc>
        <w:tc>
          <w:tcPr>
            <w:tcW w:w="2552" w:type="dxa"/>
            <w:vAlign w:val="center"/>
          </w:tcPr>
          <w:p w14:paraId="1834C4D8" w14:textId="6734CEC4"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Cáp chuyên dụng 25m</w:t>
            </w:r>
          </w:p>
        </w:tc>
        <w:tc>
          <w:tcPr>
            <w:tcW w:w="8647" w:type="dxa"/>
            <w:vAlign w:val="center"/>
          </w:tcPr>
          <w:p w14:paraId="3B705F32" w14:textId="6141554B"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6100DB00" w14:textId="788092BF"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w:t>
            </w:r>
          </w:p>
        </w:tc>
      </w:tr>
      <w:tr w:rsidR="00083B6C" w:rsidRPr="009E63E7" w14:paraId="42B84ADB" w14:textId="77777777" w:rsidTr="00AC06EB">
        <w:trPr>
          <w:trHeight w:val="255"/>
          <w:jc w:val="center"/>
        </w:trPr>
        <w:tc>
          <w:tcPr>
            <w:tcW w:w="595" w:type="dxa"/>
            <w:noWrap/>
            <w:vAlign w:val="center"/>
            <w:hideMark/>
          </w:tcPr>
          <w:p w14:paraId="0BEF3DAA"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12</w:t>
            </w:r>
          </w:p>
        </w:tc>
        <w:tc>
          <w:tcPr>
            <w:tcW w:w="1810" w:type="dxa"/>
            <w:vAlign w:val="center"/>
          </w:tcPr>
          <w:p w14:paraId="741D4AB1" w14:textId="7752490A"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SRET156G-10</w:t>
            </w:r>
          </w:p>
        </w:tc>
        <w:tc>
          <w:tcPr>
            <w:tcW w:w="2552" w:type="dxa"/>
            <w:vAlign w:val="center"/>
          </w:tcPr>
          <w:p w14:paraId="22C76163" w14:textId="2AC9073C"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Màn hình Multi media</w:t>
            </w:r>
          </w:p>
        </w:tc>
        <w:tc>
          <w:tcPr>
            <w:tcW w:w="8647" w:type="dxa"/>
            <w:vAlign w:val="center"/>
          </w:tcPr>
          <w:p w14:paraId="55EFDAD2" w14:textId="227200EE"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6DAA8B8B" w14:textId="778A8F10"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r>
      <w:tr w:rsidR="00083B6C" w:rsidRPr="009E63E7" w14:paraId="0EF29F2C" w14:textId="77777777" w:rsidTr="00AC06EB">
        <w:trPr>
          <w:trHeight w:val="255"/>
          <w:jc w:val="center"/>
        </w:trPr>
        <w:tc>
          <w:tcPr>
            <w:tcW w:w="595" w:type="dxa"/>
            <w:noWrap/>
            <w:vAlign w:val="center"/>
            <w:hideMark/>
          </w:tcPr>
          <w:p w14:paraId="331C9B09"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13</w:t>
            </w:r>
          </w:p>
        </w:tc>
        <w:tc>
          <w:tcPr>
            <w:tcW w:w="1810" w:type="dxa"/>
            <w:vAlign w:val="center"/>
          </w:tcPr>
          <w:p w14:paraId="6B747C30" w14:textId="68B57344"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VIS-SERVER-E2</w:t>
            </w:r>
          </w:p>
        </w:tc>
        <w:tc>
          <w:tcPr>
            <w:tcW w:w="2552" w:type="dxa"/>
            <w:vAlign w:val="center"/>
          </w:tcPr>
          <w:p w14:paraId="6ECD280F" w14:textId="1413F450"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Bộ điều khiển hệ thống hội nghị không cần giấy tờ</w:t>
            </w:r>
          </w:p>
        </w:tc>
        <w:tc>
          <w:tcPr>
            <w:tcW w:w="8647" w:type="dxa"/>
            <w:vAlign w:val="center"/>
          </w:tcPr>
          <w:p w14:paraId="4F86B392" w14:textId="0A9A6668"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7DA3C612" w14:textId="199F4563"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83B6C" w:rsidRPr="009E63E7" w14:paraId="26EDDD5F" w14:textId="77777777" w:rsidTr="00AC06EB">
        <w:trPr>
          <w:trHeight w:val="255"/>
          <w:jc w:val="center"/>
        </w:trPr>
        <w:tc>
          <w:tcPr>
            <w:tcW w:w="595" w:type="dxa"/>
            <w:noWrap/>
            <w:vAlign w:val="center"/>
            <w:hideMark/>
          </w:tcPr>
          <w:p w14:paraId="0CD10D90"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lastRenderedPageBreak/>
              <w:t>14</w:t>
            </w:r>
          </w:p>
        </w:tc>
        <w:tc>
          <w:tcPr>
            <w:tcW w:w="1810" w:type="dxa"/>
            <w:vAlign w:val="center"/>
          </w:tcPr>
          <w:p w14:paraId="4B021817" w14:textId="286C9F48"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VIS-VIDSTMER</w:t>
            </w:r>
          </w:p>
        </w:tc>
        <w:tc>
          <w:tcPr>
            <w:tcW w:w="2552" w:type="dxa"/>
            <w:vAlign w:val="center"/>
          </w:tcPr>
          <w:p w14:paraId="2A630ED6" w14:textId="6A274965"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Máy chủ phát trực tuyến</w:t>
            </w:r>
          </w:p>
        </w:tc>
        <w:tc>
          <w:tcPr>
            <w:tcW w:w="8647" w:type="dxa"/>
            <w:vAlign w:val="center"/>
          </w:tcPr>
          <w:p w14:paraId="353CF179" w14:textId="6057633E"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7E087E9A" w14:textId="0E35A216"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83B6C" w:rsidRPr="009E63E7" w14:paraId="1553026A" w14:textId="77777777" w:rsidTr="00AC06EB">
        <w:trPr>
          <w:trHeight w:val="255"/>
          <w:jc w:val="center"/>
        </w:trPr>
        <w:tc>
          <w:tcPr>
            <w:tcW w:w="595" w:type="dxa"/>
            <w:noWrap/>
            <w:vAlign w:val="center"/>
            <w:hideMark/>
          </w:tcPr>
          <w:p w14:paraId="0E525012"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15</w:t>
            </w:r>
          </w:p>
        </w:tc>
        <w:tc>
          <w:tcPr>
            <w:tcW w:w="1810" w:type="dxa"/>
            <w:vAlign w:val="center"/>
          </w:tcPr>
          <w:p w14:paraId="06D66BC1" w14:textId="726A4B46"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VIS-CLIENT100</w:t>
            </w:r>
          </w:p>
        </w:tc>
        <w:tc>
          <w:tcPr>
            <w:tcW w:w="2552" w:type="dxa"/>
            <w:vAlign w:val="center"/>
          </w:tcPr>
          <w:p w14:paraId="6AF07AD7" w14:textId="13873BF6"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Máy trạm</w:t>
            </w:r>
          </w:p>
        </w:tc>
        <w:tc>
          <w:tcPr>
            <w:tcW w:w="8647" w:type="dxa"/>
            <w:vAlign w:val="center"/>
          </w:tcPr>
          <w:p w14:paraId="26A57EFF" w14:textId="4613F833"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3605BDE6" w14:textId="3A97E588"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r>
      <w:tr w:rsidR="00083B6C" w:rsidRPr="009E63E7" w14:paraId="3084DCA3" w14:textId="77777777" w:rsidTr="00AC06EB">
        <w:trPr>
          <w:trHeight w:val="255"/>
          <w:jc w:val="center"/>
        </w:trPr>
        <w:tc>
          <w:tcPr>
            <w:tcW w:w="595" w:type="dxa"/>
            <w:noWrap/>
            <w:vAlign w:val="center"/>
            <w:hideMark/>
          </w:tcPr>
          <w:p w14:paraId="2C905887"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16</w:t>
            </w:r>
          </w:p>
        </w:tc>
        <w:tc>
          <w:tcPr>
            <w:tcW w:w="1810" w:type="dxa"/>
            <w:vAlign w:val="center"/>
          </w:tcPr>
          <w:p w14:paraId="38A0F97A" w14:textId="202D1E27"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VIS-DS200-I-P</w:t>
            </w:r>
          </w:p>
        </w:tc>
        <w:tc>
          <w:tcPr>
            <w:tcW w:w="2552" w:type="dxa"/>
            <w:vAlign w:val="center"/>
          </w:tcPr>
          <w:p w14:paraId="128F8D46" w14:textId="7DEA7EE7"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Thiết bị mã hóa tín hiệu</w:t>
            </w:r>
          </w:p>
        </w:tc>
        <w:tc>
          <w:tcPr>
            <w:tcW w:w="8647" w:type="dxa"/>
            <w:vAlign w:val="center"/>
          </w:tcPr>
          <w:p w14:paraId="282B62A4" w14:textId="0725A056"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2373E780" w14:textId="704D6D71"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83B6C" w:rsidRPr="009E63E7" w14:paraId="07C1AD5A" w14:textId="77777777" w:rsidTr="00AC06EB">
        <w:trPr>
          <w:trHeight w:val="255"/>
          <w:jc w:val="center"/>
        </w:trPr>
        <w:tc>
          <w:tcPr>
            <w:tcW w:w="595" w:type="dxa"/>
            <w:noWrap/>
            <w:vAlign w:val="center"/>
            <w:hideMark/>
          </w:tcPr>
          <w:p w14:paraId="74112976"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17</w:t>
            </w:r>
          </w:p>
        </w:tc>
        <w:tc>
          <w:tcPr>
            <w:tcW w:w="1810" w:type="dxa"/>
            <w:vAlign w:val="center"/>
          </w:tcPr>
          <w:p w14:paraId="51708250" w14:textId="0A98CF27"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VIS-SWITCH24</w:t>
            </w:r>
          </w:p>
        </w:tc>
        <w:tc>
          <w:tcPr>
            <w:tcW w:w="2552" w:type="dxa"/>
            <w:vAlign w:val="center"/>
          </w:tcPr>
          <w:p w14:paraId="64440702" w14:textId="234FAF96"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Thiết bị chuyển mạch mang LAN24 Port</w:t>
            </w:r>
          </w:p>
        </w:tc>
        <w:tc>
          <w:tcPr>
            <w:tcW w:w="8647" w:type="dxa"/>
            <w:vAlign w:val="center"/>
          </w:tcPr>
          <w:p w14:paraId="20CDD0AA" w14:textId="4984B49F"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12CAC3AE" w14:textId="656C7C7D"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w:t>
            </w:r>
          </w:p>
        </w:tc>
      </w:tr>
      <w:tr w:rsidR="00083B6C" w:rsidRPr="009E63E7" w14:paraId="5481B89B" w14:textId="77777777" w:rsidTr="00AC06EB">
        <w:trPr>
          <w:trHeight w:val="255"/>
          <w:jc w:val="center"/>
        </w:trPr>
        <w:tc>
          <w:tcPr>
            <w:tcW w:w="595" w:type="dxa"/>
            <w:noWrap/>
            <w:vAlign w:val="center"/>
            <w:hideMark/>
          </w:tcPr>
          <w:p w14:paraId="2C23FF95"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c>
          <w:tcPr>
            <w:tcW w:w="1810" w:type="dxa"/>
            <w:noWrap/>
            <w:vAlign w:val="center"/>
          </w:tcPr>
          <w:p w14:paraId="7C10BF35" w14:textId="5002E967"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DMP 64 Plus C AT</w:t>
            </w:r>
          </w:p>
        </w:tc>
        <w:tc>
          <w:tcPr>
            <w:tcW w:w="2552" w:type="dxa"/>
            <w:vAlign w:val="center"/>
          </w:tcPr>
          <w:p w14:paraId="29844A6B" w14:textId="1AC0E412"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Bộ xử lý tín hiệu âm thanh</w:t>
            </w:r>
          </w:p>
        </w:tc>
        <w:tc>
          <w:tcPr>
            <w:tcW w:w="8647" w:type="dxa"/>
            <w:vAlign w:val="center"/>
          </w:tcPr>
          <w:p w14:paraId="5327AF94" w14:textId="74FA3D3C"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Có 6 đầu vào mic/line và 4 đầu ra line</w:t>
            </w:r>
            <w:r w:rsidRPr="009E63E7">
              <w:rPr>
                <w:rFonts w:asciiTheme="majorHAnsi" w:hAnsiTheme="majorHAnsi" w:cstheme="majorHAnsi"/>
                <w:color w:val="000000"/>
                <w:sz w:val="24"/>
                <w:szCs w:val="24"/>
              </w:rPr>
              <w:br/>
              <w:t>6 kênh AEC - loại bỏ tiếng vang âm thanh</w:t>
            </w:r>
            <w:r w:rsidRPr="009E63E7">
              <w:rPr>
                <w:rFonts w:asciiTheme="majorHAnsi" w:hAnsiTheme="majorHAnsi" w:cstheme="majorHAnsi"/>
                <w:color w:val="000000"/>
                <w:sz w:val="24"/>
                <w:szCs w:val="24"/>
              </w:rPr>
              <w:br/>
              <w:t>Được chứng nhận cho Microsoft Teams Rooms</w:t>
            </w:r>
            <w:r w:rsidRPr="009E63E7">
              <w:rPr>
                <w:rFonts w:asciiTheme="majorHAnsi" w:hAnsiTheme="majorHAnsi" w:cstheme="majorHAnsi"/>
                <w:color w:val="000000"/>
                <w:sz w:val="24"/>
                <w:szCs w:val="24"/>
              </w:rPr>
              <w:br/>
              <w:t>Được chứng nhận cho Zoom Rooms</w:t>
            </w:r>
            <w:r w:rsidRPr="009E63E7">
              <w:rPr>
                <w:rFonts w:asciiTheme="majorHAnsi" w:hAnsiTheme="majorHAnsi" w:cstheme="majorHAnsi"/>
                <w:color w:val="000000"/>
                <w:sz w:val="24"/>
                <w:szCs w:val="24"/>
              </w:rPr>
              <w:br/>
              <w:t>Đã xác minh với Logitech RoomMate</w:t>
            </w:r>
            <w:r w:rsidRPr="009E63E7">
              <w:rPr>
                <w:rFonts w:asciiTheme="majorHAnsi" w:hAnsiTheme="majorHAnsi" w:cstheme="majorHAnsi"/>
                <w:color w:val="000000"/>
                <w:sz w:val="24"/>
                <w:szCs w:val="24"/>
              </w:rPr>
              <w:br/>
              <w:t>Tất cả các mẫu đều bao gồm giao diện âm thanh USB có thể cấu hình</w:t>
            </w:r>
            <w:r w:rsidRPr="009E63E7">
              <w:rPr>
                <w:rFonts w:asciiTheme="majorHAnsi" w:hAnsiTheme="majorHAnsi" w:cstheme="majorHAnsi"/>
                <w:color w:val="000000"/>
                <w:sz w:val="24"/>
                <w:szCs w:val="24"/>
              </w:rPr>
              <w:br/>
              <w:t>Các mô hình AT cung cấp mạng âm thanh Dante với Dante Domain Manager và hỗ trợ AES67</w:t>
            </w:r>
          </w:p>
        </w:tc>
        <w:tc>
          <w:tcPr>
            <w:tcW w:w="1275" w:type="dxa"/>
            <w:noWrap/>
            <w:vAlign w:val="center"/>
          </w:tcPr>
          <w:p w14:paraId="3487B043" w14:textId="0DF0ABBE"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83B6C" w:rsidRPr="009E63E7" w14:paraId="5EF7E7E5" w14:textId="77777777" w:rsidTr="00AC06EB">
        <w:trPr>
          <w:trHeight w:val="255"/>
          <w:jc w:val="center"/>
        </w:trPr>
        <w:tc>
          <w:tcPr>
            <w:tcW w:w="595" w:type="dxa"/>
            <w:noWrap/>
            <w:vAlign w:val="center"/>
            <w:hideMark/>
          </w:tcPr>
          <w:p w14:paraId="0F93E9FA"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19</w:t>
            </w:r>
          </w:p>
        </w:tc>
        <w:tc>
          <w:tcPr>
            <w:tcW w:w="1810" w:type="dxa"/>
            <w:vAlign w:val="center"/>
          </w:tcPr>
          <w:p w14:paraId="3883E33A" w14:textId="3F0C1790"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DCI 2|300</w:t>
            </w:r>
          </w:p>
        </w:tc>
        <w:tc>
          <w:tcPr>
            <w:tcW w:w="2552" w:type="dxa"/>
            <w:vAlign w:val="center"/>
          </w:tcPr>
          <w:p w14:paraId="36B105E2" w14:textId="4DF0D763"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Âm  ly cho loa âm  trần</w:t>
            </w:r>
          </w:p>
        </w:tc>
        <w:tc>
          <w:tcPr>
            <w:tcW w:w="8647" w:type="dxa"/>
            <w:vAlign w:val="center"/>
          </w:tcPr>
          <w:p w14:paraId="403B7276" w14:textId="2B83D645"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Two-channel, 300W @ 4Ω Analog Power Amplifier, 70V/100V.</w:t>
            </w:r>
          </w:p>
        </w:tc>
        <w:tc>
          <w:tcPr>
            <w:tcW w:w="1275" w:type="dxa"/>
            <w:noWrap/>
            <w:vAlign w:val="center"/>
          </w:tcPr>
          <w:p w14:paraId="43A2FE05" w14:textId="64F953D0"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83B6C" w:rsidRPr="009E63E7" w14:paraId="2982A44C" w14:textId="77777777" w:rsidTr="00AC06EB">
        <w:trPr>
          <w:trHeight w:val="255"/>
          <w:jc w:val="center"/>
        </w:trPr>
        <w:tc>
          <w:tcPr>
            <w:tcW w:w="595" w:type="dxa"/>
            <w:noWrap/>
            <w:vAlign w:val="center"/>
            <w:hideMark/>
          </w:tcPr>
          <w:p w14:paraId="6788337A"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20</w:t>
            </w:r>
          </w:p>
        </w:tc>
        <w:tc>
          <w:tcPr>
            <w:tcW w:w="1810" w:type="dxa"/>
            <w:noWrap/>
            <w:vAlign w:val="center"/>
          </w:tcPr>
          <w:p w14:paraId="6F2BAFC0" w14:textId="7BBFDEB8"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Control 14 C/T</w:t>
            </w:r>
          </w:p>
        </w:tc>
        <w:tc>
          <w:tcPr>
            <w:tcW w:w="2552" w:type="dxa"/>
            <w:vAlign w:val="center"/>
          </w:tcPr>
          <w:p w14:paraId="7A02502F" w14:textId="0AD027E4"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Loa âm  trần</w:t>
            </w:r>
          </w:p>
        </w:tc>
        <w:tc>
          <w:tcPr>
            <w:tcW w:w="8647" w:type="dxa"/>
            <w:vAlign w:val="center"/>
          </w:tcPr>
          <w:p w14:paraId="45CB0998" w14:textId="6E9710CB"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Dải tần (-10dB): 74 Hz – 20 kHz</w:t>
            </w:r>
            <w:r w:rsidRPr="009E63E7">
              <w:rPr>
                <w:rFonts w:asciiTheme="majorHAnsi" w:hAnsiTheme="majorHAnsi" w:cstheme="majorHAnsi"/>
                <w:color w:val="000000"/>
                <w:sz w:val="24"/>
                <w:szCs w:val="24"/>
              </w:rPr>
              <w:br/>
              <w:t>Công suất: 25W</w:t>
            </w:r>
            <w:r w:rsidRPr="009E63E7">
              <w:rPr>
                <w:rFonts w:asciiTheme="majorHAnsi" w:hAnsiTheme="majorHAnsi" w:cstheme="majorHAnsi"/>
                <w:color w:val="000000"/>
                <w:sz w:val="24"/>
                <w:szCs w:val="24"/>
              </w:rPr>
              <w:br/>
              <w:t>Độ nhạy: 87dB</w:t>
            </w:r>
            <w:r w:rsidRPr="009E63E7">
              <w:rPr>
                <w:rFonts w:asciiTheme="majorHAnsi" w:hAnsiTheme="majorHAnsi" w:cstheme="majorHAnsi"/>
                <w:color w:val="000000"/>
                <w:sz w:val="24"/>
                <w:szCs w:val="24"/>
              </w:rPr>
              <w:br/>
              <w:t>Trở kháng 8 Ohms</w:t>
            </w:r>
          </w:p>
        </w:tc>
        <w:tc>
          <w:tcPr>
            <w:tcW w:w="1275" w:type="dxa"/>
            <w:noWrap/>
            <w:vAlign w:val="center"/>
          </w:tcPr>
          <w:p w14:paraId="193BE310" w14:textId="4C1150D1"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10</w:t>
            </w:r>
          </w:p>
        </w:tc>
      </w:tr>
      <w:tr w:rsidR="00083B6C" w:rsidRPr="009E63E7" w14:paraId="0A2EF27A" w14:textId="77777777" w:rsidTr="00AC06EB">
        <w:trPr>
          <w:trHeight w:val="255"/>
          <w:jc w:val="center"/>
        </w:trPr>
        <w:tc>
          <w:tcPr>
            <w:tcW w:w="595" w:type="dxa"/>
            <w:noWrap/>
            <w:vAlign w:val="center"/>
            <w:hideMark/>
          </w:tcPr>
          <w:p w14:paraId="13E5B607"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21</w:t>
            </w:r>
          </w:p>
        </w:tc>
        <w:tc>
          <w:tcPr>
            <w:tcW w:w="1810" w:type="dxa"/>
            <w:noWrap/>
            <w:vAlign w:val="center"/>
          </w:tcPr>
          <w:p w14:paraId="6E84E9C8" w14:textId="346C3A14"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MSD-402</w:t>
            </w:r>
          </w:p>
        </w:tc>
        <w:tc>
          <w:tcPr>
            <w:tcW w:w="2552" w:type="dxa"/>
            <w:vAlign w:val="center"/>
          </w:tcPr>
          <w:p w14:paraId="7C09832E" w14:textId="36FCCE55"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Thiết bị chuyển mạch hình ảnh 4 đường vào 2 đường ra</w:t>
            </w:r>
          </w:p>
        </w:tc>
        <w:tc>
          <w:tcPr>
            <w:tcW w:w="8647" w:type="dxa"/>
            <w:vAlign w:val="center"/>
          </w:tcPr>
          <w:p w14:paraId="13FA80B6" w14:textId="03120624"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0C28897B" w14:textId="4F563E3D"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83B6C" w:rsidRPr="009E63E7" w14:paraId="23C34293" w14:textId="77777777" w:rsidTr="00AC06EB">
        <w:trPr>
          <w:trHeight w:val="255"/>
          <w:jc w:val="center"/>
        </w:trPr>
        <w:tc>
          <w:tcPr>
            <w:tcW w:w="595" w:type="dxa"/>
            <w:noWrap/>
            <w:vAlign w:val="center"/>
            <w:hideMark/>
          </w:tcPr>
          <w:p w14:paraId="4618EE0A"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22</w:t>
            </w:r>
          </w:p>
        </w:tc>
        <w:tc>
          <w:tcPr>
            <w:tcW w:w="1810" w:type="dxa"/>
            <w:noWrap/>
            <w:vAlign w:val="center"/>
          </w:tcPr>
          <w:p w14:paraId="4570C68E" w14:textId="42823E0F"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VAC-S16U</w:t>
            </w:r>
          </w:p>
        </w:tc>
        <w:tc>
          <w:tcPr>
            <w:tcW w:w="2552" w:type="dxa"/>
            <w:vAlign w:val="center"/>
          </w:tcPr>
          <w:p w14:paraId="127E1606" w14:textId="19939D45"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Bộ chia tín hiệu HDMI 1 vào 6 ra</w:t>
            </w:r>
          </w:p>
        </w:tc>
        <w:tc>
          <w:tcPr>
            <w:tcW w:w="8647" w:type="dxa"/>
            <w:vAlign w:val="center"/>
          </w:tcPr>
          <w:p w14:paraId="0A1F8EE4" w14:textId="65824667"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77B988D5" w14:textId="3A9E7B9C"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83B6C" w:rsidRPr="009E63E7" w14:paraId="62D1DEBC" w14:textId="77777777" w:rsidTr="00AC06EB">
        <w:trPr>
          <w:trHeight w:val="255"/>
          <w:jc w:val="center"/>
        </w:trPr>
        <w:tc>
          <w:tcPr>
            <w:tcW w:w="595" w:type="dxa"/>
            <w:noWrap/>
            <w:vAlign w:val="center"/>
            <w:hideMark/>
          </w:tcPr>
          <w:p w14:paraId="14DDCA29"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23</w:t>
            </w:r>
          </w:p>
        </w:tc>
        <w:tc>
          <w:tcPr>
            <w:tcW w:w="1810" w:type="dxa"/>
            <w:noWrap/>
            <w:vAlign w:val="center"/>
          </w:tcPr>
          <w:p w14:paraId="1BA148AF" w14:textId="101F14EE"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IPCP Pro 250 xi</w:t>
            </w:r>
          </w:p>
        </w:tc>
        <w:tc>
          <w:tcPr>
            <w:tcW w:w="2552" w:type="dxa"/>
            <w:vAlign w:val="center"/>
          </w:tcPr>
          <w:p w14:paraId="156E277C" w14:textId="1372B293"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Thiết bị điều khiển trung tâm</w:t>
            </w:r>
          </w:p>
        </w:tc>
        <w:tc>
          <w:tcPr>
            <w:tcW w:w="8647" w:type="dxa"/>
            <w:vAlign w:val="center"/>
          </w:tcPr>
          <w:p w14:paraId="3DED8595" w14:textId="51D3C785"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5C2A6E2F" w14:textId="6CF8D42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83B6C" w:rsidRPr="009E63E7" w14:paraId="0CE3D0FA" w14:textId="77777777" w:rsidTr="00AC06EB">
        <w:trPr>
          <w:trHeight w:val="255"/>
          <w:jc w:val="center"/>
        </w:trPr>
        <w:tc>
          <w:tcPr>
            <w:tcW w:w="595" w:type="dxa"/>
            <w:noWrap/>
            <w:vAlign w:val="center"/>
            <w:hideMark/>
          </w:tcPr>
          <w:p w14:paraId="285AAE16"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lastRenderedPageBreak/>
              <w:t>24</w:t>
            </w:r>
          </w:p>
        </w:tc>
        <w:tc>
          <w:tcPr>
            <w:tcW w:w="1810" w:type="dxa"/>
            <w:noWrap/>
            <w:vAlign w:val="center"/>
          </w:tcPr>
          <w:p w14:paraId="39D54906" w14:textId="5F83B609"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VC-TR30</w:t>
            </w:r>
          </w:p>
        </w:tc>
        <w:tc>
          <w:tcPr>
            <w:tcW w:w="2552" w:type="dxa"/>
            <w:vAlign w:val="center"/>
          </w:tcPr>
          <w:p w14:paraId="465F4C83" w14:textId="5AEB724D"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Camera AI Auto-Tracking</w:t>
            </w:r>
          </w:p>
        </w:tc>
        <w:tc>
          <w:tcPr>
            <w:tcW w:w="8647" w:type="dxa"/>
            <w:vAlign w:val="center"/>
          </w:tcPr>
          <w:p w14:paraId="5107158E" w14:textId="158CD78E"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Cảm biến: 1 / 2.8" 2.16MP CMOS</w:t>
            </w:r>
            <w:r w:rsidRPr="009E63E7">
              <w:rPr>
                <w:rFonts w:asciiTheme="majorHAnsi" w:hAnsiTheme="majorHAnsi" w:cstheme="majorHAnsi"/>
                <w:color w:val="000000"/>
                <w:sz w:val="24"/>
                <w:szCs w:val="24"/>
              </w:rPr>
              <w:br/>
              <w:t>Hỗ trợ độ phân giải 1080p60</w:t>
            </w:r>
            <w:r w:rsidRPr="009E63E7">
              <w:rPr>
                <w:rFonts w:asciiTheme="majorHAnsi" w:hAnsiTheme="majorHAnsi" w:cstheme="majorHAnsi"/>
                <w:color w:val="000000"/>
                <w:sz w:val="24"/>
                <w:szCs w:val="24"/>
              </w:rPr>
              <w:br/>
              <w:t>Zoom quang 12x, zoom số 12x</w:t>
            </w:r>
            <w:r w:rsidRPr="009E63E7">
              <w:rPr>
                <w:rFonts w:asciiTheme="majorHAnsi" w:hAnsiTheme="majorHAnsi" w:cstheme="majorHAnsi"/>
                <w:color w:val="000000"/>
                <w:sz w:val="24"/>
                <w:szCs w:val="24"/>
              </w:rPr>
              <w:br/>
              <w:t>Hỗ trợ PTZ, Auto Tracking, Auto Framing</w:t>
            </w:r>
          </w:p>
        </w:tc>
        <w:tc>
          <w:tcPr>
            <w:tcW w:w="1275" w:type="dxa"/>
            <w:noWrap/>
            <w:vAlign w:val="center"/>
          </w:tcPr>
          <w:p w14:paraId="17D2CBDE" w14:textId="20EFDD1F"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w:t>
            </w:r>
          </w:p>
        </w:tc>
      </w:tr>
      <w:tr w:rsidR="00083B6C" w:rsidRPr="009E63E7" w14:paraId="63B7498C" w14:textId="77777777" w:rsidTr="00AC06EB">
        <w:trPr>
          <w:trHeight w:val="255"/>
          <w:jc w:val="center"/>
        </w:trPr>
        <w:tc>
          <w:tcPr>
            <w:tcW w:w="595" w:type="dxa"/>
            <w:noWrap/>
            <w:vAlign w:val="center"/>
            <w:hideMark/>
          </w:tcPr>
          <w:p w14:paraId="1AD4CBAF"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25</w:t>
            </w:r>
          </w:p>
        </w:tc>
        <w:tc>
          <w:tcPr>
            <w:tcW w:w="1810" w:type="dxa"/>
            <w:noWrap/>
            <w:vAlign w:val="center"/>
          </w:tcPr>
          <w:p w14:paraId="7096A946" w14:textId="5736256C"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CamConnect Pro</w:t>
            </w:r>
          </w:p>
        </w:tc>
        <w:tc>
          <w:tcPr>
            <w:tcW w:w="2552" w:type="dxa"/>
            <w:vAlign w:val="center"/>
          </w:tcPr>
          <w:p w14:paraId="5EE8E52E" w14:textId="53467AF9"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AI-Box1 CamConnect Processor</w:t>
            </w:r>
          </w:p>
        </w:tc>
        <w:tc>
          <w:tcPr>
            <w:tcW w:w="8647" w:type="dxa"/>
            <w:vAlign w:val="center"/>
          </w:tcPr>
          <w:p w14:paraId="27ACEE34" w14:textId="51E87B06"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Upports up-to 4 IP cameras</w:t>
            </w:r>
            <w:r w:rsidRPr="009E63E7">
              <w:rPr>
                <w:rFonts w:asciiTheme="majorHAnsi" w:hAnsiTheme="majorHAnsi" w:cstheme="majorHAnsi"/>
                <w:color w:val="000000"/>
                <w:sz w:val="24"/>
                <w:szCs w:val="24"/>
              </w:rPr>
              <w:br/>
              <w:t>Supports multiple array microphones</w:t>
            </w:r>
            <w:r w:rsidRPr="009E63E7">
              <w:rPr>
                <w:rFonts w:asciiTheme="majorHAnsi" w:hAnsiTheme="majorHAnsi" w:cstheme="majorHAnsi"/>
                <w:color w:val="000000"/>
                <w:sz w:val="24"/>
                <w:szCs w:val="24"/>
              </w:rPr>
              <w:br/>
              <w:t>Supports PBP and 2x2 multiview output</w:t>
            </w:r>
            <w:r w:rsidRPr="009E63E7">
              <w:rPr>
                <w:rFonts w:asciiTheme="majorHAnsi" w:hAnsiTheme="majorHAnsi" w:cstheme="majorHAnsi"/>
                <w:color w:val="000000"/>
                <w:sz w:val="24"/>
                <w:szCs w:val="24"/>
              </w:rPr>
              <w:br/>
              <w:t>AI algorithm for people tracking and center stage</w:t>
            </w:r>
          </w:p>
        </w:tc>
        <w:tc>
          <w:tcPr>
            <w:tcW w:w="1275" w:type="dxa"/>
            <w:noWrap/>
            <w:vAlign w:val="center"/>
          </w:tcPr>
          <w:p w14:paraId="303B0839" w14:textId="2D02B8F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83B6C" w:rsidRPr="009E63E7" w14:paraId="70693BBD" w14:textId="77777777" w:rsidTr="00AC06EB">
        <w:trPr>
          <w:trHeight w:val="255"/>
          <w:jc w:val="center"/>
        </w:trPr>
        <w:tc>
          <w:tcPr>
            <w:tcW w:w="595" w:type="dxa"/>
            <w:noWrap/>
            <w:vAlign w:val="center"/>
            <w:hideMark/>
          </w:tcPr>
          <w:p w14:paraId="098D6DB5"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26</w:t>
            </w:r>
          </w:p>
        </w:tc>
        <w:tc>
          <w:tcPr>
            <w:tcW w:w="1810" w:type="dxa"/>
            <w:noWrap/>
            <w:vAlign w:val="center"/>
          </w:tcPr>
          <w:p w14:paraId="11B6772C" w14:textId="5EC4637A"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Inspiron 3030T</w:t>
            </w:r>
          </w:p>
        </w:tc>
        <w:tc>
          <w:tcPr>
            <w:tcW w:w="2552" w:type="dxa"/>
            <w:vAlign w:val="center"/>
          </w:tcPr>
          <w:p w14:paraId="2006923A" w14:textId="2F293868"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Bộ máy tính trạm  vận hành AI</w:t>
            </w:r>
          </w:p>
        </w:tc>
        <w:tc>
          <w:tcPr>
            <w:tcW w:w="8647" w:type="dxa"/>
            <w:vAlign w:val="center"/>
          </w:tcPr>
          <w:p w14:paraId="37247A3C" w14:textId="5B65B5A3"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CPU: Core i7-14700F</w:t>
            </w:r>
            <w:r w:rsidRPr="009E63E7">
              <w:rPr>
                <w:rFonts w:asciiTheme="majorHAnsi" w:hAnsiTheme="majorHAnsi" w:cstheme="majorHAnsi"/>
                <w:color w:val="000000"/>
                <w:sz w:val="24"/>
                <w:szCs w:val="24"/>
              </w:rPr>
              <w:br/>
              <w:t>RAM: 16Gb DDR5 5600MHZ</w:t>
            </w:r>
            <w:r w:rsidRPr="009E63E7">
              <w:rPr>
                <w:rFonts w:asciiTheme="majorHAnsi" w:hAnsiTheme="majorHAnsi" w:cstheme="majorHAnsi"/>
                <w:color w:val="000000"/>
                <w:sz w:val="24"/>
                <w:szCs w:val="24"/>
              </w:rPr>
              <w:br/>
              <w:t>Bộ nhớ trong: 1TB SSD</w:t>
            </w:r>
            <w:r w:rsidRPr="009E63E7">
              <w:rPr>
                <w:rFonts w:asciiTheme="majorHAnsi" w:hAnsiTheme="majorHAnsi" w:cstheme="majorHAnsi"/>
                <w:color w:val="000000"/>
                <w:sz w:val="24"/>
                <w:szCs w:val="24"/>
              </w:rPr>
              <w:br/>
              <w:t>Card đồ hoạ: VGA RTX 3050 - 8Gb DDR6</w:t>
            </w:r>
            <w:r w:rsidRPr="009E63E7">
              <w:rPr>
                <w:rFonts w:asciiTheme="majorHAnsi" w:hAnsiTheme="majorHAnsi" w:cstheme="majorHAnsi"/>
                <w:color w:val="000000"/>
                <w:sz w:val="24"/>
                <w:szCs w:val="24"/>
              </w:rPr>
              <w:br/>
              <w:t>Wifi 6 + BT 5.2</w:t>
            </w:r>
            <w:r w:rsidRPr="009E63E7">
              <w:rPr>
                <w:rFonts w:asciiTheme="majorHAnsi" w:hAnsiTheme="majorHAnsi" w:cstheme="majorHAnsi"/>
                <w:color w:val="000000"/>
                <w:sz w:val="24"/>
                <w:szCs w:val="24"/>
              </w:rPr>
              <w:br/>
              <w:t>Bàn phím + chuột</w:t>
            </w:r>
            <w:r w:rsidRPr="009E63E7">
              <w:rPr>
                <w:rFonts w:asciiTheme="majorHAnsi" w:hAnsiTheme="majorHAnsi" w:cstheme="majorHAnsi"/>
                <w:color w:val="000000"/>
                <w:sz w:val="24"/>
                <w:szCs w:val="24"/>
              </w:rPr>
              <w:br/>
              <w:t>Linux</w:t>
            </w:r>
          </w:p>
        </w:tc>
        <w:tc>
          <w:tcPr>
            <w:tcW w:w="1275" w:type="dxa"/>
            <w:noWrap/>
            <w:vAlign w:val="center"/>
          </w:tcPr>
          <w:p w14:paraId="0D722E5C" w14:textId="5C7EB93D"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83B6C" w:rsidRPr="009E63E7" w14:paraId="148552CE" w14:textId="77777777" w:rsidTr="00AC06EB">
        <w:trPr>
          <w:trHeight w:val="255"/>
          <w:jc w:val="center"/>
        </w:trPr>
        <w:tc>
          <w:tcPr>
            <w:tcW w:w="595" w:type="dxa"/>
            <w:noWrap/>
            <w:vAlign w:val="center"/>
            <w:hideMark/>
          </w:tcPr>
          <w:p w14:paraId="1025A3F8"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27</w:t>
            </w:r>
          </w:p>
        </w:tc>
        <w:tc>
          <w:tcPr>
            <w:tcW w:w="1810" w:type="dxa"/>
            <w:noWrap/>
            <w:vAlign w:val="center"/>
          </w:tcPr>
          <w:p w14:paraId="0F102090" w14:textId="67F60F78"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E2425H</w:t>
            </w:r>
          </w:p>
        </w:tc>
        <w:tc>
          <w:tcPr>
            <w:tcW w:w="2552" w:type="dxa"/>
            <w:vAlign w:val="center"/>
          </w:tcPr>
          <w:p w14:paraId="78BDE204" w14:textId="65BC65F4"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Màn hình cho máy tính vận hành</w:t>
            </w:r>
          </w:p>
        </w:tc>
        <w:tc>
          <w:tcPr>
            <w:tcW w:w="8647" w:type="dxa"/>
            <w:vAlign w:val="center"/>
          </w:tcPr>
          <w:p w14:paraId="2794AC04" w14:textId="07A0290C"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Kích thước: 23.8 inch</w:t>
            </w:r>
            <w:r w:rsidRPr="009E63E7">
              <w:rPr>
                <w:rFonts w:asciiTheme="majorHAnsi" w:hAnsiTheme="majorHAnsi" w:cstheme="majorHAnsi"/>
                <w:color w:val="000000"/>
                <w:sz w:val="24"/>
                <w:szCs w:val="24"/>
              </w:rPr>
              <w:br/>
              <w:t>Độ phân giải Full HD</w:t>
            </w:r>
          </w:p>
        </w:tc>
        <w:tc>
          <w:tcPr>
            <w:tcW w:w="1275" w:type="dxa"/>
            <w:noWrap/>
            <w:vAlign w:val="center"/>
          </w:tcPr>
          <w:p w14:paraId="0D97D2F9" w14:textId="04954D61"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83B6C" w:rsidRPr="009E63E7" w14:paraId="2D999EA0" w14:textId="77777777" w:rsidTr="00AC06EB">
        <w:trPr>
          <w:trHeight w:val="255"/>
          <w:jc w:val="center"/>
        </w:trPr>
        <w:tc>
          <w:tcPr>
            <w:tcW w:w="595" w:type="dxa"/>
            <w:noWrap/>
            <w:vAlign w:val="center"/>
            <w:hideMark/>
          </w:tcPr>
          <w:p w14:paraId="59C67317" w14:textId="77777777"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28</w:t>
            </w:r>
          </w:p>
        </w:tc>
        <w:tc>
          <w:tcPr>
            <w:tcW w:w="1810" w:type="dxa"/>
            <w:noWrap/>
            <w:vAlign w:val="center"/>
          </w:tcPr>
          <w:p w14:paraId="2D3A136C" w14:textId="449A0B96" w:rsidR="00083B6C" w:rsidRPr="009E63E7" w:rsidRDefault="00083B6C" w:rsidP="009E63E7">
            <w:pPr>
              <w:spacing w:line="276" w:lineRule="auto"/>
              <w:rPr>
                <w:rFonts w:asciiTheme="majorHAnsi" w:hAnsiTheme="majorHAnsi" w:cstheme="majorHAnsi"/>
                <w:color w:val="000000"/>
                <w:sz w:val="24"/>
                <w:szCs w:val="24"/>
              </w:rPr>
            </w:pPr>
          </w:p>
        </w:tc>
        <w:tc>
          <w:tcPr>
            <w:tcW w:w="2552" w:type="dxa"/>
            <w:vAlign w:val="center"/>
          </w:tcPr>
          <w:p w14:paraId="2807D673" w14:textId="6661CDA8" w:rsidR="00083B6C" w:rsidRPr="009E63E7" w:rsidRDefault="00083B6C"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Hệ thống mạng + vật tư phụ + nhân công triển khai</w:t>
            </w:r>
          </w:p>
        </w:tc>
        <w:tc>
          <w:tcPr>
            <w:tcW w:w="8647" w:type="dxa"/>
            <w:vAlign w:val="center"/>
          </w:tcPr>
          <w:p w14:paraId="4FBAC6CE" w14:textId="64BB6443" w:rsidR="00083B6C" w:rsidRPr="009E63E7" w:rsidRDefault="00083B6C" w:rsidP="009E63E7">
            <w:pPr>
              <w:spacing w:line="276" w:lineRule="auto"/>
              <w:rPr>
                <w:rFonts w:asciiTheme="majorHAnsi" w:hAnsiTheme="majorHAnsi" w:cstheme="majorHAnsi"/>
                <w:color w:val="000000"/>
                <w:sz w:val="24"/>
                <w:szCs w:val="24"/>
              </w:rPr>
            </w:pPr>
          </w:p>
        </w:tc>
        <w:tc>
          <w:tcPr>
            <w:tcW w:w="1275" w:type="dxa"/>
            <w:noWrap/>
            <w:vAlign w:val="center"/>
          </w:tcPr>
          <w:p w14:paraId="4B699C2F" w14:textId="6EC62B26" w:rsidR="00083B6C" w:rsidRPr="009E63E7" w:rsidRDefault="00083B6C"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bl>
    <w:p w14:paraId="62D2F374" w14:textId="77777777" w:rsidR="00083B6C" w:rsidRDefault="00083B6C" w:rsidP="00083B6C">
      <w:pPr>
        <w:spacing w:before="60" w:after="60" w:line="360" w:lineRule="exact"/>
        <w:rPr>
          <w:rFonts w:asciiTheme="majorHAnsi" w:hAnsiTheme="majorHAnsi" w:cstheme="majorHAnsi"/>
          <w:b/>
          <w:spacing w:val="-4"/>
        </w:rPr>
      </w:pPr>
    </w:p>
    <w:p w14:paraId="16A989D2" w14:textId="77777777" w:rsidR="00083B6C" w:rsidRDefault="00083B6C">
      <w:pPr>
        <w:rPr>
          <w:rFonts w:asciiTheme="majorHAnsi" w:hAnsiTheme="majorHAnsi" w:cstheme="majorHAnsi"/>
          <w:b/>
          <w:spacing w:val="-4"/>
        </w:rPr>
      </w:pPr>
      <w:r>
        <w:rPr>
          <w:rFonts w:asciiTheme="majorHAnsi" w:hAnsiTheme="majorHAnsi" w:cstheme="majorHAnsi"/>
          <w:b/>
          <w:spacing w:val="-4"/>
        </w:rPr>
        <w:br w:type="page"/>
      </w:r>
    </w:p>
    <w:p w14:paraId="3FC5B414" w14:textId="0363325B" w:rsidR="00002F26" w:rsidRDefault="00002F26" w:rsidP="00002F26">
      <w:pPr>
        <w:rPr>
          <w:rFonts w:asciiTheme="majorHAnsi" w:hAnsiTheme="majorHAnsi" w:cstheme="majorHAnsi"/>
          <w:b/>
          <w:spacing w:val="-4"/>
        </w:rPr>
      </w:pPr>
      <w:r w:rsidRPr="009E63E7">
        <w:rPr>
          <w:rFonts w:asciiTheme="majorHAnsi" w:hAnsiTheme="majorHAnsi" w:cstheme="majorHAnsi"/>
          <w:b/>
          <w:spacing w:val="-4"/>
        </w:rPr>
        <w:lastRenderedPageBreak/>
        <w:t>2. Nội thất phòng họp</w:t>
      </w:r>
    </w:p>
    <w:p w14:paraId="0F8F718D" w14:textId="77777777" w:rsidR="00FC12F2" w:rsidRPr="009E63E7" w:rsidRDefault="00FC12F2" w:rsidP="00002F26">
      <w:pPr>
        <w:rPr>
          <w:rFonts w:asciiTheme="majorHAnsi" w:hAnsiTheme="majorHAnsi" w:cstheme="majorHAnsi"/>
          <w:b/>
          <w:spacing w:val="-4"/>
        </w:rPr>
      </w:pPr>
    </w:p>
    <w:tbl>
      <w:tblPr>
        <w:tblW w:w="1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921"/>
        <w:gridCol w:w="6095"/>
        <w:gridCol w:w="1228"/>
        <w:gridCol w:w="876"/>
      </w:tblGrid>
      <w:tr w:rsidR="00002F26" w:rsidRPr="009E63E7" w14:paraId="701957C8" w14:textId="77777777" w:rsidTr="00AC06EB">
        <w:trPr>
          <w:trHeight w:val="255"/>
          <w:jc w:val="center"/>
        </w:trPr>
        <w:tc>
          <w:tcPr>
            <w:tcW w:w="595" w:type="dxa"/>
            <w:noWrap/>
            <w:vAlign w:val="center"/>
          </w:tcPr>
          <w:p w14:paraId="1E9A2C2C" w14:textId="77777777" w:rsidR="00002F26" w:rsidRPr="009E63E7" w:rsidRDefault="00002F26" w:rsidP="009E63E7">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Stt</w:t>
            </w:r>
          </w:p>
        </w:tc>
        <w:tc>
          <w:tcPr>
            <w:tcW w:w="5921" w:type="dxa"/>
            <w:noWrap/>
            <w:vAlign w:val="center"/>
          </w:tcPr>
          <w:p w14:paraId="1B9D63B6" w14:textId="77777777" w:rsidR="00002F26" w:rsidRPr="009E63E7" w:rsidRDefault="00002F26" w:rsidP="009E63E7">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Mô tả hàng hóa/ DV</w:t>
            </w:r>
          </w:p>
        </w:tc>
        <w:tc>
          <w:tcPr>
            <w:tcW w:w="6095" w:type="dxa"/>
            <w:vAlign w:val="center"/>
          </w:tcPr>
          <w:p w14:paraId="0006FACA" w14:textId="77777777" w:rsidR="00002F26" w:rsidRPr="009E63E7" w:rsidRDefault="00002F26" w:rsidP="009E63E7">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Mô tả thêm</w:t>
            </w:r>
          </w:p>
        </w:tc>
        <w:tc>
          <w:tcPr>
            <w:tcW w:w="1228" w:type="dxa"/>
            <w:vAlign w:val="center"/>
          </w:tcPr>
          <w:p w14:paraId="26CFB74E" w14:textId="77777777" w:rsidR="00002F26" w:rsidRPr="009E63E7" w:rsidRDefault="00002F26" w:rsidP="009E63E7">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Đơn vị tính</w:t>
            </w:r>
          </w:p>
        </w:tc>
        <w:tc>
          <w:tcPr>
            <w:tcW w:w="876" w:type="dxa"/>
            <w:noWrap/>
            <w:vAlign w:val="center"/>
          </w:tcPr>
          <w:p w14:paraId="09B7ED5A" w14:textId="77777777" w:rsidR="00002F26" w:rsidRPr="009E63E7" w:rsidRDefault="00002F26" w:rsidP="009E63E7">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Khối lượng</w:t>
            </w:r>
          </w:p>
        </w:tc>
      </w:tr>
      <w:tr w:rsidR="00002F26" w:rsidRPr="009E63E7" w14:paraId="050A2309" w14:textId="77777777" w:rsidTr="00AC06EB">
        <w:trPr>
          <w:trHeight w:val="255"/>
          <w:jc w:val="center"/>
        </w:trPr>
        <w:tc>
          <w:tcPr>
            <w:tcW w:w="595" w:type="dxa"/>
            <w:noWrap/>
            <w:vAlign w:val="center"/>
          </w:tcPr>
          <w:p w14:paraId="17497571"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c>
          <w:tcPr>
            <w:tcW w:w="5921" w:type="dxa"/>
            <w:noWrap/>
            <w:vAlign w:val="center"/>
          </w:tcPr>
          <w:p w14:paraId="782B252C" w14:textId="7BAA24EF"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Tháo dỡ trần cũ</w:t>
            </w:r>
          </w:p>
        </w:tc>
        <w:tc>
          <w:tcPr>
            <w:tcW w:w="6095" w:type="dxa"/>
            <w:vAlign w:val="center"/>
          </w:tcPr>
          <w:p w14:paraId="2A3E00DF" w14:textId="4957D823"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27B43677" w14:textId="4A0BA589"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m3</w:t>
            </w:r>
          </w:p>
        </w:tc>
        <w:tc>
          <w:tcPr>
            <w:tcW w:w="876" w:type="dxa"/>
            <w:noWrap/>
            <w:vAlign w:val="center"/>
          </w:tcPr>
          <w:p w14:paraId="479A49B3" w14:textId="3BDA450C"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65,4</w:t>
            </w:r>
          </w:p>
        </w:tc>
      </w:tr>
      <w:tr w:rsidR="00002F26" w:rsidRPr="009E63E7" w14:paraId="13EBF88C" w14:textId="77777777" w:rsidTr="00AC06EB">
        <w:trPr>
          <w:trHeight w:val="255"/>
          <w:jc w:val="center"/>
        </w:trPr>
        <w:tc>
          <w:tcPr>
            <w:tcW w:w="595" w:type="dxa"/>
            <w:noWrap/>
            <w:vAlign w:val="center"/>
            <w:hideMark/>
          </w:tcPr>
          <w:p w14:paraId="70EEBCED"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w:t>
            </w:r>
          </w:p>
        </w:tc>
        <w:tc>
          <w:tcPr>
            <w:tcW w:w="5921" w:type="dxa"/>
            <w:noWrap/>
            <w:vAlign w:val="center"/>
          </w:tcPr>
          <w:p w14:paraId="11D2B3D5" w14:textId="3F97B3C1"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Tháo trần gỗ trang trí cũ</w:t>
            </w:r>
          </w:p>
        </w:tc>
        <w:tc>
          <w:tcPr>
            <w:tcW w:w="6095" w:type="dxa"/>
            <w:vAlign w:val="center"/>
          </w:tcPr>
          <w:p w14:paraId="5B499CDD" w14:textId="39D7B726"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3213A3C0" w14:textId="239A03F3"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gói</w:t>
            </w:r>
          </w:p>
        </w:tc>
        <w:tc>
          <w:tcPr>
            <w:tcW w:w="876" w:type="dxa"/>
            <w:noWrap/>
            <w:vAlign w:val="center"/>
          </w:tcPr>
          <w:p w14:paraId="367DD1F2" w14:textId="66963E44"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02F26" w:rsidRPr="009E63E7" w14:paraId="742F7F8F" w14:textId="77777777" w:rsidTr="00AC06EB">
        <w:trPr>
          <w:trHeight w:val="255"/>
          <w:jc w:val="center"/>
        </w:trPr>
        <w:tc>
          <w:tcPr>
            <w:tcW w:w="595" w:type="dxa"/>
            <w:noWrap/>
            <w:vAlign w:val="center"/>
            <w:hideMark/>
          </w:tcPr>
          <w:p w14:paraId="5EAADF36"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w:t>
            </w:r>
          </w:p>
        </w:tc>
        <w:tc>
          <w:tcPr>
            <w:tcW w:w="5921" w:type="dxa"/>
            <w:noWrap/>
            <w:vAlign w:val="center"/>
          </w:tcPr>
          <w:p w14:paraId="5C41F7FA" w14:textId="2CDFB15D"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Tháo thảm hiện trạng và lắp đặt lại</w:t>
            </w:r>
          </w:p>
        </w:tc>
        <w:tc>
          <w:tcPr>
            <w:tcW w:w="6095" w:type="dxa"/>
            <w:vAlign w:val="center"/>
          </w:tcPr>
          <w:p w14:paraId="69D31818" w14:textId="1CA3FD87"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62504E99" w14:textId="5A41D51F"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m2</w:t>
            </w:r>
          </w:p>
        </w:tc>
        <w:tc>
          <w:tcPr>
            <w:tcW w:w="876" w:type="dxa"/>
            <w:noWrap/>
            <w:vAlign w:val="center"/>
          </w:tcPr>
          <w:p w14:paraId="3DE4236A" w14:textId="2A99DF21"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88,27</w:t>
            </w:r>
          </w:p>
        </w:tc>
      </w:tr>
      <w:tr w:rsidR="00002F26" w:rsidRPr="009E63E7" w14:paraId="5041CC7B" w14:textId="77777777" w:rsidTr="00AC06EB">
        <w:trPr>
          <w:trHeight w:val="255"/>
          <w:jc w:val="center"/>
        </w:trPr>
        <w:tc>
          <w:tcPr>
            <w:tcW w:w="595" w:type="dxa"/>
            <w:noWrap/>
            <w:vAlign w:val="center"/>
            <w:hideMark/>
          </w:tcPr>
          <w:p w14:paraId="5D3D79EC"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w:t>
            </w:r>
          </w:p>
        </w:tc>
        <w:tc>
          <w:tcPr>
            <w:tcW w:w="5921" w:type="dxa"/>
            <w:vAlign w:val="center"/>
          </w:tcPr>
          <w:p w14:paraId="1A7B3F02" w14:textId="6C11B8CC"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Tháo dỡ hệ thống thiết bị điện cũ (loa, đèn downlight, công tắc ổ cắm, màn hình, mặt lạnh điều hòa)</w:t>
            </w:r>
          </w:p>
        </w:tc>
        <w:tc>
          <w:tcPr>
            <w:tcW w:w="6095" w:type="dxa"/>
            <w:vAlign w:val="center"/>
          </w:tcPr>
          <w:p w14:paraId="052CF544" w14:textId="7EEB52B5"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28C9D466" w14:textId="24D0D979"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gói</w:t>
            </w:r>
          </w:p>
        </w:tc>
        <w:tc>
          <w:tcPr>
            <w:tcW w:w="876" w:type="dxa"/>
            <w:noWrap/>
            <w:vAlign w:val="center"/>
          </w:tcPr>
          <w:p w14:paraId="61E6045A" w14:textId="7B33CA33"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02F26" w:rsidRPr="009E63E7" w14:paraId="5C1A8382" w14:textId="77777777" w:rsidTr="00AC06EB">
        <w:trPr>
          <w:trHeight w:val="255"/>
          <w:jc w:val="center"/>
        </w:trPr>
        <w:tc>
          <w:tcPr>
            <w:tcW w:w="595" w:type="dxa"/>
            <w:noWrap/>
            <w:vAlign w:val="center"/>
            <w:hideMark/>
          </w:tcPr>
          <w:p w14:paraId="074E7815"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5</w:t>
            </w:r>
          </w:p>
        </w:tc>
        <w:tc>
          <w:tcPr>
            <w:tcW w:w="5921" w:type="dxa"/>
            <w:vAlign w:val="center"/>
          </w:tcPr>
          <w:p w14:paraId="68617898" w14:textId="0CE0FF2A"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Tháo dỡ bàn họp hiện trạng</w:t>
            </w:r>
          </w:p>
        </w:tc>
        <w:tc>
          <w:tcPr>
            <w:tcW w:w="6095" w:type="dxa"/>
            <w:vAlign w:val="center"/>
          </w:tcPr>
          <w:p w14:paraId="7E5C5D8B" w14:textId="2EA9B2D2"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387DA724" w14:textId="3F3DDD7C"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gói</w:t>
            </w:r>
          </w:p>
        </w:tc>
        <w:tc>
          <w:tcPr>
            <w:tcW w:w="876" w:type="dxa"/>
            <w:noWrap/>
            <w:vAlign w:val="center"/>
          </w:tcPr>
          <w:p w14:paraId="4781DD7B" w14:textId="4366A48E"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02F26" w:rsidRPr="009E63E7" w14:paraId="6FED2C74" w14:textId="77777777" w:rsidTr="00AC06EB">
        <w:trPr>
          <w:trHeight w:val="255"/>
          <w:jc w:val="center"/>
        </w:trPr>
        <w:tc>
          <w:tcPr>
            <w:tcW w:w="595" w:type="dxa"/>
            <w:noWrap/>
            <w:vAlign w:val="center"/>
            <w:hideMark/>
          </w:tcPr>
          <w:p w14:paraId="00340B8A"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6</w:t>
            </w:r>
          </w:p>
        </w:tc>
        <w:tc>
          <w:tcPr>
            <w:tcW w:w="5921" w:type="dxa"/>
            <w:vAlign w:val="center"/>
          </w:tcPr>
          <w:p w14:paraId="67AB6387" w14:textId="53C3B280"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Tháo dỡ trần thạch cáo</w:t>
            </w:r>
          </w:p>
        </w:tc>
        <w:tc>
          <w:tcPr>
            <w:tcW w:w="6095" w:type="dxa"/>
            <w:vAlign w:val="center"/>
          </w:tcPr>
          <w:p w14:paraId="35162D4D" w14:textId="15A3CD51"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2ED4C37B" w14:textId="480856B8"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m2</w:t>
            </w:r>
          </w:p>
        </w:tc>
        <w:tc>
          <w:tcPr>
            <w:tcW w:w="876" w:type="dxa"/>
            <w:noWrap/>
            <w:vAlign w:val="center"/>
          </w:tcPr>
          <w:p w14:paraId="335C1DBA" w14:textId="02F3B6D3"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88,27</w:t>
            </w:r>
          </w:p>
        </w:tc>
      </w:tr>
      <w:tr w:rsidR="00002F26" w:rsidRPr="009E63E7" w14:paraId="37AE0ED1" w14:textId="77777777" w:rsidTr="00AC06EB">
        <w:trPr>
          <w:trHeight w:val="255"/>
          <w:jc w:val="center"/>
        </w:trPr>
        <w:tc>
          <w:tcPr>
            <w:tcW w:w="595" w:type="dxa"/>
            <w:noWrap/>
            <w:vAlign w:val="center"/>
            <w:hideMark/>
          </w:tcPr>
          <w:p w14:paraId="78CF4DB5"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7</w:t>
            </w:r>
          </w:p>
        </w:tc>
        <w:tc>
          <w:tcPr>
            <w:tcW w:w="5921" w:type="dxa"/>
            <w:vAlign w:val="center"/>
          </w:tcPr>
          <w:p w14:paraId="43E5046D" w14:textId="5AB9784B"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Bốc xếp vận chuyển đồ trong phòng vào kho</w:t>
            </w:r>
          </w:p>
        </w:tc>
        <w:tc>
          <w:tcPr>
            <w:tcW w:w="6095" w:type="dxa"/>
            <w:vAlign w:val="center"/>
          </w:tcPr>
          <w:p w14:paraId="43E7A430" w14:textId="1848C592"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28929011" w14:textId="3AD020DF"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gói</w:t>
            </w:r>
          </w:p>
        </w:tc>
        <w:tc>
          <w:tcPr>
            <w:tcW w:w="876" w:type="dxa"/>
            <w:noWrap/>
            <w:vAlign w:val="center"/>
          </w:tcPr>
          <w:p w14:paraId="19ADB2B8" w14:textId="5D89D2A4"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02F26" w:rsidRPr="009E63E7" w14:paraId="4FAF5EEF" w14:textId="77777777" w:rsidTr="00AC06EB">
        <w:trPr>
          <w:trHeight w:val="255"/>
          <w:jc w:val="center"/>
        </w:trPr>
        <w:tc>
          <w:tcPr>
            <w:tcW w:w="595" w:type="dxa"/>
            <w:noWrap/>
            <w:vAlign w:val="center"/>
            <w:hideMark/>
          </w:tcPr>
          <w:p w14:paraId="2B7B36D4"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8</w:t>
            </w:r>
          </w:p>
        </w:tc>
        <w:tc>
          <w:tcPr>
            <w:tcW w:w="5921" w:type="dxa"/>
            <w:vAlign w:val="center"/>
          </w:tcPr>
          <w:p w14:paraId="30F320C2" w14:textId="0B62D04C"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Tháo rèm và bóc giấy dán tường, làm sạch vách tường</w:t>
            </w:r>
          </w:p>
        </w:tc>
        <w:tc>
          <w:tcPr>
            <w:tcW w:w="6095" w:type="dxa"/>
            <w:vAlign w:val="center"/>
          </w:tcPr>
          <w:p w14:paraId="7A3C7FB9" w14:textId="68DDAA9B"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7DFCE6D2" w14:textId="1AE6E29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m2</w:t>
            </w:r>
          </w:p>
        </w:tc>
        <w:tc>
          <w:tcPr>
            <w:tcW w:w="876" w:type="dxa"/>
            <w:noWrap/>
            <w:vAlign w:val="center"/>
          </w:tcPr>
          <w:p w14:paraId="6A3007FD" w14:textId="268F6C03"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105</w:t>
            </w:r>
          </w:p>
        </w:tc>
      </w:tr>
      <w:tr w:rsidR="00002F26" w:rsidRPr="009E63E7" w14:paraId="272FDA5C" w14:textId="77777777" w:rsidTr="00AC06EB">
        <w:trPr>
          <w:trHeight w:val="255"/>
          <w:jc w:val="center"/>
        </w:trPr>
        <w:tc>
          <w:tcPr>
            <w:tcW w:w="595" w:type="dxa"/>
            <w:noWrap/>
            <w:vAlign w:val="center"/>
            <w:hideMark/>
          </w:tcPr>
          <w:p w14:paraId="15D9D17E"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9</w:t>
            </w:r>
          </w:p>
        </w:tc>
        <w:tc>
          <w:tcPr>
            <w:tcW w:w="5921" w:type="dxa"/>
            <w:vAlign w:val="center"/>
          </w:tcPr>
          <w:p w14:paraId="60467A01" w14:textId="672F688F"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Đục tường, sàn để tạo rãnh để cài sàn bê tông, chôn ống nước, ống bảo vệ dây dẫn. Tường, sàn bê tông sâu &gt; 3 cm</w:t>
            </w:r>
          </w:p>
        </w:tc>
        <w:tc>
          <w:tcPr>
            <w:tcW w:w="6095" w:type="dxa"/>
            <w:vAlign w:val="center"/>
          </w:tcPr>
          <w:p w14:paraId="0AC37127" w14:textId="20CB1C01"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06D89128" w14:textId="2AFE14FA"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m3</w:t>
            </w:r>
          </w:p>
        </w:tc>
        <w:tc>
          <w:tcPr>
            <w:tcW w:w="876" w:type="dxa"/>
            <w:noWrap/>
            <w:vAlign w:val="center"/>
          </w:tcPr>
          <w:p w14:paraId="3D45508C" w14:textId="707780A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200</w:t>
            </w:r>
          </w:p>
        </w:tc>
      </w:tr>
      <w:tr w:rsidR="00002F26" w:rsidRPr="009E63E7" w14:paraId="086D889E" w14:textId="77777777" w:rsidTr="00AC06EB">
        <w:trPr>
          <w:trHeight w:val="255"/>
          <w:jc w:val="center"/>
        </w:trPr>
        <w:tc>
          <w:tcPr>
            <w:tcW w:w="595" w:type="dxa"/>
            <w:noWrap/>
            <w:vAlign w:val="center"/>
            <w:hideMark/>
          </w:tcPr>
          <w:p w14:paraId="71D8CA8B"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10</w:t>
            </w:r>
          </w:p>
        </w:tc>
        <w:tc>
          <w:tcPr>
            <w:tcW w:w="5921" w:type="dxa"/>
            <w:vAlign w:val="center"/>
          </w:tcPr>
          <w:p w14:paraId="24DF2F82" w14:textId="338F6B99"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Bốc xếp vận chuyển phế thải các loại</w:t>
            </w:r>
          </w:p>
        </w:tc>
        <w:tc>
          <w:tcPr>
            <w:tcW w:w="6095" w:type="dxa"/>
            <w:vAlign w:val="center"/>
          </w:tcPr>
          <w:p w14:paraId="212E4F31" w14:textId="201F99D6"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08A0D0CA" w14:textId="775D64A1"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m2</w:t>
            </w:r>
          </w:p>
        </w:tc>
        <w:tc>
          <w:tcPr>
            <w:tcW w:w="876" w:type="dxa"/>
            <w:noWrap/>
            <w:vAlign w:val="center"/>
          </w:tcPr>
          <w:p w14:paraId="1C767B86" w14:textId="54EA760A"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18,215</w:t>
            </w:r>
          </w:p>
        </w:tc>
      </w:tr>
      <w:tr w:rsidR="00002F26" w:rsidRPr="009E63E7" w14:paraId="4397AF8C" w14:textId="77777777" w:rsidTr="00AC06EB">
        <w:trPr>
          <w:trHeight w:val="255"/>
          <w:jc w:val="center"/>
        </w:trPr>
        <w:tc>
          <w:tcPr>
            <w:tcW w:w="595" w:type="dxa"/>
            <w:noWrap/>
            <w:vAlign w:val="center"/>
            <w:hideMark/>
          </w:tcPr>
          <w:p w14:paraId="6D1ECD11"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11</w:t>
            </w:r>
          </w:p>
        </w:tc>
        <w:tc>
          <w:tcPr>
            <w:tcW w:w="5921" w:type="dxa"/>
            <w:vAlign w:val="center"/>
          </w:tcPr>
          <w:p w14:paraId="51AE03CE" w14:textId="41BF39B8"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Vận chuyển phế thải trong phạm vi 1000m bằng ô tô - 2,5T</w:t>
            </w:r>
          </w:p>
        </w:tc>
        <w:tc>
          <w:tcPr>
            <w:tcW w:w="6095" w:type="dxa"/>
            <w:vAlign w:val="center"/>
          </w:tcPr>
          <w:p w14:paraId="1BD4CEC7" w14:textId="60162ABF"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4E0D7312" w14:textId="4D72D899"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m2</w:t>
            </w:r>
          </w:p>
        </w:tc>
        <w:tc>
          <w:tcPr>
            <w:tcW w:w="876" w:type="dxa"/>
            <w:noWrap/>
            <w:vAlign w:val="center"/>
          </w:tcPr>
          <w:p w14:paraId="75045E04" w14:textId="49EC3F0C"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18,215</w:t>
            </w:r>
          </w:p>
        </w:tc>
      </w:tr>
      <w:tr w:rsidR="00002F26" w:rsidRPr="009E63E7" w14:paraId="2537DE72" w14:textId="77777777" w:rsidTr="00AC06EB">
        <w:trPr>
          <w:trHeight w:val="255"/>
          <w:jc w:val="center"/>
        </w:trPr>
        <w:tc>
          <w:tcPr>
            <w:tcW w:w="595" w:type="dxa"/>
            <w:noWrap/>
            <w:vAlign w:val="center"/>
            <w:hideMark/>
          </w:tcPr>
          <w:p w14:paraId="2D365D82"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12</w:t>
            </w:r>
          </w:p>
        </w:tc>
        <w:tc>
          <w:tcPr>
            <w:tcW w:w="5921" w:type="dxa"/>
            <w:vAlign w:val="center"/>
          </w:tcPr>
          <w:p w14:paraId="19AE214A" w14:textId="073B848E"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Vận chuyển phế thải tiếp 9km bằng ô tô - 2,5T</w:t>
            </w:r>
          </w:p>
        </w:tc>
        <w:tc>
          <w:tcPr>
            <w:tcW w:w="6095" w:type="dxa"/>
            <w:vAlign w:val="center"/>
          </w:tcPr>
          <w:p w14:paraId="483FDE49" w14:textId="11590338"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553F7E85" w14:textId="1EDD47B3"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md</w:t>
            </w:r>
          </w:p>
        </w:tc>
        <w:tc>
          <w:tcPr>
            <w:tcW w:w="876" w:type="dxa"/>
            <w:noWrap/>
            <w:vAlign w:val="center"/>
          </w:tcPr>
          <w:p w14:paraId="7FE592A6" w14:textId="2A14550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18,215</w:t>
            </w:r>
          </w:p>
        </w:tc>
      </w:tr>
      <w:tr w:rsidR="00002F26" w:rsidRPr="009E63E7" w14:paraId="47FB462F" w14:textId="77777777" w:rsidTr="00AC06EB">
        <w:trPr>
          <w:trHeight w:val="255"/>
          <w:jc w:val="center"/>
        </w:trPr>
        <w:tc>
          <w:tcPr>
            <w:tcW w:w="595" w:type="dxa"/>
            <w:noWrap/>
            <w:vAlign w:val="center"/>
            <w:hideMark/>
          </w:tcPr>
          <w:p w14:paraId="6B5D83DE"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13</w:t>
            </w:r>
          </w:p>
        </w:tc>
        <w:tc>
          <w:tcPr>
            <w:tcW w:w="5921" w:type="dxa"/>
            <w:vAlign w:val="center"/>
          </w:tcPr>
          <w:p w14:paraId="7D98CE49" w14:textId="690EAD74"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Thi công trần giật cấp bằng tấm thạch cao</w:t>
            </w:r>
          </w:p>
        </w:tc>
        <w:tc>
          <w:tcPr>
            <w:tcW w:w="6095" w:type="dxa"/>
            <w:vAlign w:val="center"/>
          </w:tcPr>
          <w:p w14:paraId="6A2EC36C" w14:textId="73213904"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1F0BFEA5" w14:textId="5C9554A6"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md</w:t>
            </w:r>
          </w:p>
        </w:tc>
        <w:tc>
          <w:tcPr>
            <w:tcW w:w="876" w:type="dxa"/>
            <w:noWrap/>
            <w:vAlign w:val="center"/>
          </w:tcPr>
          <w:p w14:paraId="2A34D5D0" w14:textId="67DD4A6E"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88,27</w:t>
            </w:r>
          </w:p>
        </w:tc>
      </w:tr>
      <w:tr w:rsidR="00002F26" w:rsidRPr="009E63E7" w14:paraId="013BF5E4" w14:textId="77777777" w:rsidTr="00AC06EB">
        <w:trPr>
          <w:trHeight w:val="255"/>
          <w:jc w:val="center"/>
        </w:trPr>
        <w:tc>
          <w:tcPr>
            <w:tcW w:w="595" w:type="dxa"/>
            <w:noWrap/>
            <w:vAlign w:val="center"/>
            <w:hideMark/>
          </w:tcPr>
          <w:p w14:paraId="0DC046B4"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14</w:t>
            </w:r>
          </w:p>
        </w:tc>
        <w:tc>
          <w:tcPr>
            <w:tcW w:w="5921" w:type="dxa"/>
            <w:vAlign w:val="center"/>
          </w:tcPr>
          <w:p w14:paraId="246521C3" w14:textId="2F7D4DE8"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Thi công trần xuyên sáng Barrisol</w:t>
            </w:r>
          </w:p>
        </w:tc>
        <w:tc>
          <w:tcPr>
            <w:tcW w:w="6095" w:type="dxa"/>
            <w:vAlign w:val="center"/>
          </w:tcPr>
          <w:p w14:paraId="56CCFC6C" w14:textId="75227EFE"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10FC991F" w14:textId="476EBB94"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md</w:t>
            </w:r>
          </w:p>
        </w:tc>
        <w:tc>
          <w:tcPr>
            <w:tcW w:w="876" w:type="dxa"/>
            <w:noWrap/>
            <w:vAlign w:val="center"/>
          </w:tcPr>
          <w:p w14:paraId="458B0497" w14:textId="7E1EE66B"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7,814</w:t>
            </w:r>
          </w:p>
        </w:tc>
      </w:tr>
      <w:tr w:rsidR="00002F26" w:rsidRPr="009E63E7" w14:paraId="6C5B0E29" w14:textId="77777777" w:rsidTr="00AC06EB">
        <w:trPr>
          <w:trHeight w:val="255"/>
          <w:jc w:val="center"/>
        </w:trPr>
        <w:tc>
          <w:tcPr>
            <w:tcW w:w="595" w:type="dxa"/>
            <w:noWrap/>
            <w:vAlign w:val="center"/>
            <w:hideMark/>
          </w:tcPr>
          <w:p w14:paraId="7454E7EB"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15</w:t>
            </w:r>
          </w:p>
        </w:tc>
        <w:tc>
          <w:tcPr>
            <w:tcW w:w="5921" w:type="dxa"/>
            <w:vAlign w:val="center"/>
          </w:tcPr>
          <w:p w14:paraId="78521622" w14:textId="027A85EB"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Dịch chuyển và lắp đặt lại mặt lạnh điều hòa</w:t>
            </w:r>
          </w:p>
        </w:tc>
        <w:tc>
          <w:tcPr>
            <w:tcW w:w="6095" w:type="dxa"/>
            <w:vAlign w:val="center"/>
          </w:tcPr>
          <w:p w14:paraId="00281429" w14:textId="31704357"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1C9A1B79" w14:textId="3AD43893"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gói</w:t>
            </w:r>
          </w:p>
        </w:tc>
        <w:tc>
          <w:tcPr>
            <w:tcW w:w="876" w:type="dxa"/>
            <w:noWrap/>
            <w:vAlign w:val="center"/>
          </w:tcPr>
          <w:p w14:paraId="5F1CBBBC" w14:textId="7A8B3352"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02F26" w:rsidRPr="009E63E7" w14:paraId="7F6F77EA" w14:textId="77777777" w:rsidTr="00AC06EB">
        <w:trPr>
          <w:trHeight w:val="255"/>
          <w:jc w:val="center"/>
        </w:trPr>
        <w:tc>
          <w:tcPr>
            <w:tcW w:w="595" w:type="dxa"/>
            <w:noWrap/>
            <w:vAlign w:val="center"/>
            <w:hideMark/>
          </w:tcPr>
          <w:p w14:paraId="7C3B2630"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16</w:t>
            </w:r>
          </w:p>
        </w:tc>
        <w:tc>
          <w:tcPr>
            <w:tcW w:w="5921" w:type="dxa"/>
            <w:vAlign w:val="center"/>
          </w:tcPr>
          <w:p w14:paraId="043503D7" w14:textId="493CBB69"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Trát tường, rãnh chôn ống, vữa XM M75, PCB30</w:t>
            </w:r>
          </w:p>
        </w:tc>
        <w:tc>
          <w:tcPr>
            <w:tcW w:w="6095" w:type="dxa"/>
            <w:vAlign w:val="center"/>
          </w:tcPr>
          <w:p w14:paraId="00E10116" w14:textId="39EE9744"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52F36263" w14:textId="112DE9AB"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md</w:t>
            </w:r>
          </w:p>
        </w:tc>
        <w:tc>
          <w:tcPr>
            <w:tcW w:w="876" w:type="dxa"/>
            <w:noWrap/>
            <w:vAlign w:val="center"/>
          </w:tcPr>
          <w:p w14:paraId="5E124F0C" w14:textId="2969F00F"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200</w:t>
            </w:r>
          </w:p>
        </w:tc>
      </w:tr>
      <w:tr w:rsidR="00002F26" w:rsidRPr="009E63E7" w14:paraId="343354C3" w14:textId="77777777" w:rsidTr="00AC06EB">
        <w:trPr>
          <w:trHeight w:val="255"/>
          <w:jc w:val="center"/>
        </w:trPr>
        <w:tc>
          <w:tcPr>
            <w:tcW w:w="595" w:type="dxa"/>
            <w:noWrap/>
            <w:vAlign w:val="center"/>
            <w:hideMark/>
          </w:tcPr>
          <w:p w14:paraId="7258562C"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17</w:t>
            </w:r>
          </w:p>
        </w:tc>
        <w:tc>
          <w:tcPr>
            <w:tcW w:w="5921" w:type="dxa"/>
            <w:vAlign w:val="center"/>
          </w:tcPr>
          <w:p w14:paraId="41EED417" w14:textId="602B25FF"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Bả bằng 1 lớp bột bả Dulux B347 vào cột, dầm, trần</w:t>
            </w:r>
          </w:p>
        </w:tc>
        <w:tc>
          <w:tcPr>
            <w:tcW w:w="6095" w:type="dxa"/>
            <w:vAlign w:val="center"/>
          </w:tcPr>
          <w:p w14:paraId="024B44CF" w14:textId="725D8A77"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1C9B737F" w14:textId="0995E77A"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76" w:type="dxa"/>
            <w:noWrap/>
            <w:vAlign w:val="center"/>
          </w:tcPr>
          <w:p w14:paraId="12AA8EC2" w14:textId="56DDEAB1"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88,27</w:t>
            </w:r>
          </w:p>
        </w:tc>
      </w:tr>
      <w:tr w:rsidR="00002F26" w:rsidRPr="009E63E7" w14:paraId="0D8C141F" w14:textId="77777777" w:rsidTr="00AC06EB">
        <w:trPr>
          <w:trHeight w:val="255"/>
          <w:jc w:val="center"/>
        </w:trPr>
        <w:tc>
          <w:tcPr>
            <w:tcW w:w="595" w:type="dxa"/>
            <w:noWrap/>
            <w:vAlign w:val="center"/>
            <w:hideMark/>
          </w:tcPr>
          <w:p w14:paraId="30477DBB"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c>
          <w:tcPr>
            <w:tcW w:w="5921" w:type="dxa"/>
            <w:noWrap/>
            <w:vAlign w:val="center"/>
          </w:tcPr>
          <w:p w14:paraId="41AF2DF3" w14:textId="1A816B0F"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Sơn dầm, trần, cột, tường trong nhà đã bả bằng sơn Dulux cao cấp - 1 nước lót, 2 nước phủ</w:t>
            </w:r>
          </w:p>
        </w:tc>
        <w:tc>
          <w:tcPr>
            <w:tcW w:w="6095" w:type="dxa"/>
            <w:vAlign w:val="center"/>
          </w:tcPr>
          <w:p w14:paraId="788293E6" w14:textId="71F4E15C"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4470C97A" w14:textId="5A766821"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76" w:type="dxa"/>
            <w:noWrap/>
            <w:vAlign w:val="center"/>
          </w:tcPr>
          <w:p w14:paraId="35EE2EF4" w14:textId="0B858E70"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88,27</w:t>
            </w:r>
          </w:p>
        </w:tc>
      </w:tr>
      <w:tr w:rsidR="00002F26" w:rsidRPr="009E63E7" w14:paraId="56B69488" w14:textId="77777777" w:rsidTr="00AC06EB">
        <w:trPr>
          <w:trHeight w:val="255"/>
          <w:jc w:val="center"/>
        </w:trPr>
        <w:tc>
          <w:tcPr>
            <w:tcW w:w="595" w:type="dxa"/>
            <w:noWrap/>
            <w:vAlign w:val="center"/>
            <w:hideMark/>
          </w:tcPr>
          <w:p w14:paraId="51EC95B2"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19</w:t>
            </w:r>
          </w:p>
        </w:tc>
        <w:tc>
          <w:tcPr>
            <w:tcW w:w="5921" w:type="dxa"/>
            <w:vAlign w:val="center"/>
          </w:tcPr>
          <w:p w14:paraId="7C379C7C" w14:textId="1DB60700"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xml:space="preserve">Thi công thảm trải sàn Nhật màu nâu </w:t>
            </w:r>
          </w:p>
        </w:tc>
        <w:tc>
          <w:tcPr>
            <w:tcW w:w="6095" w:type="dxa"/>
            <w:vAlign w:val="center"/>
          </w:tcPr>
          <w:p w14:paraId="7C7B448B" w14:textId="6B375A32"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2001804F" w14:textId="458C3024"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76" w:type="dxa"/>
            <w:noWrap/>
            <w:vAlign w:val="center"/>
          </w:tcPr>
          <w:p w14:paraId="74A41B41" w14:textId="2E1FB836"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88,27</w:t>
            </w:r>
          </w:p>
        </w:tc>
      </w:tr>
      <w:tr w:rsidR="00002F26" w:rsidRPr="009E63E7" w14:paraId="40CB6E61" w14:textId="77777777" w:rsidTr="00AC06EB">
        <w:trPr>
          <w:trHeight w:val="255"/>
          <w:jc w:val="center"/>
        </w:trPr>
        <w:tc>
          <w:tcPr>
            <w:tcW w:w="595" w:type="dxa"/>
            <w:noWrap/>
            <w:vAlign w:val="center"/>
            <w:hideMark/>
          </w:tcPr>
          <w:p w14:paraId="356D126E"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20</w:t>
            </w:r>
          </w:p>
        </w:tc>
        <w:tc>
          <w:tcPr>
            <w:tcW w:w="5921" w:type="dxa"/>
            <w:noWrap/>
            <w:vAlign w:val="center"/>
          </w:tcPr>
          <w:p w14:paraId="3468C474" w14:textId="11EAAF02"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công tắc đôi 1 chiều Panasonic</w:t>
            </w:r>
          </w:p>
        </w:tc>
        <w:tc>
          <w:tcPr>
            <w:tcW w:w="6095" w:type="dxa"/>
            <w:vAlign w:val="center"/>
          </w:tcPr>
          <w:p w14:paraId="32455C59" w14:textId="7348ACD3"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29F4A3BE" w14:textId="461B1755"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w:t>
            </w:r>
          </w:p>
        </w:tc>
        <w:tc>
          <w:tcPr>
            <w:tcW w:w="876" w:type="dxa"/>
            <w:noWrap/>
            <w:vAlign w:val="center"/>
          </w:tcPr>
          <w:p w14:paraId="293A6899" w14:textId="185AFB50"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w:t>
            </w:r>
          </w:p>
        </w:tc>
      </w:tr>
      <w:tr w:rsidR="00002F26" w:rsidRPr="009E63E7" w14:paraId="7098C5AD" w14:textId="77777777" w:rsidTr="00AC06EB">
        <w:trPr>
          <w:trHeight w:val="255"/>
          <w:jc w:val="center"/>
        </w:trPr>
        <w:tc>
          <w:tcPr>
            <w:tcW w:w="595" w:type="dxa"/>
            <w:noWrap/>
            <w:vAlign w:val="center"/>
            <w:hideMark/>
          </w:tcPr>
          <w:p w14:paraId="57564CF0"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lastRenderedPageBreak/>
              <w:t>21</w:t>
            </w:r>
          </w:p>
        </w:tc>
        <w:tc>
          <w:tcPr>
            <w:tcW w:w="5921" w:type="dxa"/>
            <w:noWrap/>
            <w:vAlign w:val="center"/>
          </w:tcPr>
          <w:p w14:paraId="24D27AE4" w14:textId="7567E0F5"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công tắc ba 1 chiều Panasonic</w:t>
            </w:r>
          </w:p>
        </w:tc>
        <w:tc>
          <w:tcPr>
            <w:tcW w:w="6095" w:type="dxa"/>
            <w:vAlign w:val="center"/>
          </w:tcPr>
          <w:p w14:paraId="39C13F4A" w14:textId="2D2E2059"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45A5D825" w14:textId="5D9BCE39"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w:t>
            </w:r>
          </w:p>
        </w:tc>
        <w:tc>
          <w:tcPr>
            <w:tcW w:w="876" w:type="dxa"/>
            <w:noWrap/>
            <w:vAlign w:val="center"/>
          </w:tcPr>
          <w:p w14:paraId="0661CA41" w14:textId="3D433D05"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8</w:t>
            </w:r>
          </w:p>
        </w:tc>
      </w:tr>
      <w:tr w:rsidR="00002F26" w:rsidRPr="009E63E7" w14:paraId="4C53D136" w14:textId="77777777" w:rsidTr="00AC06EB">
        <w:trPr>
          <w:trHeight w:val="255"/>
          <w:jc w:val="center"/>
        </w:trPr>
        <w:tc>
          <w:tcPr>
            <w:tcW w:w="595" w:type="dxa"/>
            <w:noWrap/>
            <w:vAlign w:val="center"/>
            <w:hideMark/>
          </w:tcPr>
          <w:p w14:paraId="2FE4622E"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22</w:t>
            </w:r>
          </w:p>
        </w:tc>
        <w:tc>
          <w:tcPr>
            <w:tcW w:w="5921" w:type="dxa"/>
            <w:noWrap/>
            <w:vAlign w:val="center"/>
          </w:tcPr>
          <w:p w14:paraId="67973A94" w14:textId="5788BA43"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ổ cắm đơn 2 chấu 16A Panasonic, ổ cắm mạng đơn, hạt mạng</w:t>
            </w:r>
          </w:p>
        </w:tc>
        <w:tc>
          <w:tcPr>
            <w:tcW w:w="6095" w:type="dxa"/>
            <w:vAlign w:val="center"/>
          </w:tcPr>
          <w:p w14:paraId="2FAF1EA0" w14:textId="335E8730"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6C36B850" w14:textId="4C751706"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76" w:type="dxa"/>
            <w:noWrap/>
            <w:vAlign w:val="center"/>
          </w:tcPr>
          <w:p w14:paraId="0A49CD40" w14:textId="4301322C"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27</w:t>
            </w:r>
          </w:p>
        </w:tc>
      </w:tr>
      <w:tr w:rsidR="00002F26" w:rsidRPr="009E63E7" w14:paraId="21416137" w14:textId="77777777" w:rsidTr="00AC06EB">
        <w:trPr>
          <w:trHeight w:val="255"/>
          <w:jc w:val="center"/>
        </w:trPr>
        <w:tc>
          <w:tcPr>
            <w:tcW w:w="595" w:type="dxa"/>
            <w:noWrap/>
            <w:vAlign w:val="center"/>
            <w:hideMark/>
          </w:tcPr>
          <w:p w14:paraId="468DF0F7"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23</w:t>
            </w:r>
          </w:p>
        </w:tc>
        <w:tc>
          <w:tcPr>
            <w:tcW w:w="5921" w:type="dxa"/>
            <w:noWrap/>
            <w:vAlign w:val="center"/>
          </w:tcPr>
          <w:p w14:paraId="4E62003B" w14:textId="1FEE9887"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ổ cắm đôi 2 chấu 16A Panasonic</w:t>
            </w:r>
          </w:p>
        </w:tc>
        <w:tc>
          <w:tcPr>
            <w:tcW w:w="6095" w:type="dxa"/>
            <w:vAlign w:val="center"/>
          </w:tcPr>
          <w:p w14:paraId="20AFC2BC" w14:textId="1F5E4504"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11CE5DF9" w14:textId="7E8A7959"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w:t>
            </w:r>
          </w:p>
        </w:tc>
        <w:tc>
          <w:tcPr>
            <w:tcW w:w="876" w:type="dxa"/>
            <w:noWrap/>
            <w:vAlign w:val="center"/>
          </w:tcPr>
          <w:p w14:paraId="34F7CB5C" w14:textId="215E55CD"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12</w:t>
            </w:r>
          </w:p>
        </w:tc>
      </w:tr>
      <w:tr w:rsidR="00002F26" w:rsidRPr="009E63E7" w14:paraId="40B88EA0" w14:textId="77777777" w:rsidTr="00AC06EB">
        <w:trPr>
          <w:trHeight w:val="255"/>
          <w:jc w:val="center"/>
        </w:trPr>
        <w:tc>
          <w:tcPr>
            <w:tcW w:w="595" w:type="dxa"/>
            <w:noWrap/>
            <w:vAlign w:val="center"/>
            <w:hideMark/>
          </w:tcPr>
          <w:p w14:paraId="643B37D2"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24</w:t>
            </w:r>
          </w:p>
        </w:tc>
        <w:tc>
          <w:tcPr>
            <w:tcW w:w="5921" w:type="dxa"/>
            <w:noWrap/>
            <w:vAlign w:val="center"/>
          </w:tcPr>
          <w:p w14:paraId="4ED96002" w14:textId="3B0E66B9"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Đế âm lắp chìm</w:t>
            </w:r>
          </w:p>
        </w:tc>
        <w:tc>
          <w:tcPr>
            <w:tcW w:w="6095" w:type="dxa"/>
            <w:vAlign w:val="center"/>
          </w:tcPr>
          <w:p w14:paraId="04451C13" w14:textId="3287AB76"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6A52B53B" w14:textId="19C9A90F"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76" w:type="dxa"/>
            <w:noWrap/>
            <w:vAlign w:val="center"/>
          </w:tcPr>
          <w:p w14:paraId="01FF7859" w14:textId="68675A19"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51</w:t>
            </w:r>
          </w:p>
        </w:tc>
      </w:tr>
      <w:tr w:rsidR="00002F26" w:rsidRPr="009E63E7" w14:paraId="227120A3" w14:textId="77777777" w:rsidTr="00AC06EB">
        <w:trPr>
          <w:trHeight w:val="255"/>
          <w:jc w:val="center"/>
        </w:trPr>
        <w:tc>
          <w:tcPr>
            <w:tcW w:w="595" w:type="dxa"/>
            <w:noWrap/>
            <w:vAlign w:val="center"/>
            <w:hideMark/>
          </w:tcPr>
          <w:p w14:paraId="034474FC"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25</w:t>
            </w:r>
          </w:p>
        </w:tc>
        <w:tc>
          <w:tcPr>
            <w:tcW w:w="5921" w:type="dxa"/>
            <w:noWrap/>
            <w:vAlign w:val="center"/>
          </w:tcPr>
          <w:p w14:paraId="74489E64" w14:textId="5FF84D04"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Kéo rải các loại dây dẫn, lắp đặt dây Trần Phú CU/PVC 2x10mm2</w:t>
            </w:r>
          </w:p>
        </w:tc>
        <w:tc>
          <w:tcPr>
            <w:tcW w:w="6095" w:type="dxa"/>
            <w:vAlign w:val="center"/>
          </w:tcPr>
          <w:p w14:paraId="20F16109" w14:textId="53AF8DC9"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672466AA" w14:textId="10DF311D"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w:t>
            </w:r>
          </w:p>
        </w:tc>
        <w:tc>
          <w:tcPr>
            <w:tcW w:w="876" w:type="dxa"/>
            <w:noWrap/>
            <w:vAlign w:val="center"/>
          </w:tcPr>
          <w:p w14:paraId="7A838423" w14:textId="5D6BD7E3"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40</w:t>
            </w:r>
          </w:p>
        </w:tc>
      </w:tr>
      <w:tr w:rsidR="00002F26" w:rsidRPr="009E63E7" w14:paraId="213C784E" w14:textId="77777777" w:rsidTr="00AC06EB">
        <w:trPr>
          <w:trHeight w:val="255"/>
          <w:jc w:val="center"/>
        </w:trPr>
        <w:tc>
          <w:tcPr>
            <w:tcW w:w="595" w:type="dxa"/>
            <w:noWrap/>
            <w:vAlign w:val="center"/>
            <w:hideMark/>
          </w:tcPr>
          <w:p w14:paraId="68FDD2AC" w14:textId="777777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26</w:t>
            </w:r>
          </w:p>
        </w:tc>
        <w:tc>
          <w:tcPr>
            <w:tcW w:w="5921" w:type="dxa"/>
            <w:noWrap/>
            <w:vAlign w:val="center"/>
          </w:tcPr>
          <w:p w14:paraId="6C87F8EF" w14:textId="0D45FBB4"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Kéo rải các loại dây dẫn, lắp đặt dây Trần Phú CU/PVC 1x1,5mm2</w:t>
            </w:r>
          </w:p>
        </w:tc>
        <w:tc>
          <w:tcPr>
            <w:tcW w:w="6095" w:type="dxa"/>
            <w:vAlign w:val="center"/>
          </w:tcPr>
          <w:p w14:paraId="3765CA9B" w14:textId="50D5F2DE"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571A77CC" w14:textId="3AD31D9E"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w:t>
            </w:r>
          </w:p>
        </w:tc>
        <w:tc>
          <w:tcPr>
            <w:tcW w:w="876" w:type="dxa"/>
            <w:noWrap/>
            <w:vAlign w:val="center"/>
          </w:tcPr>
          <w:p w14:paraId="2D729EA2" w14:textId="5024109D"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500</w:t>
            </w:r>
          </w:p>
        </w:tc>
      </w:tr>
      <w:tr w:rsidR="00002F26" w:rsidRPr="009E63E7" w14:paraId="4E6E07B5" w14:textId="77777777" w:rsidTr="00AC06EB">
        <w:trPr>
          <w:trHeight w:val="255"/>
          <w:jc w:val="center"/>
        </w:trPr>
        <w:tc>
          <w:tcPr>
            <w:tcW w:w="595" w:type="dxa"/>
            <w:noWrap/>
            <w:vAlign w:val="center"/>
          </w:tcPr>
          <w:p w14:paraId="49C1E87C" w14:textId="17398019"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27</w:t>
            </w:r>
          </w:p>
        </w:tc>
        <w:tc>
          <w:tcPr>
            <w:tcW w:w="5921" w:type="dxa"/>
            <w:noWrap/>
            <w:vAlign w:val="center"/>
          </w:tcPr>
          <w:p w14:paraId="2F00BDEE" w14:textId="129E2530"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Kéo rải các loại dây dẫn, lắp đặt dây Trần Phú CU/PVC 1x2,5mm2</w:t>
            </w:r>
          </w:p>
        </w:tc>
        <w:tc>
          <w:tcPr>
            <w:tcW w:w="6095" w:type="dxa"/>
            <w:vAlign w:val="center"/>
          </w:tcPr>
          <w:p w14:paraId="4A8327FB" w14:textId="58056738"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24A19DD4" w14:textId="6255C5CE"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76" w:type="dxa"/>
            <w:noWrap/>
            <w:vAlign w:val="center"/>
          </w:tcPr>
          <w:p w14:paraId="67309917" w14:textId="0F925059"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400</w:t>
            </w:r>
          </w:p>
        </w:tc>
      </w:tr>
      <w:tr w:rsidR="00002F26" w:rsidRPr="009E63E7" w14:paraId="780E4D5F" w14:textId="77777777" w:rsidTr="00AC06EB">
        <w:trPr>
          <w:trHeight w:val="255"/>
          <w:jc w:val="center"/>
        </w:trPr>
        <w:tc>
          <w:tcPr>
            <w:tcW w:w="595" w:type="dxa"/>
            <w:noWrap/>
            <w:vAlign w:val="center"/>
          </w:tcPr>
          <w:p w14:paraId="03BD2F9E" w14:textId="136A8A12"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28</w:t>
            </w:r>
          </w:p>
        </w:tc>
        <w:tc>
          <w:tcPr>
            <w:tcW w:w="5921" w:type="dxa"/>
            <w:noWrap/>
            <w:vAlign w:val="center"/>
          </w:tcPr>
          <w:p w14:paraId="0BD86E8F" w14:textId="7B211802"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ống nhựa đặt chìm bảo hộ dây dẫn, đường kính D20mm</w:t>
            </w:r>
          </w:p>
        </w:tc>
        <w:tc>
          <w:tcPr>
            <w:tcW w:w="6095" w:type="dxa"/>
            <w:vAlign w:val="center"/>
          </w:tcPr>
          <w:p w14:paraId="0916133C" w14:textId="3FA2EEFA"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2EEC8983" w14:textId="68B6B62C"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md</w:t>
            </w:r>
          </w:p>
        </w:tc>
        <w:tc>
          <w:tcPr>
            <w:tcW w:w="876" w:type="dxa"/>
            <w:noWrap/>
            <w:vAlign w:val="center"/>
          </w:tcPr>
          <w:p w14:paraId="43644094" w14:textId="4477AF85"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380</w:t>
            </w:r>
          </w:p>
        </w:tc>
      </w:tr>
      <w:tr w:rsidR="00002F26" w:rsidRPr="009E63E7" w14:paraId="7C3A925A" w14:textId="77777777" w:rsidTr="00AC06EB">
        <w:trPr>
          <w:trHeight w:val="255"/>
          <w:jc w:val="center"/>
        </w:trPr>
        <w:tc>
          <w:tcPr>
            <w:tcW w:w="595" w:type="dxa"/>
            <w:noWrap/>
            <w:vAlign w:val="center"/>
          </w:tcPr>
          <w:p w14:paraId="5EA7BB57" w14:textId="140A21DF"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29</w:t>
            </w:r>
          </w:p>
        </w:tc>
        <w:tc>
          <w:tcPr>
            <w:tcW w:w="5921" w:type="dxa"/>
            <w:noWrap/>
            <w:vAlign w:val="center"/>
          </w:tcPr>
          <w:p w14:paraId="63CACFBF" w14:textId="3E954C9F"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máng ghen nhựa đặt chìm bảo hộ dây dẫn, kích thước 39x18mm</w:t>
            </w:r>
          </w:p>
        </w:tc>
        <w:tc>
          <w:tcPr>
            <w:tcW w:w="6095" w:type="dxa"/>
            <w:vAlign w:val="center"/>
          </w:tcPr>
          <w:p w14:paraId="7690B5BD" w14:textId="00A9384C"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28990E52" w14:textId="76E1687D"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w:t>
            </w:r>
          </w:p>
        </w:tc>
        <w:tc>
          <w:tcPr>
            <w:tcW w:w="876" w:type="dxa"/>
            <w:noWrap/>
            <w:vAlign w:val="center"/>
          </w:tcPr>
          <w:p w14:paraId="12C7209B" w14:textId="40727C0C"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100</w:t>
            </w:r>
          </w:p>
        </w:tc>
      </w:tr>
      <w:tr w:rsidR="00002F26" w:rsidRPr="009E63E7" w14:paraId="16601381" w14:textId="77777777" w:rsidTr="00AC06EB">
        <w:trPr>
          <w:trHeight w:val="255"/>
          <w:jc w:val="center"/>
        </w:trPr>
        <w:tc>
          <w:tcPr>
            <w:tcW w:w="595" w:type="dxa"/>
            <w:noWrap/>
            <w:vAlign w:val="center"/>
          </w:tcPr>
          <w:p w14:paraId="4999B49E" w14:textId="29FE4C91"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30</w:t>
            </w:r>
          </w:p>
        </w:tc>
        <w:tc>
          <w:tcPr>
            <w:tcW w:w="5921" w:type="dxa"/>
            <w:noWrap/>
            <w:vAlign w:val="center"/>
          </w:tcPr>
          <w:p w14:paraId="28B2E120" w14:textId="030DA850"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tủ điện âm tường 12 module</w:t>
            </w:r>
          </w:p>
        </w:tc>
        <w:tc>
          <w:tcPr>
            <w:tcW w:w="6095" w:type="dxa"/>
            <w:vAlign w:val="center"/>
          </w:tcPr>
          <w:p w14:paraId="7173464A" w14:textId="3DFEB145"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6E5C7187" w14:textId="6EE38459"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76" w:type="dxa"/>
            <w:noWrap/>
            <w:vAlign w:val="center"/>
          </w:tcPr>
          <w:p w14:paraId="6B7C3091" w14:textId="29594AD6"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02F26" w:rsidRPr="009E63E7" w14:paraId="0544FDB3" w14:textId="77777777" w:rsidTr="00AC06EB">
        <w:trPr>
          <w:trHeight w:val="255"/>
          <w:jc w:val="center"/>
        </w:trPr>
        <w:tc>
          <w:tcPr>
            <w:tcW w:w="595" w:type="dxa"/>
            <w:noWrap/>
            <w:vAlign w:val="center"/>
          </w:tcPr>
          <w:p w14:paraId="39BBE4E7" w14:textId="7E3E055F"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31</w:t>
            </w:r>
          </w:p>
        </w:tc>
        <w:tc>
          <w:tcPr>
            <w:tcW w:w="5921" w:type="dxa"/>
            <w:noWrap/>
            <w:vAlign w:val="center"/>
          </w:tcPr>
          <w:p w14:paraId="784950C6" w14:textId="6198BAFF"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các aptomat Panasonic 1 pha, 16A-1P-6KA</w:t>
            </w:r>
          </w:p>
        </w:tc>
        <w:tc>
          <w:tcPr>
            <w:tcW w:w="6095" w:type="dxa"/>
            <w:vAlign w:val="center"/>
          </w:tcPr>
          <w:p w14:paraId="2FACBA7C" w14:textId="3B4ABEE0"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107AF8F2" w14:textId="3D8962FA"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76" w:type="dxa"/>
            <w:noWrap/>
            <w:vAlign w:val="center"/>
          </w:tcPr>
          <w:p w14:paraId="58AD23D8" w14:textId="5AA6F539"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w:t>
            </w:r>
          </w:p>
        </w:tc>
      </w:tr>
      <w:tr w:rsidR="00002F26" w:rsidRPr="009E63E7" w14:paraId="47CD50AF" w14:textId="77777777" w:rsidTr="00AC06EB">
        <w:trPr>
          <w:trHeight w:val="255"/>
          <w:jc w:val="center"/>
        </w:trPr>
        <w:tc>
          <w:tcPr>
            <w:tcW w:w="595" w:type="dxa"/>
            <w:noWrap/>
            <w:vAlign w:val="center"/>
          </w:tcPr>
          <w:p w14:paraId="48A59FD7" w14:textId="20249094"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32</w:t>
            </w:r>
          </w:p>
        </w:tc>
        <w:tc>
          <w:tcPr>
            <w:tcW w:w="5921" w:type="dxa"/>
            <w:noWrap/>
            <w:vAlign w:val="center"/>
          </w:tcPr>
          <w:p w14:paraId="14F1C669" w14:textId="521A74D5"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các aptomat Panasonic 1 pha, 25A-1P-6KA</w:t>
            </w:r>
          </w:p>
        </w:tc>
        <w:tc>
          <w:tcPr>
            <w:tcW w:w="6095" w:type="dxa"/>
            <w:vAlign w:val="center"/>
          </w:tcPr>
          <w:p w14:paraId="1A5572AE" w14:textId="5C00E326"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5B1D2A17" w14:textId="2917057E"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md</w:t>
            </w:r>
          </w:p>
        </w:tc>
        <w:tc>
          <w:tcPr>
            <w:tcW w:w="876" w:type="dxa"/>
            <w:noWrap/>
            <w:vAlign w:val="center"/>
          </w:tcPr>
          <w:p w14:paraId="08E4ACFE" w14:textId="733A80B2"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5</w:t>
            </w:r>
          </w:p>
        </w:tc>
      </w:tr>
      <w:tr w:rsidR="00002F26" w:rsidRPr="009E63E7" w14:paraId="49D6BFAC" w14:textId="77777777" w:rsidTr="00AC06EB">
        <w:trPr>
          <w:trHeight w:val="255"/>
          <w:jc w:val="center"/>
        </w:trPr>
        <w:tc>
          <w:tcPr>
            <w:tcW w:w="595" w:type="dxa"/>
            <w:noWrap/>
            <w:vAlign w:val="center"/>
          </w:tcPr>
          <w:p w14:paraId="79736ECF" w14:textId="50777A52"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33</w:t>
            </w:r>
          </w:p>
        </w:tc>
        <w:tc>
          <w:tcPr>
            <w:tcW w:w="5921" w:type="dxa"/>
            <w:noWrap/>
            <w:vAlign w:val="center"/>
          </w:tcPr>
          <w:p w14:paraId="5C6EE66C" w14:textId="26682946"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các aptomat Panasonic 2 pha, 40A-1P-6KA</w:t>
            </w:r>
          </w:p>
        </w:tc>
        <w:tc>
          <w:tcPr>
            <w:tcW w:w="6095" w:type="dxa"/>
            <w:vAlign w:val="center"/>
          </w:tcPr>
          <w:p w14:paraId="258A9461" w14:textId="0504189B"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506B0A3B" w14:textId="0930B24D"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76" w:type="dxa"/>
            <w:noWrap/>
            <w:vAlign w:val="center"/>
          </w:tcPr>
          <w:p w14:paraId="35744DBB" w14:textId="2C34EC18"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02F26" w:rsidRPr="009E63E7" w14:paraId="61BB2E02" w14:textId="77777777" w:rsidTr="00AC06EB">
        <w:trPr>
          <w:trHeight w:val="255"/>
          <w:jc w:val="center"/>
        </w:trPr>
        <w:tc>
          <w:tcPr>
            <w:tcW w:w="595" w:type="dxa"/>
            <w:noWrap/>
            <w:vAlign w:val="center"/>
          </w:tcPr>
          <w:p w14:paraId="67E192E3" w14:textId="1AFFA922"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34</w:t>
            </w:r>
          </w:p>
        </w:tc>
        <w:tc>
          <w:tcPr>
            <w:tcW w:w="5921" w:type="dxa"/>
            <w:noWrap/>
            <w:vAlign w:val="center"/>
          </w:tcPr>
          <w:p w14:paraId="53CD0D9E" w14:textId="0552306F"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Đèn led âm trần Spotlight 10W Philips GD022B LED8</w:t>
            </w:r>
          </w:p>
        </w:tc>
        <w:tc>
          <w:tcPr>
            <w:tcW w:w="6095" w:type="dxa"/>
            <w:vAlign w:val="center"/>
          </w:tcPr>
          <w:p w14:paraId="7C90499A" w14:textId="3D18D263"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466485AB" w14:textId="7C4C056A"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76" w:type="dxa"/>
            <w:noWrap/>
            <w:vAlign w:val="center"/>
          </w:tcPr>
          <w:p w14:paraId="1968BA2E" w14:textId="0B78B1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28</w:t>
            </w:r>
          </w:p>
        </w:tc>
      </w:tr>
      <w:tr w:rsidR="00002F26" w:rsidRPr="009E63E7" w14:paraId="0B9C5E9B" w14:textId="77777777" w:rsidTr="00AC06EB">
        <w:trPr>
          <w:trHeight w:val="255"/>
          <w:jc w:val="center"/>
        </w:trPr>
        <w:tc>
          <w:tcPr>
            <w:tcW w:w="595" w:type="dxa"/>
            <w:noWrap/>
            <w:vAlign w:val="center"/>
          </w:tcPr>
          <w:p w14:paraId="3FC58780" w14:textId="1EB621A5"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35</w:t>
            </w:r>
          </w:p>
        </w:tc>
        <w:tc>
          <w:tcPr>
            <w:tcW w:w="5921" w:type="dxa"/>
            <w:noWrap/>
            <w:vAlign w:val="center"/>
          </w:tcPr>
          <w:p w14:paraId="17EC0E06" w14:textId="303CE2BF"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Lắp đặt Đèn Led dây dán Philips 7.5W 24VDC LS155S LED8</w:t>
            </w:r>
          </w:p>
        </w:tc>
        <w:tc>
          <w:tcPr>
            <w:tcW w:w="6095" w:type="dxa"/>
            <w:vAlign w:val="center"/>
          </w:tcPr>
          <w:p w14:paraId="55E2AB75" w14:textId="2AD37BED"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73D898F1" w14:textId="0E45F1F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w:t>
            </w:r>
          </w:p>
        </w:tc>
        <w:tc>
          <w:tcPr>
            <w:tcW w:w="876" w:type="dxa"/>
            <w:noWrap/>
            <w:vAlign w:val="center"/>
          </w:tcPr>
          <w:p w14:paraId="577055E7" w14:textId="2C60536B"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60</w:t>
            </w:r>
          </w:p>
        </w:tc>
      </w:tr>
      <w:tr w:rsidR="00002F26" w:rsidRPr="009E63E7" w14:paraId="23D1ED69" w14:textId="77777777" w:rsidTr="00AC06EB">
        <w:trPr>
          <w:trHeight w:val="255"/>
          <w:jc w:val="center"/>
        </w:trPr>
        <w:tc>
          <w:tcPr>
            <w:tcW w:w="595" w:type="dxa"/>
            <w:noWrap/>
            <w:vAlign w:val="center"/>
          </w:tcPr>
          <w:p w14:paraId="2C7F812D" w14:textId="3CD807A6"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36</w:t>
            </w:r>
          </w:p>
        </w:tc>
        <w:tc>
          <w:tcPr>
            <w:tcW w:w="5921" w:type="dxa"/>
            <w:noWrap/>
            <w:vAlign w:val="center"/>
          </w:tcPr>
          <w:p w14:paraId="328B74E3" w14:textId="066CFCAD"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Thanh nhôm profile HY-16.16V</w:t>
            </w:r>
          </w:p>
        </w:tc>
        <w:tc>
          <w:tcPr>
            <w:tcW w:w="6095" w:type="dxa"/>
            <w:vAlign w:val="center"/>
          </w:tcPr>
          <w:p w14:paraId="2B1004A1" w14:textId="1E26334B"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208E5800" w14:textId="3A8A91CC"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w:t>
            </w:r>
          </w:p>
        </w:tc>
        <w:tc>
          <w:tcPr>
            <w:tcW w:w="876" w:type="dxa"/>
            <w:noWrap/>
            <w:vAlign w:val="center"/>
          </w:tcPr>
          <w:p w14:paraId="0FD2C4BB" w14:textId="710818DF"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50</w:t>
            </w:r>
          </w:p>
        </w:tc>
      </w:tr>
      <w:tr w:rsidR="00002F26" w:rsidRPr="009E63E7" w14:paraId="7BA0CAEE" w14:textId="77777777" w:rsidTr="00AC06EB">
        <w:trPr>
          <w:trHeight w:val="255"/>
          <w:jc w:val="center"/>
        </w:trPr>
        <w:tc>
          <w:tcPr>
            <w:tcW w:w="595" w:type="dxa"/>
            <w:noWrap/>
            <w:vAlign w:val="center"/>
          </w:tcPr>
          <w:p w14:paraId="0A39B9E1" w14:textId="0D790AA0"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37</w:t>
            </w:r>
          </w:p>
        </w:tc>
        <w:tc>
          <w:tcPr>
            <w:tcW w:w="5921" w:type="dxa"/>
            <w:noWrap/>
            <w:vAlign w:val="center"/>
          </w:tcPr>
          <w:p w14:paraId="639CA24F" w14:textId="5EAF1414"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Đầu nối đèn LED dây Philips</w:t>
            </w:r>
          </w:p>
        </w:tc>
        <w:tc>
          <w:tcPr>
            <w:tcW w:w="6095" w:type="dxa"/>
            <w:vAlign w:val="center"/>
          </w:tcPr>
          <w:p w14:paraId="0B0BAC09" w14:textId="7DA220D9"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59D387FF" w14:textId="4FD32003"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bộ</w:t>
            </w:r>
          </w:p>
        </w:tc>
        <w:tc>
          <w:tcPr>
            <w:tcW w:w="876" w:type="dxa"/>
            <w:noWrap/>
            <w:vAlign w:val="center"/>
          </w:tcPr>
          <w:p w14:paraId="23151A5B" w14:textId="7180049A"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25</w:t>
            </w:r>
          </w:p>
        </w:tc>
      </w:tr>
      <w:tr w:rsidR="00002F26" w:rsidRPr="009E63E7" w14:paraId="7A75008E" w14:textId="77777777" w:rsidTr="00AC06EB">
        <w:trPr>
          <w:trHeight w:val="255"/>
          <w:jc w:val="center"/>
        </w:trPr>
        <w:tc>
          <w:tcPr>
            <w:tcW w:w="595" w:type="dxa"/>
            <w:noWrap/>
            <w:vAlign w:val="center"/>
          </w:tcPr>
          <w:p w14:paraId="5E338078" w14:textId="3C5186EC"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38</w:t>
            </w:r>
          </w:p>
        </w:tc>
        <w:tc>
          <w:tcPr>
            <w:tcW w:w="5921" w:type="dxa"/>
            <w:noWrap/>
            <w:vAlign w:val="center"/>
          </w:tcPr>
          <w:p w14:paraId="78D452A8" w14:textId="573D8F44"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Nguồn LED dây PHILIPS Economic 180W 24VDC</w:t>
            </w:r>
          </w:p>
        </w:tc>
        <w:tc>
          <w:tcPr>
            <w:tcW w:w="6095" w:type="dxa"/>
            <w:vAlign w:val="center"/>
          </w:tcPr>
          <w:p w14:paraId="0473F9C9" w14:textId="6FADFF56"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70424625" w14:textId="01298C11"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chiếc</w:t>
            </w:r>
          </w:p>
        </w:tc>
        <w:tc>
          <w:tcPr>
            <w:tcW w:w="876" w:type="dxa"/>
            <w:noWrap/>
            <w:vAlign w:val="center"/>
          </w:tcPr>
          <w:p w14:paraId="3989E723" w14:textId="31EF2B8A"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6</w:t>
            </w:r>
          </w:p>
        </w:tc>
      </w:tr>
      <w:tr w:rsidR="00002F26" w:rsidRPr="009E63E7" w14:paraId="39C1EFEF" w14:textId="77777777" w:rsidTr="00AC06EB">
        <w:trPr>
          <w:trHeight w:val="255"/>
          <w:jc w:val="center"/>
        </w:trPr>
        <w:tc>
          <w:tcPr>
            <w:tcW w:w="595" w:type="dxa"/>
            <w:noWrap/>
            <w:vAlign w:val="center"/>
          </w:tcPr>
          <w:p w14:paraId="7B9F3ADA" w14:textId="26C18C9B"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39</w:t>
            </w:r>
          </w:p>
        </w:tc>
        <w:tc>
          <w:tcPr>
            <w:tcW w:w="5921" w:type="dxa"/>
            <w:noWrap/>
            <w:vAlign w:val="center"/>
          </w:tcPr>
          <w:p w14:paraId="26A1C066" w14:textId="3F660BED"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xml:space="preserve">Rèm gỗ </w:t>
            </w:r>
          </w:p>
        </w:tc>
        <w:tc>
          <w:tcPr>
            <w:tcW w:w="6095" w:type="dxa"/>
            <w:vAlign w:val="center"/>
          </w:tcPr>
          <w:p w14:paraId="265EBEA1" w14:textId="48E44A51"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1BC3FB76" w14:textId="7903E508"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bộ</w:t>
            </w:r>
          </w:p>
        </w:tc>
        <w:tc>
          <w:tcPr>
            <w:tcW w:w="876" w:type="dxa"/>
            <w:noWrap/>
            <w:vAlign w:val="center"/>
          </w:tcPr>
          <w:p w14:paraId="48929098" w14:textId="25765B6B"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20</w:t>
            </w:r>
          </w:p>
        </w:tc>
      </w:tr>
      <w:tr w:rsidR="00002F26" w:rsidRPr="009E63E7" w14:paraId="76BF35B5" w14:textId="77777777" w:rsidTr="00AC06EB">
        <w:trPr>
          <w:trHeight w:val="255"/>
          <w:jc w:val="center"/>
        </w:trPr>
        <w:tc>
          <w:tcPr>
            <w:tcW w:w="595" w:type="dxa"/>
            <w:noWrap/>
            <w:vAlign w:val="center"/>
          </w:tcPr>
          <w:p w14:paraId="01E47088" w14:textId="1692E956"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40</w:t>
            </w:r>
          </w:p>
        </w:tc>
        <w:tc>
          <w:tcPr>
            <w:tcW w:w="5921" w:type="dxa"/>
            <w:noWrap/>
            <w:vAlign w:val="center"/>
          </w:tcPr>
          <w:p w14:paraId="33BDB2D3" w14:textId="489DE6EC"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Động cơ rèm vải LSN SOMFY 40 RTS 9/16</w:t>
            </w:r>
          </w:p>
        </w:tc>
        <w:tc>
          <w:tcPr>
            <w:tcW w:w="6095" w:type="dxa"/>
            <w:vAlign w:val="center"/>
          </w:tcPr>
          <w:p w14:paraId="0F8222F2" w14:textId="6CB0B769"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0E8363AD" w14:textId="52792284"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md</w:t>
            </w:r>
          </w:p>
        </w:tc>
        <w:tc>
          <w:tcPr>
            <w:tcW w:w="876" w:type="dxa"/>
            <w:noWrap/>
            <w:vAlign w:val="center"/>
          </w:tcPr>
          <w:p w14:paraId="61939B71" w14:textId="0C2E0709"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w:t>
            </w:r>
          </w:p>
        </w:tc>
      </w:tr>
      <w:tr w:rsidR="00002F26" w:rsidRPr="009E63E7" w14:paraId="27B05BFE" w14:textId="77777777" w:rsidTr="00AC06EB">
        <w:trPr>
          <w:trHeight w:val="255"/>
          <w:jc w:val="center"/>
        </w:trPr>
        <w:tc>
          <w:tcPr>
            <w:tcW w:w="595" w:type="dxa"/>
            <w:noWrap/>
            <w:vAlign w:val="center"/>
          </w:tcPr>
          <w:p w14:paraId="037BA824" w14:textId="46E7AA13"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lastRenderedPageBreak/>
              <w:t>41</w:t>
            </w:r>
          </w:p>
        </w:tc>
        <w:tc>
          <w:tcPr>
            <w:tcW w:w="5921" w:type="dxa"/>
            <w:noWrap/>
            <w:vAlign w:val="center"/>
          </w:tcPr>
          <w:p w14:paraId="39EE25BA" w14:textId="5CD09905"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Điều khiển 5 kênh Situo RTS ( Pháp )</w:t>
            </w:r>
          </w:p>
        </w:tc>
        <w:tc>
          <w:tcPr>
            <w:tcW w:w="6095" w:type="dxa"/>
            <w:vAlign w:val="center"/>
          </w:tcPr>
          <w:p w14:paraId="002A2755" w14:textId="498B29DC"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6C33991B" w14:textId="7AD1BCFA"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md</w:t>
            </w:r>
          </w:p>
        </w:tc>
        <w:tc>
          <w:tcPr>
            <w:tcW w:w="876" w:type="dxa"/>
            <w:noWrap/>
            <w:vAlign w:val="center"/>
          </w:tcPr>
          <w:p w14:paraId="1285879D" w14:textId="5B4BBDC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02F26" w:rsidRPr="009E63E7" w14:paraId="7E6DD8E7" w14:textId="77777777" w:rsidTr="00AC06EB">
        <w:trPr>
          <w:trHeight w:val="255"/>
          <w:jc w:val="center"/>
        </w:trPr>
        <w:tc>
          <w:tcPr>
            <w:tcW w:w="595" w:type="dxa"/>
            <w:noWrap/>
            <w:vAlign w:val="center"/>
          </w:tcPr>
          <w:p w14:paraId="3F5DEB7D" w14:textId="4F8704FF"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42</w:t>
            </w:r>
          </w:p>
        </w:tc>
        <w:tc>
          <w:tcPr>
            <w:tcW w:w="5921" w:type="dxa"/>
            <w:noWrap/>
            <w:vAlign w:val="center"/>
          </w:tcPr>
          <w:p w14:paraId="111FFC92" w14:textId="03BC57FC"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Phụ kiện động cơ</w:t>
            </w:r>
          </w:p>
        </w:tc>
        <w:tc>
          <w:tcPr>
            <w:tcW w:w="6095" w:type="dxa"/>
            <w:vAlign w:val="center"/>
          </w:tcPr>
          <w:p w14:paraId="13291E92" w14:textId="6B88061B"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2B867CFD" w14:textId="5C5F366A"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m2</w:t>
            </w:r>
          </w:p>
        </w:tc>
        <w:tc>
          <w:tcPr>
            <w:tcW w:w="876" w:type="dxa"/>
            <w:noWrap/>
            <w:vAlign w:val="center"/>
          </w:tcPr>
          <w:p w14:paraId="6175C75B" w14:textId="4BB75D0B"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w:t>
            </w:r>
          </w:p>
        </w:tc>
      </w:tr>
      <w:tr w:rsidR="00002F26" w:rsidRPr="009E63E7" w14:paraId="78FB19D1" w14:textId="77777777" w:rsidTr="00AC06EB">
        <w:trPr>
          <w:trHeight w:val="255"/>
          <w:jc w:val="center"/>
        </w:trPr>
        <w:tc>
          <w:tcPr>
            <w:tcW w:w="595" w:type="dxa"/>
            <w:noWrap/>
            <w:vAlign w:val="center"/>
          </w:tcPr>
          <w:p w14:paraId="7578DD3D" w14:textId="2B9D7285"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43</w:t>
            </w:r>
          </w:p>
        </w:tc>
        <w:tc>
          <w:tcPr>
            <w:tcW w:w="5921" w:type="dxa"/>
            <w:noWrap/>
            <w:vAlign w:val="center"/>
          </w:tcPr>
          <w:p w14:paraId="38CC56A9" w14:textId="54795559"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Ống cuốn</w:t>
            </w:r>
          </w:p>
        </w:tc>
        <w:tc>
          <w:tcPr>
            <w:tcW w:w="6095" w:type="dxa"/>
            <w:vAlign w:val="center"/>
          </w:tcPr>
          <w:p w14:paraId="122561A5" w14:textId="4DCC15D1"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3F1FBF06" w14:textId="296DCEA4"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chiếc</w:t>
            </w:r>
          </w:p>
        </w:tc>
        <w:tc>
          <w:tcPr>
            <w:tcW w:w="876" w:type="dxa"/>
            <w:noWrap/>
            <w:vAlign w:val="center"/>
          </w:tcPr>
          <w:p w14:paraId="3FF018FB" w14:textId="749D29A4"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4,4</w:t>
            </w:r>
          </w:p>
        </w:tc>
      </w:tr>
      <w:tr w:rsidR="00002F26" w:rsidRPr="009E63E7" w14:paraId="0F6D0155" w14:textId="77777777" w:rsidTr="00AC06EB">
        <w:trPr>
          <w:trHeight w:val="255"/>
          <w:jc w:val="center"/>
        </w:trPr>
        <w:tc>
          <w:tcPr>
            <w:tcW w:w="595" w:type="dxa"/>
            <w:noWrap/>
            <w:vAlign w:val="center"/>
          </w:tcPr>
          <w:p w14:paraId="2A6E9DFE" w14:textId="5C012AE2"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44</w:t>
            </w:r>
          </w:p>
        </w:tc>
        <w:tc>
          <w:tcPr>
            <w:tcW w:w="5921" w:type="dxa"/>
            <w:noWrap/>
            <w:vAlign w:val="center"/>
          </w:tcPr>
          <w:p w14:paraId="70AFD36A" w14:textId="4C535E08"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Máng che sáng</w:t>
            </w:r>
          </w:p>
        </w:tc>
        <w:tc>
          <w:tcPr>
            <w:tcW w:w="6095" w:type="dxa"/>
            <w:vAlign w:val="center"/>
          </w:tcPr>
          <w:p w14:paraId="244E87EA" w14:textId="354B30A6"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73C0DFF7" w14:textId="20961EAF"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chiếc</w:t>
            </w:r>
          </w:p>
        </w:tc>
        <w:tc>
          <w:tcPr>
            <w:tcW w:w="876" w:type="dxa"/>
            <w:noWrap/>
            <w:vAlign w:val="center"/>
          </w:tcPr>
          <w:p w14:paraId="495CFD44" w14:textId="3A23D2E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4,4</w:t>
            </w:r>
          </w:p>
        </w:tc>
      </w:tr>
      <w:tr w:rsidR="00002F26" w:rsidRPr="009E63E7" w14:paraId="6FAC5E4B" w14:textId="77777777" w:rsidTr="00AC06EB">
        <w:trPr>
          <w:trHeight w:val="255"/>
          <w:jc w:val="center"/>
        </w:trPr>
        <w:tc>
          <w:tcPr>
            <w:tcW w:w="595" w:type="dxa"/>
            <w:noWrap/>
            <w:vAlign w:val="center"/>
          </w:tcPr>
          <w:p w14:paraId="18655F97" w14:textId="5E1C0C39"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45</w:t>
            </w:r>
          </w:p>
        </w:tc>
        <w:tc>
          <w:tcPr>
            <w:tcW w:w="5921" w:type="dxa"/>
            <w:noWrap/>
            <w:vAlign w:val="center"/>
          </w:tcPr>
          <w:p w14:paraId="0410D65C" w14:textId="0B5EABA8"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Vách gỗ trang trí gỗ công nghiệp MDF Thái Lan chịu ẩm bề mặt phủ laminate</w:t>
            </w:r>
          </w:p>
        </w:tc>
        <w:tc>
          <w:tcPr>
            <w:tcW w:w="6095" w:type="dxa"/>
            <w:vAlign w:val="center"/>
          </w:tcPr>
          <w:p w14:paraId="14FC4B3C" w14:textId="49EC074D"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2DDEFF09" w14:textId="7EE0E272"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chiếc</w:t>
            </w:r>
          </w:p>
        </w:tc>
        <w:tc>
          <w:tcPr>
            <w:tcW w:w="876" w:type="dxa"/>
            <w:noWrap/>
            <w:vAlign w:val="center"/>
          </w:tcPr>
          <w:p w14:paraId="5EEAC59F" w14:textId="145C2893"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97,44</w:t>
            </w:r>
          </w:p>
        </w:tc>
      </w:tr>
      <w:tr w:rsidR="00002F26" w:rsidRPr="009E63E7" w14:paraId="1F2C4D81" w14:textId="77777777" w:rsidTr="00AC06EB">
        <w:trPr>
          <w:trHeight w:val="255"/>
          <w:jc w:val="center"/>
        </w:trPr>
        <w:tc>
          <w:tcPr>
            <w:tcW w:w="595" w:type="dxa"/>
            <w:noWrap/>
            <w:vAlign w:val="center"/>
          </w:tcPr>
          <w:p w14:paraId="72188D7F" w14:textId="2E5B0D1B"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46</w:t>
            </w:r>
          </w:p>
        </w:tc>
        <w:tc>
          <w:tcPr>
            <w:tcW w:w="5921" w:type="dxa"/>
            <w:noWrap/>
            <w:vAlign w:val="center"/>
          </w:tcPr>
          <w:p w14:paraId="32F9447D" w14:textId="2E8D5E4E"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Bàn họp gỗ công nghiệp MDF Thái Lan chịu ẩm bề mặt phủ laminate,  kích thước 6420x2500. Mặt bàn bọc da PU.</w:t>
            </w:r>
          </w:p>
        </w:tc>
        <w:tc>
          <w:tcPr>
            <w:tcW w:w="6095" w:type="dxa"/>
            <w:vAlign w:val="center"/>
          </w:tcPr>
          <w:p w14:paraId="1FC532EC" w14:textId="00679415"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Kích thước: 6420x2500mm, chiều cao bàn: 750mm, chiều sâu bàn: 600mm</w:t>
            </w:r>
            <w:r w:rsidRPr="009E63E7">
              <w:rPr>
                <w:rFonts w:asciiTheme="majorHAnsi" w:hAnsiTheme="majorHAnsi" w:cstheme="majorHAnsi"/>
                <w:color w:val="000000"/>
                <w:sz w:val="24"/>
                <w:szCs w:val="24"/>
              </w:rPr>
              <w:br/>
              <w:t>- Chất liệu: MDF Thái Lan chịu ẩm bề mặt phủ laminate, độ dày 17mm</w:t>
            </w:r>
            <w:r w:rsidRPr="009E63E7">
              <w:rPr>
                <w:rFonts w:asciiTheme="majorHAnsi" w:hAnsiTheme="majorHAnsi" w:cstheme="majorHAnsi"/>
                <w:color w:val="000000"/>
                <w:sz w:val="24"/>
                <w:szCs w:val="24"/>
              </w:rPr>
              <w:br/>
              <w:t>- Quy cách: bàn chữ nhật chia thành 17 vị trí đại biểu, yếm sát đất, bề mặt có tấm da PU trang trí theo thiết kế</w:t>
            </w:r>
          </w:p>
        </w:tc>
        <w:tc>
          <w:tcPr>
            <w:tcW w:w="1228" w:type="dxa"/>
          </w:tcPr>
          <w:p w14:paraId="6B3F5475" w14:textId="20A89085"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bộ</w:t>
            </w:r>
          </w:p>
        </w:tc>
        <w:tc>
          <w:tcPr>
            <w:tcW w:w="876" w:type="dxa"/>
            <w:noWrap/>
            <w:vAlign w:val="center"/>
          </w:tcPr>
          <w:p w14:paraId="77980CB4" w14:textId="7DBCFC35"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02F26" w:rsidRPr="009E63E7" w14:paraId="5AC0CA4D" w14:textId="77777777" w:rsidTr="00AC06EB">
        <w:trPr>
          <w:trHeight w:val="255"/>
          <w:jc w:val="center"/>
        </w:trPr>
        <w:tc>
          <w:tcPr>
            <w:tcW w:w="595" w:type="dxa"/>
            <w:noWrap/>
            <w:vAlign w:val="center"/>
          </w:tcPr>
          <w:p w14:paraId="48529C8B" w14:textId="42B65F7A"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47</w:t>
            </w:r>
          </w:p>
        </w:tc>
        <w:tc>
          <w:tcPr>
            <w:tcW w:w="5921" w:type="dxa"/>
            <w:noWrap/>
            <w:vAlign w:val="center"/>
          </w:tcPr>
          <w:p w14:paraId="244C6B45" w14:textId="562466D4"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Bàn đại biểu</w:t>
            </w:r>
          </w:p>
        </w:tc>
        <w:tc>
          <w:tcPr>
            <w:tcW w:w="6095" w:type="dxa"/>
            <w:vAlign w:val="center"/>
          </w:tcPr>
          <w:p w14:paraId="22BC09B0" w14:textId="4D89AA4E"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Kích thước (LxWxH): 6420x550x750mm</w:t>
            </w:r>
            <w:r w:rsidRPr="009E63E7">
              <w:rPr>
                <w:rFonts w:asciiTheme="majorHAnsi" w:hAnsiTheme="majorHAnsi" w:cstheme="majorHAnsi"/>
                <w:color w:val="000000"/>
                <w:sz w:val="24"/>
                <w:szCs w:val="24"/>
              </w:rPr>
              <w:br/>
              <w:t>- Chất liệu: MDF Thái Lan chịu ẩm bề mặt phủ laminate, độ dày 17mm</w:t>
            </w:r>
          </w:p>
        </w:tc>
        <w:tc>
          <w:tcPr>
            <w:tcW w:w="1228" w:type="dxa"/>
          </w:tcPr>
          <w:p w14:paraId="22CC73B0" w14:textId="355763A1"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chiếc</w:t>
            </w:r>
          </w:p>
        </w:tc>
        <w:tc>
          <w:tcPr>
            <w:tcW w:w="876" w:type="dxa"/>
            <w:noWrap/>
            <w:vAlign w:val="center"/>
          </w:tcPr>
          <w:p w14:paraId="187EFD1C" w14:textId="7495E38A"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w:t>
            </w:r>
          </w:p>
        </w:tc>
      </w:tr>
      <w:tr w:rsidR="00002F26" w:rsidRPr="009E63E7" w14:paraId="464E237A" w14:textId="77777777" w:rsidTr="00AC06EB">
        <w:trPr>
          <w:trHeight w:val="255"/>
          <w:jc w:val="center"/>
        </w:trPr>
        <w:tc>
          <w:tcPr>
            <w:tcW w:w="595" w:type="dxa"/>
            <w:noWrap/>
            <w:vAlign w:val="center"/>
          </w:tcPr>
          <w:p w14:paraId="2B6A4FCE" w14:textId="7C03D914"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48</w:t>
            </w:r>
          </w:p>
        </w:tc>
        <w:tc>
          <w:tcPr>
            <w:tcW w:w="5921" w:type="dxa"/>
            <w:noWrap/>
            <w:vAlign w:val="center"/>
          </w:tcPr>
          <w:p w14:paraId="28846994" w14:textId="35470CFC"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Khung sắt treo tivi</w:t>
            </w:r>
          </w:p>
        </w:tc>
        <w:tc>
          <w:tcPr>
            <w:tcW w:w="6095" w:type="dxa"/>
            <w:vAlign w:val="center"/>
          </w:tcPr>
          <w:p w14:paraId="7AD32123" w14:textId="01C9F019"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Thép hộp kích thước 30x60x1.6mm, sơn tĩnh điện theo màu thiết kế</w:t>
            </w:r>
          </w:p>
        </w:tc>
        <w:tc>
          <w:tcPr>
            <w:tcW w:w="1228" w:type="dxa"/>
          </w:tcPr>
          <w:p w14:paraId="10AB3BC5" w14:textId="3B0CACAC"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bộ</w:t>
            </w:r>
          </w:p>
        </w:tc>
        <w:tc>
          <w:tcPr>
            <w:tcW w:w="876" w:type="dxa"/>
            <w:noWrap/>
            <w:vAlign w:val="center"/>
          </w:tcPr>
          <w:p w14:paraId="1420B861" w14:textId="70492829"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w:t>
            </w:r>
          </w:p>
        </w:tc>
      </w:tr>
      <w:tr w:rsidR="00002F26" w:rsidRPr="009E63E7" w14:paraId="221BB578" w14:textId="77777777" w:rsidTr="00AC06EB">
        <w:trPr>
          <w:trHeight w:val="255"/>
          <w:jc w:val="center"/>
        </w:trPr>
        <w:tc>
          <w:tcPr>
            <w:tcW w:w="595" w:type="dxa"/>
            <w:noWrap/>
            <w:vAlign w:val="center"/>
          </w:tcPr>
          <w:p w14:paraId="671FE650" w14:textId="2592DAC1"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49</w:t>
            </w:r>
          </w:p>
        </w:tc>
        <w:tc>
          <w:tcPr>
            <w:tcW w:w="5921" w:type="dxa"/>
            <w:noWrap/>
            <w:vAlign w:val="center"/>
          </w:tcPr>
          <w:p w14:paraId="4DD37563" w14:textId="4196B065"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Ghế chủ tọa</w:t>
            </w:r>
          </w:p>
        </w:tc>
        <w:tc>
          <w:tcPr>
            <w:tcW w:w="6095" w:type="dxa"/>
            <w:vAlign w:val="center"/>
          </w:tcPr>
          <w:p w14:paraId="444B2723" w14:textId="4CF9E423"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Kích thước: W635 x D670 x H1050 mm</w:t>
            </w:r>
            <w:r w:rsidRPr="009E63E7">
              <w:rPr>
                <w:rFonts w:asciiTheme="majorHAnsi" w:hAnsiTheme="majorHAnsi" w:cstheme="majorHAnsi"/>
                <w:color w:val="000000"/>
                <w:sz w:val="24"/>
                <w:szCs w:val="24"/>
              </w:rPr>
              <w:br/>
              <w:t>Chất liệu: Gỗ tần bì nhập khẩu, bề mặt phủ sơn inchem, lưng và đệm bọc vải cao cấp</w:t>
            </w:r>
          </w:p>
        </w:tc>
        <w:tc>
          <w:tcPr>
            <w:tcW w:w="1228" w:type="dxa"/>
          </w:tcPr>
          <w:p w14:paraId="12295132" w14:textId="29B1FD90"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cái</w:t>
            </w:r>
          </w:p>
        </w:tc>
        <w:tc>
          <w:tcPr>
            <w:tcW w:w="876" w:type="dxa"/>
            <w:noWrap/>
            <w:vAlign w:val="center"/>
          </w:tcPr>
          <w:p w14:paraId="561C98B8" w14:textId="2C5957E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02F26" w:rsidRPr="009E63E7" w14:paraId="69FEAF39" w14:textId="77777777" w:rsidTr="00AC06EB">
        <w:trPr>
          <w:trHeight w:val="255"/>
          <w:jc w:val="center"/>
        </w:trPr>
        <w:tc>
          <w:tcPr>
            <w:tcW w:w="595" w:type="dxa"/>
            <w:noWrap/>
            <w:vAlign w:val="center"/>
          </w:tcPr>
          <w:p w14:paraId="67D0C579" w14:textId="3A320779"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50</w:t>
            </w:r>
          </w:p>
        </w:tc>
        <w:tc>
          <w:tcPr>
            <w:tcW w:w="5921" w:type="dxa"/>
            <w:noWrap/>
            <w:vAlign w:val="center"/>
          </w:tcPr>
          <w:p w14:paraId="4F3497F6" w14:textId="7A8E038B"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Ghế họp chân sắt, mặt và lưng tựa nệm mút bọc da</w:t>
            </w:r>
          </w:p>
        </w:tc>
        <w:tc>
          <w:tcPr>
            <w:tcW w:w="6095" w:type="dxa"/>
            <w:vAlign w:val="center"/>
          </w:tcPr>
          <w:p w14:paraId="2FB68C83" w14:textId="352AE867"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Kích thước: W550 x D580 x H920 mm</w:t>
            </w:r>
            <w:r w:rsidRPr="009E63E7">
              <w:rPr>
                <w:rFonts w:asciiTheme="majorHAnsi" w:hAnsiTheme="majorHAnsi" w:cstheme="majorHAnsi"/>
                <w:color w:val="000000"/>
                <w:sz w:val="24"/>
                <w:szCs w:val="24"/>
              </w:rPr>
              <w:br/>
              <w:t>Chất liệu: Gỗ tần bì nhập khẩu, bề mặt phủ sơn inchem, lưng và đệm bọc vải cao cấp</w:t>
            </w:r>
          </w:p>
        </w:tc>
        <w:tc>
          <w:tcPr>
            <w:tcW w:w="1228" w:type="dxa"/>
          </w:tcPr>
          <w:p w14:paraId="093956C2" w14:textId="4A228977"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chiếc</w:t>
            </w:r>
          </w:p>
        </w:tc>
        <w:tc>
          <w:tcPr>
            <w:tcW w:w="876" w:type="dxa"/>
            <w:noWrap/>
            <w:vAlign w:val="center"/>
          </w:tcPr>
          <w:p w14:paraId="77C209CB" w14:textId="2A00701A"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32</w:t>
            </w:r>
          </w:p>
        </w:tc>
      </w:tr>
      <w:tr w:rsidR="00002F26" w:rsidRPr="009E63E7" w14:paraId="33AFB504" w14:textId="77777777" w:rsidTr="00AC06EB">
        <w:trPr>
          <w:trHeight w:val="255"/>
          <w:jc w:val="center"/>
        </w:trPr>
        <w:tc>
          <w:tcPr>
            <w:tcW w:w="595" w:type="dxa"/>
            <w:noWrap/>
            <w:vAlign w:val="center"/>
          </w:tcPr>
          <w:p w14:paraId="5AC70593" w14:textId="682C9143"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51</w:t>
            </w:r>
          </w:p>
        </w:tc>
        <w:tc>
          <w:tcPr>
            <w:tcW w:w="5921" w:type="dxa"/>
            <w:noWrap/>
            <w:vAlign w:val="center"/>
          </w:tcPr>
          <w:p w14:paraId="202DAE7F" w14:textId="6DD94F10"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Logo inox mạ vàng, chân đế nox kết hợp mica có đèn</w:t>
            </w:r>
          </w:p>
        </w:tc>
        <w:tc>
          <w:tcPr>
            <w:tcW w:w="6095" w:type="dxa"/>
            <w:vAlign w:val="center"/>
          </w:tcPr>
          <w:p w14:paraId="138C0CAA" w14:textId="44BB0CCD"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7ECE9704" w14:textId="56E6F534"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bộ</w:t>
            </w:r>
          </w:p>
        </w:tc>
        <w:tc>
          <w:tcPr>
            <w:tcW w:w="876" w:type="dxa"/>
            <w:noWrap/>
            <w:vAlign w:val="center"/>
          </w:tcPr>
          <w:p w14:paraId="56847CAC" w14:textId="7559B8D5"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002F26" w:rsidRPr="009E63E7" w14:paraId="22A87FA9" w14:textId="77777777" w:rsidTr="00AC06EB">
        <w:trPr>
          <w:trHeight w:val="255"/>
          <w:jc w:val="center"/>
        </w:trPr>
        <w:tc>
          <w:tcPr>
            <w:tcW w:w="595" w:type="dxa"/>
            <w:noWrap/>
            <w:vAlign w:val="center"/>
          </w:tcPr>
          <w:p w14:paraId="42CB99A5" w14:textId="3C7D7E65"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52</w:t>
            </w:r>
          </w:p>
        </w:tc>
        <w:tc>
          <w:tcPr>
            <w:tcW w:w="5921" w:type="dxa"/>
            <w:noWrap/>
            <w:vAlign w:val="center"/>
          </w:tcPr>
          <w:p w14:paraId="17D2281C" w14:textId="0E14C7A1"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Chữ inox mạ vàng, chân đế inox kết hợp mica có đèn</w:t>
            </w:r>
          </w:p>
        </w:tc>
        <w:tc>
          <w:tcPr>
            <w:tcW w:w="6095" w:type="dxa"/>
            <w:vAlign w:val="center"/>
          </w:tcPr>
          <w:p w14:paraId="7459737D" w14:textId="4E3B35E4" w:rsidR="00002F26" w:rsidRPr="009E63E7" w:rsidRDefault="00002F26" w:rsidP="009E63E7">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228" w:type="dxa"/>
          </w:tcPr>
          <w:p w14:paraId="26B080E4" w14:textId="508F53D4"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bộ</w:t>
            </w:r>
          </w:p>
        </w:tc>
        <w:tc>
          <w:tcPr>
            <w:tcW w:w="876" w:type="dxa"/>
            <w:noWrap/>
            <w:vAlign w:val="center"/>
          </w:tcPr>
          <w:p w14:paraId="5C4D75AE" w14:textId="258FCA5A" w:rsidR="00002F26" w:rsidRPr="009E63E7" w:rsidRDefault="00002F26" w:rsidP="009E63E7">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bl>
    <w:p w14:paraId="3DC16829" w14:textId="77777777" w:rsidR="00002F26" w:rsidRDefault="00002F26">
      <w:pPr>
        <w:rPr>
          <w:rFonts w:asciiTheme="majorHAnsi" w:hAnsiTheme="majorHAnsi" w:cstheme="majorHAnsi"/>
          <w:b/>
          <w:spacing w:val="-4"/>
        </w:rPr>
      </w:pPr>
      <w:r>
        <w:rPr>
          <w:rFonts w:asciiTheme="majorHAnsi" w:hAnsiTheme="majorHAnsi" w:cstheme="majorHAnsi"/>
          <w:b/>
          <w:spacing w:val="-4"/>
        </w:rPr>
        <w:br w:type="page"/>
      </w:r>
    </w:p>
    <w:p w14:paraId="22FD6B1B" w14:textId="024B9075" w:rsidR="00083B6C" w:rsidRDefault="009E63E7" w:rsidP="00083B6C">
      <w:pPr>
        <w:spacing w:before="60" w:after="60" w:line="360" w:lineRule="exact"/>
        <w:rPr>
          <w:rFonts w:asciiTheme="majorHAnsi" w:hAnsiTheme="majorHAnsi" w:cstheme="majorHAnsi"/>
          <w:b/>
          <w:spacing w:val="-4"/>
        </w:rPr>
      </w:pPr>
      <w:r>
        <w:rPr>
          <w:rFonts w:asciiTheme="majorHAnsi" w:hAnsiTheme="majorHAnsi" w:cstheme="majorHAnsi"/>
          <w:b/>
          <w:spacing w:val="-4"/>
        </w:rPr>
        <w:lastRenderedPageBreak/>
        <w:t>I</w:t>
      </w:r>
      <w:r w:rsidR="005B71B2">
        <w:rPr>
          <w:rFonts w:asciiTheme="majorHAnsi" w:hAnsiTheme="majorHAnsi" w:cstheme="majorHAnsi"/>
          <w:b/>
          <w:spacing w:val="-4"/>
        </w:rPr>
        <w:t>I</w:t>
      </w:r>
      <w:r>
        <w:rPr>
          <w:rFonts w:asciiTheme="majorHAnsi" w:hAnsiTheme="majorHAnsi" w:cstheme="majorHAnsi"/>
          <w:b/>
          <w:spacing w:val="-4"/>
        </w:rPr>
        <w:t>I</w:t>
      </w:r>
      <w:r w:rsidR="00083B6C">
        <w:rPr>
          <w:rFonts w:asciiTheme="majorHAnsi" w:hAnsiTheme="majorHAnsi" w:cstheme="majorHAnsi"/>
          <w:b/>
          <w:spacing w:val="-4"/>
        </w:rPr>
        <w:t>. Phòng họp Văn phòng Thành ủy (804)</w:t>
      </w:r>
    </w:p>
    <w:p w14:paraId="72118BC8" w14:textId="0D03F34F" w:rsidR="00002F26" w:rsidRDefault="00002F26" w:rsidP="00083B6C">
      <w:pPr>
        <w:spacing w:before="60" w:after="60" w:line="360" w:lineRule="exact"/>
        <w:rPr>
          <w:rFonts w:asciiTheme="majorHAnsi" w:hAnsiTheme="majorHAnsi" w:cstheme="majorHAnsi"/>
          <w:b/>
          <w:spacing w:val="-4"/>
        </w:rPr>
      </w:pPr>
      <w:r w:rsidRPr="009E63E7">
        <w:rPr>
          <w:rFonts w:asciiTheme="majorHAnsi" w:hAnsiTheme="majorHAnsi" w:cstheme="majorHAnsi"/>
          <w:b/>
          <w:spacing w:val="-4"/>
        </w:rPr>
        <w:t>1. Danh mục thiết bị IOT cho phòng họp</w:t>
      </w:r>
    </w:p>
    <w:p w14:paraId="6B99E34E" w14:textId="77777777" w:rsidR="00FC12F2" w:rsidRPr="009E63E7" w:rsidRDefault="00FC12F2" w:rsidP="00083B6C">
      <w:pPr>
        <w:spacing w:before="60" w:after="60" w:line="360" w:lineRule="exact"/>
        <w:rPr>
          <w:rFonts w:asciiTheme="majorHAnsi" w:hAnsiTheme="majorHAnsi" w:cstheme="majorHAnsi"/>
          <w:b/>
          <w:spacing w:val="-4"/>
        </w:rPr>
      </w:pPr>
    </w:p>
    <w:tbl>
      <w:tblPr>
        <w:tblW w:w="14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810"/>
        <w:gridCol w:w="4536"/>
        <w:gridCol w:w="6804"/>
        <w:gridCol w:w="1133"/>
      </w:tblGrid>
      <w:tr w:rsidR="009F5FED" w:rsidRPr="009E63E7" w14:paraId="7BA55518" w14:textId="77777777" w:rsidTr="00AC06EB">
        <w:trPr>
          <w:trHeight w:val="255"/>
          <w:tblHeader/>
          <w:jc w:val="center"/>
        </w:trPr>
        <w:tc>
          <w:tcPr>
            <w:tcW w:w="595" w:type="dxa"/>
            <w:noWrap/>
            <w:vAlign w:val="center"/>
          </w:tcPr>
          <w:p w14:paraId="4C09E0C8" w14:textId="77777777" w:rsidR="009F5FED" w:rsidRPr="009E63E7" w:rsidRDefault="009F5FED" w:rsidP="005B71B2">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Stt</w:t>
            </w:r>
          </w:p>
        </w:tc>
        <w:tc>
          <w:tcPr>
            <w:tcW w:w="1810" w:type="dxa"/>
            <w:noWrap/>
            <w:vAlign w:val="center"/>
          </w:tcPr>
          <w:p w14:paraId="3201441B" w14:textId="77777777" w:rsidR="009F5FED" w:rsidRPr="009E63E7" w:rsidRDefault="009F5FED" w:rsidP="005B71B2">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Mã hiệu</w:t>
            </w:r>
          </w:p>
        </w:tc>
        <w:tc>
          <w:tcPr>
            <w:tcW w:w="4536" w:type="dxa"/>
            <w:vAlign w:val="center"/>
          </w:tcPr>
          <w:p w14:paraId="759E856A" w14:textId="77777777" w:rsidR="009F5FED" w:rsidRPr="009E63E7" w:rsidRDefault="009F5FED" w:rsidP="005B71B2">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Mô tả hàng hóa/ DV</w:t>
            </w:r>
          </w:p>
        </w:tc>
        <w:tc>
          <w:tcPr>
            <w:tcW w:w="6804" w:type="dxa"/>
            <w:vAlign w:val="center"/>
          </w:tcPr>
          <w:p w14:paraId="5D7129E5" w14:textId="77777777" w:rsidR="009F5FED" w:rsidRPr="009E63E7" w:rsidRDefault="009F5FED" w:rsidP="005B71B2">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Mô tả thêm</w:t>
            </w:r>
          </w:p>
        </w:tc>
        <w:tc>
          <w:tcPr>
            <w:tcW w:w="1133" w:type="dxa"/>
            <w:noWrap/>
            <w:vAlign w:val="center"/>
          </w:tcPr>
          <w:p w14:paraId="59610FBB" w14:textId="77777777" w:rsidR="009F5FED" w:rsidRPr="009E63E7" w:rsidRDefault="009F5FED" w:rsidP="005B71B2">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Số lượng</w:t>
            </w:r>
          </w:p>
        </w:tc>
      </w:tr>
      <w:tr w:rsidR="009F5FED" w:rsidRPr="009E63E7" w14:paraId="10FAEB2C" w14:textId="77777777" w:rsidTr="00AC06EB">
        <w:trPr>
          <w:trHeight w:val="255"/>
          <w:jc w:val="center"/>
        </w:trPr>
        <w:tc>
          <w:tcPr>
            <w:tcW w:w="595" w:type="dxa"/>
            <w:noWrap/>
            <w:vAlign w:val="center"/>
          </w:tcPr>
          <w:p w14:paraId="493B19BD"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c>
          <w:tcPr>
            <w:tcW w:w="1810" w:type="dxa"/>
            <w:noWrap/>
            <w:vAlign w:val="center"/>
          </w:tcPr>
          <w:p w14:paraId="7B57452B" w14:textId="454853D9"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DCNM-APS2</w:t>
            </w:r>
          </w:p>
        </w:tc>
        <w:tc>
          <w:tcPr>
            <w:tcW w:w="4536" w:type="dxa"/>
            <w:vAlign w:val="center"/>
          </w:tcPr>
          <w:p w14:paraId="5E0576D5" w14:textId="02C57438"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Bộ điều khiển trung tâm và cấp nguồn hệ thống</w:t>
            </w:r>
          </w:p>
        </w:tc>
        <w:tc>
          <w:tcPr>
            <w:tcW w:w="6804" w:type="dxa"/>
            <w:vAlign w:val="center"/>
          </w:tcPr>
          <w:p w14:paraId="12ACBF18" w14:textId="6501A8DD"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Hỗ trợ kết nối nối tiếp hoặc có thể kết nối hộp đại biểu này với hộp đại biểu khác, kể cả các hộp đại biểu cuối trong mạch cũng có thể kết nối với Bộ chuyển mạch cấp nguồn cho thiết bị âm  thanh để tạo cáp dự phòng</w:t>
            </w:r>
            <w:r w:rsidRPr="009E63E7">
              <w:rPr>
                <w:rFonts w:asciiTheme="majorHAnsi" w:hAnsiTheme="majorHAnsi" w:cstheme="majorHAnsi"/>
                <w:color w:val="000000"/>
                <w:sz w:val="24"/>
                <w:szCs w:val="24"/>
              </w:rPr>
              <w:br/>
              <w:t>Điện áp đầu vào (VAC) 100 VAC – 240 VAC</w:t>
            </w:r>
            <w:r w:rsidRPr="009E63E7">
              <w:rPr>
                <w:rFonts w:asciiTheme="majorHAnsi" w:hAnsiTheme="majorHAnsi" w:cstheme="majorHAnsi"/>
                <w:color w:val="000000"/>
                <w:sz w:val="24"/>
                <w:szCs w:val="24"/>
              </w:rPr>
              <w:br/>
              <w:t>Tần số lưới điện 50 Hz; 60 Hz</w:t>
            </w:r>
            <w:r w:rsidRPr="009E63E7">
              <w:rPr>
                <w:rFonts w:asciiTheme="majorHAnsi" w:hAnsiTheme="majorHAnsi" w:cstheme="majorHAnsi"/>
                <w:color w:val="000000"/>
                <w:sz w:val="24"/>
                <w:szCs w:val="24"/>
              </w:rPr>
              <w:br/>
              <w:t>Công suất tiêu thụ (W) 530 W</w:t>
            </w:r>
            <w:r w:rsidRPr="009E63E7">
              <w:rPr>
                <w:rFonts w:asciiTheme="majorHAnsi" w:hAnsiTheme="majorHAnsi" w:cstheme="majorHAnsi"/>
                <w:color w:val="000000"/>
                <w:sz w:val="24"/>
                <w:szCs w:val="24"/>
              </w:rPr>
              <w:br/>
              <w:t>Điện áp nguồn cho hệ thống (VDC) 48 VDC</w:t>
            </w:r>
            <w:r w:rsidRPr="009E63E7">
              <w:rPr>
                <w:rFonts w:asciiTheme="majorHAnsi" w:hAnsiTheme="majorHAnsi" w:cstheme="majorHAnsi"/>
                <w:color w:val="000000"/>
                <w:sz w:val="24"/>
                <w:szCs w:val="24"/>
              </w:rPr>
              <w:br/>
              <w:t>Tổng công suất nguồn 3x 144 W + 15 W</w:t>
            </w:r>
            <w:r w:rsidRPr="009E63E7">
              <w:rPr>
                <w:rFonts w:asciiTheme="majorHAnsi" w:hAnsiTheme="majorHAnsi" w:cstheme="majorHAnsi"/>
                <w:color w:val="000000"/>
                <w:sz w:val="24"/>
                <w:szCs w:val="24"/>
              </w:rPr>
              <w:br/>
              <w:t>Phản hồi tần số (Hz) 30 Hz – 20000 Hz</w:t>
            </w:r>
            <w:r w:rsidRPr="009E63E7">
              <w:rPr>
                <w:rFonts w:asciiTheme="majorHAnsi" w:hAnsiTheme="majorHAnsi" w:cstheme="majorHAnsi"/>
                <w:color w:val="000000"/>
                <w:sz w:val="24"/>
                <w:szCs w:val="24"/>
              </w:rPr>
              <w:br/>
              <w:t>Tổng méo sóng hài + nhiễu (%) 0.10%</w:t>
            </w:r>
            <w:r w:rsidRPr="009E63E7">
              <w:rPr>
                <w:rFonts w:asciiTheme="majorHAnsi" w:hAnsiTheme="majorHAnsi" w:cstheme="majorHAnsi"/>
                <w:color w:val="000000"/>
                <w:sz w:val="24"/>
                <w:szCs w:val="24"/>
              </w:rPr>
              <w:br/>
              <w:t>Dải động tối đa (dB) 95 dB</w:t>
            </w:r>
            <w:r w:rsidRPr="009E63E7">
              <w:rPr>
                <w:rFonts w:asciiTheme="majorHAnsi" w:hAnsiTheme="majorHAnsi" w:cstheme="majorHAnsi"/>
                <w:color w:val="000000"/>
                <w:sz w:val="24"/>
                <w:szCs w:val="24"/>
              </w:rPr>
              <w:br/>
              <w:t>Hệ số tín hiệu nhiễu ( &gt; giá trị ấn định) (dB)95 dB</w:t>
            </w:r>
          </w:p>
        </w:tc>
        <w:tc>
          <w:tcPr>
            <w:tcW w:w="1133" w:type="dxa"/>
            <w:noWrap/>
            <w:vAlign w:val="center"/>
          </w:tcPr>
          <w:p w14:paraId="082BBCE9" w14:textId="0E162913"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43CA976F" w14:textId="77777777" w:rsidTr="00AC06EB">
        <w:trPr>
          <w:trHeight w:val="255"/>
          <w:jc w:val="center"/>
        </w:trPr>
        <w:tc>
          <w:tcPr>
            <w:tcW w:w="595" w:type="dxa"/>
            <w:noWrap/>
            <w:vAlign w:val="center"/>
            <w:hideMark/>
          </w:tcPr>
          <w:p w14:paraId="051CB720"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w:t>
            </w:r>
          </w:p>
        </w:tc>
        <w:tc>
          <w:tcPr>
            <w:tcW w:w="1810" w:type="dxa"/>
            <w:noWrap/>
            <w:vAlign w:val="center"/>
          </w:tcPr>
          <w:p w14:paraId="39AA0CAF" w14:textId="0FD81C67"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DCNM-SERVER3</w:t>
            </w:r>
          </w:p>
        </w:tc>
        <w:tc>
          <w:tcPr>
            <w:tcW w:w="4536" w:type="dxa"/>
            <w:vAlign w:val="center"/>
          </w:tcPr>
          <w:p w14:paraId="4BB5690B" w14:textId="70C64FCA"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xml:space="preserve">Máy chủ hệ thống </w:t>
            </w:r>
          </w:p>
        </w:tc>
        <w:tc>
          <w:tcPr>
            <w:tcW w:w="6804" w:type="dxa"/>
            <w:vAlign w:val="center"/>
          </w:tcPr>
          <w:p w14:paraId="098BB22D" w14:textId="02EFF751"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Hiệu năng ở tầm cao mới trong một thiết bị vô cùng nhỏ gọn và đa năng dành cho Hệ Thống Hội Thảo DICENTIS có quy mô lên đến 750 thiết bị.</w:t>
            </w:r>
            <w:r w:rsidRPr="009E63E7">
              <w:rPr>
                <w:rFonts w:asciiTheme="majorHAnsi" w:hAnsiTheme="majorHAnsi" w:cstheme="majorHAnsi"/>
                <w:color w:val="000000"/>
                <w:sz w:val="24"/>
                <w:szCs w:val="24"/>
              </w:rPr>
              <w:br/>
              <w:t>Hệ Điều Hành Windows Server, phần mềm DICENTIS và máy chủ DHCP được cài đặt và lập sẵn cấu hình để giảm thời gian lắp đặt</w:t>
            </w:r>
            <w:r w:rsidRPr="009E63E7">
              <w:rPr>
                <w:rFonts w:asciiTheme="majorHAnsi" w:hAnsiTheme="majorHAnsi" w:cstheme="majorHAnsi"/>
                <w:color w:val="000000"/>
                <w:sz w:val="24"/>
                <w:szCs w:val="24"/>
              </w:rPr>
              <w:br/>
              <w:t>Với 2 cổng Ethernet để tách biệt giữa mạng DICENTIS và mạng văn phòng</w:t>
            </w:r>
            <w:r w:rsidRPr="009E63E7">
              <w:rPr>
                <w:rFonts w:asciiTheme="majorHAnsi" w:hAnsiTheme="majorHAnsi" w:cstheme="majorHAnsi"/>
                <w:color w:val="000000"/>
                <w:sz w:val="24"/>
                <w:szCs w:val="24"/>
              </w:rPr>
              <w:br/>
            </w:r>
            <w:r w:rsidRPr="009E63E7">
              <w:rPr>
                <w:rFonts w:asciiTheme="majorHAnsi" w:hAnsiTheme="majorHAnsi" w:cstheme="majorHAnsi"/>
                <w:color w:val="000000"/>
                <w:sz w:val="24"/>
                <w:szCs w:val="24"/>
              </w:rPr>
              <w:br/>
              <w:t>• Bộ xử lý Intel® Core ™ i7 8700 (3,2 GHz, khả năng mở rộng đến 4,6 GHz với công nghệ Intel® Turbo Boost, cache 12 MB, 6 lõi)</w:t>
            </w:r>
            <w:r w:rsidRPr="009E63E7">
              <w:rPr>
                <w:rFonts w:asciiTheme="majorHAnsi" w:hAnsiTheme="majorHAnsi" w:cstheme="majorHAnsi"/>
                <w:color w:val="000000"/>
                <w:sz w:val="24"/>
                <w:szCs w:val="24"/>
              </w:rPr>
              <w:br/>
              <w:t>• DDR4-2666 non-ECC SDRAM 16 GB (2 x 8 GB)</w:t>
            </w:r>
            <w:r w:rsidRPr="009E63E7">
              <w:rPr>
                <w:rFonts w:asciiTheme="majorHAnsi" w:hAnsiTheme="majorHAnsi" w:cstheme="majorHAnsi"/>
                <w:color w:val="000000"/>
                <w:sz w:val="24"/>
                <w:szCs w:val="24"/>
              </w:rPr>
              <w:br/>
            </w:r>
            <w:r w:rsidRPr="009E63E7">
              <w:rPr>
                <w:rFonts w:asciiTheme="majorHAnsi" w:hAnsiTheme="majorHAnsi" w:cstheme="majorHAnsi"/>
                <w:color w:val="000000"/>
                <w:sz w:val="24"/>
                <w:szCs w:val="24"/>
              </w:rPr>
              <w:lastRenderedPageBreak/>
              <w:t>• HP Z Turbo Drive PCIe® SSD 256 GB</w:t>
            </w:r>
            <w:r w:rsidRPr="009E63E7">
              <w:rPr>
                <w:rFonts w:asciiTheme="majorHAnsi" w:hAnsiTheme="majorHAnsi" w:cstheme="majorHAnsi"/>
                <w:color w:val="000000"/>
                <w:sz w:val="24"/>
                <w:szCs w:val="24"/>
              </w:rPr>
              <w:br/>
              <w:t>• 2 bộ chuyển đổi Ethernet 1 Gbps</w:t>
            </w:r>
          </w:p>
        </w:tc>
        <w:tc>
          <w:tcPr>
            <w:tcW w:w="1133" w:type="dxa"/>
            <w:noWrap/>
            <w:vAlign w:val="center"/>
          </w:tcPr>
          <w:p w14:paraId="4F3F2065" w14:textId="0332714F"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lastRenderedPageBreak/>
              <w:t>1</w:t>
            </w:r>
          </w:p>
        </w:tc>
      </w:tr>
      <w:tr w:rsidR="009F5FED" w:rsidRPr="009E63E7" w14:paraId="6AF2A6E4" w14:textId="77777777" w:rsidTr="00AC06EB">
        <w:trPr>
          <w:trHeight w:val="255"/>
          <w:jc w:val="center"/>
        </w:trPr>
        <w:tc>
          <w:tcPr>
            <w:tcW w:w="595" w:type="dxa"/>
            <w:noWrap/>
            <w:vAlign w:val="center"/>
            <w:hideMark/>
          </w:tcPr>
          <w:p w14:paraId="4E2067DF"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lastRenderedPageBreak/>
              <w:t>3</w:t>
            </w:r>
          </w:p>
        </w:tc>
        <w:tc>
          <w:tcPr>
            <w:tcW w:w="1810" w:type="dxa"/>
            <w:noWrap/>
            <w:vAlign w:val="center"/>
          </w:tcPr>
          <w:p w14:paraId="4C3DBB17" w14:textId="4AEF8683"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DCNM-FBD2</w:t>
            </w:r>
          </w:p>
        </w:tc>
        <w:tc>
          <w:tcPr>
            <w:tcW w:w="4536" w:type="dxa"/>
            <w:vAlign w:val="center"/>
          </w:tcPr>
          <w:p w14:paraId="773F3C77" w14:textId="6208303F"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Thiết bị cơ sở lắp chìm</w:t>
            </w:r>
          </w:p>
        </w:tc>
        <w:tc>
          <w:tcPr>
            <w:tcW w:w="6804" w:type="dxa"/>
            <w:vAlign w:val="center"/>
          </w:tcPr>
          <w:p w14:paraId="4FFF9CA3" w14:textId="6F2FDDDD"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1C28F95A" w14:textId="4131880A"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14</w:t>
            </w:r>
          </w:p>
        </w:tc>
      </w:tr>
      <w:tr w:rsidR="009F5FED" w:rsidRPr="009E63E7" w14:paraId="2AA89E81" w14:textId="77777777" w:rsidTr="00AC06EB">
        <w:trPr>
          <w:trHeight w:val="255"/>
          <w:jc w:val="center"/>
        </w:trPr>
        <w:tc>
          <w:tcPr>
            <w:tcW w:w="595" w:type="dxa"/>
            <w:noWrap/>
            <w:vAlign w:val="center"/>
            <w:hideMark/>
          </w:tcPr>
          <w:p w14:paraId="79F977AE"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w:t>
            </w:r>
          </w:p>
        </w:tc>
        <w:tc>
          <w:tcPr>
            <w:tcW w:w="1810" w:type="dxa"/>
            <w:vAlign w:val="center"/>
          </w:tcPr>
          <w:p w14:paraId="72713BFA" w14:textId="1A5F6697"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DCNM-FMCP</w:t>
            </w:r>
          </w:p>
        </w:tc>
        <w:tc>
          <w:tcPr>
            <w:tcW w:w="4536" w:type="dxa"/>
            <w:vAlign w:val="center"/>
          </w:tcPr>
          <w:p w14:paraId="7D16EA11" w14:textId="58EF79B5"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Chân đế cho Micro</w:t>
            </w:r>
          </w:p>
        </w:tc>
        <w:tc>
          <w:tcPr>
            <w:tcW w:w="6804" w:type="dxa"/>
            <w:vAlign w:val="center"/>
          </w:tcPr>
          <w:p w14:paraId="731E7EF1" w14:textId="761D0033"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73F8CBA0" w14:textId="243CC526"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r>
      <w:tr w:rsidR="009F5FED" w:rsidRPr="009E63E7" w14:paraId="4EECACCD" w14:textId="77777777" w:rsidTr="00AC06EB">
        <w:trPr>
          <w:trHeight w:val="255"/>
          <w:jc w:val="center"/>
        </w:trPr>
        <w:tc>
          <w:tcPr>
            <w:tcW w:w="595" w:type="dxa"/>
            <w:noWrap/>
            <w:vAlign w:val="center"/>
            <w:hideMark/>
          </w:tcPr>
          <w:p w14:paraId="21D58B90"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5</w:t>
            </w:r>
          </w:p>
        </w:tc>
        <w:tc>
          <w:tcPr>
            <w:tcW w:w="1810" w:type="dxa"/>
            <w:vAlign w:val="center"/>
          </w:tcPr>
          <w:p w14:paraId="1857DED8" w14:textId="519D9080"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DCNM-MICSLS</w:t>
            </w:r>
          </w:p>
        </w:tc>
        <w:tc>
          <w:tcPr>
            <w:tcW w:w="4536" w:type="dxa"/>
            <w:vAlign w:val="center"/>
          </w:tcPr>
          <w:p w14:paraId="7E0CBB8A" w14:textId="24BD4E9A"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Micro cần dài</w:t>
            </w:r>
          </w:p>
        </w:tc>
        <w:tc>
          <w:tcPr>
            <w:tcW w:w="6804" w:type="dxa"/>
            <w:vAlign w:val="center"/>
          </w:tcPr>
          <w:p w14:paraId="49838A61" w14:textId="0D7D2418"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56607EC8" w14:textId="4A64014B"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r>
      <w:tr w:rsidR="009F5FED" w:rsidRPr="009E63E7" w14:paraId="440DF08C" w14:textId="77777777" w:rsidTr="00AC06EB">
        <w:trPr>
          <w:trHeight w:val="255"/>
          <w:jc w:val="center"/>
        </w:trPr>
        <w:tc>
          <w:tcPr>
            <w:tcW w:w="595" w:type="dxa"/>
            <w:noWrap/>
            <w:vAlign w:val="center"/>
            <w:hideMark/>
          </w:tcPr>
          <w:p w14:paraId="68AE0EC2"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6</w:t>
            </w:r>
          </w:p>
        </w:tc>
        <w:tc>
          <w:tcPr>
            <w:tcW w:w="1810" w:type="dxa"/>
            <w:vAlign w:val="center"/>
          </w:tcPr>
          <w:p w14:paraId="787923F5" w14:textId="14DE5E66"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DCNM-FPRIOB</w:t>
            </w:r>
          </w:p>
        </w:tc>
        <w:tc>
          <w:tcPr>
            <w:tcW w:w="4536" w:type="dxa"/>
            <w:vAlign w:val="center"/>
          </w:tcPr>
          <w:p w14:paraId="5A655507" w14:textId="31D832F1"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Module chức năng nút ấn ưu tiên</w:t>
            </w:r>
          </w:p>
        </w:tc>
        <w:tc>
          <w:tcPr>
            <w:tcW w:w="6804" w:type="dxa"/>
            <w:vAlign w:val="center"/>
          </w:tcPr>
          <w:p w14:paraId="7C7BE473" w14:textId="4E2710C1"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37F81A19" w14:textId="799286D0"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r>
      <w:tr w:rsidR="009F5FED" w:rsidRPr="009E63E7" w14:paraId="3A25A2ED" w14:textId="77777777" w:rsidTr="00AC06EB">
        <w:trPr>
          <w:trHeight w:val="255"/>
          <w:jc w:val="center"/>
        </w:trPr>
        <w:tc>
          <w:tcPr>
            <w:tcW w:w="595" w:type="dxa"/>
            <w:noWrap/>
            <w:vAlign w:val="center"/>
            <w:hideMark/>
          </w:tcPr>
          <w:p w14:paraId="65D1FEED"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7</w:t>
            </w:r>
          </w:p>
        </w:tc>
        <w:tc>
          <w:tcPr>
            <w:tcW w:w="1810" w:type="dxa"/>
            <w:vAlign w:val="center"/>
          </w:tcPr>
          <w:p w14:paraId="442DC2A8" w14:textId="4BBAA7B6"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DCNM-FMICB</w:t>
            </w:r>
          </w:p>
        </w:tc>
        <w:tc>
          <w:tcPr>
            <w:tcW w:w="4536" w:type="dxa"/>
            <w:vAlign w:val="center"/>
          </w:tcPr>
          <w:p w14:paraId="2A918AD6" w14:textId="52C0C4A9"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Panel nút micrô lắp chìm</w:t>
            </w:r>
          </w:p>
        </w:tc>
        <w:tc>
          <w:tcPr>
            <w:tcW w:w="6804" w:type="dxa"/>
            <w:vAlign w:val="center"/>
          </w:tcPr>
          <w:p w14:paraId="2C880B7C" w14:textId="4845758A"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7A2D626B" w14:textId="054AE156"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r>
      <w:tr w:rsidR="009F5FED" w:rsidRPr="009E63E7" w14:paraId="0B619198" w14:textId="77777777" w:rsidTr="00AC06EB">
        <w:trPr>
          <w:trHeight w:val="255"/>
          <w:jc w:val="center"/>
        </w:trPr>
        <w:tc>
          <w:tcPr>
            <w:tcW w:w="595" w:type="dxa"/>
            <w:noWrap/>
            <w:vAlign w:val="center"/>
            <w:hideMark/>
          </w:tcPr>
          <w:p w14:paraId="50E821E8"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8</w:t>
            </w:r>
          </w:p>
        </w:tc>
        <w:tc>
          <w:tcPr>
            <w:tcW w:w="1810" w:type="dxa"/>
            <w:vAlign w:val="center"/>
          </w:tcPr>
          <w:p w14:paraId="7469A9E1" w14:textId="2BBB096C"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DCNM-CB02-I</w:t>
            </w:r>
          </w:p>
        </w:tc>
        <w:tc>
          <w:tcPr>
            <w:tcW w:w="4536" w:type="dxa"/>
            <w:vAlign w:val="center"/>
          </w:tcPr>
          <w:p w14:paraId="14A70C76" w14:textId="4165495A"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Cáp chuyên dụng 2 m</w:t>
            </w:r>
          </w:p>
        </w:tc>
        <w:tc>
          <w:tcPr>
            <w:tcW w:w="6804" w:type="dxa"/>
            <w:vAlign w:val="center"/>
          </w:tcPr>
          <w:p w14:paraId="6795B7BF" w14:textId="65BBE8B8"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75B71305" w14:textId="24B358D1"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r>
      <w:tr w:rsidR="009F5FED" w:rsidRPr="009E63E7" w14:paraId="28E6BE35" w14:textId="77777777" w:rsidTr="00AC06EB">
        <w:trPr>
          <w:trHeight w:val="255"/>
          <w:jc w:val="center"/>
        </w:trPr>
        <w:tc>
          <w:tcPr>
            <w:tcW w:w="595" w:type="dxa"/>
            <w:noWrap/>
            <w:vAlign w:val="center"/>
            <w:hideMark/>
          </w:tcPr>
          <w:p w14:paraId="391B218D"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9</w:t>
            </w:r>
          </w:p>
        </w:tc>
        <w:tc>
          <w:tcPr>
            <w:tcW w:w="1810" w:type="dxa"/>
            <w:vAlign w:val="center"/>
          </w:tcPr>
          <w:p w14:paraId="60E2F3F0" w14:textId="74DBD1AD"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DCNM-CB25-I</w:t>
            </w:r>
          </w:p>
        </w:tc>
        <w:tc>
          <w:tcPr>
            <w:tcW w:w="4536" w:type="dxa"/>
            <w:vAlign w:val="center"/>
          </w:tcPr>
          <w:p w14:paraId="7DB53698" w14:textId="3007DD33"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Cáp chuyên dụng 25m</w:t>
            </w:r>
          </w:p>
        </w:tc>
        <w:tc>
          <w:tcPr>
            <w:tcW w:w="6804" w:type="dxa"/>
            <w:vAlign w:val="center"/>
          </w:tcPr>
          <w:p w14:paraId="2BFC6174" w14:textId="38BDB10A"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0C3358EA" w14:textId="0F6302BA"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4</w:t>
            </w:r>
          </w:p>
        </w:tc>
      </w:tr>
      <w:tr w:rsidR="009F5FED" w:rsidRPr="009E63E7" w14:paraId="6EC973E8" w14:textId="77777777" w:rsidTr="00AC06EB">
        <w:trPr>
          <w:trHeight w:val="255"/>
          <w:jc w:val="center"/>
        </w:trPr>
        <w:tc>
          <w:tcPr>
            <w:tcW w:w="595" w:type="dxa"/>
            <w:noWrap/>
            <w:vAlign w:val="center"/>
            <w:hideMark/>
          </w:tcPr>
          <w:p w14:paraId="371BCFBF"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10</w:t>
            </w:r>
          </w:p>
        </w:tc>
        <w:tc>
          <w:tcPr>
            <w:tcW w:w="1810" w:type="dxa"/>
            <w:vAlign w:val="center"/>
          </w:tcPr>
          <w:p w14:paraId="40FD99B8" w14:textId="603D995C"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SRET156G-10</w:t>
            </w:r>
          </w:p>
        </w:tc>
        <w:tc>
          <w:tcPr>
            <w:tcW w:w="4536" w:type="dxa"/>
            <w:vAlign w:val="center"/>
          </w:tcPr>
          <w:p w14:paraId="5BFEFEAF" w14:textId="36313843"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Màn hình Multi media</w:t>
            </w:r>
          </w:p>
        </w:tc>
        <w:tc>
          <w:tcPr>
            <w:tcW w:w="6804" w:type="dxa"/>
            <w:vAlign w:val="center"/>
          </w:tcPr>
          <w:p w14:paraId="607D6D6B" w14:textId="19483404"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46DB86A6" w14:textId="646C40E8"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r>
      <w:tr w:rsidR="009F5FED" w:rsidRPr="009E63E7" w14:paraId="3BB2D359" w14:textId="77777777" w:rsidTr="00AC06EB">
        <w:trPr>
          <w:trHeight w:val="255"/>
          <w:jc w:val="center"/>
        </w:trPr>
        <w:tc>
          <w:tcPr>
            <w:tcW w:w="595" w:type="dxa"/>
            <w:noWrap/>
            <w:vAlign w:val="center"/>
            <w:hideMark/>
          </w:tcPr>
          <w:p w14:paraId="417070CF"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11</w:t>
            </w:r>
          </w:p>
        </w:tc>
        <w:tc>
          <w:tcPr>
            <w:tcW w:w="1810" w:type="dxa"/>
            <w:vAlign w:val="center"/>
          </w:tcPr>
          <w:p w14:paraId="11A493D6" w14:textId="0200307C"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VIS-SERVER-E2</w:t>
            </w:r>
          </w:p>
        </w:tc>
        <w:tc>
          <w:tcPr>
            <w:tcW w:w="4536" w:type="dxa"/>
            <w:vAlign w:val="center"/>
          </w:tcPr>
          <w:p w14:paraId="71C83C06" w14:textId="5C50ACE8"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Bộ điều khiển hệ thống hội nghị không cần giấy tờ</w:t>
            </w:r>
          </w:p>
        </w:tc>
        <w:tc>
          <w:tcPr>
            <w:tcW w:w="6804" w:type="dxa"/>
            <w:vAlign w:val="center"/>
          </w:tcPr>
          <w:p w14:paraId="29B3B6BB" w14:textId="1E063267"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6E75E3D8" w14:textId="2802EBFC"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78BE6140" w14:textId="77777777" w:rsidTr="00AC06EB">
        <w:trPr>
          <w:trHeight w:val="255"/>
          <w:jc w:val="center"/>
        </w:trPr>
        <w:tc>
          <w:tcPr>
            <w:tcW w:w="595" w:type="dxa"/>
            <w:noWrap/>
            <w:vAlign w:val="center"/>
            <w:hideMark/>
          </w:tcPr>
          <w:p w14:paraId="5662DD2A"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12</w:t>
            </w:r>
          </w:p>
        </w:tc>
        <w:tc>
          <w:tcPr>
            <w:tcW w:w="1810" w:type="dxa"/>
            <w:vAlign w:val="center"/>
          </w:tcPr>
          <w:p w14:paraId="29CB7A50" w14:textId="6EC85608"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VIS-VIDSTMER</w:t>
            </w:r>
          </w:p>
        </w:tc>
        <w:tc>
          <w:tcPr>
            <w:tcW w:w="4536" w:type="dxa"/>
            <w:vAlign w:val="center"/>
          </w:tcPr>
          <w:p w14:paraId="7E2011AC" w14:textId="16996F17"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Máy chủ phát trực tuyến</w:t>
            </w:r>
          </w:p>
        </w:tc>
        <w:tc>
          <w:tcPr>
            <w:tcW w:w="6804" w:type="dxa"/>
            <w:vAlign w:val="center"/>
          </w:tcPr>
          <w:p w14:paraId="2F52DFAF" w14:textId="17477457"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195BFB24" w14:textId="1323E503"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54BFB176" w14:textId="77777777" w:rsidTr="00AC06EB">
        <w:trPr>
          <w:trHeight w:val="255"/>
          <w:jc w:val="center"/>
        </w:trPr>
        <w:tc>
          <w:tcPr>
            <w:tcW w:w="595" w:type="dxa"/>
            <w:noWrap/>
            <w:vAlign w:val="center"/>
            <w:hideMark/>
          </w:tcPr>
          <w:p w14:paraId="3AA5D7E6"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13</w:t>
            </w:r>
          </w:p>
        </w:tc>
        <w:tc>
          <w:tcPr>
            <w:tcW w:w="1810" w:type="dxa"/>
            <w:vAlign w:val="center"/>
          </w:tcPr>
          <w:p w14:paraId="075871F1" w14:textId="2B46DCD0"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VIS-CLIENT100</w:t>
            </w:r>
          </w:p>
        </w:tc>
        <w:tc>
          <w:tcPr>
            <w:tcW w:w="4536" w:type="dxa"/>
            <w:vAlign w:val="center"/>
          </w:tcPr>
          <w:p w14:paraId="6717E6CB" w14:textId="5891DBAC"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xml:space="preserve">Máy trạm </w:t>
            </w:r>
          </w:p>
        </w:tc>
        <w:tc>
          <w:tcPr>
            <w:tcW w:w="6804" w:type="dxa"/>
            <w:vAlign w:val="center"/>
          </w:tcPr>
          <w:p w14:paraId="1AFDD516" w14:textId="6EA53397"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16E47095" w14:textId="63155BFC"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r>
      <w:tr w:rsidR="009F5FED" w:rsidRPr="009E63E7" w14:paraId="329B59B8" w14:textId="77777777" w:rsidTr="00AC06EB">
        <w:trPr>
          <w:trHeight w:val="255"/>
          <w:jc w:val="center"/>
        </w:trPr>
        <w:tc>
          <w:tcPr>
            <w:tcW w:w="595" w:type="dxa"/>
            <w:noWrap/>
            <w:vAlign w:val="center"/>
            <w:hideMark/>
          </w:tcPr>
          <w:p w14:paraId="5907D195"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14</w:t>
            </w:r>
          </w:p>
        </w:tc>
        <w:tc>
          <w:tcPr>
            <w:tcW w:w="1810" w:type="dxa"/>
            <w:vAlign w:val="center"/>
          </w:tcPr>
          <w:p w14:paraId="1C00398B" w14:textId="52B92D74"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VIS-DS200-I-P</w:t>
            </w:r>
          </w:p>
        </w:tc>
        <w:tc>
          <w:tcPr>
            <w:tcW w:w="4536" w:type="dxa"/>
            <w:vAlign w:val="center"/>
          </w:tcPr>
          <w:p w14:paraId="4FAC3900" w14:textId="25118FE3"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Thiết bị mã hóa tín hiệu</w:t>
            </w:r>
          </w:p>
        </w:tc>
        <w:tc>
          <w:tcPr>
            <w:tcW w:w="6804" w:type="dxa"/>
            <w:vAlign w:val="center"/>
          </w:tcPr>
          <w:p w14:paraId="1D1394FC" w14:textId="2DC9BBA7"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1347552D" w14:textId="4576BFB8"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375DB411" w14:textId="77777777" w:rsidTr="00AC06EB">
        <w:trPr>
          <w:trHeight w:val="255"/>
          <w:jc w:val="center"/>
        </w:trPr>
        <w:tc>
          <w:tcPr>
            <w:tcW w:w="595" w:type="dxa"/>
            <w:noWrap/>
            <w:vAlign w:val="center"/>
            <w:hideMark/>
          </w:tcPr>
          <w:p w14:paraId="0CCDAE6E"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15</w:t>
            </w:r>
          </w:p>
        </w:tc>
        <w:tc>
          <w:tcPr>
            <w:tcW w:w="1810" w:type="dxa"/>
            <w:vAlign w:val="center"/>
          </w:tcPr>
          <w:p w14:paraId="49A9697C" w14:textId="2F30B462"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VIS-SWITCH24</w:t>
            </w:r>
          </w:p>
        </w:tc>
        <w:tc>
          <w:tcPr>
            <w:tcW w:w="4536" w:type="dxa"/>
            <w:vAlign w:val="center"/>
          </w:tcPr>
          <w:p w14:paraId="03408461" w14:textId="7A84EEB6"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Thiết bị chuyển mạch mang LAN24 Port</w:t>
            </w:r>
          </w:p>
        </w:tc>
        <w:tc>
          <w:tcPr>
            <w:tcW w:w="6804" w:type="dxa"/>
            <w:vAlign w:val="center"/>
          </w:tcPr>
          <w:p w14:paraId="5D2337E8" w14:textId="58C6B786"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2B24A1BE" w14:textId="77A5C244"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w:t>
            </w:r>
          </w:p>
        </w:tc>
      </w:tr>
      <w:tr w:rsidR="009F5FED" w:rsidRPr="009E63E7" w14:paraId="079E6B87" w14:textId="77777777" w:rsidTr="00AC06EB">
        <w:trPr>
          <w:trHeight w:val="255"/>
          <w:jc w:val="center"/>
        </w:trPr>
        <w:tc>
          <w:tcPr>
            <w:tcW w:w="595" w:type="dxa"/>
            <w:noWrap/>
            <w:vAlign w:val="center"/>
            <w:hideMark/>
          </w:tcPr>
          <w:p w14:paraId="20D1B2F0"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16</w:t>
            </w:r>
          </w:p>
        </w:tc>
        <w:tc>
          <w:tcPr>
            <w:tcW w:w="1810" w:type="dxa"/>
            <w:vAlign w:val="center"/>
          </w:tcPr>
          <w:p w14:paraId="27CA74F6" w14:textId="5A7B6FD0"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DMP 64 Plus C AT</w:t>
            </w:r>
          </w:p>
        </w:tc>
        <w:tc>
          <w:tcPr>
            <w:tcW w:w="4536" w:type="dxa"/>
            <w:vAlign w:val="center"/>
          </w:tcPr>
          <w:p w14:paraId="1CF5B7B1" w14:textId="4C7D5A20"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Bộ xử lý tín hiệu âm thanh</w:t>
            </w:r>
          </w:p>
        </w:tc>
        <w:tc>
          <w:tcPr>
            <w:tcW w:w="6804" w:type="dxa"/>
            <w:vAlign w:val="center"/>
          </w:tcPr>
          <w:p w14:paraId="1994CF3B" w14:textId="7FF7561D"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Có 6 đầu vào mic/line và 4 đầu ra line</w:t>
            </w:r>
            <w:r w:rsidRPr="009E63E7">
              <w:rPr>
                <w:rFonts w:asciiTheme="majorHAnsi" w:hAnsiTheme="majorHAnsi" w:cstheme="majorHAnsi"/>
                <w:color w:val="000000"/>
                <w:sz w:val="24"/>
                <w:szCs w:val="24"/>
              </w:rPr>
              <w:br/>
              <w:t>6 kênh AEC - loại bỏ tiếng vang âm thanh</w:t>
            </w:r>
            <w:r w:rsidRPr="009E63E7">
              <w:rPr>
                <w:rFonts w:asciiTheme="majorHAnsi" w:hAnsiTheme="majorHAnsi" w:cstheme="majorHAnsi"/>
                <w:color w:val="000000"/>
                <w:sz w:val="24"/>
                <w:szCs w:val="24"/>
              </w:rPr>
              <w:br/>
              <w:t>Được chứng nhận cho Microsoft Teams Rooms</w:t>
            </w:r>
            <w:r w:rsidRPr="009E63E7">
              <w:rPr>
                <w:rFonts w:asciiTheme="majorHAnsi" w:hAnsiTheme="majorHAnsi" w:cstheme="majorHAnsi"/>
                <w:color w:val="000000"/>
                <w:sz w:val="24"/>
                <w:szCs w:val="24"/>
              </w:rPr>
              <w:br/>
              <w:t>Được chứng nhận cho Zoom Rooms</w:t>
            </w:r>
            <w:r w:rsidRPr="009E63E7">
              <w:rPr>
                <w:rFonts w:asciiTheme="majorHAnsi" w:hAnsiTheme="majorHAnsi" w:cstheme="majorHAnsi"/>
                <w:color w:val="000000"/>
                <w:sz w:val="24"/>
                <w:szCs w:val="24"/>
              </w:rPr>
              <w:br/>
              <w:t>Đã xác minh với Logitech RoomMate</w:t>
            </w:r>
            <w:r w:rsidRPr="009E63E7">
              <w:rPr>
                <w:rFonts w:asciiTheme="majorHAnsi" w:hAnsiTheme="majorHAnsi" w:cstheme="majorHAnsi"/>
                <w:color w:val="000000"/>
                <w:sz w:val="24"/>
                <w:szCs w:val="24"/>
              </w:rPr>
              <w:br/>
              <w:t xml:space="preserve">Tất cả các mẫu đều bao gồm giao diện âm thanh USB có thể cấu </w:t>
            </w:r>
            <w:r w:rsidRPr="009E63E7">
              <w:rPr>
                <w:rFonts w:asciiTheme="majorHAnsi" w:hAnsiTheme="majorHAnsi" w:cstheme="majorHAnsi"/>
                <w:color w:val="000000"/>
                <w:sz w:val="24"/>
                <w:szCs w:val="24"/>
              </w:rPr>
              <w:lastRenderedPageBreak/>
              <w:t>hình</w:t>
            </w:r>
            <w:r w:rsidRPr="009E63E7">
              <w:rPr>
                <w:rFonts w:asciiTheme="majorHAnsi" w:hAnsiTheme="majorHAnsi" w:cstheme="majorHAnsi"/>
                <w:color w:val="000000"/>
                <w:sz w:val="24"/>
                <w:szCs w:val="24"/>
              </w:rPr>
              <w:br/>
              <w:t>Các mô hình AT cung cấp mạng âm thanh Dante với Dante Domain Manager và hỗ trợ AES67</w:t>
            </w:r>
          </w:p>
        </w:tc>
        <w:tc>
          <w:tcPr>
            <w:tcW w:w="1133" w:type="dxa"/>
            <w:noWrap/>
            <w:vAlign w:val="center"/>
          </w:tcPr>
          <w:p w14:paraId="7CDEBA4F" w14:textId="2D1AB566"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lastRenderedPageBreak/>
              <w:t>1</w:t>
            </w:r>
          </w:p>
        </w:tc>
      </w:tr>
      <w:tr w:rsidR="009F5FED" w:rsidRPr="009E63E7" w14:paraId="182CC207" w14:textId="77777777" w:rsidTr="00AC06EB">
        <w:trPr>
          <w:trHeight w:val="255"/>
          <w:jc w:val="center"/>
        </w:trPr>
        <w:tc>
          <w:tcPr>
            <w:tcW w:w="595" w:type="dxa"/>
            <w:noWrap/>
            <w:vAlign w:val="center"/>
            <w:hideMark/>
          </w:tcPr>
          <w:p w14:paraId="638FD336"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lastRenderedPageBreak/>
              <w:t>17</w:t>
            </w:r>
          </w:p>
        </w:tc>
        <w:tc>
          <w:tcPr>
            <w:tcW w:w="1810" w:type="dxa"/>
            <w:vAlign w:val="center"/>
          </w:tcPr>
          <w:p w14:paraId="1FA6AF29" w14:textId="4EAF843B"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DCI 2|300</w:t>
            </w:r>
          </w:p>
        </w:tc>
        <w:tc>
          <w:tcPr>
            <w:tcW w:w="4536" w:type="dxa"/>
            <w:vAlign w:val="center"/>
          </w:tcPr>
          <w:p w14:paraId="589A8AFD" w14:textId="3E70A247"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Âm  ly cho loa âm  trần</w:t>
            </w:r>
          </w:p>
        </w:tc>
        <w:tc>
          <w:tcPr>
            <w:tcW w:w="6804" w:type="dxa"/>
            <w:vAlign w:val="center"/>
          </w:tcPr>
          <w:p w14:paraId="3BD2F69C" w14:textId="020E4547"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Two-channel, 300W @ 4Ω Analog Power Amplifier, 70V/100V.</w:t>
            </w:r>
          </w:p>
        </w:tc>
        <w:tc>
          <w:tcPr>
            <w:tcW w:w="1133" w:type="dxa"/>
            <w:noWrap/>
            <w:vAlign w:val="center"/>
          </w:tcPr>
          <w:p w14:paraId="274B8B53" w14:textId="74ADC5EB"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08ED3AB0" w14:textId="77777777" w:rsidTr="00AC06EB">
        <w:trPr>
          <w:trHeight w:val="255"/>
          <w:jc w:val="center"/>
        </w:trPr>
        <w:tc>
          <w:tcPr>
            <w:tcW w:w="595" w:type="dxa"/>
            <w:noWrap/>
            <w:vAlign w:val="center"/>
            <w:hideMark/>
          </w:tcPr>
          <w:p w14:paraId="081C35FA"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18</w:t>
            </w:r>
          </w:p>
        </w:tc>
        <w:tc>
          <w:tcPr>
            <w:tcW w:w="1810" w:type="dxa"/>
            <w:noWrap/>
            <w:vAlign w:val="center"/>
          </w:tcPr>
          <w:p w14:paraId="3D4F6A79" w14:textId="78847335"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Control 14 C/T</w:t>
            </w:r>
          </w:p>
        </w:tc>
        <w:tc>
          <w:tcPr>
            <w:tcW w:w="4536" w:type="dxa"/>
            <w:vAlign w:val="center"/>
          </w:tcPr>
          <w:p w14:paraId="2AB475B5" w14:textId="0C449DDD"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Loa âm  trần</w:t>
            </w:r>
          </w:p>
        </w:tc>
        <w:tc>
          <w:tcPr>
            <w:tcW w:w="6804" w:type="dxa"/>
            <w:vAlign w:val="center"/>
          </w:tcPr>
          <w:p w14:paraId="68145ABF" w14:textId="3F68D72A"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Dải tần (-10dB): 74 Hz – 20 kHz</w:t>
            </w:r>
            <w:r w:rsidRPr="009E63E7">
              <w:rPr>
                <w:rFonts w:asciiTheme="majorHAnsi" w:hAnsiTheme="majorHAnsi" w:cstheme="majorHAnsi"/>
                <w:color w:val="000000"/>
                <w:sz w:val="24"/>
                <w:szCs w:val="24"/>
              </w:rPr>
              <w:br/>
              <w:t>Công suất: 25W</w:t>
            </w:r>
            <w:r w:rsidRPr="009E63E7">
              <w:rPr>
                <w:rFonts w:asciiTheme="majorHAnsi" w:hAnsiTheme="majorHAnsi" w:cstheme="majorHAnsi"/>
                <w:color w:val="000000"/>
                <w:sz w:val="24"/>
                <w:szCs w:val="24"/>
              </w:rPr>
              <w:br/>
              <w:t>Độ nhạy: 87dB</w:t>
            </w:r>
            <w:r w:rsidRPr="009E63E7">
              <w:rPr>
                <w:rFonts w:asciiTheme="majorHAnsi" w:hAnsiTheme="majorHAnsi" w:cstheme="majorHAnsi"/>
                <w:color w:val="000000"/>
                <w:sz w:val="24"/>
                <w:szCs w:val="24"/>
              </w:rPr>
              <w:br/>
              <w:t>Trở kháng 8 Ohms</w:t>
            </w:r>
          </w:p>
        </w:tc>
        <w:tc>
          <w:tcPr>
            <w:tcW w:w="1133" w:type="dxa"/>
            <w:noWrap/>
            <w:vAlign w:val="center"/>
          </w:tcPr>
          <w:p w14:paraId="6FEA41DA" w14:textId="498ECD98"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10</w:t>
            </w:r>
          </w:p>
        </w:tc>
      </w:tr>
      <w:tr w:rsidR="009F5FED" w:rsidRPr="009E63E7" w14:paraId="3EFA9E04" w14:textId="77777777" w:rsidTr="00AC06EB">
        <w:trPr>
          <w:trHeight w:val="255"/>
          <w:jc w:val="center"/>
        </w:trPr>
        <w:tc>
          <w:tcPr>
            <w:tcW w:w="595" w:type="dxa"/>
            <w:noWrap/>
            <w:vAlign w:val="center"/>
            <w:hideMark/>
          </w:tcPr>
          <w:p w14:paraId="0FF13A65"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19</w:t>
            </w:r>
          </w:p>
        </w:tc>
        <w:tc>
          <w:tcPr>
            <w:tcW w:w="1810" w:type="dxa"/>
            <w:vAlign w:val="center"/>
          </w:tcPr>
          <w:p w14:paraId="345A00F8" w14:textId="341342B8"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MSD-402</w:t>
            </w:r>
          </w:p>
        </w:tc>
        <w:tc>
          <w:tcPr>
            <w:tcW w:w="4536" w:type="dxa"/>
            <w:vAlign w:val="center"/>
          </w:tcPr>
          <w:p w14:paraId="7BE4007C" w14:textId="61F36C3A"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Thiết bị chuyển mạch hình ảnh 4 đường vào 2 đường ra</w:t>
            </w:r>
          </w:p>
        </w:tc>
        <w:tc>
          <w:tcPr>
            <w:tcW w:w="6804" w:type="dxa"/>
            <w:vAlign w:val="center"/>
          </w:tcPr>
          <w:p w14:paraId="74F37F71" w14:textId="528BCFAD"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3C6D0F8E" w14:textId="06721890"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6DE80A87" w14:textId="77777777" w:rsidTr="00AC06EB">
        <w:trPr>
          <w:trHeight w:val="255"/>
          <w:jc w:val="center"/>
        </w:trPr>
        <w:tc>
          <w:tcPr>
            <w:tcW w:w="595" w:type="dxa"/>
            <w:noWrap/>
            <w:vAlign w:val="center"/>
            <w:hideMark/>
          </w:tcPr>
          <w:p w14:paraId="2F8CDAB8"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20</w:t>
            </w:r>
          </w:p>
        </w:tc>
        <w:tc>
          <w:tcPr>
            <w:tcW w:w="1810" w:type="dxa"/>
            <w:noWrap/>
            <w:vAlign w:val="center"/>
          </w:tcPr>
          <w:p w14:paraId="49AF8176" w14:textId="58AAFB2F"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VAC-S16U</w:t>
            </w:r>
          </w:p>
        </w:tc>
        <w:tc>
          <w:tcPr>
            <w:tcW w:w="4536" w:type="dxa"/>
            <w:vAlign w:val="center"/>
          </w:tcPr>
          <w:p w14:paraId="6D0663AE" w14:textId="32732406"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Bộ chia tín hiệu HDMI 1 vào 6 ra</w:t>
            </w:r>
          </w:p>
        </w:tc>
        <w:tc>
          <w:tcPr>
            <w:tcW w:w="6804" w:type="dxa"/>
            <w:vAlign w:val="center"/>
          </w:tcPr>
          <w:p w14:paraId="292B05EB" w14:textId="0639CDE1"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728EDE03" w14:textId="622505B5"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360C895D" w14:textId="77777777" w:rsidTr="00AC06EB">
        <w:trPr>
          <w:trHeight w:val="255"/>
          <w:jc w:val="center"/>
        </w:trPr>
        <w:tc>
          <w:tcPr>
            <w:tcW w:w="595" w:type="dxa"/>
            <w:noWrap/>
            <w:vAlign w:val="center"/>
            <w:hideMark/>
          </w:tcPr>
          <w:p w14:paraId="79E8DD8B"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21</w:t>
            </w:r>
          </w:p>
        </w:tc>
        <w:tc>
          <w:tcPr>
            <w:tcW w:w="1810" w:type="dxa"/>
            <w:noWrap/>
            <w:vAlign w:val="center"/>
          </w:tcPr>
          <w:p w14:paraId="75880B1D" w14:textId="729BE017"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IPCP Pro 250 xi</w:t>
            </w:r>
          </w:p>
        </w:tc>
        <w:tc>
          <w:tcPr>
            <w:tcW w:w="4536" w:type="dxa"/>
            <w:vAlign w:val="center"/>
          </w:tcPr>
          <w:p w14:paraId="7F1F4DD8" w14:textId="60F0CAC3"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Thiết bị điều khiển trung tâm</w:t>
            </w:r>
          </w:p>
        </w:tc>
        <w:tc>
          <w:tcPr>
            <w:tcW w:w="6804" w:type="dxa"/>
            <w:vAlign w:val="center"/>
          </w:tcPr>
          <w:p w14:paraId="6EFA507A" w14:textId="109F9726"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13EE3FA6" w14:textId="4158CFD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658F4815" w14:textId="77777777" w:rsidTr="00AC06EB">
        <w:trPr>
          <w:trHeight w:val="255"/>
          <w:jc w:val="center"/>
        </w:trPr>
        <w:tc>
          <w:tcPr>
            <w:tcW w:w="595" w:type="dxa"/>
            <w:noWrap/>
            <w:vAlign w:val="center"/>
            <w:hideMark/>
          </w:tcPr>
          <w:p w14:paraId="19FE8842"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22</w:t>
            </w:r>
          </w:p>
        </w:tc>
        <w:tc>
          <w:tcPr>
            <w:tcW w:w="1810" w:type="dxa"/>
            <w:noWrap/>
            <w:vAlign w:val="center"/>
          </w:tcPr>
          <w:p w14:paraId="54BE0CCA" w14:textId="55764D64"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Inspiron 3030T</w:t>
            </w:r>
          </w:p>
        </w:tc>
        <w:tc>
          <w:tcPr>
            <w:tcW w:w="4536" w:type="dxa"/>
            <w:vAlign w:val="center"/>
          </w:tcPr>
          <w:p w14:paraId="19FD7FCC" w14:textId="3683E532"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Bộ máy tính trạm  vận hành AI</w:t>
            </w:r>
          </w:p>
        </w:tc>
        <w:tc>
          <w:tcPr>
            <w:tcW w:w="6804" w:type="dxa"/>
            <w:vAlign w:val="center"/>
          </w:tcPr>
          <w:p w14:paraId="2D1C637E" w14:textId="7CFC9045"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CPU: Core i7-14700F</w:t>
            </w:r>
            <w:r w:rsidRPr="009E63E7">
              <w:rPr>
                <w:rFonts w:asciiTheme="majorHAnsi" w:hAnsiTheme="majorHAnsi" w:cstheme="majorHAnsi"/>
                <w:color w:val="000000"/>
                <w:sz w:val="24"/>
                <w:szCs w:val="24"/>
              </w:rPr>
              <w:br/>
              <w:t>RAM: 16Gb DDR5 5600MHZ</w:t>
            </w:r>
            <w:r w:rsidRPr="009E63E7">
              <w:rPr>
                <w:rFonts w:asciiTheme="majorHAnsi" w:hAnsiTheme="majorHAnsi" w:cstheme="majorHAnsi"/>
                <w:color w:val="000000"/>
                <w:sz w:val="24"/>
                <w:szCs w:val="24"/>
              </w:rPr>
              <w:br/>
              <w:t>Bộ nhớ trong: 1TB SSD</w:t>
            </w:r>
            <w:r w:rsidRPr="009E63E7">
              <w:rPr>
                <w:rFonts w:asciiTheme="majorHAnsi" w:hAnsiTheme="majorHAnsi" w:cstheme="majorHAnsi"/>
                <w:color w:val="000000"/>
                <w:sz w:val="24"/>
                <w:szCs w:val="24"/>
              </w:rPr>
              <w:br/>
              <w:t>Card đồ hoạ: VGA RTX 3050 - 8Gb DDR6</w:t>
            </w:r>
            <w:r w:rsidRPr="009E63E7">
              <w:rPr>
                <w:rFonts w:asciiTheme="majorHAnsi" w:hAnsiTheme="majorHAnsi" w:cstheme="majorHAnsi"/>
                <w:color w:val="000000"/>
                <w:sz w:val="24"/>
                <w:szCs w:val="24"/>
              </w:rPr>
              <w:br/>
              <w:t>Wifi 6 + BT 5.2</w:t>
            </w:r>
            <w:r w:rsidRPr="009E63E7">
              <w:rPr>
                <w:rFonts w:asciiTheme="majorHAnsi" w:hAnsiTheme="majorHAnsi" w:cstheme="majorHAnsi"/>
                <w:color w:val="000000"/>
                <w:sz w:val="24"/>
                <w:szCs w:val="24"/>
              </w:rPr>
              <w:br/>
              <w:t>Bàn phím + chuột</w:t>
            </w:r>
            <w:r w:rsidRPr="009E63E7">
              <w:rPr>
                <w:rFonts w:asciiTheme="majorHAnsi" w:hAnsiTheme="majorHAnsi" w:cstheme="majorHAnsi"/>
                <w:color w:val="000000"/>
                <w:sz w:val="24"/>
                <w:szCs w:val="24"/>
              </w:rPr>
              <w:br/>
              <w:t>Linux</w:t>
            </w:r>
          </w:p>
        </w:tc>
        <w:tc>
          <w:tcPr>
            <w:tcW w:w="1133" w:type="dxa"/>
            <w:noWrap/>
            <w:vAlign w:val="center"/>
          </w:tcPr>
          <w:p w14:paraId="35219CF6" w14:textId="072A31D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52A2F061" w14:textId="77777777" w:rsidTr="00AC06EB">
        <w:trPr>
          <w:trHeight w:val="255"/>
          <w:jc w:val="center"/>
        </w:trPr>
        <w:tc>
          <w:tcPr>
            <w:tcW w:w="595" w:type="dxa"/>
            <w:noWrap/>
            <w:vAlign w:val="center"/>
            <w:hideMark/>
          </w:tcPr>
          <w:p w14:paraId="44CD28BE"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23</w:t>
            </w:r>
          </w:p>
        </w:tc>
        <w:tc>
          <w:tcPr>
            <w:tcW w:w="1810" w:type="dxa"/>
            <w:noWrap/>
            <w:vAlign w:val="center"/>
          </w:tcPr>
          <w:p w14:paraId="0DA0D612" w14:textId="0037907F"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E2425H</w:t>
            </w:r>
          </w:p>
        </w:tc>
        <w:tc>
          <w:tcPr>
            <w:tcW w:w="4536" w:type="dxa"/>
            <w:vAlign w:val="center"/>
          </w:tcPr>
          <w:p w14:paraId="6E412A3B" w14:textId="6EAEFB20"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Màn hình cho máy tính vận hành</w:t>
            </w:r>
          </w:p>
        </w:tc>
        <w:tc>
          <w:tcPr>
            <w:tcW w:w="6804" w:type="dxa"/>
            <w:vAlign w:val="center"/>
          </w:tcPr>
          <w:p w14:paraId="54FE1464" w14:textId="49E4F429"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Kích thước: 23.8 inch</w:t>
            </w:r>
            <w:r w:rsidRPr="009E63E7">
              <w:rPr>
                <w:rFonts w:asciiTheme="majorHAnsi" w:hAnsiTheme="majorHAnsi" w:cstheme="majorHAnsi"/>
                <w:color w:val="000000"/>
                <w:sz w:val="24"/>
                <w:szCs w:val="24"/>
              </w:rPr>
              <w:br/>
              <w:t>Độ phân giải Full HD</w:t>
            </w:r>
          </w:p>
        </w:tc>
        <w:tc>
          <w:tcPr>
            <w:tcW w:w="1133" w:type="dxa"/>
            <w:noWrap/>
            <w:vAlign w:val="center"/>
          </w:tcPr>
          <w:p w14:paraId="32611D04" w14:textId="78C6CA90"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r w:rsidR="009F5FED" w:rsidRPr="009E63E7" w14:paraId="0FCE4304" w14:textId="77777777" w:rsidTr="00AC06EB">
        <w:trPr>
          <w:trHeight w:val="255"/>
          <w:jc w:val="center"/>
        </w:trPr>
        <w:tc>
          <w:tcPr>
            <w:tcW w:w="595" w:type="dxa"/>
            <w:noWrap/>
            <w:vAlign w:val="center"/>
            <w:hideMark/>
          </w:tcPr>
          <w:p w14:paraId="4FEC8F7B" w14:textId="77777777"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24</w:t>
            </w:r>
          </w:p>
        </w:tc>
        <w:tc>
          <w:tcPr>
            <w:tcW w:w="1810" w:type="dxa"/>
            <w:noWrap/>
            <w:vAlign w:val="center"/>
          </w:tcPr>
          <w:p w14:paraId="41493E25" w14:textId="6F77A295"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4536" w:type="dxa"/>
            <w:vAlign w:val="center"/>
          </w:tcPr>
          <w:p w14:paraId="31E1F0D4" w14:textId="5BA5183A"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Hệ thống mạng + vật tư phụ + nhân công triển khai</w:t>
            </w:r>
          </w:p>
        </w:tc>
        <w:tc>
          <w:tcPr>
            <w:tcW w:w="6804" w:type="dxa"/>
            <w:vAlign w:val="center"/>
          </w:tcPr>
          <w:p w14:paraId="43E0B142" w14:textId="679F4AB3" w:rsidR="009F5FED" w:rsidRPr="009E63E7" w:rsidRDefault="009F5FED" w:rsidP="005B71B2">
            <w:pPr>
              <w:spacing w:line="276" w:lineRule="auto"/>
              <w:rPr>
                <w:rFonts w:asciiTheme="majorHAnsi" w:hAnsiTheme="majorHAnsi" w:cstheme="majorHAnsi"/>
                <w:color w:val="000000"/>
                <w:sz w:val="24"/>
                <w:szCs w:val="24"/>
              </w:rPr>
            </w:pPr>
            <w:r w:rsidRPr="009E63E7">
              <w:rPr>
                <w:rFonts w:asciiTheme="majorHAnsi" w:hAnsiTheme="majorHAnsi" w:cstheme="majorHAnsi"/>
                <w:color w:val="000000"/>
                <w:sz w:val="24"/>
                <w:szCs w:val="24"/>
              </w:rPr>
              <w:t> </w:t>
            </w:r>
          </w:p>
        </w:tc>
        <w:tc>
          <w:tcPr>
            <w:tcW w:w="1133" w:type="dxa"/>
            <w:noWrap/>
            <w:vAlign w:val="center"/>
          </w:tcPr>
          <w:p w14:paraId="1DFD0C51" w14:textId="7D55DEC2" w:rsidR="009F5FED" w:rsidRPr="009E63E7" w:rsidRDefault="009F5FED" w:rsidP="005B71B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r>
    </w:tbl>
    <w:p w14:paraId="76D4B0AB" w14:textId="77777777" w:rsidR="009E63E7" w:rsidRDefault="009E63E7" w:rsidP="00002F26">
      <w:pPr>
        <w:rPr>
          <w:rFonts w:asciiTheme="majorHAnsi" w:hAnsiTheme="majorHAnsi" w:cstheme="majorHAnsi"/>
          <w:b/>
          <w:i/>
          <w:spacing w:val="-4"/>
        </w:rPr>
      </w:pPr>
    </w:p>
    <w:p w14:paraId="54BBC9E6" w14:textId="77777777" w:rsidR="009E63E7" w:rsidRDefault="009E63E7">
      <w:pPr>
        <w:rPr>
          <w:rFonts w:asciiTheme="majorHAnsi" w:hAnsiTheme="majorHAnsi" w:cstheme="majorHAnsi"/>
          <w:b/>
          <w:i/>
          <w:spacing w:val="-4"/>
        </w:rPr>
      </w:pPr>
      <w:r>
        <w:rPr>
          <w:rFonts w:asciiTheme="majorHAnsi" w:hAnsiTheme="majorHAnsi" w:cstheme="majorHAnsi"/>
          <w:b/>
          <w:i/>
          <w:spacing w:val="-4"/>
        </w:rPr>
        <w:br w:type="page"/>
      </w:r>
    </w:p>
    <w:p w14:paraId="6EF15E59" w14:textId="7E35274F" w:rsidR="00002F26" w:rsidRDefault="00002F26" w:rsidP="00002F26">
      <w:pPr>
        <w:rPr>
          <w:rFonts w:asciiTheme="majorHAnsi" w:hAnsiTheme="majorHAnsi" w:cstheme="majorHAnsi"/>
          <w:b/>
          <w:spacing w:val="-4"/>
        </w:rPr>
      </w:pPr>
      <w:r w:rsidRPr="005B71B2">
        <w:rPr>
          <w:rFonts w:asciiTheme="majorHAnsi" w:hAnsiTheme="majorHAnsi" w:cstheme="majorHAnsi"/>
          <w:b/>
          <w:spacing w:val="-4"/>
        </w:rPr>
        <w:lastRenderedPageBreak/>
        <w:t>2. Nội thất phòng họp</w:t>
      </w:r>
    </w:p>
    <w:p w14:paraId="58320DE4" w14:textId="77777777" w:rsidR="00FC12F2" w:rsidRPr="005B71B2" w:rsidRDefault="00FC12F2" w:rsidP="00002F26">
      <w:pPr>
        <w:rPr>
          <w:rFonts w:asciiTheme="majorHAnsi" w:hAnsiTheme="majorHAnsi" w:cstheme="majorHAnsi"/>
          <w:b/>
          <w:spacing w:val="-4"/>
        </w:rPr>
      </w:pPr>
    </w:p>
    <w:tbl>
      <w:tblPr>
        <w:tblW w:w="12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653"/>
        <w:gridCol w:w="5528"/>
        <w:gridCol w:w="1559"/>
        <w:gridCol w:w="1447"/>
      </w:tblGrid>
      <w:tr w:rsidR="00002F26" w:rsidRPr="005B71B2" w14:paraId="2ECEFC1A" w14:textId="77777777" w:rsidTr="00AC06EB">
        <w:trPr>
          <w:trHeight w:val="255"/>
          <w:jc w:val="center"/>
        </w:trPr>
        <w:tc>
          <w:tcPr>
            <w:tcW w:w="595" w:type="dxa"/>
            <w:noWrap/>
            <w:vAlign w:val="center"/>
          </w:tcPr>
          <w:p w14:paraId="3CBD751E" w14:textId="77777777" w:rsidR="00002F26" w:rsidRPr="005B71B2" w:rsidRDefault="00002F26" w:rsidP="005B71B2">
            <w:pPr>
              <w:spacing w:line="276" w:lineRule="auto"/>
              <w:jc w:val="center"/>
              <w:rPr>
                <w:b/>
                <w:color w:val="000000"/>
                <w:sz w:val="24"/>
                <w:szCs w:val="24"/>
              </w:rPr>
            </w:pPr>
            <w:r w:rsidRPr="005B71B2">
              <w:rPr>
                <w:b/>
                <w:color w:val="000000"/>
                <w:sz w:val="24"/>
                <w:szCs w:val="24"/>
              </w:rPr>
              <w:t>Stt</w:t>
            </w:r>
          </w:p>
        </w:tc>
        <w:tc>
          <w:tcPr>
            <w:tcW w:w="3653" w:type="dxa"/>
            <w:noWrap/>
            <w:vAlign w:val="center"/>
          </w:tcPr>
          <w:p w14:paraId="4B42D23F" w14:textId="77777777" w:rsidR="00002F26" w:rsidRPr="005B71B2" w:rsidRDefault="00002F26" w:rsidP="005B71B2">
            <w:pPr>
              <w:spacing w:line="276" w:lineRule="auto"/>
              <w:jc w:val="center"/>
              <w:rPr>
                <w:b/>
                <w:color w:val="000000"/>
                <w:sz w:val="24"/>
                <w:szCs w:val="24"/>
              </w:rPr>
            </w:pPr>
            <w:r w:rsidRPr="005B71B2">
              <w:rPr>
                <w:b/>
                <w:color w:val="000000"/>
                <w:sz w:val="24"/>
                <w:szCs w:val="24"/>
              </w:rPr>
              <w:t>Mô tả hàng hóa/ DV</w:t>
            </w:r>
          </w:p>
        </w:tc>
        <w:tc>
          <w:tcPr>
            <w:tcW w:w="5528" w:type="dxa"/>
            <w:vAlign w:val="center"/>
          </w:tcPr>
          <w:p w14:paraId="5D888643" w14:textId="77777777" w:rsidR="00002F26" w:rsidRPr="005B71B2" w:rsidRDefault="00002F26" w:rsidP="005B71B2">
            <w:pPr>
              <w:spacing w:line="276" w:lineRule="auto"/>
              <w:jc w:val="center"/>
              <w:rPr>
                <w:b/>
                <w:color w:val="000000"/>
                <w:sz w:val="24"/>
                <w:szCs w:val="24"/>
              </w:rPr>
            </w:pPr>
            <w:r w:rsidRPr="005B71B2">
              <w:rPr>
                <w:b/>
                <w:color w:val="000000"/>
                <w:sz w:val="24"/>
                <w:szCs w:val="24"/>
              </w:rPr>
              <w:t>Mô tả thêm</w:t>
            </w:r>
          </w:p>
        </w:tc>
        <w:tc>
          <w:tcPr>
            <w:tcW w:w="1559" w:type="dxa"/>
            <w:vAlign w:val="center"/>
          </w:tcPr>
          <w:p w14:paraId="5993AE33" w14:textId="77777777" w:rsidR="00002F26" w:rsidRPr="005B71B2" w:rsidRDefault="00002F26" w:rsidP="005B71B2">
            <w:pPr>
              <w:spacing w:line="276" w:lineRule="auto"/>
              <w:jc w:val="center"/>
              <w:rPr>
                <w:b/>
                <w:color w:val="000000"/>
                <w:sz w:val="24"/>
                <w:szCs w:val="24"/>
              </w:rPr>
            </w:pPr>
            <w:r w:rsidRPr="005B71B2">
              <w:rPr>
                <w:b/>
                <w:color w:val="000000"/>
                <w:sz w:val="24"/>
                <w:szCs w:val="24"/>
              </w:rPr>
              <w:t>Đơn vị tính</w:t>
            </w:r>
          </w:p>
        </w:tc>
        <w:tc>
          <w:tcPr>
            <w:tcW w:w="1447" w:type="dxa"/>
            <w:noWrap/>
            <w:vAlign w:val="center"/>
          </w:tcPr>
          <w:p w14:paraId="118ED005" w14:textId="77777777" w:rsidR="00002F26" w:rsidRPr="005B71B2" w:rsidRDefault="00002F26" w:rsidP="005B71B2">
            <w:pPr>
              <w:spacing w:line="276" w:lineRule="auto"/>
              <w:jc w:val="center"/>
              <w:rPr>
                <w:b/>
                <w:color w:val="000000"/>
                <w:sz w:val="24"/>
                <w:szCs w:val="24"/>
              </w:rPr>
            </w:pPr>
            <w:r w:rsidRPr="005B71B2">
              <w:rPr>
                <w:b/>
                <w:color w:val="000000"/>
                <w:sz w:val="24"/>
                <w:szCs w:val="24"/>
              </w:rPr>
              <w:t>Khối lượng</w:t>
            </w:r>
          </w:p>
        </w:tc>
      </w:tr>
      <w:tr w:rsidR="00002F26" w:rsidRPr="005B71B2" w14:paraId="42E91B9D" w14:textId="77777777" w:rsidTr="00AC06EB">
        <w:trPr>
          <w:trHeight w:val="255"/>
          <w:jc w:val="center"/>
        </w:trPr>
        <w:tc>
          <w:tcPr>
            <w:tcW w:w="595" w:type="dxa"/>
            <w:noWrap/>
            <w:vAlign w:val="center"/>
          </w:tcPr>
          <w:p w14:paraId="55AA3255" w14:textId="77777777" w:rsidR="00002F26" w:rsidRPr="005B71B2" w:rsidRDefault="00002F26" w:rsidP="005B71B2">
            <w:pPr>
              <w:spacing w:line="276" w:lineRule="auto"/>
              <w:jc w:val="center"/>
              <w:rPr>
                <w:color w:val="000000"/>
                <w:sz w:val="24"/>
                <w:szCs w:val="24"/>
              </w:rPr>
            </w:pPr>
            <w:r w:rsidRPr="005B71B2">
              <w:rPr>
                <w:color w:val="000000"/>
                <w:sz w:val="24"/>
                <w:szCs w:val="24"/>
              </w:rPr>
              <w:t>1</w:t>
            </w:r>
          </w:p>
        </w:tc>
        <w:tc>
          <w:tcPr>
            <w:tcW w:w="3653" w:type="dxa"/>
            <w:noWrap/>
            <w:vAlign w:val="center"/>
          </w:tcPr>
          <w:p w14:paraId="7D59CC41" w14:textId="1882F9CA" w:rsidR="00002F26" w:rsidRPr="005B71B2" w:rsidRDefault="00002F26" w:rsidP="005B71B2">
            <w:pPr>
              <w:spacing w:line="276" w:lineRule="auto"/>
              <w:rPr>
                <w:color w:val="000000"/>
                <w:sz w:val="24"/>
                <w:szCs w:val="24"/>
              </w:rPr>
            </w:pPr>
            <w:r w:rsidRPr="005B71B2">
              <w:rPr>
                <w:color w:val="000000"/>
                <w:sz w:val="24"/>
                <w:szCs w:val="24"/>
              </w:rPr>
              <w:t>Cải tạo bàn đại biểu thành bàn họp thông minh</w:t>
            </w:r>
          </w:p>
        </w:tc>
        <w:tc>
          <w:tcPr>
            <w:tcW w:w="5528" w:type="dxa"/>
            <w:vAlign w:val="center"/>
          </w:tcPr>
          <w:p w14:paraId="78FDD099" w14:textId="73B57580" w:rsidR="00002F26" w:rsidRPr="005B71B2" w:rsidRDefault="00002F26" w:rsidP="005B71B2">
            <w:pPr>
              <w:spacing w:line="276" w:lineRule="auto"/>
              <w:rPr>
                <w:color w:val="000000"/>
                <w:sz w:val="24"/>
                <w:szCs w:val="24"/>
              </w:rPr>
            </w:pPr>
            <w:r w:rsidRPr="005B71B2">
              <w:rPr>
                <w:color w:val="000000"/>
                <w:sz w:val="24"/>
                <w:szCs w:val="24"/>
              </w:rPr>
              <w:t>- Kích thước (LxWxH): 1400x450x750mm</w:t>
            </w:r>
            <w:r w:rsidRPr="005B71B2">
              <w:rPr>
                <w:color w:val="000000"/>
                <w:sz w:val="24"/>
                <w:szCs w:val="24"/>
              </w:rPr>
              <w:br/>
              <w:t>- Chất liệu: MDF Thái Lan chịu ẩm bề mặt phủ laminate, độ dày 17mm</w:t>
            </w:r>
          </w:p>
        </w:tc>
        <w:tc>
          <w:tcPr>
            <w:tcW w:w="1559" w:type="dxa"/>
            <w:vAlign w:val="center"/>
          </w:tcPr>
          <w:p w14:paraId="3C386881" w14:textId="13699568" w:rsidR="00002F26" w:rsidRPr="005B71B2" w:rsidRDefault="00002F26" w:rsidP="005B71B2">
            <w:pPr>
              <w:spacing w:line="276" w:lineRule="auto"/>
              <w:jc w:val="center"/>
              <w:rPr>
                <w:color w:val="000000"/>
                <w:sz w:val="24"/>
                <w:szCs w:val="24"/>
              </w:rPr>
            </w:pPr>
            <w:r w:rsidRPr="005B71B2">
              <w:rPr>
                <w:color w:val="000000"/>
                <w:sz w:val="24"/>
                <w:szCs w:val="24"/>
              </w:rPr>
              <w:t>chiếc</w:t>
            </w:r>
          </w:p>
        </w:tc>
        <w:tc>
          <w:tcPr>
            <w:tcW w:w="1447" w:type="dxa"/>
            <w:noWrap/>
            <w:vAlign w:val="center"/>
          </w:tcPr>
          <w:p w14:paraId="5B0DFE7E" w14:textId="54956B74" w:rsidR="00002F26" w:rsidRPr="005B71B2" w:rsidRDefault="00002F26" w:rsidP="005B71B2">
            <w:pPr>
              <w:spacing w:line="276" w:lineRule="auto"/>
              <w:jc w:val="center"/>
              <w:rPr>
                <w:color w:val="000000"/>
                <w:sz w:val="24"/>
                <w:szCs w:val="24"/>
              </w:rPr>
            </w:pPr>
            <w:r w:rsidRPr="005B71B2">
              <w:rPr>
                <w:color w:val="000000"/>
                <w:sz w:val="24"/>
                <w:szCs w:val="24"/>
              </w:rPr>
              <w:t>12</w:t>
            </w:r>
          </w:p>
        </w:tc>
      </w:tr>
      <w:tr w:rsidR="00002F26" w:rsidRPr="005B71B2" w14:paraId="4D95362C" w14:textId="77777777" w:rsidTr="00AC06EB">
        <w:trPr>
          <w:trHeight w:val="255"/>
          <w:jc w:val="center"/>
        </w:trPr>
        <w:tc>
          <w:tcPr>
            <w:tcW w:w="595" w:type="dxa"/>
            <w:noWrap/>
            <w:vAlign w:val="center"/>
            <w:hideMark/>
          </w:tcPr>
          <w:p w14:paraId="03D528D6" w14:textId="77777777" w:rsidR="00002F26" w:rsidRPr="005B71B2" w:rsidRDefault="00002F26" w:rsidP="005B71B2">
            <w:pPr>
              <w:spacing w:line="276" w:lineRule="auto"/>
              <w:jc w:val="center"/>
              <w:rPr>
                <w:color w:val="000000"/>
                <w:sz w:val="24"/>
                <w:szCs w:val="24"/>
              </w:rPr>
            </w:pPr>
            <w:r w:rsidRPr="005B71B2">
              <w:rPr>
                <w:color w:val="000000"/>
                <w:sz w:val="24"/>
                <w:szCs w:val="24"/>
              </w:rPr>
              <w:t>2</w:t>
            </w:r>
          </w:p>
        </w:tc>
        <w:tc>
          <w:tcPr>
            <w:tcW w:w="3653" w:type="dxa"/>
            <w:noWrap/>
            <w:vAlign w:val="center"/>
          </w:tcPr>
          <w:p w14:paraId="238C4235" w14:textId="03483595" w:rsidR="00002F26" w:rsidRPr="005B71B2" w:rsidRDefault="00002F26" w:rsidP="005B71B2">
            <w:pPr>
              <w:spacing w:line="276" w:lineRule="auto"/>
              <w:rPr>
                <w:color w:val="000000"/>
                <w:sz w:val="24"/>
                <w:szCs w:val="24"/>
              </w:rPr>
            </w:pPr>
            <w:r w:rsidRPr="005B71B2">
              <w:rPr>
                <w:color w:val="000000"/>
                <w:sz w:val="24"/>
                <w:szCs w:val="24"/>
              </w:rPr>
              <w:t>Bàn thư ký</w:t>
            </w:r>
          </w:p>
        </w:tc>
        <w:tc>
          <w:tcPr>
            <w:tcW w:w="5528" w:type="dxa"/>
            <w:vAlign w:val="center"/>
          </w:tcPr>
          <w:p w14:paraId="56D4A207" w14:textId="043C52F3" w:rsidR="00002F26" w:rsidRPr="005B71B2" w:rsidRDefault="00002F26" w:rsidP="005B71B2">
            <w:pPr>
              <w:spacing w:line="276" w:lineRule="auto"/>
              <w:rPr>
                <w:color w:val="000000"/>
                <w:sz w:val="24"/>
                <w:szCs w:val="24"/>
              </w:rPr>
            </w:pPr>
            <w:r w:rsidRPr="005B71B2">
              <w:rPr>
                <w:color w:val="000000"/>
                <w:sz w:val="24"/>
                <w:szCs w:val="24"/>
              </w:rPr>
              <w:t>- Kích thước (LxWxH): 1400x450x750mm</w:t>
            </w:r>
            <w:r w:rsidRPr="005B71B2">
              <w:rPr>
                <w:color w:val="000000"/>
                <w:sz w:val="24"/>
                <w:szCs w:val="24"/>
              </w:rPr>
              <w:br/>
              <w:t>- Chất liệu: MDF Thái Lan chịu ẩm bề mặt phủ laminate, độ dày 17mm</w:t>
            </w:r>
          </w:p>
        </w:tc>
        <w:tc>
          <w:tcPr>
            <w:tcW w:w="1559" w:type="dxa"/>
            <w:vAlign w:val="center"/>
          </w:tcPr>
          <w:p w14:paraId="3658B7EA" w14:textId="1946E223" w:rsidR="00002F26" w:rsidRPr="005B71B2" w:rsidRDefault="00002F26" w:rsidP="005B71B2">
            <w:pPr>
              <w:spacing w:line="276" w:lineRule="auto"/>
              <w:jc w:val="center"/>
              <w:rPr>
                <w:color w:val="000000"/>
                <w:sz w:val="24"/>
                <w:szCs w:val="24"/>
              </w:rPr>
            </w:pPr>
            <w:r w:rsidRPr="005B71B2">
              <w:rPr>
                <w:color w:val="000000"/>
                <w:sz w:val="24"/>
                <w:szCs w:val="24"/>
              </w:rPr>
              <w:t>chiếc</w:t>
            </w:r>
          </w:p>
        </w:tc>
        <w:tc>
          <w:tcPr>
            <w:tcW w:w="1447" w:type="dxa"/>
            <w:noWrap/>
            <w:vAlign w:val="center"/>
          </w:tcPr>
          <w:p w14:paraId="04946FE4" w14:textId="4F5E297A" w:rsidR="00002F26" w:rsidRPr="005B71B2" w:rsidRDefault="00002F26" w:rsidP="005B71B2">
            <w:pPr>
              <w:spacing w:line="276" w:lineRule="auto"/>
              <w:jc w:val="center"/>
              <w:rPr>
                <w:color w:val="000000"/>
                <w:sz w:val="24"/>
                <w:szCs w:val="24"/>
              </w:rPr>
            </w:pPr>
            <w:r w:rsidRPr="005B71B2">
              <w:rPr>
                <w:color w:val="000000"/>
                <w:sz w:val="24"/>
                <w:szCs w:val="24"/>
              </w:rPr>
              <w:t>8</w:t>
            </w:r>
          </w:p>
        </w:tc>
      </w:tr>
    </w:tbl>
    <w:p w14:paraId="0E309978" w14:textId="76946B83" w:rsidR="00FC12F2" w:rsidRDefault="00FC12F2" w:rsidP="00DC51E4">
      <w:pPr>
        <w:spacing w:before="60" w:after="60" w:line="360" w:lineRule="exact"/>
        <w:rPr>
          <w:rFonts w:asciiTheme="majorHAnsi" w:hAnsiTheme="majorHAnsi" w:cstheme="majorHAnsi"/>
          <w:b/>
          <w:spacing w:val="-4"/>
        </w:rPr>
      </w:pPr>
    </w:p>
    <w:p w14:paraId="36ED733B" w14:textId="77777777" w:rsidR="00FC12F2" w:rsidRDefault="00FC12F2">
      <w:pPr>
        <w:rPr>
          <w:rFonts w:asciiTheme="majorHAnsi" w:hAnsiTheme="majorHAnsi" w:cstheme="majorHAnsi"/>
          <w:b/>
          <w:spacing w:val="-4"/>
        </w:rPr>
      </w:pPr>
      <w:r>
        <w:rPr>
          <w:rFonts w:asciiTheme="majorHAnsi" w:hAnsiTheme="majorHAnsi" w:cstheme="majorHAnsi"/>
          <w:b/>
          <w:spacing w:val="-4"/>
        </w:rPr>
        <w:br w:type="page"/>
      </w:r>
    </w:p>
    <w:p w14:paraId="65166CCA" w14:textId="01DB2BCB" w:rsidR="00002F26" w:rsidRDefault="00FC12F2" w:rsidP="00FC12F2">
      <w:pPr>
        <w:rPr>
          <w:rFonts w:asciiTheme="majorHAnsi" w:hAnsiTheme="majorHAnsi" w:cstheme="majorHAnsi"/>
          <w:b/>
          <w:spacing w:val="-4"/>
        </w:rPr>
      </w:pPr>
      <w:r>
        <w:rPr>
          <w:rFonts w:asciiTheme="majorHAnsi" w:hAnsiTheme="majorHAnsi" w:cstheme="majorHAnsi"/>
          <w:b/>
          <w:spacing w:val="-4"/>
        </w:rPr>
        <w:lastRenderedPageBreak/>
        <w:t xml:space="preserve">B. </w:t>
      </w:r>
      <w:r w:rsidRPr="00FC12F2">
        <w:rPr>
          <w:rFonts w:asciiTheme="majorHAnsi" w:hAnsiTheme="majorHAnsi" w:cstheme="majorHAnsi"/>
          <w:b/>
          <w:spacing w:val="-4"/>
        </w:rPr>
        <w:t>HẠ TẦNG MÁY CHỦ AI</w:t>
      </w:r>
    </w:p>
    <w:p w14:paraId="502BBEE5" w14:textId="77777777" w:rsidR="00FC12F2" w:rsidRDefault="00FC12F2" w:rsidP="00FC12F2">
      <w:pPr>
        <w:rPr>
          <w:rFonts w:asciiTheme="majorHAnsi" w:hAnsiTheme="majorHAnsi" w:cstheme="majorHAnsi"/>
          <w:b/>
          <w:spacing w:val="-4"/>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810"/>
        <w:gridCol w:w="4536"/>
        <w:gridCol w:w="5954"/>
        <w:gridCol w:w="1984"/>
      </w:tblGrid>
      <w:tr w:rsidR="00FC12F2" w:rsidRPr="009E63E7" w14:paraId="3709489F" w14:textId="77777777" w:rsidTr="00AC06EB">
        <w:trPr>
          <w:trHeight w:val="255"/>
          <w:tblHeader/>
          <w:jc w:val="center"/>
        </w:trPr>
        <w:tc>
          <w:tcPr>
            <w:tcW w:w="595" w:type="dxa"/>
            <w:noWrap/>
            <w:vAlign w:val="center"/>
          </w:tcPr>
          <w:p w14:paraId="1D1CDE0C" w14:textId="77777777" w:rsidR="00FC12F2" w:rsidRPr="009E63E7" w:rsidRDefault="00FC12F2" w:rsidP="00B110D2">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Stt</w:t>
            </w:r>
          </w:p>
        </w:tc>
        <w:tc>
          <w:tcPr>
            <w:tcW w:w="1810" w:type="dxa"/>
            <w:noWrap/>
            <w:vAlign w:val="center"/>
          </w:tcPr>
          <w:p w14:paraId="777F2682" w14:textId="77777777" w:rsidR="00FC12F2" w:rsidRPr="009E63E7" w:rsidRDefault="00FC12F2" w:rsidP="00B110D2">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Mã hiệu</w:t>
            </w:r>
          </w:p>
        </w:tc>
        <w:tc>
          <w:tcPr>
            <w:tcW w:w="4536" w:type="dxa"/>
            <w:vAlign w:val="center"/>
          </w:tcPr>
          <w:p w14:paraId="63F53340" w14:textId="77777777" w:rsidR="00FC12F2" w:rsidRPr="009E63E7" w:rsidRDefault="00FC12F2" w:rsidP="00B110D2">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Mô tả hàng hóa/ DV</w:t>
            </w:r>
          </w:p>
        </w:tc>
        <w:tc>
          <w:tcPr>
            <w:tcW w:w="5954" w:type="dxa"/>
            <w:vAlign w:val="center"/>
          </w:tcPr>
          <w:p w14:paraId="50BBF8FD" w14:textId="77777777" w:rsidR="00FC12F2" w:rsidRPr="009E63E7" w:rsidRDefault="00FC12F2" w:rsidP="00B110D2">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Mô tả thêm</w:t>
            </w:r>
          </w:p>
        </w:tc>
        <w:tc>
          <w:tcPr>
            <w:tcW w:w="1984" w:type="dxa"/>
            <w:noWrap/>
            <w:vAlign w:val="center"/>
          </w:tcPr>
          <w:p w14:paraId="564BDA79" w14:textId="6057751B" w:rsidR="00FC12F2" w:rsidRPr="009E63E7" w:rsidRDefault="00206E53" w:rsidP="00B110D2">
            <w:pPr>
              <w:spacing w:line="276" w:lineRule="auto"/>
              <w:jc w:val="center"/>
              <w:rPr>
                <w:rFonts w:asciiTheme="majorHAnsi" w:hAnsiTheme="majorHAnsi" w:cstheme="majorHAnsi"/>
                <w:b/>
                <w:color w:val="000000"/>
                <w:sz w:val="24"/>
                <w:szCs w:val="24"/>
              </w:rPr>
            </w:pPr>
            <w:r w:rsidRPr="00206E53">
              <w:rPr>
                <w:rFonts w:asciiTheme="majorHAnsi" w:hAnsiTheme="majorHAnsi" w:cstheme="majorHAnsi"/>
                <w:b/>
                <w:color w:val="000000"/>
                <w:sz w:val="24"/>
                <w:szCs w:val="24"/>
              </w:rPr>
              <w:t>Số lượng/ Phòng</w:t>
            </w:r>
          </w:p>
        </w:tc>
      </w:tr>
      <w:tr w:rsidR="00FC12F2" w:rsidRPr="009E63E7" w14:paraId="7E3B5420" w14:textId="77777777" w:rsidTr="00AC06EB">
        <w:trPr>
          <w:trHeight w:val="255"/>
          <w:jc w:val="center"/>
        </w:trPr>
        <w:tc>
          <w:tcPr>
            <w:tcW w:w="595" w:type="dxa"/>
            <w:noWrap/>
            <w:vAlign w:val="center"/>
          </w:tcPr>
          <w:p w14:paraId="7A33CE7B" w14:textId="77777777" w:rsidR="00FC12F2" w:rsidRPr="009E63E7" w:rsidRDefault="00FC12F2" w:rsidP="00FC12F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c>
          <w:tcPr>
            <w:tcW w:w="1810" w:type="dxa"/>
            <w:noWrap/>
            <w:vAlign w:val="center"/>
          </w:tcPr>
          <w:p w14:paraId="308532E8" w14:textId="5437168C" w:rsidR="00FC12F2" w:rsidRPr="00FC12F2" w:rsidRDefault="00FC12F2" w:rsidP="00FC12F2">
            <w:pPr>
              <w:spacing w:line="276" w:lineRule="auto"/>
              <w:jc w:val="center"/>
              <w:rPr>
                <w:rFonts w:asciiTheme="majorHAnsi" w:hAnsiTheme="majorHAnsi" w:cstheme="majorHAnsi"/>
                <w:color w:val="000000"/>
                <w:sz w:val="24"/>
                <w:szCs w:val="24"/>
              </w:rPr>
            </w:pPr>
            <w:r w:rsidRPr="00FC12F2">
              <w:rPr>
                <w:color w:val="000000"/>
                <w:sz w:val="24"/>
                <w:szCs w:val="24"/>
              </w:rPr>
              <w:t>D-HW1</w:t>
            </w:r>
          </w:p>
        </w:tc>
        <w:tc>
          <w:tcPr>
            <w:tcW w:w="4536" w:type="dxa"/>
            <w:vAlign w:val="center"/>
          </w:tcPr>
          <w:p w14:paraId="00FEA941" w14:textId="6068ED5F" w:rsidR="00FC12F2" w:rsidRPr="00FC12F2" w:rsidRDefault="00FC12F2" w:rsidP="00FC12F2">
            <w:pPr>
              <w:spacing w:line="276" w:lineRule="auto"/>
              <w:rPr>
                <w:rFonts w:asciiTheme="majorHAnsi" w:hAnsiTheme="majorHAnsi" w:cstheme="majorHAnsi"/>
                <w:color w:val="000000"/>
                <w:sz w:val="24"/>
                <w:szCs w:val="24"/>
              </w:rPr>
            </w:pPr>
            <w:r w:rsidRPr="00FC12F2">
              <w:rPr>
                <w:color w:val="000000"/>
                <w:sz w:val="24"/>
                <w:szCs w:val="24"/>
              </w:rPr>
              <w:t>Hạ tầng cho AI</w:t>
            </w:r>
          </w:p>
        </w:tc>
        <w:tc>
          <w:tcPr>
            <w:tcW w:w="5954" w:type="dxa"/>
            <w:vAlign w:val="center"/>
          </w:tcPr>
          <w:p w14:paraId="44AFD437" w14:textId="346740A9" w:rsidR="00FC12F2" w:rsidRPr="00FC12F2" w:rsidRDefault="00FC12F2" w:rsidP="00FC12F2">
            <w:pPr>
              <w:spacing w:line="276" w:lineRule="auto"/>
              <w:rPr>
                <w:rFonts w:asciiTheme="majorHAnsi" w:hAnsiTheme="majorHAnsi" w:cstheme="majorHAnsi"/>
                <w:color w:val="000000"/>
                <w:sz w:val="24"/>
                <w:szCs w:val="24"/>
              </w:rPr>
            </w:pPr>
            <w:r w:rsidRPr="00FC12F2">
              <w:rPr>
                <w:color w:val="000000"/>
                <w:sz w:val="24"/>
                <w:szCs w:val="24"/>
              </w:rPr>
              <w:t>Máy chủ chạy ứng dụng AI ESC4000 trang bị GPU NVIDIA L40 6*GPU</w:t>
            </w:r>
          </w:p>
        </w:tc>
        <w:tc>
          <w:tcPr>
            <w:tcW w:w="1984" w:type="dxa"/>
            <w:noWrap/>
            <w:vAlign w:val="center"/>
          </w:tcPr>
          <w:p w14:paraId="286D2543" w14:textId="7828637D" w:rsidR="00FC12F2" w:rsidRPr="00FC12F2" w:rsidRDefault="00FC12F2" w:rsidP="00FC12F2">
            <w:pPr>
              <w:spacing w:line="276" w:lineRule="auto"/>
              <w:jc w:val="center"/>
              <w:rPr>
                <w:rFonts w:asciiTheme="majorHAnsi" w:hAnsiTheme="majorHAnsi" w:cstheme="majorHAnsi"/>
                <w:color w:val="000000"/>
                <w:sz w:val="24"/>
                <w:szCs w:val="24"/>
              </w:rPr>
            </w:pPr>
            <w:r w:rsidRPr="00FC12F2">
              <w:rPr>
                <w:color w:val="000000"/>
                <w:sz w:val="24"/>
                <w:szCs w:val="24"/>
              </w:rPr>
              <w:t>1</w:t>
            </w:r>
          </w:p>
        </w:tc>
      </w:tr>
      <w:tr w:rsidR="00FC12F2" w:rsidRPr="009E63E7" w14:paraId="62973793" w14:textId="77777777" w:rsidTr="00AC06EB">
        <w:trPr>
          <w:trHeight w:val="255"/>
          <w:jc w:val="center"/>
        </w:trPr>
        <w:tc>
          <w:tcPr>
            <w:tcW w:w="595" w:type="dxa"/>
            <w:noWrap/>
            <w:vAlign w:val="center"/>
            <w:hideMark/>
          </w:tcPr>
          <w:p w14:paraId="45175931" w14:textId="77777777" w:rsidR="00FC12F2" w:rsidRPr="009E63E7" w:rsidRDefault="00FC12F2" w:rsidP="00FC12F2">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w:t>
            </w:r>
          </w:p>
        </w:tc>
        <w:tc>
          <w:tcPr>
            <w:tcW w:w="1810" w:type="dxa"/>
            <w:noWrap/>
            <w:vAlign w:val="center"/>
          </w:tcPr>
          <w:p w14:paraId="2BC59986" w14:textId="407DB948" w:rsidR="00FC12F2" w:rsidRPr="00FC12F2" w:rsidRDefault="00FC12F2" w:rsidP="00FC12F2">
            <w:pPr>
              <w:spacing w:line="276" w:lineRule="auto"/>
              <w:jc w:val="center"/>
              <w:rPr>
                <w:rFonts w:asciiTheme="majorHAnsi" w:hAnsiTheme="majorHAnsi" w:cstheme="majorHAnsi"/>
                <w:color w:val="000000"/>
                <w:sz w:val="24"/>
                <w:szCs w:val="24"/>
              </w:rPr>
            </w:pPr>
            <w:r w:rsidRPr="00FC12F2">
              <w:rPr>
                <w:color w:val="000000"/>
                <w:sz w:val="24"/>
                <w:szCs w:val="24"/>
              </w:rPr>
              <w:t>D-HW2</w:t>
            </w:r>
          </w:p>
        </w:tc>
        <w:tc>
          <w:tcPr>
            <w:tcW w:w="4536" w:type="dxa"/>
            <w:vAlign w:val="center"/>
          </w:tcPr>
          <w:p w14:paraId="569F72A9" w14:textId="3239D733" w:rsidR="00FC12F2" w:rsidRPr="00FC12F2" w:rsidRDefault="00FC12F2" w:rsidP="00FC12F2">
            <w:pPr>
              <w:spacing w:line="276" w:lineRule="auto"/>
              <w:rPr>
                <w:rFonts w:asciiTheme="majorHAnsi" w:hAnsiTheme="majorHAnsi" w:cstheme="majorHAnsi"/>
                <w:color w:val="000000"/>
                <w:sz w:val="24"/>
                <w:szCs w:val="24"/>
              </w:rPr>
            </w:pPr>
            <w:r w:rsidRPr="00FC12F2">
              <w:rPr>
                <w:color w:val="000000"/>
                <w:sz w:val="24"/>
                <w:szCs w:val="24"/>
              </w:rPr>
              <w:t>Dịch vụ triển khai</w:t>
            </w:r>
          </w:p>
        </w:tc>
        <w:tc>
          <w:tcPr>
            <w:tcW w:w="5954" w:type="dxa"/>
            <w:vAlign w:val="center"/>
          </w:tcPr>
          <w:p w14:paraId="3DFE9416" w14:textId="70018369" w:rsidR="00FC12F2" w:rsidRPr="00FC12F2" w:rsidRDefault="00FC12F2" w:rsidP="00FC12F2">
            <w:pPr>
              <w:spacing w:line="276" w:lineRule="auto"/>
              <w:rPr>
                <w:rFonts w:asciiTheme="majorHAnsi" w:hAnsiTheme="majorHAnsi" w:cstheme="majorHAnsi"/>
                <w:color w:val="000000"/>
                <w:sz w:val="24"/>
                <w:szCs w:val="24"/>
              </w:rPr>
            </w:pPr>
            <w:r w:rsidRPr="00FC12F2">
              <w:rPr>
                <w:color w:val="000000"/>
                <w:sz w:val="24"/>
                <w:szCs w:val="24"/>
              </w:rPr>
              <w:t>Công triển khai</w:t>
            </w:r>
          </w:p>
        </w:tc>
        <w:tc>
          <w:tcPr>
            <w:tcW w:w="1984" w:type="dxa"/>
            <w:noWrap/>
            <w:vAlign w:val="center"/>
          </w:tcPr>
          <w:p w14:paraId="6A83EFE6" w14:textId="051B42B7" w:rsidR="00FC12F2" w:rsidRPr="00FC12F2" w:rsidRDefault="00FC12F2" w:rsidP="00FC12F2">
            <w:pPr>
              <w:spacing w:line="276" w:lineRule="auto"/>
              <w:jc w:val="center"/>
              <w:rPr>
                <w:rFonts w:asciiTheme="majorHAnsi" w:hAnsiTheme="majorHAnsi" w:cstheme="majorHAnsi"/>
                <w:color w:val="000000"/>
                <w:sz w:val="24"/>
                <w:szCs w:val="24"/>
              </w:rPr>
            </w:pPr>
            <w:r w:rsidRPr="00FC12F2">
              <w:rPr>
                <w:color w:val="000000"/>
                <w:sz w:val="24"/>
                <w:szCs w:val="24"/>
              </w:rPr>
              <w:t>1</w:t>
            </w:r>
          </w:p>
        </w:tc>
      </w:tr>
    </w:tbl>
    <w:p w14:paraId="0FFDF7EC" w14:textId="5ADDA49F" w:rsidR="00FC12F2" w:rsidRDefault="00FC12F2" w:rsidP="00FC12F2">
      <w:pPr>
        <w:rPr>
          <w:rFonts w:asciiTheme="majorHAnsi" w:hAnsiTheme="majorHAnsi" w:cstheme="majorHAnsi"/>
          <w:b/>
          <w:spacing w:val="-4"/>
        </w:rPr>
      </w:pPr>
    </w:p>
    <w:p w14:paraId="401EB888" w14:textId="7FE23CB5" w:rsidR="00FC12F2" w:rsidRDefault="00FC12F2" w:rsidP="00FC12F2">
      <w:pPr>
        <w:rPr>
          <w:rFonts w:asciiTheme="majorHAnsi" w:hAnsiTheme="majorHAnsi" w:cstheme="majorHAnsi"/>
          <w:b/>
          <w:spacing w:val="-4"/>
        </w:rPr>
      </w:pPr>
      <w:r>
        <w:rPr>
          <w:rFonts w:asciiTheme="majorHAnsi" w:hAnsiTheme="majorHAnsi" w:cstheme="majorHAnsi"/>
          <w:b/>
          <w:spacing w:val="-4"/>
        </w:rPr>
        <w:t xml:space="preserve">C. </w:t>
      </w:r>
      <w:r w:rsidRPr="00FC12F2">
        <w:rPr>
          <w:rFonts w:asciiTheme="majorHAnsi" w:hAnsiTheme="majorHAnsi" w:cstheme="majorHAnsi"/>
          <w:b/>
          <w:spacing w:val="-4"/>
        </w:rPr>
        <w:t>GÓI PHẦN MỀM SMR &amp; AI</w:t>
      </w:r>
    </w:p>
    <w:p w14:paraId="253FEB5C" w14:textId="00D919F9" w:rsidR="00FC12F2" w:rsidRDefault="00FC12F2" w:rsidP="00FC12F2">
      <w:pPr>
        <w:rPr>
          <w:rFonts w:asciiTheme="majorHAnsi" w:hAnsiTheme="majorHAnsi" w:cstheme="majorHAnsi"/>
          <w:b/>
          <w:spacing w:val="-4"/>
        </w:rPr>
      </w:pPr>
    </w:p>
    <w:tbl>
      <w:tblPr>
        <w:tblW w:w="14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810"/>
        <w:gridCol w:w="4536"/>
        <w:gridCol w:w="5954"/>
        <w:gridCol w:w="1983"/>
      </w:tblGrid>
      <w:tr w:rsidR="00FC12F2" w:rsidRPr="009E63E7" w14:paraId="170CA67B" w14:textId="77777777" w:rsidTr="00AC06EB">
        <w:trPr>
          <w:trHeight w:val="255"/>
          <w:tblHeader/>
          <w:jc w:val="center"/>
        </w:trPr>
        <w:tc>
          <w:tcPr>
            <w:tcW w:w="595" w:type="dxa"/>
            <w:noWrap/>
            <w:vAlign w:val="center"/>
          </w:tcPr>
          <w:p w14:paraId="00D164D9" w14:textId="77777777" w:rsidR="00FC12F2" w:rsidRPr="009E63E7" w:rsidRDefault="00FC12F2" w:rsidP="00B110D2">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Stt</w:t>
            </w:r>
          </w:p>
        </w:tc>
        <w:tc>
          <w:tcPr>
            <w:tcW w:w="1810" w:type="dxa"/>
            <w:noWrap/>
            <w:vAlign w:val="center"/>
          </w:tcPr>
          <w:p w14:paraId="7C1687C5" w14:textId="77777777" w:rsidR="00FC12F2" w:rsidRPr="009E63E7" w:rsidRDefault="00FC12F2" w:rsidP="00B110D2">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Mã hiệu</w:t>
            </w:r>
          </w:p>
        </w:tc>
        <w:tc>
          <w:tcPr>
            <w:tcW w:w="4536" w:type="dxa"/>
            <w:vAlign w:val="center"/>
          </w:tcPr>
          <w:p w14:paraId="07639C33" w14:textId="77777777" w:rsidR="00FC12F2" w:rsidRPr="009E63E7" w:rsidRDefault="00FC12F2" w:rsidP="00B110D2">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Mô tả hàng hóa/ DV</w:t>
            </w:r>
          </w:p>
        </w:tc>
        <w:tc>
          <w:tcPr>
            <w:tcW w:w="5954" w:type="dxa"/>
            <w:vAlign w:val="center"/>
          </w:tcPr>
          <w:p w14:paraId="136C0F18" w14:textId="77777777" w:rsidR="00FC12F2" w:rsidRPr="009E63E7" w:rsidRDefault="00FC12F2" w:rsidP="00B110D2">
            <w:pPr>
              <w:spacing w:line="276" w:lineRule="auto"/>
              <w:jc w:val="center"/>
              <w:rPr>
                <w:rFonts w:asciiTheme="majorHAnsi" w:hAnsiTheme="majorHAnsi" w:cstheme="majorHAnsi"/>
                <w:b/>
                <w:color w:val="000000"/>
                <w:sz w:val="24"/>
                <w:szCs w:val="24"/>
              </w:rPr>
            </w:pPr>
            <w:r w:rsidRPr="009E63E7">
              <w:rPr>
                <w:rFonts w:asciiTheme="majorHAnsi" w:hAnsiTheme="majorHAnsi" w:cstheme="majorHAnsi"/>
                <w:b/>
                <w:color w:val="000000"/>
                <w:sz w:val="24"/>
                <w:szCs w:val="24"/>
              </w:rPr>
              <w:t>Mô tả thêm</w:t>
            </w:r>
          </w:p>
        </w:tc>
        <w:tc>
          <w:tcPr>
            <w:tcW w:w="1983" w:type="dxa"/>
            <w:noWrap/>
            <w:vAlign w:val="center"/>
          </w:tcPr>
          <w:p w14:paraId="338BD8E5" w14:textId="5776C5E7" w:rsidR="00FC12F2" w:rsidRPr="009E63E7" w:rsidRDefault="00206E53" w:rsidP="00B110D2">
            <w:pPr>
              <w:spacing w:line="276" w:lineRule="auto"/>
              <w:jc w:val="center"/>
              <w:rPr>
                <w:rFonts w:asciiTheme="majorHAnsi" w:hAnsiTheme="majorHAnsi" w:cstheme="majorHAnsi"/>
                <w:b/>
                <w:color w:val="000000"/>
                <w:sz w:val="24"/>
                <w:szCs w:val="24"/>
              </w:rPr>
            </w:pPr>
            <w:r w:rsidRPr="00206E53">
              <w:rPr>
                <w:rFonts w:asciiTheme="majorHAnsi" w:hAnsiTheme="majorHAnsi" w:cstheme="majorHAnsi"/>
                <w:b/>
                <w:color w:val="000000"/>
                <w:sz w:val="24"/>
                <w:szCs w:val="24"/>
              </w:rPr>
              <w:t>Số lượng/ Phòng</w:t>
            </w:r>
          </w:p>
        </w:tc>
      </w:tr>
      <w:tr w:rsidR="00206E53" w:rsidRPr="009E63E7" w14:paraId="616808C4" w14:textId="77777777" w:rsidTr="00AC06EB">
        <w:trPr>
          <w:trHeight w:val="255"/>
          <w:jc w:val="center"/>
        </w:trPr>
        <w:tc>
          <w:tcPr>
            <w:tcW w:w="595" w:type="dxa"/>
            <w:noWrap/>
            <w:vAlign w:val="center"/>
          </w:tcPr>
          <w:p w14:paraId="5B5B75A1" w14:textId="77777777" w:rsidR="00206E53" w:rsidRPr="009E63E7" w:rsidRDefault="00206E53" w:rsidP="00206E53">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1</w:t>
            </w:r>
          </w:p>
        </w:tc>
        <w:tc>
          <w:tcPr>
            <w:tcW w:w="1810" w:type="dxa"/>
            <w:noWrap/>
            <w:vAlign w:val="center"/>
          </w:tcPr>
          <w:p w14:paraId="5EBC7D20" w14:textId="6250562D" w:rsidR="00206E53" w:rsidRPr="00206E53" w:rsidRDefault="00206E53" w:rsidP="00206E53">
            <w:pPr>
              <w:spacing w:line="276" w:lineRule="auto"/>
              <w:jc w:val="center"/>
              <w:rPr>
                <w:rFonts w:asciiTheme="majorHAnsi" w:hAnsiTheme="majorHAnsi" w:cstheme="majorHAnsi"/>
                <w:color w:val="000000"/>
                <w:sz w:val="24"/>
                <w:szCs w:val="24"/>
              </w:rPr>
            </w:pPr>
            <w:r w:rsidRPr="00206E53">
              <w:rPr>
                <w:color w:val="000000"/>
                <w:sz w:val="24"/>
                <w:szCs w:val="24"/>
              </w:rPr>
              <w:t>D-AI1</w:t>
            </w:r>
          </w:p>
        </w:tc>
        <w:tc>
          <w:tcPr>
            <w:tcW w:w="4536" w:type="dxa"/>
            <w:vAlign w:val="center"/>
          </w:tcPr>
          <w:p w14:paraId="00191416" w14:textId="3F06DB22" w:rsidR="00206E53" w:rsidRPr="00206E53" w:rsidRDefault="00206E53" w:rsidP="00206E53">
            <w:pPr>
              <w:spacing w:line="276" w:lineRule="auto"/>
              <w:rPr>
                <w:rFonts w:asciiTheme="majorHAnsi" w:hAnsiTheme="majorHAnsi" w:cstheme="majorHAnsi"/>
                <w:color w:val="000000"/>
                <w:sz w:val="24"/>
                <w:szCs w:val="24"/>
              </w:rPr>
            </w:pPr>
            <w:r w:rsidRPr="00206E53">
              <w:rPr>
                <w:color w:val="000000"/>
                <w:sz w:val="24"/>
                <w:szCs w:val="24"/>
              </w:rPr>
              <w:t>Phần mềm D'Assistant</w:t>
            </w:r>
          </w:p>
        </w:tc>
        <w:tc>
          <w:tcPr>
            <w:tcW w:w="5954" w:type="dxa"/>
            <w:vAlign w:val="center"/>
          </w:tcPr>
          <w:p w14:paraId="5D245334" w14:textId="05117894" w:rsidR="00206E53" w:rsidRPr="00206E53" w:rsidRDefault="00206E53" w:rsidP="00206E53">
            <w:pPr>
              <w:spacing w:line="276" w:lineRule="auto"/>
              <w:rPr>
                <w:rFonts w:asciiTheme="majorHAnsi" w:hAnsiTheme="majorHAnsi" w:cstheme="majorHAnsi"/>
                <w:color w:val="000000"/>
                <w:sz w:val="24"/>
                <w:szCs w:val="24"/>
              </w:rPr>
            </w:pPr>
            <w:r w:rsidRPr="00206E53">
              <w:rPr>
                <w:color w:val="000000"/>
                <w:sz w:val="24"/>
                <w:szCs w:val="24"/>
              </w:rPr>
              <w:t>Trợ lý ảo cho phòng họp thông minh</w:t>
            </w:r>
          </w:p>
        </w:tc>
        <w:tc>
          <w:tcPr>
            <w:tcW w:w="1983" w:type="dxa"/>
            <w:noWrap/>
            <w:vAlign w:val="center"/>
          </w:tcPr>
          <w:p w14:paraId="5598C91C" w14:textId="0A4B7559" w:rsidR="00206E53" w:rsidRPr="00206E53" w:rsidRDefault="00206E53" w:rsidP="00206E53">
            <w:pPr>
              <w:spacing w:line="276" w:lineRule="auto"/>
              <w:jc w:val="center"/>
              <w:rPr>
                <w:rFonts w:asciiTheme="majorHAnsi" w:hAnsiTheme="majorHAnsi" w:cstheme="majorHAnsi"/>
                <w:color w:val="000000"/>
                <w:sz w:val="24"/>
                <w:szCs w:val="24"/>
              </w:rPr>
            </w:pPr>
            <w:r w:rsidRPr="00206E53">
              <w:rPr>
                <w:color w:val="000000"/>
                <w:sz w:val="24"/>
                <w:szCs w:val="24"/>
              </w:rPr>
              <w:t>3</w:t>
            </w:r>
          </w:p>
        </w:tc>
      </w:tr>
      <w:tr w:rsidR="00206E53" w:rsidRPr="009E63E7" w14:paraId="1B32590D" w14:textId="77777777" w:rsidTr="00AC06EB">
        <w:trPr>
          <w:trHeight w:val="255"/>
          <w:jc w:val="center"/>
        </w:trPr>
        <w:tc>
          <w:tcPr>
            <w:tcW w:w="595" w:type="dxa"/>
            <w:noWrap/>
            <w:vAlign w:val="center"/>
            <w:hideMark/>
          </w:tcPr>
          <w:p w14:paraId="6F253FFC" w14:textId="77777777" w:rsidR="00206E53" w:rsidRPr="009E63E7" w:rsidRDefault="00206E53" w:rsidP="00206E53">
            <w:pPr>
              <w:spacing w:line="276" w:lineRule="auto"/>
              <w:jc w:val="center"/>
              <w:rPr>
                <w:rFonts w:asciiTheme="majorHAnsi" w:hAnsiTheme="majorHAnsi" w:cstheme="majorHAnsi"/>
                <w:color w:val="000000"/>
                <w:sz w:val="24"/>
                <w:szCs w:val="24"/>
              </w:rPr>
            </w:pPr>
            <w:r w:rsidRPr="009E63E7">
              <w:rPr>
                <w:rFonts w:asciiTheme="majorHAnsi" w:hAnsiTheme="majorHAnsi" w:cstheme="majorHAnsi"/>
                <w:color w:val="000000"/>
                <w:sz w:val="24"/>
                <w:szCs w:val="24"/>
              </w:rPr>
              <w:t>2</w:t>
            </w:r>
          </w:p>
        </w:tc>
        <w:tc>
          <w:tcPr>
            <w:tcW w:w="1810" w:type="dxa"/>
            <w:noWrap/>
            <w:vAlign w:val="center"/>
          </w:tcPr>
          <w:p w14:paraId="03149F43" w14:textId="0BE197EC" w:rsidR="00206E53" w:rsidRPr="00206E53" w:rsidRDefault="00206E53" w:rsidP="00206E53">
            <w:pPr>
              <w:spacing w:line="276" w:lineRule="auto"/>
              <w:jc w:val="center"/>
              <w:rPr>
                <w:rFonts w:asciiTheme="majorHAnsi" w:hAnsiTheme="majorHAnsi" w:cstheme="majorHAnsi"/>
                <w:color w:val="000000"/>
                <w:sz w:val="24"/>
                <w:szCs w:val="24"/>
              </w:rPr>
            </w:pPr>
            <w:r w:rsidRPr="00206E53">
              <w:rPr>
                <w:color w:val="000000"/>
                <w:sz w:val="24"/>
                <w:szCs w:val="24"/>
              </w:rPr>
              <w:t>D-AI2</w:t>
            </w:r>
          </w:p>
        </w:tc>
        <w:tc>
          <w:tcPr>
            <w:tcW w:w="4536" w:type="dxa"/>
            <w:vAlign w:val="center"/>
          </w:tcPr>
          <w:p w14:paraId="492E726E" w14:textId="688E023D" w:rsidR="00206E53" w:rsidRPr="00206E53" w:rsidRDefault="00206E53" w:rsidP="00206E53">
            <w:pPr>
              <w:spacing w:line="276" w:lineRule="auto"/>
              <w:rPr>
                <w:rFonts w:asciiTheme="majorHAnsi" w:hAnsiTheme="majorHAnsi" w:cstheme="majorHAnsi"/>
                <w:color w:val="000000"/>
                <w:sz w:val="24"/>
                <w:szCs w:val="24"/>
              </w:rPr>
            </w:pPr>
            <w:r w:rsidRPr="00206E53">
              <w:rPr>
                <w:color w:val="000000"/>
                <w:sz w:val="24"/>
                <w:szCs w:val="24"/>
              </w:rPr>
              <w:t>Smart FaceID</w:t>
            </w:r>
          </w:p>
        </w:tc>
        <w:tc>
          <w:tcPr>
            <w:tcW w:w="5954" w:type="dxa"/>
            <w:vAlign w:val="center"/>
          </w:tcPr>
          <w:p w14:paraId="15E8BC6F" w14:textId="2AF8BF45" w:rsidR="00206E53" w:rsidRPr="00206E53" w:rsidRDefault="00206E53" w:rsidP="00206E53">
            <w:pPr>
              <w:spacing w:line="276" w:lineRule="auto"/>
              <w:rPr>
                <w:rFonts w:asciiTheme="majorHAnsi" w:hAnsiTheme="majorHAnsi" w:cstheme="majorHAnsi"/>
                <w:color w:val="000000"/>
                <w:sz w:val="24"/>
                <w:szCs w:val="24"/>
              </w:rPr>
            </w:pPr>
            <w:r w:rsidRPr="00206E53">
              <w:rPr>
                <w:color w:val="000000"/>
                <w:sz w:val="24"/>
                <w:szCs w:val="24"/>
              </w:rPr>
              <w:t>Điểm danh chủ động cho đại biểu, tự động đăng nhập vào ứng dụng</w:t>
            </w:r>
          </w:p>
        </w:tc>
        <w:tc>
          <w:tcPr>
            <w:tcW w:w="1983" w:type="dxa"/>
            <w:noWrap/>
            <w:vAlign w:val="center"/>
          </w:tcPr>
          <w:p w14:paraId="1C91A9F8" w14:textId="23CE7D21" w:rsidR="00206E53" w:rsidRPr="00206E53" w:rsidRDefault="00206E53" w:rsidP="00206E53">
            <w:pPr>
              <w:spacing w:line="276" w:lineRule="auto"/>
              <w:jc w:val="center"/>
              <w:rPr>
                <w:rFonts w:asciiTheme="majorHAnsi" w:hAnsiTheme="majorHAnsi" w:cstheme="majorHAnsi"/>
                <w:color w:val="000000"/>
                <w:sz w:val="24"/>
                <w:szCs w:val="24"/>
              </w:rPr>
            </w:pPr>
            <w:r w:rsidRPr="00206E53">
              <w:rPr>
                <w:color w:val="000000"/>
                <w:sz w:val="24"/>
                <w:szCs w:val="24"/>
              </w:rPr>
              <w:t>3</w:t>
            </w:r>
          </w:p>
        </w:tc>
      </w:tr>
      <w:tr w:rsidR="00206E53" w:rsidRPr="009E63E7" w14:paraId="7519FB83" w14:textId="77777777" w:rsidTr="00AC06EB">
        <w:trPr>
          <w:trHeight w:val="255"/>
          <w:jc w:val="center"/>
        </w:trPr>
        <w:tc>
          <w:tcPr>
            <w:tcW w:w="595" w:type="dxa"/>
            <w:noWrap/>
            <w:vAlign w:val="center"/>
          </w:tcPr>
          <w:p w14:paraId="0FD7B58C" w14:textId="1C48D412" w:rsidR="00206E53" w:rsidRPr="009E63E7" w:rsidRDefault="00206E53" w:rsidP="00206E53">
            <w:pPr>
              <w:spacing w:line="276"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3</w:t>
            </w:r>
          </w:p>
        </w:tc>
        <w:tc>
          <w:tcPr>
            <w:tcW w:w="1810" w:type="dxa"/>
            <w:noWrap/>
            <w:vAlign w:val="center"/>
          </w:tcPr>
          <w:p w14:paraId="615C80B7" w14:textId="43A32445" w:rsidR="00206E53" w:rsidRPr="00206E53" w:rsidRDefault="00206E53" w:rsidP="00206E53">
            <w:pPr>
              <w:spacing w:line="276" w:lineRule="auto"/>
              <w:jc w:val="center"/>
              <w:rPr>
                <w:color w:val="000000"/>
                <w:sz w:val="24"/>
                <w:szCs w:val="24"/>
              </w:rPr>
            </w:pPr>
            <w:r w:rsidRPr="00206E53">
              <w:rPr>
                <w:color w:val="000000"/>
                <w:sz w:val="24"/>
                <w:szCs w:val="24"/>
              </w:rPr>
              <w:t>D-AI3</w:t>
            </w:r>
          </w:p>
        </w:tc>
        <w:tc>
          <w:tcPr>
            <w:tcW w:w="4536" w:type="dxa"/>
            <w:vAlign w:val="center"/>
          </w:tcPr>
          <w:p w14:paraId="34C2E9E9" w14:textId="64B33744" w:rsidR="00206E53" w:rsidRPr="00206E53" w:rsidRDefault="00206E53" w:rsidP="00206E53">
            <w:pPr>
              <w:spacing w:line="276" w:lineRule="auto"/>
              <w:rPr>
                <w:color w:val="000000"/>
                <w:sz w:val="24"/>
                <w:szCs w:val="24"/>
              </w:rPr>
            </w:pPr>
            <w:r w:rsidRPr="00206E53">
              <w:rPr>
                <w:color w:val="000000"/>
                <w:sz w:val="24"/>
                <w:szCs w:val="24"/>
              </w:rPr>
              <w:t>Smart Recorder</w:t>
            </w:r>
          </w:p>
        </w:tc>
        <w:tc>
          <w:tcPr>
            <w:tcW w:w="5954" w:type="dxa"/>
            <w:vAlign w:val="center"/>
          </w:tcPr>
          <w:p w14:paraId="34946C08" w14:textId="4A5C217D" w:rsidR="00206E53" w:rsidRPr="00206E53" w:rsidRDefault="00206E53" w:rsidP="00206E53">
            <w:pPr>
              <w:spacing w:line="276" w:lineRule="auto"/>
              <w:rPr>
                <w:color w:val="000000"/>
                <w:sz w:val="24"/>
                <w:szCs w:val="24"/>
              </w:rPr>
            </w:pPr>
            <w:r w:rsidRPr="00206E53">
              <w:rPr>
                <w:color w:val="000000"/>
                <w:sz w:val="24"/>
                <w:szCs w:val="24"/>
              </w:rPr>
              <w:t>Tự động lưu trữ nội dung cuộc họp dưới dạng file media, văn bản và tự động đồng bộ lên hệ thống cloud</w:t>
            </w:r>
          </w:p>
        </w:tc>
        <w:tc>
          <w:tcPr>
            <w:tcW w:w="1983" w:type="dxa"/>
            <w:noWrap/>
            <w:vAlign w:val="center"/>
          </w:tcPr>
          <w:p w14:paraId="3D014752" w14:textId="4B7DA6EE" w:rsidR="00206E53" w:rsidRPr="00206E53" w:rsidRDefault="00206E53" w:rsidP="00206E53">
            <w:pPr>
              <w:spacing w:line="276" w:lineRule="auto"/>
              <w:jc w:val="center"/>
              <w:rPr>
                <w:color w:val="000000"/>
                <w:sz w:val="24"/>
                <w:szCs w:val="24"/>
              </w:rPr>
            </w:pPr>
            <w:r w:rsidRPr="00206E53">
              <w:rPr>
                <w:color w:val="000000"/>
                <w:sz w:val="24"/>
                <w:szCs w:val="24"/>
              </w:rPr>
              <w:t>3</w:t>
            </w:r>
          </w:p>
        </w:tc>
      </w:tr>
      <w:tr w:rsidR="00206E53" w:rsidRPr="009E63E7" w14:paraId="72AADB6A" w14:textId="77777777" w:rsidTr="00AC06EB">
        <w:trPr>
          <w:trHeight w:val="255"/>
          <w:jc w:val="center"/>
        </w:trPr>
        <w:tc>
          <w:tcPr>
            <w:tcW w:w="595" w:type="dxa"/>
            <w:noWrap/>
            <w:vAlign w:val="center"/>
          </w:tcPr>
          <w:p w14:paraId="47C69876" w14:textId="30FC7D59" w:rsidR="00206E53" w:rsidRPr="009E63E7" w:rsidRDefault="00206E53" w:rsidP="00206E53">
            <w:pPr>
              <w:spacing w:line="276"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4</w:t>
            </w:r>
          </w:p>
        </w:tc>
        <w:tc>
          <w:tcPr>
            <w:tcW w:w="1810" w:type="dxa"/>
            <w:noWrap/>
            <w:vAlign w:val="center"/>
          </w:tcPr>
          <w:p w14:paraId="28D3C79A" w14:textId="2E79CF3B" w:rsidR="00206E53" w:rsidRPr="00206E53" w:rsidRDefault="00206E53" w:rsidP="00206E53">
            <w:pPr>
              <w:spacing w:line="276" w:lineRule="auto"/>
              <w:jc w:val="center"/>
              <w:rPr>
                <w:color w:val="000000"/>
                <w:sz w:val="24"/>
                <w:szCs w:val="24"/>
              </w:rPr>
            </w:pPr>
            <w:r w:rsidRPr="00206E53">
              <w:rPr>
                <w:color w:val="000000"/>
                <w:sz w:val="24"/>
                <w:szCs w:val="24"/>
              </w:rPr>
              <w:t>D-AI4</w:t>
            </w:r>
          </w:p>
        </w:tc>
        <w:tc>
          <w:tcPr>
            <w:tcW w:w="4536" w:type="dxa"/>
            <w:vAlign w:val="center"/>
          </w:tcPr>
          <w:p w14:paraId="5F9D2587" w14:textId="120FCAF3" w:rsidR="00206E53" w:rsidRPr="00206E53" w:rsidRDefault="00206E53" w:rsidP="00206E53">
            <w:pPr>
              <w:spacing w:line="276" w:lineRule="auto"/>
              <w:rPr>
                <w:color w:val="000000"/>
                <w:sz w:val="24"/>
                <w:szCs w:val="24"/>
              </w:rPr>
            </w:pPr>
            <w:r w:rsidRPr="00206E53">
              <w:rPr>
                <w:color w:val="000000"/>
                <w:sz w:val="24"/>
                <w:szCs w:val="24"/>
              </w:rPr>
              <w:t>Smart Translator</w:t>
            </w:r>
          </w:p>
        </w:tc>
        <w:tc>
          <w:tcPr>
            <w:tcW w:w="5954" w:type="dxa"/>
            <w:vAlign w:val="center"/>
          </w:tcPr>
          <w:p w14:paraId="2AB589EE" w14:textId="02E98ED1" w:rsidR="00206E53" w:rsidRPr="00206E53" w:rsidRDefault="00206E53" w:rsidP="00206E53">
            <w:pPr>
              <w:spacing w:line="276" w:lineRule="auto"/>
              <w:rPr>
                <w:color w:val="000000"/>
                <w:sz w:val="24"/>
                <w:szCs w:val="24"/>
              </w:rPr>
            </w:pPr>
            <w:r w:rsidRPr="00206E53">
              <w:rPr>
                <w:color w:val="000000"/>
                <w:sz w:val="24"/>
                <w:szCs w:val="24"/>
              </w:rPr>
              <w:t>Tự động dịch tiếng nước ngoài tự động trong quá trình họp</w:t>
            </w:r>
          </w:p>
        </w:tc>
        <w:tc>
          <w:tcPr>
            <w:tcW w:w="1983" w:type="dxa"/>
            <w:noWrap/>
            <w:vAlign w:val="center"/>
          </w:tcPr>
          <w:p w14:paraId="117939CB" w14:textId="5518A6CA" w:rsidR="00206E53" w:rsidRPr="00206E53" w:rsidRDefault="00206E53" w:rsidP="00206E53">
            <w:pPr>
              <w:spacing w:line="276" w:lineRule="auto"/>
              <w:jc w:val="center"/>
              <w:rPr>
                <w:color w:val="000000"/>
                <w:sz w:val="24"/>
                <w:szCs w:val="24"/>
              </w:rPr>
            </w:pPr>
            <w:r w:rsidRPr="00206E53">
              <w:rPr>
                <w:color w:val="000000"/>
                <w:sz w:val="24"/>
                <w:szCs w:val="24"/>
              </w:rPr>
              <w:t>3</w:t>
            </w:r>
          </w:p>
        </w:tc>
      </w:tr>
      <w:tr w:rsidR="00206E53" w:rsidRPr="009E63E7" w14:paraId="60F70CED" w14:textId="77777777" w:rsidTr="00AC06EB">
        <w:trPr>
          <w:trHeight w:val="255"/>
          <w:jc w:val="center"/>
        </w:trPr>
        <w:tc>
          <w:tcPr>
            <w:tcW w:w="595" w:type="dxa"/>
            <w:noWrap/>
            <w:vAlign w:val="center"/>
          </w:tcPr>
          <w:p w14:paraId="065AFD10" w14:textId="61618BC2" w:rsidR="00206E53" w:rsidRPr="009E63E7" w:rsidRDefault="00206E53" w:rsidP="00206E53">
            <w:pPr>
              <w:spacing w:line="276"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5</w:t>
            </w:r>
          </w:p>
        </w:tc>
        <w:tc>
          <w:tcPr>
            <w:tcW w:w="1810" w:type="dxa"/>
            <w:noWrap/>
            <w:vAlign w:val="center"/>
          </w:tcPr>
          <w:p w14:paraId="6BAB1492" w14:textId="2DC37C70" w:rsidR="00206E53" w:rsidRPr="00206E53" w:rsidRDefault="00206E53" w:rsidP="00206E53">
            <w:pPr>
              <w:spacing w:line="276" w:lineRule="auto"/>
              <w:jc w:val="center"/>
              <w:rPr>
                <w:color w:val="000000"/>
                <w:sz w:val="24"/>
                <w:szCs w:val="24"/>
              </w:rPr>
            </w:pPr>
            <w:r w:rsidRPr="00206E53">
              <w:rPr>
                <w:color w:val="000000"/>
                <w:sz w:val="24"/>
                <w:szCs w:val="24"/>
              </w:rPr>
              <w:t>D-AI5</w:t>
            </w:r>
          </w:p>
        </w:tc>
        <w:tc>
          <w:tcPr>
            <w:tcW w:w="4536" w:type="dxa"/>
            <w:vAlign w:val="center"/>
          </w:tcPr>
          <w:p w14:paraId="1D410300" w14:textId="3F899221" w:rsidR="00206E53" w:rsidRPr="00206E53" w:rsidRDefault="00206E53" w:rsidP="00206E53">
            <w:pPr>
              <w:spacing w:line="276" w:lineRule="auto"/>
              <w:rPr>
                <w:color w:val="000000"/>
                <w:sz w:val="24"/>
                <w:szCs w:val="24"/>
              </w:rPr>
            </w:pPr>
            <w:r w:rsidRPr="00206E53">
              <w:rPr>
                <w:color w:val="000000"/>
                <w:sz w:val="24"/>
                <w:szCs w:val="24"/>
              </w:rPr>
              <w:t>SMR Client</w:t>
            </w:r>
          </w:p>
        </w:tc>
        <w:tc>
          <w:tcPr>
            <w:tcW w:w="5954" w:type="dxa"/>
            <w:vAlign w:val="center"/>
          </w:tcPr>
          <w:p w14:paraId="621CE872" w14:textId="1BB7D3BB" w:rsidR="00206E53" w:rsidRPr="00206E53" w:rsidRDefault="00206E53" w:rsidP="00206E53">
            <w:pPr>
              <w:spacing w:line="276" w:lineRule="auto"/>
              <w:rPr>
                <w:color w:val="000000"/>
                <w:sz w:val="24"/>
                <w:szCs w:val="24"/>
              </w:rPr>
            </w:pPr>
            <w:r w:rsidRPr="00206E53">
              <w:rPr>
                <w:color w:val="000000"/>
                <w:sz w:val="24"/>
                <w:szCs w:val="24"/>
              </w:rPr>
              <w:t>Phần mền cài đặt trên các thiết bị (máy tính windows, IOS, Android)</w:t>
            </w:r>
          </w:p>
        </w:tc>
        <w:tc>
          <w:tcPr>
            <w:tcW w:w="1983" w:type="dxa"/>
            <w:noWrap/>
            <w:vAlign w:val="center"/>
          </w:tcPr>
          <w:p w14:paraId="0A0E4844" w14:textId="76427B4E" w:rsidR="00206E53" w:rsidRPr="00206E53" w:rsidRDefault="00206E53" w:rsidP="00206E53">
            <w:pPr>
              <w:spacing w:line="276" w:lineRule="auto"/>
              <w:jc w:val="center"/>
              <w:rPr>
                <w:color w:val="000000"/>
                <w:sz w:val="24"/>
                <w:szCs w:val="24"/>
              </w:rPr>
            </w:pPr>
            <w:r w:rsidRPr="00206E53">
              <w:rPr>
                <w:color w:val="000000"/>
                <w:sz w:val="24"/>
                <w:szCs w:val="24"/>
              </w:rPr>
              <w:t>3</w:t>
            </w:r>
          </w:p>
        </w:tc>
      </w:tr>
      <w:tr w:rsidR="00206E53" w:rsidRPr="009E63E7" w14:paraId="18F8ED00" w14:textId="77777777" w:rsidTr="00AC06EB">
        <w:trPr>
          <w:trHeight w:val="255"/>
          <w:jc w:val="center"/>
        </w:trPr>
        <w:tc>
          <w:tcPr>
            <w:tcW w:w="595" w:type="dxa"/>
            <w:noWrap/>
            <w:vAlign w:val="center"/>
          </w:tcPr>
          <w:p w14:paraId="70ABBB0B" w14:textId="763B75CD" w:rsidR="00206E53" w:rsidRPr="009E63E7" w:rsidRDefault="00206E53" w:rsidP="00206E53">
            <w:pPr>
              <w:spacing w:line="276"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6</w:t>
            </w:r>
          </w:p>
        </w:tc>
        <w:tc>
          <w:tcPr>
            <w:tcW w:w="1810" w:type="dxa"/>
            <w:noWrap/>
            <w:vAlign w:val="center"/>
          </w:tcPr>
          <w:p w14:paraId="07338D56" w14:textId="6F815F63" w:rsidR="00206E53" w:rsidRPr="00206E53" w:rsidRDefault="00206E53" w:rsidP="00206E53">
            <w:pPr>
              <w:spacing w:line="276" w:lineRule="auto"/>
              <w:jc w:val="center"/>
              <w:rPr>
                <w:color w:val="000000"/>
                <w:sz w:val="24"/>
                <w:szCs w:val="24"/>
              </w:rPr>
            </w:pPr>
            <w:r w:rsidRPr="00206E53">
              <w:rPr>
                <w:color w:val="000000"/>
                <w:sz w:val="24"/>
                <w:szCs w:val="24"/>
              </w:rPr>
              <w:t>D-AI6</w:t>
            </w:r>
          </w:p>
        </w:tc>
        <w:tc>
          <w:tcPr>
            <w:tcW w:w="4536" w:type="dxa"/>
            <w:vAlign w:val="center"/>
          </w:tcPr>
          <w:p w14:paraId="5FC1C4ED" w14:textId="51354323" w:rsidR="00206E53" w:rsidRPr="00206E53" w:rsidRDefault="00206E53" w:rsidP="00206E53">
            <w:pPr>
              <w:spacing w:line="276" w:lineRule="auto"/>
              <w:rPr>
                <w:color w:val="000000"/>
                <w:sz w:val="24"/>
                <w:szCs w:val="24"/>
              </w:rPr>
            </w:pPr>
            <w:r w:rsidRPr="00206E53">
              <w:rPr>
                <w:color w:val="000000"/>
                <w:sz w:val="24"/>
                <w:szCs w:val="24"/>
              </w:rPr>
              <w:t>SMR Server</w:t>
            </w:r>
          </w:p>
        </w:tc>
        <w:tc>
          <w:tcPr>
            <w:tcW w:w="5954" w:type="dxa"/>
            <w:vAlign w:val="center"/>
          </w:tcPr>
          <w:p w14:paraId="27ACAA24" w14:textId="035D7E65" w:rsidR="00206E53" w:rsidRPr="00206E53" w:rsidRDefault="00206E53" w:rsidP="00206E53">
            <w:pPr>
              <w:spacing w:line="276" w:lineRule="auto"/>
              <w:rPr>
                <w:color w:val="000000"/>
                <w:sz w:val="24"/>
                <w:szCs w:val="24"/>
              </w:rPr>
            </w:pPr>
            <w:r w:rsidRPr="00206E53">
              <w:rPr>
                <w:color w:val="000000"/>
                <w:sz w:val="24"/>
                <w:szCs w:val="24"/>
              </w:rPr>
              <w:t xml:space="preserve">Phần mềm cài đặt để quản trị tập trung và lưu trữ </w:t>
            </w:r>
          </w:p>
        </w:tc>
        <w:tc>
          <w:tcPr>
            <w:tcW w:w="1983" w:type="dxa"/>
            <w:noWrap/>
            <w:vAlign w:val="center"/>
          </w:tcPr>
          <w:p w14:paraId="2607EC17" w14:textId="34C692A7" w:rsidR="00206E53" w:rsidRPr="00206E53" w:rsidRDefault="00206E53" w:rsidP="00206E53">
            <w:pPr>
              <w:spacing w:line="276" w:lineRule="auto"/>
              <w:jc w:val="center"/>
              <w:rPr>
                <w:color w:val="000000"/>
                <w:sz w:val="24"/>
                <w:szCs w:val="24"/>
              </w:rPr>
            </w:pPr>
            <w:r w:rsidRPr="00206E53">
              <w:rPr>
                <w:color w:val="000000"/>
                <w:sz w:val="24"/>
                <w:szCs w:val="24"/>
              </w:rPr>
              <w:t>3</w:t>
            </w:r>
          </w:p>
        </w:tc>
      </w:tr>
      <w:tr w:rsidR="00206E53" w:rsidRPr="009E63E7" w14:paraId="6E912096" w14:textId="77777777" w:rsidTr="00AC06EB">
        <w:trPr>
          <w:trHeight w:val="255"/>
          <w:jc w:val="center"/>
        </w:trPr>
        <w:tc>
          <w:tcPr>
            <w:tcW w:w="595" w:type="dxa"/>
            <w:noWrap/>
            <w:vAlign w:val="center"/>
          </w:tcPr>
          <w:p w14:paraId="31D78597" w14:textId="622341FE" w:rsidR="00206E53" w:rsidRPr="009E63E7" w:rsidRDefault="00206E53" w:rsidP="00206E53">
            <w:pPr>
              <w:spacing w:line="276"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7</w:t>
            </w:r>
          </w:p>
        </w:tc>
        <w:tc>
          <w:tcPr>
            <w:tcW w:w="1810" w:type="dxa"/>
            <w:noWrap/>
            <w:vAlign w:val="center"/>
          </w:tcPr>
          <w:p w14:paraId="342CCACC" w14:textId="40F4DFB8" w:rsidR="00206E53" w:rsidRPr="00206E53" w:rsidRDefault="00206E53" w:rsidP="00206E53">
            <w:pPr>
              <w:spacing w:line="276" w:lineRule="auto"/>
              <w:jc w:val="center"/>
              <w:rPr>
                <w:color w:val="000000"/>
                <w:sz w:val="24"/>
                <w:szCs w:val="24"/>
              </w:rPr>
            </w:pPr>
            <w:r w:rsidRPr="00206E53">
              <w:rPr>
                <w:color w:val="000000"/>
                <w:sz w:val="24"/>
                <w:szCs w:val="24"/>
              </w:rPr>
              <w:t>D-AI7</w:t>
            </w:r>
          </w:p>
        </w:tc>
        <w:tc>
          <w:tcPr>
            <w:tcW w:w="4536" w:type="dxa"/>
            <w:vAlign w:val="center"/>
          </w:tcPr>
          <w:p w14:paraId="356CBEE4" w14:textId="0D376186" w:rsidR="00206E53" w:rsidRPr="00206E53" w:rsidRDefault="00206E53" w:rsidP="00206E53">
            <w:pPr>
              <w:spacing w:line="276" w:lineRule="auto"/>
              <w:rPr>
                <w:color w:val="000000"/>
                <w:sz w:val="24"/>
                <w:szCs w:val="24"/>
              </w:rPr>
            </w:pPr>
            <w:r w:rsidRPr="00206E53">
              <w:rPr>
                <w:color w:val="000000"/>
                <w:sz w:val="24"/>
                <w:szCs w:val="24"/>
              </w:rPr>
              <w:t>Phần mềm Voice to text</w:t>
            </w:r>
          </w:p>
        </w:tc>
        <w:tc>
          <w:tcPr>
            <w:tcW w:w="5954" w:type="dxa"/>
            <w:vAlign w:val="center"/>
          </w:tcPr>
          <w:p w14:paraId="27E3EEF2" w14:textId="20A516B1" w:rsidR="00206E53" w:rsidRPr="00206E53" w:rsidRDefault="00206E53" w:rsidP="00206E53">
            <w:pPr>
              <w:spacing w:line="276" w:lineRule="auto"/>
              <w:rPr>
                <w:color w:val="000000"/>
                <w:sz w:val="24"/>
                <w:szCs w:val="24"/>
              </w:rPr>
            </w:pPr>
            <w:r w:rsidRPr="00206E53">
              <w:rPr>
                <w:color w:val="000000"/>
                <w:sz w:val="24"/>
                <w:szCs w:val="24"/>
              </w:rPr>
              <w:t>Chuyển giọng nói sang văn bản (biên bản họp, tóm tắt cuộc họp)</w:t>
            </w:r>
          </w:p>
        </w:tc>
        <w:tc>
          <w:tcPr>
            <w:tcW w:w="1983" w:type="dxa"/>
            <w:noWrap/>
            <w:vAlign w:val="center"/>
          </w:tcPr>
          <w:p w14:paraId="6E5283A4" w14:textId="786442F0" w:rsidR="00206E53" w:rsidRPr="00206E53" w:rsidRDefault="00206E53" w:rsidP="00206E53">
            <w:pPr>
              <w:spacing w:line="276" w:lineRule="auto"/>
              <w:jc w:val="center"/>
              <w:rPr>
                <w:color w:val="000000"/>
                <w:sz w:val="24"/>
                <w:szCs w:val="24"/>
              </w:rPr>
            </w:pPr>
            <w:r w:rsidRPr="00206E53">
              <w:rPr>
                <w:color w:val="000000"/>
                <w:sz w:val="24"/>
                <w:szCs w:val="24"/>
              </w:rPr>
              <w:t>3</w:t>
            </w:r>
          </w:p>
        </w:tc>
      </w:tr>
      <w:tr w:rsidR="00206E53" w:rsidRPr="009E63E7" w14:paraId="2BE2493F" w14:textId="77777777" w:rsidTr="00AC06EB">
        <w:trPr>
          <w:trHeight w:val="255"/>
          <w:jc w:val="center"/>
        </w:trPr>
        <w:tc>
          <w:tcPr>
            <w:tcW w:w="595" w:type="dxa"/>
            <w:noWrap/>
            <w:vAlign w:val="center"/>
          </w:tcPr>
          <w:p w14:paraId="71EC4DEC" w14:textId="7DA78550" w:rsidR="00206E53" w:rsidRPr="009E63E7" w:rsidRDefault="00206E53" w:rsidP="00206E53">
            <w:pPr>
              <w:spacing w:line="276"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8</w:t>
            </w:r>
          </w:p>
        </w:tc>
        <w:tc>
          <w:tcPr>
            <w:tcW w:w="1810" w:type="dxa"/>
            <w:noWrap/>
            <w:vAlign w:val="center"/>
          </w:tcPr>
          <w:p w14:paraId="117654FE" w14:textId="3968EBB2" w:rsidR="00206E53" w:rsidRPr="00206E53" w:rsidRDefault="00206E53" w:rsidP="00206E53">
            <w:pPr>
              <w:spacing w:line="276" w:lineRule="auto"/>
              <w:jc w:val="center"/>
              <w:rPr>
                <w:color w:val="000000"/>
                <w:sz w:val="24"/>
                <w:szCs w:val="24"/>
              </w:rPr>
            </w:pPr>
            <w:r w:rsidRPr="00206E53">
              <w:rPr>
                <w:color w:val="000000"/>
                <w:sz w:val="24"/>
                <w:szCs w:val="24"/>
              </w:rPr>
              <w:t>D-AI8</w:t>
            </w:r>
          </w:p>
        </w:tc>
        <w:tc>
          <w:tcPr>
            <w:tcW w:w="4536" w:type="dxa"/>
            <w:vAlign w:val="center"/>
          </w:tcPr>
          <w:p w14:paraId="03A74A4D" w14:textId="0926E4E8" w:rsidR="00206E53" w:rsidRPr="00206E53" w:rsidRDefault="00206E53" w:rsidP="00206E53">
            <w:pPr>
              <w:spacing w:line="276" w:lineRule="auto"/>
              <w:rPr>
                <w:color w:val="000000"/>
                <w:sz w:val="24"/>
                <w:szCs w:val="24"/>
              </w:rPr>
            </w:pPr>
            <w:r w:rsidRPr="00206E53">
              <w:rPr>
                <w:color w:val="000000"/>
                <w:sz w:val="24"/>
                <w:szCs w:val="24"/>
              </w:rPr>
              <w:t>Phần mềm Smart control hub</w:t>
            </w:r>
          </w:p>
        </w:tc>
        <w:tc>
          <w:tcPr>
            <w:tcW w:w="5954" w:type="dxa"/>
            <w:vAlign w:val="center"/>
          </w:tcPr>
          <w:p w14:paraId="43DA1E06" w14:textId="34285892" w:rsidR="00206E53" w:rsidRPr="00206E53" w:rsidRDefault="00206E53" w:rsidP="00206E53">
            <w:pPr>
              <w:spacing w:line="276" w:lineRule="auto"/>
              <w:rPr>
                <w:color w:val="000000"/>
                <w:sz w:val="24"/>
                <w:szCs w:val="24"/>
              </w:rPr>
            </w:pPr>
            <w:r w:rsidRPr="00206E53">
              <w:rPr>
                <w:color w:val="000000"/>
                <w:sz w:val="24"/>
                <w:szCs w:val="24"/>
              </w:rPr>
              <w:t>Điều khiển thiết bị trong phòng họp từ xa hoặc qua giọng nói</w:t>
            </w:r>
          </w:p>
        </w:tc>
        <w:tc>
          <w:tcPr>
            <w:tcW w:w="1983" w:type="dxa"/>
            <w:noWrap/>
            <w:vAlign w:val="center"/>
          </w:tcPr>
          <w:p w14:paraId="21BEB2E9" w14:textId="0ADAAD0A" w:rsidR="00206E53" w:rsidRPr="00206E53" w:rsidRDefault="00206E53" w:rsidP="00206E53">
            <w:pPr>
              <w:spacing w:line="276" w:lineRule="auto"/>
              <w:jc w:val="center"/>
              <w:rPr>
                <w:color w:val="000000"/>
                <w:sz w:val="24"/>
                <w:szCs w:val="24"/>
              </w:rPr>
            </w:pPr>
            <w:r w:rsidRPr="00206E53">
              <w:rPr>
                <w:color w:val="000000"/>
                <w:sz w:val="24"/>
                <w:szCs w:val="24"/>
              </w:rPr>
              <w:t>3</w:t>
            </w:r>
          </w:p>
        </w:tc>
      </w:tr>
      <w:tr w:rsidR="00206E53" w:rsidRPr="009E63E7" w14:paraId="664748C0" w14:textId="77777777" w:rsidTr="00AC06EB">
        <w:trPr>
          <w:trHeight w:val="255"/>
          <w:jc w:val="center"/>
        </w:trPr>
        <w:tc>
          <w:tcPr>
            <w:tcW w:w="595" w:type="dxa"/>
            <w:noWrap/>
            <w:vAlign w:val="center"/>
          </w:tcPr>
          <w:p w14:paraId="514FDD6D" w14:textId="1EB23850" w:rsidR="00206E53" w:rsidRPr="009E63E7" w:rsidRDefault="00206E53" w:rsidP="00206E53">
            <w:pPr>
              <w:spacing w:line="276"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9</w:t>
            </w:r>
          </w:p>
        </w:tc>
        <w:tc>
          <w:tcPr>
            <w:tcW w:w="1810" w:type="dxa"/>
            <w:noWrap/>
            <w:vAlign w:val="center"/>
          </w:tcPr>
          <w:p w14:paraId="7FEE7044" w14:textId="022CFD80" w:rsidR="00206E53" w:rsidRPr="00206E53" w:rsidRDefault="00206E53" w:rsidP="00206E53">
            <w:pPr>
              <w:spacing w:line="276" w:lineRule="auto"/>
              <w:jc w:val="center"/>
              <w:rPr>
                <w:color w:val="000000"/>
                <w:sz w:val="24"/>
                <w:szCs w:val="24"/>
              </w:rPr>
            </w:pPr>
            <w:r w:rsidRPr="00206E53">
              <w:rPr>
                <w:color w:val="000000"/>
                <w:sz w:val="24"/>
                <w:szCs w:val="24"/>
              </w:rPr>
              <w:t>D-AI9</w:t>
            </w:r>
          </w:p>
        </w:tc>
        <w:tc>
          <w:tcPr>
            <w:tcW w:w="4536" w:type="dxa"/>
            <w:vAlign w:val="center"/>
          </w:tcPr>
          <w:p w14:paraId="7955E074" w14:textId="1305D911" w:rsidR="00206E53" w:rsidRPr="00206E53" w:rsidRDefault="00206E53" w:rsidP="00206E53">
            <w:pPr>
              <w:spacing w:line="276" w:lineRule="auto"/>
              <w:rPr>
                <w:color w:val="000000"/>
                <w:sz w:val="24"/>
                <w:szCs w:val="24"/>
              </w:rPr>
            </w:pPr>
            <w:r w:rsidRPr="00206E53">
              <w:rPr>
                <w:color w:val="000000"/>
                <w:sz w:val="24"/>
                <w:szCs w:val="24"/>
              </w:rPr>
              <w:t>Tích hợp nền tảng họp trực tuyến của Thành Ủy HN</w:t>
            </w:r>
          </w:p>
        </w:tc>
        <w:tc>
          <w:tcPr>
            <w:tcW w:w="5954" w:type="dxa"/>
            <w:vAlign w:val="center"/>
          </w:tcPr>
          <w:p w14:paraId="6E90B6CD" w14:textId="6265122E" w:rsidR="00206E53" w:rsidRPr="00206E53" w:rsidRDefault="00206E53" w:rsidP="00206E53">
            <w:pPr>
              <w:spacing w:line="276" w:lineRule="auto"/>
              <w:rPr>
                <w:color w:val="000000"/>
                <w:sz w:val="24"/>
                <w:szCs w:val="24"/>
              </w:rPr>
            </w:pPr>
            <w:r w:rsidRPr="00206E53">
              <w:rPr>
                <w:color w:val="000000"/>
                <w:sz w:val="24"/>
                <w:szCs w:val="24"/>
              </w:rPr>
              <w:t>Gói tích hợp nền tảng trực tuyến và eCabinnet vào SMR</w:t>
            </w:r>
          </w:p>
        </w:tc>
        <w:tc>
          <w:tcPr>
            <w:tcW w:w="1983" w:type="dxa"/>
            <w:noWrap/>
            <w:vAlign w:val="center"/>
          </w:tcPr>
          <w:p w14:paraId="40C1CFA2" w14:textId="5A77579C" w:rsidR="00206E53" w:rsidRPr="00206E53" w:rsidRDefault="00206E53" w:rsidP="00206E53">
            <w:pPr>
              <w:spacing w:line="276" w:lineRule="auto"/>
              <w:jc w:val="center"/>
              <w:rPr>
                <w:color w:val="000000"/>
                <w:sz w:val="24"/>
                <w:szCs w:val="24"/>
              </w:rPr>
            </w:pPr>
            <w:r w:rsidRPr="00206E53">
              <w:rPr>
                <w:color w:val="000000"/>
                <w:sz w:val="24"/>
                <w:szCs w:val="24"/>
              </w:rPr>
              <w:t>3</w:t>
            </w:r>
          </w:p>
        </w:tc>
      </w:tr>
      <w:tr w:rsidR="00206E53" w:rsidRPr="009E63E7" w14:paraId="33E9521E" w14:textId="77777777" w:rsidTr="00AC06EB">
        <w:trPr>
          <w:trHeight w:val="255"/>
          <w:jc w:val="center"/>
        </w:trPr>
        <w:tc>
          <w:tcPr>
            <w:tcW w:w="595" w:type="dxa"/>
            <w:noWrap/>
            <w:vAlign w:val="center"/>
          </w:tcPr>
          <w:p w14:paraId="166200D3" w14:textId="15C6C20B" w:rsidR="00206E53" w:rsidRPr="009E63E7" w:rsidRDefault="00206E53" w:rsidP="00206E53">
            <w:pPr>
              <w:spacing w:line="276"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10</w:t>
            </w:r>
          </w:p>
        </w:tc>
        <w:tc>
          <w:tcPr>
            <w:tcW w:w="1810" w:type="dxa"/>
            <w:noWrap/>
            <w:vAlign w:val="center"/>
          </w:tcPr>
          <w:p w14:paraId="48C66070" w14:textId="2F68E0E7" w:rsidR="00206E53" w:rsidRPr="00206E53" w:rsidRDefault="00206E53" w:rsidP="00206E53">
            <w:pPr>
              <w:spacing w:line="276" w:lineRule="auto"/>
              <w:jc w:val="center"/>
              <w:rPr>
                <w:color w:val="000000"/>
                <w:sz w:val="24"/>
                <w:szCs w:val="24"/>
              </w:rPr>
            </w:pPr>
            <w:r w:rsidRPr="00206E53">
              <w:rPr>
                <w:color w:val="000000"/>
                <w:sz w:val="24"/>
                <w:szCs w:val="24"/>
              </w:rPr>
              <w:t>D-AI11</w:t>
            </w:r>
          </w:p>
        </w:tc>
        <w:tc>
          <w:tcPr>
            <w:tcW w:w="4536" w:type="dxa"/>
            <w:vAlign w:val="center"/>
          </w:tcPr>
          <w:p w14:paraId="7D6E94F5" w14:textId="6588C09A" w:rsidR="00206E53" w:rsidRPr="00206E53" w:rsidRDefault="00206E53" w:rsidP="00206E53">
            <w:pPr>
              <w:spacing w:line="276" w:lineRule="auto"/>
              <w:rPr>
                <w:color w:val="000000"/>
                <w:sz w:val="24"/>
                <w:szCs w:val="24"/>
              </w:rPr>
            </w:pPr>
            <w:r w:rsidRPr="00206E53">
              <w:rPr>
                <w:color w:val="000000"/>
                <w:sz w:val="24"/>
                <w:szCs w:val="24"/>
              </w:rPr>
              <w:t>Dịch vụ triển khai</w:t>
            </w:r>
          </w:p>
        </w:tc>
        <w:tc>
          <w:tcPr>
            <w:tcW w:w="5954" w:type="dxa"/>
            <w:vAlign w:val="center"/>
          </w:tcPr>
          <w:p w14:paraId="165566E7" w14:textId="4A51C71C" w:rsidR="00206E53" w:rsidRPr="00206E53" w:rsidRDefault="00206E53" w:rsidP="00206E53">
            <w:pPr>
              <w:spacing w:line="276" w:lineRule="auto"/>
              <w:rPr>
                <w:color w:val="000000"/>
                <w:sz w:val="24"/>
                <w:szCs w:val="24"/>
              </w:rPr>
            </w:pPr>
            <w:r w:rsidRPr="00206E53">
              <w:rPr>
                <w:color w:val="000000"/>
                <w:sz w:val="24"/>
                <w:szCs w:val="24"/>
              </w:rPr>
              <w:t>Công triển khai</w:t>
            </w:r>
          </w:p>
        </w:tc>
        <w:tc>
          <w:tcPr>
            <w:tcW w:w="1983" w:type="dxa"/>
            <w:noWrap/>
            <w:vAlign w:val="center"/>
          </w:tcPr>
          <w:p w14:paraId="655974F9" w14:textId="3E505DFB" w:rsidR="00206E53" w:rsidRPr="00206E53" w:rsidRDefault="00206E53" w:rsidP="00206E53">
            <w:pPr>
              <w:spacing w:line="276" w:lineRule="auto"/>
              <w:jc w:val="center"/>
              <w:rPr>
                <w:color w:val="000000"/>
                <w:sz w:val="24"/>
                <w:szCs w:val="24"/>
              </w:rPr>
            </w:pPr>
            <w:r w:rsidRPr="00206E53">
              <w:rPr>
                <w:color w:val="000000"/>
                <w:sz w:val="24"/>
                <w:szCs w:val="24"/>
              </w:rPr>
              <w:t>3</w:t>
            </w:r>
          </w:p>
        </w:tc>
      </w:tr>
    </w:tbl>
    <w:p w14:paraId="41B1B126" w14:textId="77777777" w:rsidR="00731758" w:rsidRDefault="00731758" w:rsidP="00731758">
      <w:pPr>
        <w:tabs>
          <w:tab w:val="left" w:pos="5564"/>
        </w:tabs>
        <w:rPr>
          <w:rFonts w:asciiTheme="majorHAnsi" w:hAnsiTheme="majorHAnsi" w:cstheme="majorHAnsi"/>
          <w:b/>
          <w:spacing w:val="-4"/>
        </w:rPr>
        <w:sectPr w:rsidR="00731758" w:rsidSect="00002F26">
          <w:pgSz w:w="16840" w:h="11907" w:orient="landscape" w:code="9"/>
          <w:pgMar w:top="1701" w:right="1134" w:bottom="851" w:left="1134" w:header="567" w:footer="567" w:gutter="0"/>
          <w:cols w:space="720"/>
          <w:titlePg/>
          <w:docGrid w:linePitch="381"/>
        </w:sectPr>
      </w:pPr>
      <w:r>
        <w:rPr>
          <w:rFonts w:asciiTheme="majorHAnsi" w:hAnsiTheme="majorHAnsi" w:cstheme="majorHAnsi"/>
          <w:b/>
          <w:spacing w:val="-4"/>
        </w:rPr>
        <w:tab/>
      </w:r>
    </w:p>
    <w:p w14:paraId="37892837" w14:textId="1C786A2B" w:rsidR="003C5C8C" w:rsidRDefault="00731758" w:rsidP="003C5C8C">
      <w:pPr>
        <w:spacing w:before="60" w:after="60" w:line="360" w:lineRule="exact"/>
        <w:jc w:val="center"/>
        <w:rPr>
          <w:b/>
        </w:rPr>
      </w:pPr>
      <w:r>
        <w:rPr>
          <w:rFonts w:asciiTheme="majorHAnsi" w:hAnsiTheme="majorHAnsi" w:cstheme="majorHAnsi"/>
          <w:b/>
          <w:lang w:val="pt-BR"/>
        </w:rPr>
        <w:lastRenderedPageBreak/>
        <w:t>P</w:t>
      </w:r>
      <w:r w:rsidRPr="004406FA">
        <w:rPr>
          <w:rFonts w:asciiTheme="majorHAnsi" w:hAnsiTheme="majorHAnsi" w:cstheme="majorHAnsi"/>
          <w:b/>
          <w:lang w:val="pt-BR"/>
        </w:rPr>
        <w:t>hụ lục</w:t>
      </w:r>
      <w:r w:rsidR="001821C7">
        <w:rPr>
          <w:rFonts w:asciiTheme="majorHAnsi" w:hAnsiTheme="majorHAnsi" w:cstheme="majorHAnsi"/>
          <w:b/>
          <w:lang w:val="pt-BR"/>
        </w:rPr>
        <w:t xml:space="preserve"> </w:t>
      </w:r>
      <w:r>
        <w:rPr>
          <w:rFonts w:asciiTheme="majorHAnsi" w:hAnsiTheme="majorHAnsi" w:cstheme="majorHAnsi"/>
          <w:b/>
          <w:lang w:val="pt-BR"/>
        </w:rPr>
        <w:t>7</w:t>
      </w:r>
      <w:r w:rsidRPr="004406FA">
        <w:rPr>
          <w:rFonts w:asciiTheme="majorHAnsi" w:hAnsiTheme="majorHAnsi" w:cstheme="majorHAnsi"/>
          <w:b/>
          <w:lang w:val="pt-BR"/>
        </w:rPr>
        <w:t>.</w:t>
      </w:r>
      <w:r>
        <w:rPr>
          <w:rFonts w:asciiTheme="majorHAnsi" w:hAnsiTheme="majorHAnsi" w:cstheme="majorHAnsi"/>
          <w:b/>
          <w:lang w:val="pt-BR"/>
        </w:rPr>
        <w:t xml:space="preserve"> </w:t>
      </w:r>
      <w:r w:rsidR="003C5C8C" w:rsidRPr="00731758">
        <w:rPr>
          <w:b/>
        </w:rPr>
        <w:t xml:space="preserve">Di chuyển trung tâm tích hợp dữ liệu </w:t>
      </w:r>
    </w:p>
    <w:p w14:paraId="6228D251" w14:textId="3260682C" w:rsidR="00731758" w:rsidRDefault="003C5C8C" w:rsidP="00731758">
      <w:pPr>
        <w:spacing w:before="60" w:after="60" w:line="360" w:lineRule="exact"/>
        <w:jc w:val="center"/>
        <w:rPr>
          <w:rFonts w:asciiTheme="majorHAnsi" w:hAnsiTheme="majorHAnsi" w:cstheme="majorHAnsi"/>
          <w:b/>
          <w:spacing w:val="-4"/>
        </w:rPr>
      </w:pPr>
      <w:r w:rsidRPr="00DC51E4">
        <w:rPr>
          <w:rFonts w:asciiTheme="majorHAnsi" w:hAnsiTheme="majorHAnsi" w:cstheme="majorHAnsi"/>
          <w:i/>
          <w:spacing w:val="-4"/>
          <w:lang w:val="pt-BR"/>
        </w:rPr>
        <w:t xml:space="preserve"> </w:t>
      </w:r>
      <w:r w:rsidR="00731758" w:rsidRPr="00DC51E4">
        <w:rPr>
          <w:rFonts w:asciiTheme="majorHAnsi" w:hAnsiTheme="majorHAnsi" w:cstheme="majorHAnsi"/>
          <w:i/>
          <w:spacing w:val="-4"/>
          <w:lang w:val="pt-BR"/>
        </w:rPr>
        <w:t xml:space="preserve">(Kèm theo Công văn  số </w:t>
      </w:r>
      <w:r w:rsidR="00731758" w:rsidRPr="00BA2DD4">
        <w:rPr>
          <w:rFonts w:asciiTheme="majorHAnsi" w:hAnsiTheme="majorHAnsi" w:cstheme="majorHAnsi"/>
          <w:i/>
          <w:spacing w:val="-4"/>
          <w:lang w:val="pt-BR"/>
        </w:rPr>
        <w:t>4797</w:t>
      </w:r>
      <w:r w:rsidR="00731758" w:rsidRPr="00DC51E4">
        <w:rPr>
          <w:rFonts w:asciiTheme="majorHAnsi" w:hAnsiTheme="majorHAnsi" w:cstheme="majorHAnsi"/>
          <w:i/>
          <w:spacing w:val="-4"/>
          <w:lang w:val="pt-BR"/>
        </w:rPr>
        <w:t xml:space="preserve"> </w:t>
      </w:r>
      <w:r w:rsidR="00731758">
        <w:rPr>
          <w:rFonts w:asciiTheme="majorHAnsi" w:hAnsiTheme="majorHAnsi" w:cstheme="majorHAnsi"/>
          <w:i/>
          <w:spacing w:val="-4"/>
        </w:rPr>
        <w:t>- CV/VPTU ngày 29</w:t>
      </w:r>
      <w:r w:rsidR="00731758" w:rsidRPr="00DC51E4">
        <w:rPr>
          <w:rFonts w:asciiTheme="majorHAnsi" w:hAnsiTheme="majorHAnsi" w:cstheme="majorHAnsi"/>
          <w:i/>
          <w:spacing w:val="-4"/>
        </w:rPr>
        <w:t>/3/2025 của Văn phòng Thành ủy)</w:t>
      </w:r>
    </w:p>
    <w:p w14:paraId="22DE0D96" w14:textId="185D2407" w:rsidR="00FC12F2" w:rsidRDefault="00FC12F2" w:rsidP="00FC12F2">
      <w:pPr>
        <w:rPr>
          <w:rFonts w:asciiTheme="majorHAnsi" w:hAnsiTheme="majorHAnsi" w:cstheme="majorHAnsi"/>
          <w:b/>
          <w:spacing w:val="-4"/>
        </w:rPr>
      </w:pPr>
    </w:p>
    <w:p w14:paraId="483BE4A7" w14:textId="3BB8637A" w:rsidR="00C43204" w:rsidRPr="009E43B7" w:rsidRDefault="00C43204" w:rsidP="00FC12F2">
      <w:pPr>
        <w:rPr>
          <w:rFonts w:asciiTheme="majorHAnsi" w:hAnsiTheme="majorHAnsi" w:cstheme="majorHAnsi"/>
          <w:b/>
          <w:spacing w:val="-4"/>
        </w:rPr>
      </w:pPr>
      <w:r w:rsidRPr="009E43B7">
        <w:rPr>
          <w:rFonts w:asciiTheme="majorHAnsi" w:hAnsiTheme="majorHAnsi" w:cstheme="majorHAnsi"/>
          <w:b/>
          <w:spacing w:val="-4"/>
        </w:rPr>
        <w:t xml:space="preserve">I. </w:t>
      </w:r>
      <w:r w:rsidR="009E43B7" w:rsidRPr="009E43B7">
        <w:rPr>
          <w:rFonts w:asciiTheme="majorHAnsi" w:hAnsiTheme="majorHAnsi" w:cstheme="majorHAnsi"/>
          <w:b/>
          <w:spacing w:val="-4"/>
        </w:rPr>
        <w:t>Danh mục t</w:t>
      </w:r>
      <w:r w:rsidRPr="009E43B7">
        <w:rPr>
          <w:rFonts w:asciiTheme="majorHAnsi" w:hAnsiTheme="majorHAnsi" w:cstheme="majorHAnsi"/>
          <w:b/>
          <w:spacing w:val="-4"/>
        </w:rPr>
        <w:t>hiết bị di chuyển</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5720"/>
        <w:gridCol w:w="1471"/>
        <w:gridCol w:w="1418"/>
      </w:tblGrid>
      <w:tr w:rsidR="009E43B7" w:rsidRPr="009E43B7" w14:paraId="5C1DD331" w14:textId="77777777" w:rsidTr="009E43B7">
        <w:trPr>
          <w:trHeight w:val="724"/>
          <w:tblHeader/>
          <w:jc w:val="center"/>
        </w:trPr>
        <w:tc>
          <w:tcPr>
            <w:tcW w:w="654" w:type="dxa"/>
            <w:vAlign w:val="center"/>
          </w:tcPr>
          <w:p w14:paraId="70758346" w14:textId="77777777" w:rsidR="009E43B7" w:rsidRPr="009E43B7" w:rsidRDefault="009E43B7" w:rsidP="009E43B7">
            <w:pPr>
              <w:jc w:val="center"/>
              <w:rPr>
                <w:rFonts w:asciiTheme="majorHAnsi" w:hAnsiTheme="majorHAnsi" w:cstheme="majorHAnsi"/>
                <w:b/>
                <w:spacing w:val="-4"/>
                <w:sz w:val="24"/>
                <w:szCs w:val="24"/>
              </w:rPr>
            </w:pPr>
            <w:r w:rsidRPr="009E43B7">
              <w:rPr>
                <w:rFonts w:asciiTheme="majorHAnsi" w:hAnsiTheme="majorHAnsi" w:cstheme="majorHAnsi"/>
                <w:b/>
                <w:spacing w:val="-4"/>
                <w:sz w:val="24"/>
                <w:szCs w:val="24"/>
              </w:rPr>
              <w:t>Stt</w:t>
            </w:r>
          </w:p>
        </w:tc>
        <w:tc>
          <w:tcPr>
            <w:tcW w:w="5720" w:type="dxa"/>
            <w:vAlign w:val="center"/>
          </w:tcPr>
          <w:p w14:paraId="673A0725" w14:textId="77777777" w:rsidR="009E43B7" w:rsidRPr="009E43B7" w:rsidRDefault="009E43B7" w:rsidP="009E43B7">
            <w:pPr>
              <w:jc w:val="center"/>
              <w:rPr>
                <w:rFonts w:asciiTheme="majorHAnsi" w:hAnsiTheme="majorHAnsi" w:cstheme="majorHAnsi"/>
                <w:b/>
                <w:spacing w:val="-4"/>
                <w:sz w:val="24"/>
                <w:szCs w:val="24"/>
              </w:rPr>
            </w:pPr>
            <w:r w:rsidRPr="009E43B7">
              <w:rPr>
                <w:rFonts w:asciiTheme="majorHAnsi" w:hAnsiTheme="majorHAnsi" w:cstheme="majorHAnsi"/>
                <w:b/>
                <w:spacing w:val="-4"/>
                <w:sz w:val="24"/>
                <w:szCs w:val="24"/>
              </w:rPr>
              <w:t>Tên thiết bị</w:t>
            </w:r>
          </w:p>
        </w:tc>
        <w:tc>
          <w:tcPr>
            <w:tcW w:w="1471" w:type="dxa"/>
            <w:vAlign w:val="center"/>
          </w:tcPr>
          <w:p w14:paraId="4E71F8F2" w14:textId="7DFA5B75" w:rsidR="009E43B7" w:rsidRPr="009E43B7" w:rsidRDefault="009E43B7" w:rsidP="009E43B7">
            <w:pPr>
              <w:jc w:val="center"/>
              <w:rPr>
                <w:rFonts w:asciiTheme="majorHAnsi" w:hAnsiTheme="majorHAnsi" w:cstheme="majorHAnsi"/>
                <w:b/>
                <w:spacing w:val="-4"/>
                <w:sz w:val="24"/>
                <w:szCs w:val="24"/>
              </w:rPr>
            </w:pPr>
            <w:r w:rsidRPr="009E43B7">
              <w:rPr>
                <w:rFonts w:asciiTheme="majorHAnsi" w:hAnsiTheme="majorHAnsi" w:cstheme="majorHAnsi"/>
                <w:b/>
                <w:spacing w:val="-4"/>
                <w:sz w:val="24"/>
                <w:szCs w:val="24"/>
              </w:rPr>
              <w:t>Đơn vị tính</w:t>
            </w:r>
          </w:p>
        </w:tc>
        <w:tc>
          <w:tcPr>
            <w:tcW w:w="1418" w:type="dxa"/>
            <w:vAlign w:val="center"/>
          </w:tcPr>
          <w:p w14:paraId="4908C59F" w14:textId="40606E3D" w:rsidR="009E43B7" w:rsidRPr="009E43B7" w:rsidRDefault="009E43B7" w:rsidP="009E43B7">
            <w:pPr>
              <w:jc w:val="center"/>
              <w:rPr>
                <w:rFonts w:asciiTheme="majorHAnsi" w:hAnsiTheme="majorHAnsi" w:cstheme="majorHAnsi"/>
                <w:b/>
                <w:spacing w:val="-4"/>
                <w:sz w:val="24"/>
                <w:szCs w:val="24"/>
              </w:rPr>
            </w:pPr>
            <w:r w:rsidRPr="009E43B7">
              <w:rPr>
                <w:rFonts w:asciiTheme="majorHAnsi" w:hAnsiTheme="majorHAnsi" w:cstheme="majorHAnsi"/>
                <w:b/>
                <w:spacing w:val="-4"/>
                <w:sz w:val="24"/>
                <w:szCs w:val="24"/>
              </w:rPr>
              <w:t>Số lượng</w:t>
            </w:r>
          </w:p>
        </w:tc>
      </w:tr>
      <w:tr w:rsidR="009E43B7" w:rsidRPr="009E43B7" w14:paraId="639A7C5A" w14:textId="77777777" w:rsidTr="009E43B7">
        <w:trPr>
          <w:trHeight w:val="363"/>
          <w:jc w:val="center"/>
        </w:trPr>
        <w:tc>
          <w:tcPr>
            <w:tcW w:w="654" w:type="dxa"/>
            <w:vAlign w:val="center"/>
          </w:tcPr>
          <w:p w14:paraId="7F3BD32B" w14:textId="77777777" w:rsidR="009E43B7" w:rsidRPr="009E43B7" w:rsidRDefault="009E43B7" w:rsidP="009E43B7">
            <w:pPr>
              <w:jc w:val="center"/>
              <w:rPr>
                <w:rFonts w:asciiTheme="majorHAnsi" w:hAnsiTheme="majorHAnsi" w:cstheme="majorHAnsi"/>
                <w:b/>
                <w:spacing w:val="-4"/>
                <w:sz w:val="24"/>
                <w:szCs w:val="24"/>
              </w:rPr>
            </w:pPr>
            <w:r w:rsidRPr="009E43B7">
              <w:rPr>
                <w:rFonts w:asciiTheme="majorHAnsi" w:hAnsiTheme="majorHAnsi" w:cstheme="majorHAnsi"/>
                <w:b/>
                <w:spacing w:val="-4"/>
                <w:sz w:val="24"/>
                <w:szCs w:val="24"/>
              </w:rPr>
              <w:t>I</w:t>
            </w:r>
          </w:p>
        </w:tc>
        <w:tc>
          <w:tcPr>
            <w:tcW w:w="5720" w:type="dxa"/>
            <w:vAlign w:val="center"/>
          </w:tcPr>
          <w:p w14:paraId="352106B1" w14:textId="77777777" w:rsidR="009E43B7" w:rsidRPr="009E43B7" w:rsidRDefault="009E43B7" w:rsidP="009E43B7">
            <w:pPr>
              <w:rPr>
                <w:rFonts w:asciiTheme="majorHAnsi" w:hAnsiTheme="majorHAnsi" w:cstheme="majorHAnsi"/>
                <w:b/>
                <w:spacing w:val="-4"/>
                <w:sz w:val="24"/>
                <w:szCs w:val="24"/>
              </w:rPr>
            </w:pPr>
            <w:r w:rsidRPr="009E43B7">
              <w:rPr>
                <w:rFonts w:asciiTheme="majorHAnsi" w:hAnsiTheme="majorHAnsi" w:cstheme="majorHAnsi"/>
                <w:b/>
                <w:spacing w:val="-4"/>
                <w:sz w:val="24"/>
                <w:szCs w:val="24"/>
              </w:rPr>
              <w:t>Hệ thống máy chủ</w:t>
            </w:r>
          </w:p>
        </w:tc>
        <w:tc>
          <w:tcPr>
            <w:tcW w:w="1471" w:type="dxa"/>
            <w:vAlign w:val="center"/>
          </w:tcPr>
          <w:p w14:paraId="08986DA9" w14:textId="77777777" w:rsidR="009E43B7" w:rsidRPr="009E43B7" w:rsidRDefault="009E43B7" w:rsidP="009E43B7">
            <w:pPr>
              <w:jc w:val="center"/>
              <w:rPr>
                <w:rFonts w:asciiTheme="majorHAnsi" w:hAnsiTheme="majorHAnsi" w:cstheme="majorHAnsi"/>
                <w:b/>
                <w:spacing w:val="-4"/>
                <w:sz w:val="24"/>
                <w:szCs w:val="24"/>
              </w:rPr>
            </w:pPr>
          </w:p>
        </w:tc>
        <w:tc>
          <w:tcPr>
            <w:tcW w:w="1418" w:type="dxa"/>
            <w:vAlign w:val="center"/>
          </w:tcPr>
          <w:p w14:paraId="620497DF" w14:textId="05682D24" w:rsidR="009E43B7" w:rsidRPr="009E43B7" w:rsidRDefault="009E43B7" w:rsidP="009E43B7">
            <w:pPr>
              <w:jc w:val="center"/>
              <w:rPr>
                <w:rFonts w:asciiTheme="majorHAnsi" w:hAnsiTheme="majorHAnsi" w:cstheme="majorHAnsi"/>
                <w:b/>
                <w:spacing w:val="-4"/>
                <w:sz w:val="24"/>
                <w:szCs w:val="24"/>
              </w:rPr>
            </w:pPr>
          </w:p>
        </w:tc>
      </w:tr>
      <w:tr w:rsidR="009E43B7" w:rsidRPr="009E43B7" w14:paraId="0644F946" w14:textId="77777777" w:rsidTr="009E43B7">
        <w:trPr>
          <w:trHeight w:val="349"/>
          <w:jc w:val="center"/>
        </w:trPr>
        <w:tc>
          <w:tcPr>
            <w:tcW w:w="654" w:type="dxa"/>
            <w:vAlign w:val="center"/>
          </w:tcPr>
          <w:p w14:paraId="38A18261"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1</w:t>
            </w:r>
          </w:p>
        </w:tc>
        <w:tc>
          <w:tcPr>
            <w:tcW w:w="5720" w:type="dxa"/>
            <w:vAlign w:val="center"/>
          </w:tcPr>
          <w:p w14:paraId="27139C7B" w14:textId="6EB370E3" w:rsidR="009E43B7" w:rsidRPr="009E43B7" w:rsidRDefault="009E43B7" w:rsidP="009E43B7">
            <w:pPr>
              <w:rPr>
                <w:rFonts w:asciiTheme="majorHAnsi" w:hAnsiTheme="majorHAnsi" w:cstheme="majorHAnsi"/>
                <w:spacing w:val="-4"/>
                <w:sz w:val="24"/>
                <w:szCs w:val="24"/>
              </w:rPr>
            </w:pPr>
            <w:r w:rsidRPr="009E43B7">
              <w:rPr>
                <w:rFonts w:asciiTheme="majorHAnsi" w:hAnsiTheme="majorHAnsi" w:cstheme="majorHAnsi"/>
                <w:sz w:val="24"/>
                <w:szCs w:val="24"/>
              </w:rPr>
              <w:t>Server Dell Power Edge R730</w:t>
            </w:r>
          </w:p>
        </w:tc>
        <w:tc>
          <w:tcPr>
            <w:tcW w:w="1471" w:type="dxa"/>
            <w:vAlign w:val="center"/>
          </w:tcPr>
          <w:p w14:paraId="3A00090D" w14:textId="097F4F5C"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Chiếc</w:t>
            </w:r>
          </w:p>
        </w:tc>
        <w:tc>
          <w:tcPr>
            <w:tcW w:w="1418" w:type="dxa"/>
            <w:vAlign w:val="center"/>
          </w:tcPr>
          <w:p w14:paraId="22EB5674" w14:textId="5AB3ACFB"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01</w:t>
            </w:r>
          </w:p>
        </w:tc>
      </w:tr>
      <w:tr w:rsidR="009E43B7" w:rsidRPr="009E43B7" w14:paraId="2F5874CD" w14:textId="77777777" w:rsidTr="009E43B7">
        <w:trPr>
          <w:trHeight w:val="363"/>
          <w:jc w:val="center"/>
        </w:trPr>
        <w:tc>
          <w:tcPr>
            <w:tcW w:w="654" w:type="dxa"/>
            <w:vAlign w:val="center"/>
          </w:tcPr>
          <w:p w14:paraId="1F1B9DF7"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2</w:t>
            </w:r>
          </w:p>
        </w:tc>
        <w:tc>
          <w:tcPr>
            <w:tcW w:w="5720" w:type="dxa"/>
            <w:vAlign w:val="center"/>
          </w:tcPr>
          <w:p w14:paraId="0187D4AA" w14:textId="77777777" w:rsidR="009E43B7" w:rsidRPr="009E43B7" w:rsidRDefault="009E43B7" w:rsidP="009E43B7">
            <w:pPr>
              <w:rPr>
                <w:rFonts w:asciiTheme="majorHAnsi" w:hAnsiTheme="majorHAnsi" w:cstheme="majorHAnsi"/>
                <w:spacing w:val="-4"/>
                <w:sz w:val="24"/>
                <w:szCs w:val="24"/>
              </w:rPr>
            </w:pPr>
            <w:r w:rsidRPr="009E43B7">
              <w:rPr>
                <w:rFonts w:asciiTheme="majorHAnsi" w:hAnsiTheme="majorHAnsi" w:cstheme="majorHAnsi"/>
                <w:sz w:val="24"/>
                <w:szCs w:val="24"/>
              </w:rPr>
              <w:t>Server Lenovo System X3650 M5</w:t>
            </w:r>
          </w:p>
        </w:tc>
        <w:tc>
          <w:tcPr>
            <w:tcW w:w="1471" w:type="dxa"/>
            <w:vAlign w:val="center"/>
          </w:tcPr>
          <w:p w14:paraId="6A8D6670" w14:textId="3574B5CC"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Chiếc</w:t>
            </w:r>
          </w:p>
        </w:tc>
        <w:tc>
          <w:tcPr>
            <w:tcW w:w="1418" w:type="dxa"/>
            <w:vAlign w:val="center"/>
          </w:tcPr>
          <w:p w14:paraId="4BF383A4" w14:textId="2E6818D5"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01</w:t>
            </w:r>
          </w:p>
        </w:tc>
      </w:tr>
      <w:tr w:rsidR="009E43B7" w:rsidRPr="009E43B7" w14:paraId="16BA3F83" w14:textId="77777777" w:rsidTr="009E43B7">
        <w:trPr>
          <w:trHeight w:val="363"/>
          <w:jc w:val="center"/>
        </w:trPr>
        <w:tc>
          <w:tcPr>
            <w:tcW w:w="654" w:type="dxa"/>
            <w:vAlign w:val="center"/>
          </w:tcPr>
          <w:p w14:paraId="6F85B69C"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3</w:t>
            </w:r>
          </w:p>
        </w:tc>
        <w:tc>
          <w:tcPr>
            <w:tcW w:w="5720" w:type="dxa"/>
            <w:vAlign w:val="center"/>
          </w:tcPr>
          <w:p w14:paraId="77BB6C37" w14:textId="77777777" w:rsidR="009E43B7" w:rsidRPr="009E43B7" w:rsidRDefault="009E43B7" w:rsidP="009E43B7">
            <w:pPr>
              <w:rPr>
                <w:rFonts w:asciiTheme="majorHAnsi" w:hAnsiTheme="majorHAnsi" w:cstheme="majorHAnsi"/>
                <w:spacing w:val="-4"/>
                <w:sz w:val="24"/>
                <w:szCs w:val="24"/>
              </w:rPr>
            </w:pPr>
            <w:r w:rsidRPr="009E43B7">
              <w:rPr>
                <w:rFonts w:asciiTheme="majorHAnsi" w:hAnsiTheme="majorHAnsi" w:cstheme="majorHAnsi"/>
                <w:sz w:val="24"/>
                <w:szCs w:val="24"/>
              </w:rPr>
              <w:t>Server HPE Proliant DL160 Gen 10 (rack)</w:t>
            </w:r>
          </w:p>
        </w:tc>
        <w:tc>
          <w:tcPr>
            <w:tcW w:w="1471" w:type="dxa"/>
            <w:vAlign w:val="center"/>
          </w:tcPr>
          <w:p w14:paraId="05887716" w14:textId="596F1831"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0B5F4BCB" w14:textId="4D9FC655"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z w:val="24"/>
                <w:szCs w:val="24"/>
              </w:rPr>
              <w:t>01</w:t>
            </w:r>
          </w:p>
        </w:tc>
      </w:tr>
      <w:tr w:rsidR="009E43B7" w:rsidRPr="009E43B7" w14:paraId="69BC35F4" w14:textId="77777777" w:rsidTr="009E43B7">
        <w:trPr>
          <w:trHeight w:val="363"/>
          <w:jc w:val="center"/>
        </w:trPr>
        <w:tc>
          <w:tcPr>
            <w:tcW w:w="654" w:type="dxa"/>
            <w:vAlign w:val="center"/>
          </w:tcPr>
          <w:p w14:paraId="0223330D"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4</w:t>
            </w:r>
          </w:p>
        </w:tc>
        <w:tc>
          <w:tcPr>
            <w:tcW w:w="5720" w:type="dxa"/>
            <w:vAlign w:val="center"/>
          </w:tcPr>
          <w:p w14:paraId="1B6A1E84" w14:textId="77777777" w:rsidR="009E43B7" w:rsidRPr="009E43B7" w:rsidRDefault="009E43B7" w:rsidP="009E43B7">
            <w:pPr>
              <w:rPr>
                <w:rFonts w:asciiTheme="majorHAnsi" w:hAnsiTheme="majorHAnsi" w:cstheme="majorHAnsi"/>
                <w:spacing w:val="-4"/>
                <w:sz w:val="24"/>
                <w:szCs w:val="24"/>
              </w:rPr>
            </w:pPr>
            <w:r w:rsidRPr="009E43B7">
              <w:rPr>
                <w:rFonts w:asciiTheme="majorHAnsi" w:hAnsiTheme="majorHAnsi" w:cstheme="majorHAnsi"/>
                <w:sz w:val="24"/>
                <w:szCs w:val="24"/>
              </w:rPr>
              <w:t>Server HPE Proliant DL380 Gen 10 (rack)</w:t>
            </w:r>
          </w:p>
        </w:tc>
        <w:tc>
          <w:tcPr>
            <w:tcW w:w="1471" w:type="dxa"/>
            <w:vAlign w:val="center"/>
          </w:tcPr>
          <w:p w14:paraId="2F39513E" w14:textId="15FFFBC6"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09B4B55A" w14:textId="4C546301" w:rsidR="009E43B7" w:rsidRPr="009E43B7" w:rsidRDefault="009E43B7" w:rsidP="009E43B7">
            <w:pPr>
              <w:jc w:val="center"/>
              <w:rPr>
                <w:rFonts w:asciiTheme="majorHAnsi" w:hAnsiTheme="majorHAnsi" w:cstheme="majorHAnsi"/>
                <w:spacing w:val="-4"/>
                <w:sz w:val="24"/>
                <w:szCs w:val="24"/>
              </w:rPr>
            </w:pPr>
          </w:p>
        </w:tc>
      </w:tr>
      <w:tr w:rsidR="009E43B7" w:rsidRPr="009E43B7" w14:paraId="473384E2" w14:textId="77777777" w:rsidTr="009E43B7">
        <w:trPr>
          <w:trHeight w:val="363"/>
          <w:jc w:val="center"/>
        </w:trPr>
        <w:tc>
          <w:tcPr>
            <w:tcW w:w="654" w:type="dxa"/>
            <w:vAlign w:val="center"/>
          </w:tcPr>
          <w:p w14:paraId="746ECA0C"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5</w:t>
            </w:r>
          </w:p>
        </w:tc>
        <w:tc>
          <w:tcPr>
            <w:tcW w:w="5720" w:type="dxa"/>
            <w:vAlign w:val="center"/>
          </w:tcPr>
          <w:p w14:paraId="594A2A97" w14:textId="77777777" w:rsidR="009E43B7" w:rsidRPr="009E43B7" w:rsidRDefault="009E43B7" w:rsidP="009E43B7">
            <w:pPr>
              <w:rPr>
                <w:rFonts w:asciiTheme="majorHAnsi" w:hAnsiTheme="majorHAnsi" w:cstheme="majorHAnsi"/>
                <w:spacing w:val="-4"/>
                <w:sz w:val="24"/>
                <w:szCs w:val="24"/>
              </w:rPr>
            </w:pPr>
            <w:r w:rsidRPr="009E43B7">
              <w:rPr>
                <w:rFonts w:asciiTheme="majorHAnsi" w:hAnsiTheme="majorHAnsi" w:cstheme="majorHAnsi"/>
                <w:sz w:val="24"/>
                <w:szCs w:val="24"/>
              </w:rPr>
              <w:t>Fujitu primergy TX 1330 M4</w:t>
            </w:r>
          </w:p>
        </w:tc>
        <w:tc>
          <w:tcPr>
            <w:tcW w:w="1471" w:type="dxa"/>
            <w:vAlign w:val="center"/>
          </w:tcPr>
          <w:p w14:paraId="0ED593C3" w14:textId="186AAAF5"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6E553F78" w14:textId="44EE8E4A"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z w:val="24"/>
                <w:szCs w:val="24"/>
              </w:rPr>
              <w:t>04</w:t>
            </w:r>
          </w:p>
        </w:tc>
      </w:tr>
      <w:tr w:rsidR="009E43B7" w:rsidRPr="009E43B7" w14:paraId="0F30C387" w14:textId="77777777" w:rsidTr="009E43B7">
        <w:trPr>
          <w:trHeight w:val="349"/>
          <w:jc w:val="center"/>
        </w:trPr>
        <w:tc>
          <w:tcPr>
            <w:tcW w:w="654" w:type="dxa"/>
            <w:vAlign w:val="center"/>
          </w:tcPr>
          <w:p w14:paraId="1E7DBBD4"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6</w:t>
            </w:r>
          </w:p>
        </w:tc>
        <w:tc>
          <w:tcPr>
            <w:tcW w:w="5720" w:type="dxa"/>
            <w:vAlign w:val="center"/>
          </w:tcPr>
          <w:p w14:paraId="589B72CE" w14:textId="77777777" w:rsidR="009E43B7" w:rsidRPr="009E43B7" w:rsidRDefault="009E43B7" w:rsidP="009E43B7">
            <w:pPr>
              <w:rPr>
                <w:rFonts w:asciiTheme="majorHAnsi" w:hAnsiTheme="majorHAnsi" w:cstheme="majorHAnsi"/>
                <w:spacing w:val="-4"/>
                <w:sz w:val="24"/>
                <w:szCs w:val="24"/>
              </w:rPr>
            </w:pPr>
            <w:r w:rsidRPr="009E43B7">
              <w:rPr>
                <w:rFonts w:asciiTheme="majorHAnsi" w:hAnsiTheme="majorHAnsi" w:cstheme="majorHAnsi"/>
                <w:sz w:val="24"/>
                <w:szCs w:val="24"/>
              </w:rPr>
              <w:t>Server Dell Power Edge R720 (rack)</w:t>
            </w:r>
          </w:p>
        </w:tc>
        <w:tc>
          <w:tcPr>
            <w:tcW w:w="1471" w:type="dxa"/>
            <w:vAlign w:val="center"/>
          </w:tcPr>
          <w:p w14:paraId="34D4E21B" w14:textId="4F2D2C2E"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5BCB4A4B" w14:textId="32926261"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z w:val="24"/>
                <w:szCs w:val="24"/>
              </w:rPr>
              <w:t>03</w:t>
            </w:r>
          </w:p>
        </w:tc>
      </w:tr>
      <w:tr w:rsidR="009E43B7" w:rsidRPr="009E43B7" w14:paraId="4C364E41" w14:textId="77777777" w:rsidTr="009E43B7">
        <w:trPr>
          <w:trHeight w:val="349"/>
          <w:jc w:val="center"/>
        </w:trPr>
        <w:tc>
          <w:tcPr>
            <w:tcW w:w="654" w:type="dxa"/>
            <w:vAlign w:val="center"/>
          </w:tcPr>
          <w:p w14:paraId="5CC9DADF" w14:textId="77777777" w:rsidR="009E43B7" w:rsidRPr="009E43B7" w:rsidRDefault="009E43B7" w:rsidP="009E43B7">
            <w:pPr>
              <w:jc w:val="center"/>
              <w:rPr>
                <w:rFonts w:asciiTheme="majorHAnsi" w:hAnsiTheme="majorHAnsi" w:cstheme="majorHAnsi"/>
                <w:b/>
                <w:spacing w:val="-4"/>
                <w:sz w:val="24"/>
                <w:szCs w:val="24"/>
              </w:rPr>
            </w:pPr>
            <w:r w:rsidRPr="009E43B7">
              <w:rPr>
                <w:rFonts w:asciiTheme="majorHAnsi" w:hAnsiTheme="majorHAnsi" w:cstheme="majorHAnsi"/>
                <w:b/>
                <w:spacing w:val="-4"/>
                <w:sz w:val="24"/>
                <w:szCs w:val="24"/>
              </w:rPr>
              <w:t>II</w:t>
            </w:r>
          </w:p>
        </w:tc>
        <w:tc>
          <w:tcPr>
            <w:tcW w:w="5720" w:type="dxa"/>
            <w:vAlign w:val="center"/>
          </w:tcPr>
          <w:p w14:paraId="46DE8C21" w14:textId="185CEE76" w:rsidR="009E43B7" w:rsidRPr="009E43B7" w:rsidRDefault="009E43B7" w:rsidP="009E43B7">
            <w:pPr>
              <w:rPr>
                <w:rFonts w:asciiTheme="majorHAnsi" w:hAnsiTheme="majorHAnsi" w:cstheme="majorHAnsi"/>
                <w:b/>
                <w:sz w:val="24"/>
                <w:szCs w:val="24"/>
              </w:rPr>
            </w:pPr>
            <w:r w:rsidRPr="009E43B7">
              <w:rPr>
                <w:rFonts w:asciiTheme="majorHAnsi" w:hAnsiTheme="majorHAnsi" w:cstheme="majorHAnsi"/>
                <w:b/>
                <w:sz w:val="24"/>
                <w:szCs w:val="24"/>
              </w:rPr>
              <w:t>Hệ thống lưu trữ dữ liệu</w:t>
            </w:r>
          </w:p>
        </w:tc>
        <w:tc>
          <w:tcPr>
            <w:tcW w:w="1471" w:type="dxa"/>
            <w:vAlign w:val="center"/>
          </w:tcPr>
          <w:p w14:paraId="32CE1CF0" w14:textId="77777777" w:rsidR="009E43B7" w:rsidRPr="009E43B7" w:rsidRDefault="009E43B7" w:rsidP="009E43B7">
            <w:pPr>
              <w:jc w:val="center"/>
              <w:rPr>
                <w:rFonts w:asciiTheme="majorHAnsi" w:hAnsiTheme="majorHAnsi" w:cstheme="majorHAnsi"/>
                <w:b/>
                <w:sz w:val="24"/>
                <w:szCs w:val="24"/>
              </w:rPr>
            </w:pPr>
          </w:p>
        </w:tc>
        <w:tc>
          <w:tcPr>
            <w:tcW w:w="1418" w:type="dxa"/>
            <w:vAlign w:val="center"/>
          </w:tcPr>
          <w:p w14:paraId="7D0248FC" w14:textId="65F2E87E" w:rsidR="009E43B7" w:rsidRPr="009E43B7" w:rsidRDefault="009E43B7" w:rsidP="009E43B7">
            <w:pPr>
              <w:jc w:val="center"/>
              <w:rPr>
                <w:rFonts w:asciiTheme="majorHAnsi" w:hAnsiTheme="majorHAnsi" w:cstheme="majorHAnsi"/>
                <w:b/>
                <w:sz w:val="24"/>
                <w:szCs w:val="24"/>
              </w:rPr>
            </w:pPr>
          </w:p>
        </w:tc>
      </w:tr>
      <w:tr w:rsidR="009E43B7" w:rsidRPr="009E43B7" w14:paraId="3F9196A1" w14:textId="77777777" w:rsidTr="009E43B7">
        <w:trPr>
          <w:trHeight w:val="349"/>
          <w:jc w:val="center"/>
        </w:trPr>
        <w:tc>
          <w:tcPr>
            <w:tcW w:w="654" w:type="dxa"/>
            <w:vAlign w:val="center"/>
          </w:tcPr>
          <w:p w14:paraId="5A64EF66"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1</w:t>
            </w:r>
          </w:p>
        </w:tc>
        <w:tc>
          <w:tcPr>
            <w:tcW w:w="5720" w:type="dxa"/>
            <w:vAlign w:val="center"/>
          </w:tcPr>
          <w:p w14:paraId="6D410973"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San Switch Brocade 300</w:t>
            </w:r>
          </w:p>
        </w:tc>
        <w:tc>
          <w:tcPr>
            <w:tcW w:w="1471" w:type="dxa"/>
            <w:vAlign w:val="center"/>
          </w:tcPr>
          <w:p w14:paraId="2E5B1B30" w14:textId="2BD96B40"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7004A436" w14:textId="283903FF"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02</w:t>
            </w:r>
          </w:p>
        </w:tc>
      </w:tr>
      <w:tr w:rsidR="009E43B7" w:rsidRPr="009E43B7" w14:paraId="4960421E" w14:textId="77777777" w:rsidTr="009E43B7">
        <w:trPr>
          <w:trHeight w:val="349"/>
          <w:jc w:val="center"/>
        </w:trPr>
        <w:tc>
          <w:tcPr>
            <w:tcW w:w="654" w:type="dxa"/>
            <w:vAlign w:val="center"/>
          </w:tcPr>
          <w:p w14:paraId="4F4C7541"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2</w:t>
            </w:r>
          </w:p>
        </w:tc>
        <w:tc>
          <w:tcPr>
            <w:tcW w:w="5720" w:type="dxa"/>
            <w:vAlign w:val="center"/>
          </w:tcPr>
          <w:p w14:paraId="433B257D" w14:textId="24607644"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Hitachi unifled storage DF850-CBSSR</w:t>
            </w:r>
          </w:p>
        </w:tc>
        <w:tc>
          <w:tcPr>
            <w:tcW w:w="1471" w:type="dxa"/>
            <w:vAlign w:val="center"/>
          </w:tcPr>
          <w:p w14:paraId="3875C798" w14:textId="4EF44FA4"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36B05CEE" w14:textId="4D743DE0"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01</w:t>
            </w:r>
          </w:p>
        </w:tc>
      </w:tr>
      <w:tr w:rsidR="009E43B7" w:rsidRPr="009E43B7" w14:paraId="399CA7B7" w14:textId="77777777" w:rsidTr="009E43B7">
        <w:trPr>
          <w:trHeight w:val="349"/>
          <w:jc w:val="center"/>
        </w:trPr>
        <w:tc>
          <w:tcPr>
            <w:tcW w:w="654" w:type="dxa"/>
            <w:vAlign w:val="center"/>
          </w:tcPr>
          <w:p w14:paraId="62400F1E" w14:textId="1ACD916C"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3</w:t>
            </w:r>
          </w:p>
        </w:tc>
        <w:tc>
          <w:tcPr>
            <w:tcW w:w="5720" w:type="dxa"/>
            <w:vAlign w:val="center"/>
          </w:tcPr>
          <w:p w14:paraId="4E90EFB4" w14:textId="28DA3FF6"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Hitachi unifled storage DF-F850-DBL</w:t>
            </w:r>
          </w:p>
        </w:tc>
        <w:tc>
          <w:tcPr>
            <w:tcW w:w="1471" w:type="dxa"/>
            <w:vAlign w:val="center"/>
          </w:tcPr>
          <w:p w14:paraId="62F898C9" w14:textId="0DA014CF"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760A3F9E" w14:textId="11A2BB23"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01</w:t>
            </w:r>
          </w:p>
        </w:tc>
      </w:tr>
      <w:tr w:rsidR="009E43B7" w:rsidRPr="009E43B7" w14:paraId="0213E394" w14:textId="77777777" w:rsidTr="009E43B7">
        <w:trPr>
          <w:trHeight w:val="349"/>
          <w:jc w:val="center"/>
        </w:trPr>
        <w:tc>
          <w:tcPr>
            <w:tcW w:w="654" w:type="dxa"/>
            <w:vAlign w:val="center"/>
          </w:tcPr>
          <w:p w14:paraId="0CD54674" w14:textId="231B7064"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4</w:t>
            </w:r>
          </w:p>
        </w:tc>
        <w:tc>
          <w:tcPr>
            <w:tcW w:w="5720" w:type="dxa"/>
            <w:vAlign w:val="center"/>
          </w:tcPr>
          <w:p w14:paraId="6CFC838A"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Nas lưu trữ  DS 420 (4 ổ cứng)</w:t>
            </w:r>
          </w:p>
        </w:tc>
        <w:tc>
          <w:tcPr>
            <w:tcW w:w="1471" w:type="dxa"/>
            <w:vAlign w:val="center"/>
          </w:tcPr>
          <w:p w14:paraId="02DA86A9" w14:textId="514AEE96"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2FDF201D" w14:textId="1976EFCF"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01</w:t>
            </w:r>
          </w:p>
        </w:tc>
      </w:tr>
      <w:tr w:rsidR="009E43B7" w:rsidRPr="009E43B7" w14:paraId="6BCCCFFA" w14:textId="77777777" w:rsidTr="009E43B7">
        <w:trPr>
          <w:trHeight w:val="349"/>
          <w:jc w:val="center"/>
        </w:trPr>
        <w:tc>
          <w:tcPr>
            <w:tcW w:w="654" w:type="dxa"/>
            <w:vAlign w:val="center"/>
          </w:tcPr>
          <w:p w14:paraId="500E59E4" w14:textId="77777777" w:rsidR="009E43B7" w:rsidRPr="009E43B7" w:rsidRDefault="009E43B7" w:rsidP="009E43B7">
            <w:pPr>
              <w:jc w:val="center"/>
              <w:rPr>
                <w:rFonts w:asciiTheme="majorHAnsi" w:hAnsiTheme="majorHAnsi" w:cstheme="majorHAnsi"/>
                <w:b/>
                <w:spacing w:val="-4"/>
                <w:sz w:val="24"/>
                <w:szCs w:val="24"/>
              </w:rPr>
            </w:pPr>
            <w:r w:rsidRPr="009E43B7">
              <w:rPr>
                <w:rFonts w:asciiTheme="majorHAnsi" w:hAnsiTheme="majorHAnsi" w:cstheme="majorHAnsi"/>
                <w:b/>
                <w:spacing w:val="-4"/>
                <w:sz w:val="24"/>
                <w:szCs w:val="24"/>
              </w:rPr>
              <w:t>III</w:t>
            </w:r>
          </w:p>
        </w:tc>
        <w:tc>
          <w:tcPr>
            <w:tcW w:w="5720" w:type="dxa"/>
            <w:vAlign w:val="center"/>
          </w:tcPr>
          <w:p w14:paraId="519B515A" w14:textId="77777777" w:rsidR="009E43B7" w:rsidRPr="009E43B7" w:rsidRDefault="009E43B7" w:rsidP="009E43B7">
            <w:pPr>
              <w:rPr>
                <w:rFonts w:asciiTheme="majorHAnsi" w:hAnsiTheme="majorHAnsi" w:cstheme="majorHAnsi"/>
                <w:b/>
                <w:sz w:val="24"/>
                <w:szCs w:val="24"/>
              </w:rPr>
            </w:pPr>
            <w:r w:rsidRPr="009E43B7">
              <w:rPr>
                <w:rFonts w:asciiTheme="majorHAnsi" w:hAnsiTheme="majorHAnsi" w:cstheme="majorHAnsi"/>
                <w:b/>
                <w:sz w:val="24"/>
                <w:szCs w:val="24"/>
              </w:rPr>
              <w:t>Hệ thống mạng</w:t>
            </w:r>
          </w:p>
        </w:tc>
        <w:tc>
          <w:tcPr>
            <w:tcW w:w="1471" w:type="dxa"/>
            <w:vAlign w:val="center"/>
          </w:tcPr>
          <w:p w14:paraId="27303A09" w14:textId="77777777" w:rsidR="009E43B7" w:rsidRPr="009E43B7" w:rsidRDefault="009E43B7" w:rsidP="009E43B7">
            <w:pPr>
              <w:jc w:val="center"/>
              <w:rPr>
                <w:rFonts w:asciiTheme="majorHAnsi" w:hAnsiTheme="majorHAnsi" w:cstheme="majorHAnsi"/>
                <w:sz w:val="24"/>
                <w:szCs w:val="24"/>
              </w:rPr>
            </w:pPr>
          </w:p>
        </w:tc>
        <w:tc>
          <w:tcPr>
            <w:tcW w:w="1418" w:type="dxa"/>
            <w:vAlign w:val="center"/>
          </w:tcPr>
          <w:p w14:paraId="0A80C193" w14:textId="146CA630" w:rsidR="009E43B7" w:rsidRPr="009E43B7" w:rsidRDefault="009E43B7" w:rsidP="009E43B7">
            <w:pPr>
              <w:jc w:val="center"/>
              <w:rPr>
                <w:rFonts w:asciiTheme="majorHAnsi" w:hAnsiTheme="majorHAnsi" w:cstheme="majorHAnsi"/>
                <w:sz w:val="24"/>
                <w:szCs w:val="24"/>
              </w:rPr>
            </w:pPr>
          </w:p>
        </w:tc>
      </w:tr>
      <w:tr w:rsidR="009E43B7" w:rsidRPr="009E43B7" w14:paraId="0B4E3B8C" w14:textId="77777777" w:rsidTr="009E43B7">
        <w:trPr>
          <w:trHeight w:val="349"/>
          <w:jc w:val="center"/>
        </w:trPr>
        <w:tc>
          <w:tcPr>
            <w:tcW w:w="654" w:type="dxa"/>
            <w:vAlign w:val="center"/>
          </w:tcPr>
          <w:p w14:paraId="2B53A514"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1</w:t>
            </w:r>
          </w:p>
        </w:tc>
        <w:tc>
          <w:tcPr>
            <w:tcW w:w="5720" w:type="dxa"/>
            <w:vAlign w:val="center"/>
          </w:tcPr>
          <w:p w14:paraId="42F0C276"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ODF cáp quang</w:t>
            </w:r>
          </w:p>
        </w:tc>
        <w:tc>
          <w:tcPr>
            <w:tcW w:w="1471" w:type="dxa"/>
            <w:vAlign w:val="center"/>
          </w:tcPr>
          <w:p w14:paraId="2E6D0C83" w14:textId="30D3CAD5"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0B2FFA3B" w14:textId="002F3767"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04</w:t>
            </w:r>
          </w:p>
        </w:tc>
      </w:tr>
      <w:tr w:rsidR="009E43B7" w:rsidRPr="009E43B7" w14:paraId="08D95F78" w14:textId="77777777" w:rsidTr="009E43B7">
        <w:trPr>
          <w:trHeight w:val="349"/>
          <w:jc w:val="center"/>
        </w:trPr>
        <w:tc>
          <w:tcPr>
            <w:tcW w:w="654" w:type="dxa"/>
            <w:vAlign w:val="center"/>
          </w:tcPr>
          <w:p w14:paraId="534F2520"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2</w:t>
            </w:r>
          </w:p>
        </w:tc>
        <w:tc>
          <w:tcPr>
            <w:tcW w:w="5720" w:type="dxa"/>
            <w:vAlign w:val="center"/>
          </w:tcPr>
          <w:p w14:paraId="1E503077"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Switch core Cisco 4503</w:t>
            </w:r>
          </w:p>
        </w:tc>
        <w:tc>
          <w:tcPr>
            <w:tcW w:w="1471" w:type="dxa"/>
            <w:vAlign w:val="center"/>
          </w:tcPr>
          <w:p w14:paraId="2F9E2E6E" w14:textId="4819080C"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5286935E" w14:textId="2885C9DF"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01</w:t>
            </w:r>
          </w:p>
        </w:tc>
      </w:tr>
      <w:tr w:rsidR="009E43B7" w:rsidRPr="009E43B7" w14:paraId="59B46BE0" w14:textId="77777777" w:rsidTr="009E43B7">
        <w:trPr>
          <w:trHeight w:val="349"/>
          <w:jc w:val="center"/>
        </w:trPr>
        <w:tc>
          <w:tcPr>
            <w:tcW w:w="654" w:type="dxa"/>
            <w:vAlign w:val="center"/>
          </w:tcPr>
          <w:p w14:paraId="1630227D"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3</w:t>
            </w:r>
          </w:p>
        </w:tc>
        <w:tc>
          <w:tcPr>
            <w:tcW w:w="5720" w:type="dxa"/>
            <w:vAlign w:val="center"/>
          </w:tcPr>
          <w:p w14:paraId="4FA7C91C"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Router Cisco C8200</w:t>
            </w:r>
          </w:p>
        </w:tc>
        <w:tc>
          <w:tcPr>
            <w:tcW w:w="1471" w:type="dxa"/>
            <w:vAlign w:val="center"/>
          </w:tcPr>
          <w:p w14:paraId="489D170E" w14:textId="035696D2"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5B111BC6" w14:textId="6267F133"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01</w:t>
            </w:r>
          </w:p>
        </w:tc>
      </w:tr>
      <w:tr w:rsidR="009E43B7" w:rsidRPr="009E43B7" w14:paraId="623388F5" w14:textId="77777777" w:rsidTr="009E43B7">
        <w:trPr>
          <w:trHeight w:val="349"/>
          <w:jc w:val="center"/>
        </w:trPr>
        <w:tc>
          <w:tcPr>
            <w:tcW w:w="654" w:type="dxa"/>
            <w:vAlign w:val="center"/>
          </w:tcPr>
          <w:p w14:paraId="799B56E0"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4</w:t>
            </w:r>
          </w:p>
        </w:tc>
        <w:tc>
          <w:tcPr>
            <w:tcW w:w="5720" w:type="dxa"/>
            <w:vAlign w:val="center"/>
          </w:tcPr>
          <w:p w14:paraId="5760BBCC"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Cisco ASA 5525X</w:t>
            </w:r>
          </w:p>
        </w:tc>
        <w:tc>
          <w:tcPr>
            <w:tcW w:w="1471" w:type="dxa"/>
            <w:vAlign w:val="center"/>
          </w:tcPr>
          <w:p w14:paraId="4E91669F" w14:textId="2BE49D54"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74E978CF" w14:textId="4D8A52A5"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02</w:t>
            </w:r>
          </w:p>
        </w:tc>
      </w:tr>
      <w:tr w:rsidR="009E43B7" w:rsidRPr="009E43B7" w14:paraId="1E3B0790" w14:textId="77777777" w:rsidTr="009E43B7">
        <w:trPr>
          <w:trHeight w:val="349"/>
          <w:jc w:val="center"/>
        </w:trPr>
        <w:tc>
          <w:tcPr>
            <w:tcW w:w="654" w:type="dxa"/>
            <w:vAlign w:val="center"/>
          </w:tcPr>
          <w:p w14:paraId="6E1A11B7"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5</w:t>
            </w:r>
          </w:p>
        </w:tc>
        <w:tc>
          <w:tcPr>
            <w:tcW w:w="5720" w:type="dxa"/>
            <w:vAlign w:val="center"/>
          </w:tcPr>
          <w:p w14:paraId="79269D34"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Cisco IPS 4240</w:t>
            </w:r>
          </w:p>
        </w:tc>
        <w:tc>
          <w:tcPr>
            <w:tcW w:w="1471" w:type="dxa"/>
            <w:vAlign w:val="center"/>
          </w:tcPr>
          <w:p w14:paraId="0CE0A602" w14:textId="7C746B57"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481D9AF4" w14:textId="3B1AC411"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01</w:t>
            </w:r>
          </w:p>
        </w:tc>
      </w:tr>
      <w:tr w:rsidR="009E43B7" w:rsidRPr="009E43B7" w14:paraId="0F6AD6B0" w14:textId="77777777" w:rsidTr="009E43B7">
        <w:trPr>
          <w:trHeight w:val="349"/>
          <w:jc w:val="center"/>
        </w:trPr>
        <w:tc>
          <w:tcPr>
            <w:tcW w:w="654" w:type="dxa"/>
            <w:vAlign w:val="center"/>
          </w:tcPr>
          <w:p w14:paraId="599DDEC7"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6</w:t>
            </w:r>
          </w:p>
        </w:tc>
        <w:tc>
          <w:tcPr>
            <w:tcW w:w="5720" w:type="dxa"/>
            <w:vAlign w:val="center"/>
          </w:tcPr>
          <w:p w14:paraId="18784C5E"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Switch Cisco 2950 (quản lý)</w:t>
            </w:r>
          </w:p>
        </w:tc>
        <w:tc>
          <w:tcPr>
            <w:tcW w:w="1471" w:type="dxa"/>
            <w:vAlign w:val="center"/>
          </w:tcPr>
          <w:p w14:paraId="2CE09C86" w14:textId="1946E1EB"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272049FD" w14:textId="214D486F"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01</w:t>
            </w:r>
          </w:p>
        </w:tc>
      </w:tr>
      <w:tr w:rsidR="009E43B7" w:rsidRPr="009E43B7" w14:paraId="377EDD43" w14:textId="77777777" w:rsidTr="009E43B7">
        <w:trPr>
          <w:trHeight w:val="349"/>
          <w:jc w:val="center"/>
        </w:trPr>
        <w:tc>
          <w:tcPr>
            <w:tcW w:w="654" w:type="dxa"/>
            <w:vAlign w:val="center"/>
          </w:tcPr>
          <w:p w14:paraId="10BAE1AD"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7</w:t>
            </w:r>
          </w:p>
        </w:tc>
        <w:tc>
          <w:tcPr>
            <w:tcW w:w="5720" w:type="dxa"/>
            <w:vAlign w:val="center"/>
          </w:tcPr>
          <w:p w14:paraId="6C70651D"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Switch Cisco 2950 internet</w:t>
            </w:r>
          </w:p>
        </w:tc>
        <w:tc>
          <w:tcPr>
            <w:tcW w:w="1471" w:type="dxa"/>
            <w:vAlign w:val="center"/>
          </w:tcPr>
          <w:p w14:paraId="48B04301" w14:textId="4F55AAD8"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7B7C1ED1" w14:textId="3FE17E1F"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01</w:t>
            </w:r>
          </w:p>
        </w:tc>
      </w:tr>
      <w:tr w:rsidR="009E43B7" w:rsidRPr="009E43B7" w14:paraId="2D959721" w14:textId="77777777" w:rsidTr="009E43B7">
        <w:trPr>
          <w:trHeight w:val="349"/>
          <w:jc w:val="center"/>
        </w:trPr>
        <w:tc>
          <w:tcPr>
            <w:tcW w:w="654" w:type="dxa"/>
            <w:vAlign w:val="center"/>
          </w:tcPr>
          <w:p w14:paraId="18FB27F0"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8</w:t>
            </w:r>
          </w:p>
        </w:tc>
        <w:tc>
          <w:tcPr>
            <w:tcW w:w="5720" w:type="dxa"/>
            <w:vAlign w:val="center"/>
          </w:tcPr>
          <w:p w14:paraId="7637D86F"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Switch Cisco 2960 internet</w:t>
            </w:r>
          </w:p>
        </w:tc>
        <w:tc>
          <w:tcPr>
            <w:tcW w:w="1471" w:type="dxa"/>
            <w:vAlign w:val="center"/>
          </w:tcPr>
          <w:p w14:paraId="0BF16B5A" w14:textId="2487FC55"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0C6D1F62" w14:textId="2D074BBD"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02</w:t>
            </w:r>
          </w:p>
        </w:tc>
      </w:tr>
      <w:tr w:rsidR="009E43B7" w:rsidRPr="009E43B7" w14:paraId="0543DB33" w14:textId="77777777" w:rsidTr="009E43B7">
        <w:trPr>
          <w:trHeight w:val="349"/>
          <w:jc w:val="center"/>
        </w:trPr>
        <w:tc>
          <w:tcPr>
            <w:tcW w:w="654" w:type="dxa"/>
            <w:vAlign w:val="center"/>
          </w:tcPr>
          <w:p w14:paraId="5ED3A2EE"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9</w:t>
            </w:r>
          </w:p>
        </w:tc>
        <w:tc>
          <w:tcPr>
            <w:tcW w:w="5720" w:type="dxa"/>
            <w:vAlign w:val="center"/>
          </w:tcPr>
          <w:p w14:paraId="781E6B69"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Switch Cisco 2960 nội bộ</w:t>
            </w:r>
          </w:p>
        </w:tc>
        <w:tc>
          <w:tcPr>
            <w:tcW w:w="1471" w:type="dxa"/>
            <w:vAlign w:val="center"/>
          </w:tcPr>
          <w:p w14:paraId="4AB2A098" w14:textId="0FE816E2"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4FE0D345" w14:textId="47B01F6E"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02</w:t>
            </w:r>
          </w:p>
        </w:tc>
      </w:tr>
      <w:tr w:rsidR="009E43B7" w:rsidRPr="009E43B7" w14:paraId="057198FC" w14:textId="77777777" w:rsidTr="009E43B7">
        <w:trPr>
          <w:trHeight w:val="349"/>
          <w:jc w:val="center"/>
        </w:trPr>
        <w:tc>
          <w:tcPr>
            <w:tcW w:w="654" w:type="dxa"/>
            <w:vAlign w:val="center"/>
          </w:tcPr>
          <w:p w14:paraId="173CE00A"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10</w:t>
            </w:r>
          </w:p>
        </w:tc>
        <w:tc>
          <w:tcPr>
            <w:tcW w:w="5720" w:type="dxa"/>
            <w:vAlign w:val="center"/>
          </w:tcPr>
          <w:p w14:paraId="156B8F11"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Switch Cisco SG300 28 port (quang)</w:t>
            </w:r>
          </w:p>
        </w:tc>
        <w:tc>
          <w:tcPr>
            <w:tcW w:w="1471" w:type="dxa"/>
            <w:vAlign w:val="center"/>
          </w:tcPr>
          <w:p w14:paraId="256BE376" w14:textId="55C292F3"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1DF063C4" w14:textId="41C7B4B2"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01</w:t>
            </w:r>
          </w:p>
        </w:tc>
      </w:tr>
      <w:tr w:rsidR="009E43B7" w:rsidRPr="009E43B7" w14:paraId="33B1872C" w14:textId="77777777" w:rsidTr="009E43B7">
        <w:trPr>
          <w:trHeight w:val="349"/>
          <w:jc w:val="center"/>
        </w:trPr>
        <w:tc>
          <w:tcPr>
            <w:tcW w:w="654" w:type="dxa"/>
            <w:vAlign w:val="center"/>
          </w:tcPr>
          <w:p w14:paraId="72069DA3"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11</w:t>
            </w:r>
          </w:p>
        </w:tc>
        <w:tc>
          <w:tcPr>
            <w:tcW w:w="5720" w:type="dxa"/>
            <w:vAlign w:val="center"/>
          </w:tcPr>
          <w:p w14:paraId="02DA68DC"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Switch Cisco 3550 10 port (quang)</w:t>
            </w:r>
          </w:p>
        </w:tc>
        <w:tc>
          <w:tcPr>
            <w:tcW w:w="1471" w:type="dxa"/>
            <w:vAlign w:val="center"/>
          </w:tcPr>
          <w:p w14:paraId="6115076F" w14:textId="248C4C9F"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55DA676B" w14:textId="3701F4B1"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10</w:t>
            </w:r>
          </w:p>
        </w:tc>
      </w:tr>
      <w:tr w:rsidR="009E43B7" w:rsidRPr="009E43B7" w14:paraId="19BECEF5" w14:textId="77777777" w:rsidTr="009E43B7">
        <w:trPr>
          <w:trHeight w:val="349"/>
          <w:jc w:val="center"/>
        </w:trPr>
        <w:tc>
          <w:tcPr>
            <w:tcW w:w="654" w:type="dxa"/>
            <w:vAlign w:val="center"/>
          </w:tcPr>
          <w:p w14:paraId="3C9B60CD"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12</w:t>
            </w:r>
          </w:p>
        </w:tc>
        <w:tc>
          <w:tcPr>
            <w:tcW w:w="5720" w:type="dxa"/>
            <w:vAlign w:val="center"/>
          </w:tcPr>
          <w:p w14:paraId="2FDD6CB2"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Path Panel 1U 24 port</w:t>
            </w:r>
          </w:p>
        </w:tc>
        <w:tc>
          <w:tcPr>
            <w:tcW w:w="1471" w:type="dxa"/>
            <w:vAlign w:val="center"/>
          </w:tcPr>
          <w:p w14:paraId="52599454" w14:textId="35642928"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pacing w:val="-4"/>
                <w:sz w:val="24"/>
                <w:szCs w:val="24"/>
              </w:rPr>
              <w:t>Chiếc</w:t>
            </w:r>
          </w:p>
        </w:tc>
        <w:tc>
          <w:tcPr>
            <w:tcW w:w="1418" w:type="dxa"/>
            <w:vAlign w:val="center"/>
          </w:tcPr>
          <w:p w14:paraId="732757E2" w14:textId="7ECB250E"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12</w:t>
            </w:r>
          </w:p>
        </w:tc>
      </w:tr>
      <w:tr w:rsidR="009E43B7" w:rsidRPr="009E43B7" w14:paraId="1A14F36B" w14:textId="77777777" w:rsidTr="009E43B7">
        <w:trPr>
          <w:trHeight w:val="349"/>
          <w:jc w:val="center"/>
        </w:trPr>
        <w:tc>
          <w:tcPr>
            <w:tcW w:w="654" w:type="dxa"/>
            <w:vAlign w:val="center"/>
          </w:tcPr>
          <w:p w14:paraId="3B24A045" w14:textId="77777777" w:rsidR="009E43B7" w:rsidRPr="009E43B7" w:rsidRDefault="009E43B7" w:rsidP="009E43B7">
            <w:pPr>
              <w:jc w:val="center"/>
              <w:rPr>
                <w:rFonts w:asciiTheme="majorHAnsi" w:hAnsiTheme="majorHAnsi" w:cstheme="majorHAnsi"/>
                <w:b/>
                <w:spacing w:val="-4"/>
                <w:sz w:val="24"/>
                <w:szCs w:val="24"/>
              </w:rPr>
            </w:pPr>
            <w:r w:rsidRPr="009E43B7">
              <w:rPr>
                <w:rFonts w:asciiTheme="majorHAnsi" w:hAnsiTheme="majorHAnsi" w:cstheme="majorHAnsi"/>
                <w:b/>
                <w:spacing w:val="-4"/>
                <w:sz w:val="24"/>
                <w:szCs w:val="24"/>
              </w:rPr>
              <w:t>IV</w:t>
            </w:r>
          </w:p>
        </w:tc>
        <w:tc>
          <w:tcPr>
            <w:tcW w:w="5720" w:type="dxa"/>
            <w:vAlign w:val="center"/>
          </w:tcPr>
          <w:p w14:paraId="072546CB" w14:textId="74FE9605" w:rsidR="009E43B7" w:rsidRPr="009E43B7" w:rsidRDefault="009E43B7" w:rsidP="009E43B7">
            <w:pPr>
              <w:rPr>
                <w:rFonts w:asciiTheme="majorHAnsi" w:hAnsiTheme="majorHAnsi" w:cstheme="majorHAnsi"/>
                <w:b/>
                <w:sz w:val="24"/>
                <w:szCs w:val="24"/>
              </w:rPr>
            </w:pPr>
            <w:r w:rsidRPr="009E43B7">
              <w:rPr>
                <w:rFonts w:asciiTheme="majorHAnsi" w:hAnsiTheme="majorHAnsi" w:cstheme="majorHAnsi"/>
                <w:b/>
                <w:sz w:val="24"/>
                <w:szCs w:val="24"/>
              </w:rPr>
              <w:t>Hệ thống tủ lưu điện</w:t>
            </w:r>
          </w:p>
        </w:tc>
        <w:tc>
          <w:tcPr>
            <w:tcW w:w="1471" w:type="dxa"/>
            <w:vAlign w:val="center"/>
          </w:tcPr>
          <w:p w14:paraId="3BCF06D6" w14:textId="77777777" w:rsidR="009E43B7" w:rsidRPr="009E43B7" w:rsidRDefault="009E43B7" w:rsidP="009E43B7">
            <w:pPr>
              <w:jc w:val="center"/>
              <w:rPr>
                <w:rFonts w:asciiTheme="majorHAnsi" w:hAnsiTheme="majorHAnsi" w:cstheme="majorHAnsi"/>
                <w:b/>
                <w:sz w:val="24"/>
                <w:szCs w:val="24"/>
              </w:rPr>
            </w:pPr>
          </w:p>
        </w:tc>
        <w:tc>
          <w:tcPr>
            <w:tcW w:w="1418" w:type="dxa"/>
            <w:vAlign w:val="center"/>
          </w:tcPr>
          <w:p w14:paraId="3CD283CB" w14:textId="012D241C" w:rsidR="009E43B7" w:rsidRPr="009E43B7" w:rsidRDefault="009E43B7" w:rsidP="009E43B7">
            <w:pPr>
              <w:jc w:val="center"/>
              <w:rPr>
                <w:rFonts w:asciiTheme="majorHAnsi" w:hAnsiTheme="majorHAnsi" w:cstheme="majorHAnsi"/>
                <w:b/>
                <w:sz w:val="24"/>
                <w:szCs w:val="24"/>
              </w:rPr>
            </w:pPr>
          </w:p>
        </w:tc>
      </w:tr>
      <w:tr w:rsidR="009E43B7" w:rsidRPr="009E43B7" w14:paraId="392B1AD0" w14:textId="77777777" w:rsidTr="009E43B7">
        <w:trPr>
          <w:trHeight w:val="349"/>
          <w:jc w:val="center"/>
        </w:trPr>
        <w:tc>
          <w:tcPr>
            <w:tcW w:w="654" w:type="dxa"/>
            <w:vAlign w:val="center"/>
          </w:tcPr>
          <w:p w14:paraId="30CB1A0D"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1</w:t>
            </w:r>
          </w:p>
        </w:tc>
        <w:tc>
          <w:tcPr>
            <w:tcW w:w="5720" w:type="dxa"/>
            <w:vAlign w:val="center"/>
          </w:tcPr>
          <w:p w14:paraId="7AB337D1"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Lưu điện Santak 2kw</w:t>
            </w:r>
          </w:p>
        </w:tc>
        <w:tc>
          <w:tcPr>
            <w:tcW w:w="1471" w:type="dxa"/>
            <w:vAlign w:val="center"/>
          </w:tcPr>
          <w:p w14:paraId="6AE8F66E" w14:textId="144C4785"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Chiếc</w:t>
            </w:r>
          </w:p>
        </w:tc>
        <w:tc>
          <w:tcPr>
            <w:tcW w:w="1418" w:type="dxa"/>
            <w:vAlign w:val="center"/>
          </w:tcPr>
          <w:p w14:paraId="3A6FC1C7" w14:textId="10461038"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01</w:t>
            </w:r>
          </w:p>
        </w:tc>
      </w:tr>
      <w:tr w:rsidR="009E43B7" w:rsidRPr="009E43B7" w14:paraId="5623F036" w14:textId="77777777" w:rsidTr="009E43B7">
        <w:trPr>
          <w:trHeight w:val="349"/>
          <w:jc w:val="center"/>
        </w:trPr>
        <w:tc>
          <w:tcPr>
            <w:tcW w:w="654" w:type="dxa"/>
            <w:vAlign w:val="center"/>
          </w:tcPr>
          <w:p w14:paraId="45B07647"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2</w:t>
            </w:r>
          </w:p>
        </w:tc>
        <w:tc>
          <w:tcPr>
            <w:tcW w:w="5720" w:type="dxa"/>
            <w:vAlign w:val="center"/>
          </w:tcPr>
          <w:p w14:paraId="1DB65E08"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Tủ Rack Emerson Network 42U</w:t>
            </w:r>
          </w:p>
        </w:tc>
        <w:tc>
          <w:tcPr>
            <w:tcW w:w="1471" w:type="dxa"/>
            <w:vAlign w:val="center"/>
          </w:tcPr>
          <w:p w14:paraId="49294383" w14:textId="3DB78C54"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Bộ</w:t>
            </w:r>
          </w:p>
        </w:tc>
        <w:tc>
          <w:tcPr>
            <w:tcW w:w="1418" w:type="dxa"/>
            <w:vAlign w:val="center"/>
          </w:tcPr>
          <w:p w14:paraId="1C545593" w14:textId="0642BBBF"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07</w:t>
            </w:r>
          </w:p>
        </w:tc>
      </w:tr>
      <w:tr w:rsidR="009E43B7" w:rsidRPr="009E43B7" w14:paraId="405765C6" w14:textId="77777777" w:rsidTr="009E43B7">
        <w:trPr>
          <w:trHeight w:val="349"/>
          <w:jc w:val="center"/>
        </w:trPr>
        <w:tc>
          <w:tcPr>
            <w:tcW w:w="654" w:type="dxa"/>
            <w:vAlign w:val="center"/>
          </w:tcPr>
          <w:p w14:paraId="3BC3249B"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3</w:t>
            </w:r>
          </w:p>
        </w:tc>
        <w:tc>
          <w:tcPr>
            <w:tcW w:w="5720" w:type="dxa"/>
            <w:vAlign w:val="center"/>
          </w:tcPr>
          <w:p w14:paraId="486011BE" w14:textId="0AA2DDDC"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Tủ Rack APC 42U AR3100/AR3100</w:t>
            </w:r>
          </w:p>
        </w:tc>
        <w:tc>
          <w:tcPr>
            <w:tcW w:w="1471" w:type="dxa"/>
            <w:vAlign w:val="center"/>
          </w:tcPr>
          <w:p w14:paraId="2BC985FD" w14:textId="7178DF55"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Bộ</w:t>
            </w:r>
          </w:p>
        </w:tc>
        <w:tc>
          <w:tcPr>
            <w:tcW w:w="1418" w:type="dxa"/>
            <w:vAlign w:val="center"/>
          </w:tcPr>
          <w:p w14:paraId="0D147368" w14:textId="4F0FCA1C"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01</w:t>
            </w:r>
          </w:p>
        </w:tc>
      </w:tr>
      <w:tr w:rsidR="009E43B7" w:rsidRPr="009E43B7" w14:paraId="68ED5035" w14:textId="77777777" w:rsidTr="009E43B7">
        <w:trPr>
          <w:trHeight w:val="349"/>
          <w:jc w:val="center"/>
        </w:trPr>
        <w:tc>
          <w:tcPr>
            <w:tcW w:w="654" w:type="dxa"/>
            <w:vAlign w:val="center"/>
          </w:tcPr>
          <w:p w14:paraId="73E83A83"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4</w:t>
            </w:r>
          </w:p>
        </w:tc>
        <w:tc>
          <w:tcPr>
            <w:tcW w:w="5720" w:type="dxa"/>
            <w:vAlign w:val="center"/>
          </w:tcPr>
          <w:p w14:paraId="2F19AEC6" w14:textId="70B88B25"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Tủ Lưu Điện vertiv Liebert APM 150 kVA Modular UPS</w:t>
            </w:r>
          </w:p>
        </w:tc>
        <w:tc>
          <w:tcPr>
            <w:tcW w:w="1471" w:type="dxa"/>
            <w:vAlign w:val="center"/>
          </w:tcPr>
          <w:p w14:paraId="6875813D" w14:textId="7D85F69A"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Bộ</w:t>
            </w:r>
          </w:p>
        </w:tc>
        <w:tc>
          <w:tcPr>
            <w:tcW w:w="1418" w:type="dxa"/>
            <w:vAlign w:val="center"/>
          </w:tcPr>
          <w:p w14:paraId="09C6DF97" w14:textId="6D261160"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02</w:t>
            </w:r>
          </w:p>
        </w:tc>
      </w:tr>
      <w:tr w:rsidR="009E43B7" w:rsidRPr="009E43B7" w14:paraId="203EC5FD" w14:textId="77777777" w:rsidTr="009E43B7">
        <w:trPr>
          <w:trHeight w:val="349"/>
          <w:jc w:val="center"/>
        </w:trPr>
        <w:tc>
          <w:tcPr>
            <w:tcW w:w="654" w:type="dxa"/>
            <w:vAlign w:val="center"/>
          </w:tcPr>
          <w:p w14:paraId="732AFAA3" w14:textId="77777777" w:rsidR="009E43B7" w:rsidRPr="009E43B7" w:rsidRDefault="009E43B7" w:rsidP="009E43B7">
            <w:pPr>
              <w:jc w:val="center"/>
              <w:rPr>
                <w:rFonts w:asciiTheme="majorHAnsi" w:hAnsiTheme="majorHAnsi" w:cstheme="majorHAnsi"/>
                <w:b/>
                <w:spacing w:val="-4"/>
                <w:sz w:val="24"/>
                <w:szCs w:val="24"/>
              </w:rPr>
            </w:pPr>
            <w:r w:rsidRPr="009E43B7">
              <w:rPr>
                <w:rFonts w:asciiTheme="majorHAnsi" w:hAnsiTheme="majorHAnsi" w:cstheme="majorHAnsi"/>
                <w:b/>
                <w:spacing w:val="-4"/>
                <w:sz w:val="24"/>
                <w:szCs w:val="24"/>
              </w:rPr>
              <w:t>V</w:t>
            </w:r>
          </w:p>
        </w:tc>
        <w:tc>
          <w:tcPr>
            <w:tcW w:w="5720" w:type="dxa"/>
            <w:vAlign w:val="center"/>
          </w:tcPr>
          <w:p w14:paraId="52DE22F2" w14:textId="77777777" w:rsidR="009E43B7" w:rsidRPr="009E43B7" w:rsidRDefault="009E43B7" w:rsidP="009E43B7">
            <w:pPr>
              <w:rPr>
                <w:rFonts w:asciiTheme="majorHAnsi" w:hAnsiTheme="majorHAnsi" w:cstheme="majorHAnsi"/>
                <w:b/>
                <w:sz w:val="24"/>
                <w:szCs w:val="24"/>
              </w:rPr>
            </w:pPr>
            <w:r w:rsidRPr="009E43B7">
              <w:rPr>
                <w:rFonts w:asciiTheme="majorHAnsi" w:hAnsiTheme="majorHAnsi" w:cstheme="majorHAnsi"/>
                <w:b/>
                <w:sz w:val="24"/>
                <w:szCs w:val="24"/>
              </w:rPr>
              <w:t>Hệ thống phòng cháy chữa cháy</w:t>
            </w:r>
          </w:p>
        </w:tc>
        <w:tc>
          <w:tcPr>
            <w:tcW w:w="1471" w:type="dxa"/>
            <w:vAlign w:val="center"/>
          </w:tcPr>
          <w:p w14:paraId="3DFA6A19" w14:textId="77777777" w:rsidR="009E43B7" w:rsidRPr="009E43B7" w:rsidRDefault="009E43B7" w:rsidP="009E43B7">
            <w:pPr>
              <w:jc w:val="center"/>
              <w:rPr>
                <w:rFonts w:asciiTheme="majorHAnsi" w:hAnsiTheme="majorHAnsi" w:cstheme="majorHAnsi"/>
                <w:b/>
                <w:sz w:val="24"/>
                <w:szCs w:val="24"/>
              </w:rPr>
            </w:pPr>
          </w:p>
        </w:tc>
        <w:tc>
          <w:tcPr>
            <w:tcW w:w="1418" w:type="dxa"/>
            <w:vAlign w:val="center"/>
          </w:tcPr>
          <w:p w14:paraId="3279084E" w14:textId="7EEBFA9E" w:rsidR="009E43B7" w:rsidRPr="009E43B7" w:rsidRDefault="009E43B7" w:rsidP="009E43B7">
            <w:pPr>
              <w:jc w:val="center"/>
              <w:rPr>
                <w:rFonts w:asciiTheme="majorHAnsi" w:hAnsiTheme="majorHAnsi" w:cstheme="majorHAnsi"/>
                <w:b/>
                <w:sz w:val="24"/>
                <w:szCs w:val="24"/>
              </w:rPr>
            </w:pPr>
          </w:p>
        </w:tc>
      </w:tr>
      <w:tr w:rsidR="009E43B7" w:rsidRPr="009E43B7" w14:paraId="34A14069" w14:textId="77777777" w:rsidTr="009E43B7">
        <w:trPr>
          <w:trHeight w:val="349"/>
          <w:jc w:val="center"/>
        </w:trPr>
        <w:tc>
          <w:tcPr>
            <w:tcW w:w="654" w:type="dxa"/>
            <w:vAlign w:val="center"/>
          </w:tcPr>
          <w:p w14:paraId="233E31E9"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1</w:t>
            </w:r>
          </w:p>
        </w:tc>
        <w:tc>
          <w:tcPr>
            <w:tcW w:w="5720" w:type="dxa"/>
            <w:vAlign w:val="center"/>
          </w:tcPr>
          <w:p w14:paraId="240D778F"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Hệ thống  PCCC FM200  42Bar</w:t>
            </w:r>
          </w:p>
        </w:tc>
        <w:tc>
          <w:tcPr>
            <w:tcW w:w="1471" w:type="dxa"/>
            <w:vAlign w:val="center"/>
          </w:tcPr>
          <w:p w14:paraId="04ACB82C" w14:textId="054AA8F3"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Hệ thống</w:t>
            </w:r>
          </w:p>
        </w:tc>
        <w:tc>
          <w:tcPr>
            <w:tcW w:w="1418" w:type="dxa"/>
            <w:vAlign w:val="center"/>
          </w:tcPr>
          <w:p w14:paraId="153D3511" w14:textId="4AC50DBC"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01</w:t>
            </w:r>
          </w:p>
        </w:tc>
      </w:tr>
      <w:tr w:rsidR="009E43B7" w:rsidRPr="009E43B7" w14:paraId="2E3F4F1F" w14:textId="77777777" w:rsidTr="009E43B7">
        <w:trPr>
          <w:trHeight w:val="349"/>
          <w:jc w:val="center"/>
        </w:trPr>
        <w:tc>
          <w:tcPr>
            <w:tcW w:w="654" w:type="dxa"/>
            <w:vAlign w:val="center"/>
          </w:tcPr>
          <w:p w14:paraId="2930C713" w14:textId="77777777" w:rsidR="009E43B7" w:rsidRPr="009E43B7" w:rsidRDefault="009E43B7" w:rsidP="009E43B7">
            <w:pPr>
              <w:jc w:val="center"/>
              <w:rPr>
                <w:rFonts w:asciiTheme="majorHAnsi" w:hAnsiTheme="majorHAnsi" w:cstheme="majorHAnsi"/>
                <w:b/>
                <w:spacing w:val="-4"/>
                <w:sz w:val="24"/>
                <w:szCs w:val="24"/>
              </w:rPr>
            </w:pPr>
            <w:r w:rsidRPr="009E43B7">
              <w:rPr>
                <w:rFonts w:asciiTheme="majorHAnsi" w:hAnsiTheme="majorHAnsi" w:cstheme="majorHAnsi"/>
                <w:b/>
                <w:spacing w:val="-4"/>
                <w:sz w:val="24"/>
                <w:szCs w:val="24"/>
              </w:rPr>
              <w:t>VI</w:t>
            </w:r>
          </w:p>
        </w:tc>
        <w:tc>
          <w:tcPr>
            <w:tcW w:w="5720" w:type="dxa"/>
            <w:vAlign w:val="center"/>
          </w:tcPr>
          <w:p w14:paraId="4F51EFF4" w14:textId="77777777" w:rsidR="009E43B7" w:rsidRPr="009E43B7" w:rsidRDefault="009E43B7" w:rsidP="009E43B7">
            <w:pPr>
              <w:rPr>
                <w:rFonts w:asciiTheme="majorHAnsi" w:hAnsiTheme="majorHAnsi" w:cstheme="majorHAnsi"/>
                <w:b/>
                <w:sz w:val="24"/>
                <w:szCs w:val="24"/>
              </w:rPr>
            </w:pPr>
            <w:r w:rsidRPr="009E43B7">
              <w:rPr>
                <w:rFonts w:asciiTheme="majorHAnsi" w:hAnsiTheme="majorHAnsi" w:cstheme="majorHAnsi"/>
                <w:b/>
                <w:sz w:val="24"/>
                <w:szCs w:val="24"/>
              </w:rPr>
              <w:t>Hệ thống điều hòa</w:t>
            </w:r>
          </w:p>
        </w:tc>
        <w:tc>
          <w:tcPr>
            <w:tcW w:w="1471" w:type="dxa"/>
            <w:vAlign w:val="center"/>
          </w:tcPr>
          <w:p w14:paraId="451BFE86" w14:textId="77777777" w:rsidR="009E43B7" w:rsidRPr="009E43B7" w:rsidRDefault="009E43B7" w:rsidP="009E43B7">
            <w:pPr>
              <w:jc w:val="center"/>
              <w:rPr>
                <w:rFonts w:asciiTheme="majorHAnsi" w:hAnsiTheme="majorHAnsi" w:cstheme="majorHAnsi"/>
                <w:b/>
                <w:sz w:val="24"/>
                <w:szCs w:val="24"/>
              </w:rPr>
            </w:pPr>
          </w:p>
        </w:tc>
        <w:tc>
          <w:tcPr>
            <w:tcW w:w="1418" w:type="dxa"/>
            <w:vAlign w:val="center"/>
          </w:tcPr>
          <w:p w14:paraId="69AFF12B" w14:textId="71221F69" w:rsidR="009E43B7" w:rsidRPr="009E43B7" w:rsidRDefault="009E43B7" w:rsidP="009E43B7">
            <w:pPr>
              <w:jc w:val="center"/>
              <w:rPr>
                <w:rFonts w:asciiTheme="majorHAnsi" w:hAnsiTheme="majorHAnsi" w:cstheme="majorHAnsi"/>
                <w:b/>
                <w:sz w:val="24"/>
                <w:szCs w:val="24"/>
              </w:rPr>
            </w:pPr>
          </w:p>
        </w:tc>
      </w:tr>
      <w:tr w:rsidR="009E43B7" w:rsidRPr="009E43B7" w14:paraId="77503124" w14:textId="77777777" w:rsidTr="009E43B7">
        <w:trPr>
          <w:trHeight w:val="349"/>
          <w:jc w:val="center"/>
        </w:trPr>
        <w:tc>
          <w:tcPr>
            <w:tcW w:w="654" w:type="dxa"/>
            <w:vAlign w:val="center"/>
          </w:tcPr>
          <w:p w14:paraId="4DCB1362"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lastRenderedPageBreak/>
              <w:t>1</w:t>
            </w:r>
          </w:p>
        </w:tc>
        <w:tc>
          <w:tcPr>
            <w:tcW w:w="5720" w:type="dxa"/>
            <w:vAlign w:val="center"/>
          </w:tcPr>
          <w:p w14:paraId="02B36D26" w14:textId="030354F3"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Điều hoà chính xác Emerson Network PEX P1020</w:t>
            </w:r>
          </w:p>
        </w:tc>
        <w:tc>
          <w:tcPr>
            <w:tcW w:w="1471" w:type="dxa"/>
            <w:vAlign w:val="center"/>
          </w:tcPr>
          <w:p w14:paraId="47B531F5" w14:textId="2A5F32C1"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Hệ thống</w:t>
            </w:r>
          </w:p>
        </w:tc>
        <w:tc>
          <w:tcPr>
            <w:tcW w:w="1418" w:type="dxa"/>
            <w:vAlign w:val="center"/>
          </w:tcPr>
          <w:p w14:paraId="13F00F6A" w14:textId="5E002C6D"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02</w:t>
            </w:r>
          </w:p>
        </w:tc>
      </w:tr>
      <w:tr w:rsidR="009E43B7" w:rsidRPr="009E43B7" w14:paraId="47B729BC" w14:textId="77777777" w:rsidTr="009E43B7">
        <w:trPr>
          <w:trHeight w:val="349"/>
          <w:jc w:val="center"/>
        </w:trPr>
        <w:tc>
          <w:tcPr>
            <w:tcW w:w="654" w:type="dxa"/>
            <w:vAlign w:val="center"/>
          </w:tcPr>
          <w:p w14:paraId="5A7A2CF6"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2</w:t>
            </w:r>
          </w:p>
        </w:tc>
        <w:tc>
          <w:tcPr>
            <w:tcW w:w="5720" w:type="dxa"/>
            <w:vAlign w:val="center"/>
          </w:tcPr>
          <w:p w14:paraId="1C1BAF03"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Điều hoà Samsung 1200Btu</w:t>
            </w:r>
          </w:p>
        </w:tc>
        <w:tc>
          <w:tcPr>
            <w:tcW w:w="1471" w:type="dxa"/>
            <w:vAlign w:val="center"/>
          </w:tcPr>
          <w:p w14:paraId="76A3544C" w14:textId="735DEC0F"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Hệ thống</w:t>
            </w:r>
          </w:p>
        </w:tc>
        <w:tc>
          <w:tcPr>
            <w:tcW w:w="1418" w:type="dxa"/>
            <w:vAlign w:val="center"/>
          </w:tcPr>
          <w:p w14:paraId="7906389B" w14:textId="0D4A4E1D"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01</w:t>
            </w:r>
          </w:p>
        </w:tc>
      </w:tr>
      <w:tr w:rsidR="009E43B7" w:rsidRPr="009E43B7" w14:paraId="73406C30" w14:textId="77777777" w:rsidTr="009E43B7">
        <w:trPr>
          <w:trHeight w:val="349"/>
          <w:jc w:val="center"/>
        </w:trPr>
        <w:tc>
          <w:tcPr>
            <w:tcW w:w="654" w:type="dxa"/>
            <w:vAlign w:val="center"/>
          </w:tcPr>
          <w:p w14:paraId="58C8F985" w14:textId="77777777" w:rsidR="009E43B7" w:rsidRPr="009E43B7" w:rsidRDefault="009E43B7" w:rsidP="009E43B7">
            <w:pPr>
              <w:jc w:val="center"/>
              <w:rPr>
                <w:rFonts w:asciiTheme="majorHAnsi" w:hAnsiTheme="majorHAnsi" w:cstheme="majorHAnsi"/>
                <w:b/>
                <w:spacing w:val="-4"/>
                <w:sz w:val="24"/>
                <w:szCs w:val="24"/>
              </w:rPr>
            </w:pPr>
            <w:r w:rsidRPr="009E43B7">
              <w:rPr>
                <w:rFonts w:asciiTheme="majorHAnsi" w:hAnsiTheme="majorHAnsi" w:cstheme="majorHAnsi"/>
                <w:b/>
                <w:spacing w:val="-4"/>
                <w:sz w:val="24"/>
                <w:szCs w:val="24"/>
              </w:rPr>
              <w:t>VII</w:t>
            </w:r>
          </w:p>
        </w:tc>
        <w:tc>
          <w:tcPr>
            <w:tcW w:w="5720" w:type="dxa"/>
            <w:vAlign w:val="center"/>
          </w:tcPr>
          <w:p w14:paraId="3119568F" w14:textId="77777777" w:rsidR="009E43B7" w:rsidRPr="009E43B7" w:rsidRDefault="009E43B7" w:rsidP="009E43B7">
            <w:pPr>
              <w:rPr>
                <w:rFonts w:asciiTheme="majorHAnsi" w:hAnsiTheme="majorHAnsi" w:cstheme="majorHAnsi"/>
                <w:b/>
                <w:sz w:val="24"/>
                <w:szCs w:val="24"/>
              </w:rPr>
            </w:pPr>
            <w:r w:rsidRPr="009E43B7">
              <w:rPr>
                <w:rFonts w:asciiTheme="majorHAnsi" w:hAnsiTheme="majorHAnsi" w:cstheme="majorHAnsi"/>
                <w:b/>
                <w:sz w:val="24"/>
                <w:szCs w:val="24"/>
              </w:rPr>
              <w:t>Hệ thống phụ trợ khác</w:t>
            </w:r>
          </w:p>
        </w:tc>
        <w:tc>
          <w:tcPr>
            <w:tcW w:w="1471" w:type="dxa"/>
            <w:vAlign w:val="center"/>
          </w:tcPr>
          <w:p w14:paraId="7660064F" w14:textId="77777777" w:rsidR="009E43B7" w:rsidRPr="009E43B7" w:rsidRDefault="009E43B7" w:rsidP="009E43B7">
            <w:pPr>
              <w:jc w:val="center"/>
              <w:rPr>
                <w:rFonts w:asciiTheme="majorHAnsi" w:hAnsiTheme="majorHAnsi" w:cstheme="majorHAnsi"/>
                <w:b/>
                <w:sz w:val="24"/>
                <w:szCs w:val="24"/>
              </w:rPr>
            </w:pPr>
          </w:p>
        </w:tc>
        <w:tc>
          <w:tcPr>
            <w:tcW w:w="1418" w:type="dxa"/>
            <w:vAlign w:val="center"/>
          </w:tcPr>
          <w:p w14:paraId="74E25236" w14:textId="72E5D66D" w:rsidR="009E43B7" w:rsidRPr="009E43B7" w:rsidRDefault="009E43B7" w:rsidP="009E43B7">
            <w:pPr>
              <w:jc w:val="center"/>
              <w:rPr>
                <w:rFonts w:asciiTheme="majorHAnsi" w:hAnsiTheme="majorHAnsi" w:cstheme="majorHAnsi"/>
                <w:b/>
                <w:sz w:val="24"/>
                <w:szCs w:val="24"/>
              </w:rPr>
            </w:pPr>
          </w:p>
        </w:tc>
      </w:tr>
      <w:tr w:rsidR="009E43B7" w:rsidRPr="009E43B7" w14:paraId="04F70F46" w14:textId="77777777" w:rsidTr="009E43B7">
        <w:trPr>
          <w:trHeight w:val="349"/>
          <w:jc w:val="center"/>
        </w:trPr>
        <w:tc>
          <w:tcPr>
            <w:tcW w:w="654" w:type="dxa"/>
            <w:vAlign w:val="center"/>
          </w:tcPr>
          <w:p w14:paraId="09835F68"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1</w:t>
            </w:r>
          </w:p>
        </w:tc>
        <w:tc>
          <w:tcPr>
            <w:tcW w:w="5720" w:type="dxa"/>
            <w:vAlign w:val="center"/>
          </w:tcPr>
          <w:p w14:paraId="0FEFD6E6" w14:textId="77777777" w:rsidR="009E43B7" w:rsidRPr="009E43B7" w:rsidRDefault="009E43B7" w:rsidP="009E43B7">
            <w:pPr>
              <w:rPr>
                <w:rFonts w:asciiTheme="majorHAnsi" w:hAnsiTheme="majorHAnsi" w:cstheme="majorHAnsi"/>
                <w:b/>
                <w:sz w:val="24"/>
                <w:szCs w:val="24"/>
              </w:rPr>
            </w:pPr>
            <w:r w:rsidRPr="009E43B7">
              <w:rPr>
                <w:rFonts w:asciiTheme="majorHAnsi" w:hAnsiTheme="majorHAnsi" w:cstheme="majorHAnsi"/>
                <w:sz w:val="24"/>
                <w:szCs w:val="24"/>
              </w:rPr>
              <w:t>TV Samsung 64inch</w:t>
            </w:r>
          </w:p>
        </w:tc>
        <w:tc>
          <w:tcPr>
            <w:tcW w:w="1471" w:type="dxa"/>
            <w:vAlign w:val="center"/>
          </w:tcPr>
          <w:p w14:paraId="7355DD74" w14:textId="795EDCD1"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Chiếc</w:t>
            </w:r>
          </w:p>
        </w:tc>
        <w:tc>
          <w:tcPr>
            <w:tcW w:w="1418" w:type="dxa"/>
            <w:vAlign w:val="center"/>
          </w:tcPr>
          <w:p w14:paraId="3D35632B" w14:textId="5CDF087F"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02</w:t>
            </w:r>
          </w:p>
        </w:tc>
      </w:tr>
      <w:tr w:rsidR="009E43B7" w:rsidRPr="009E43B7" w14:paraId="03263E36" w14:textId="77777777" w:rsidTr="009E43B7">
        <w:trPr>
          <w:trHeight w:val="349"/>
          <w:jc w:val="center"/>
        </w:trPr>
        <w:tc>
          <w:tcPr>
            <w:tcW w:w="654" w:type="dxa"/>
            <w:vAlign w:val="center"/>
          </w:tcPr>
          <w:p w14:paraId="1511A422"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2</w:t>
            </w:r>
          </w:p>
        </w:tc>
        <w:tc>
          <w:tcPr>
            <w:tcW w:w="5720" w:type="dxa"/>
            <w:vAlign w:val="center"/>
          </w:tcPr>
          <w:p w14:paraId="60D26C90" w14:textId="139A15B6"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Màn hình KMV ATEN (không có mật khẩu)</w:t>
            </w:r>
          </w:p>
        </w:tc>
        <w:tc>
          <w:tcPr>
            <w:tcW w:w="1471" w:type="dxa"/>
            <w:vAlign w:val="center"/>
          </w:tcPr>
          <w:p w14:paraId="4D573FE2" w14:textId="77777777" w:rsidR="009E43B7" w:rsidRPr="009E43B7" w:rsidRDefault="009E43B7" w:rsidP="009E43B7">
            <w:pPr>
              <w:jc w:val="center"/>
              <w:rPr>
                <w:rFonts w:asciiTheme="majorHAnsi" w:hAnsiTheme="majorHAnsi" w:cstheme="majorHAnsi"/>
                <w:sz w:val="24"/>
                <w:szCs w:val="24"/>
              </w:rPr>
            </w:pPr>
          </w:p>
        </w:tc>
        <w:tc>
          <w:tcPr>
            <w:tcW w:w="1418" w:type="dxa"/>
            <w:vAlign w:val="center"/>
          </w:tcPr>
          <w:p w14:paraId="09AF9FBE" w14:textId="401DABDE"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01</w:t>
            </w:r>
          </w:p>
        </w:tc>
      </w:tr>
      <w:tr w:rsidR="009E43B7" w:rsidRPr="009E43B7" w14:paraId="00E63D06" w14:textId="77777777" w:rsidTr="009E43B7">
        <w:trPr>
          <w:trHeight w:val="349"/>
          <w:jc w:val="center"/>
        </w:trPr>
        <w:tc>
          <w:tcPr>
            <w:tcW w:w="654" w:type="dxa"/>
            <w:vAlign w:val="center"/>
          </w:tcPr>
          <w:p w14:paraId="6D2D4AB9"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3</w:t>
            </w:r>
          </w:p>
        </w:tc>
        <w:tc>
          <w:tcPr>
            <w:tcW w:w="5720" w:type="dxa"/>
            <w:vAlign w:val="center"/>
          </w:tcPr>
          <w:p w14:paraId="7D988262"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Chống sét lan truyền đường mạng APC</w:t>
            </w:r>
          </w:p>
        </w:tc>
        <w:tc>
          <w:tcPr>
            <w:tcW w:w="1471" w:type="dxa"/>
            <w:vAlign w:val="center"/>
          </w:tcPr>
          <w:p w14:paraId="11C95986" w14:textId="0506C3C6"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Hệ thống</w:t>
            </w:r>
          </w:p>
        </w:tc>
        <w:tc>
          <w:tcPr>
            <w:tcW w:w="1418" w:type="dxa"/>
            <w:vAlign w:val="center"/>
          </w:tcPr>
          <w:p w14:paraId="414E6835" w14:textId="273AB1F2"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01</w:t>
            </w:r>
          </w:p>
        </w:tc>
      </w:tr>
      <w:tr w:rsidR="009E43B7" w:rsidRPr="009E43B7" w14:paraId="746FE384" w14:textId="77777777" w:rsidTr="009E43B7">
        <w:trPr>
          <w:trHeight w:val="349"/>
          <w:jc w:val="center"/>
        </w:trPr>
        <w:tc>
          <w:tcPr>
            <w:tcW w:w="654" w:type="dxa"/>
            <w:vAlign w:val="center"/>
          </w:tcPr>
          <w:p w14:paraId="1BBFC56E"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4</w:t>
            </w:r>
          </w:p>
        </w:tc>
        <w:tc>
          <w:tcPr>
            <w:tcW w:w="5720" w:type="dxa"/>
            <w:vAlign w:val="center"/>
          </w:tcPr>
          <w:p w14:paraId="2705D3EC"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Camera giám sát</w:t>
            </w:r>
          </w:p>
        </w:tc>
        <w:tc>
          <w:tcPr>
            <w:tcW w:w="1471" w:type="dxa"/>
            <w:vAlign w:val="center"/>
          </w:tcPr>
          <w:p w14:paraId="5885B88E" w14:textId="031619C3"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Chiếc</w:t>
            </w:r>
          </w:p>
        </w:tc>
        <w:tc>
          <w:tcPr>
            <w:tcW w:w="1418" w:type="dxa"/>
            <w:vAlign w:val="center"/>
          </w:tcPr>
          <w:p w14:paraId="7D381C87" w14:textId="747C1D87"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03</w:t>
            </w:r>
          </w:p>
        </w:tc>
      </w:tr>
      <w:tr w:rsidR="009E43B7" w:rsidRPr="009E43B7" w14:paraId="49395636" w14:textId="77777777" w:rsidTr="009E43B7">
        <w:trPr>
          <w:trHeight w:val="349"/>
          <w:jc w:val="center"/>
        </w:trPr>
        <w:tc>
          <w:tcPr>
            <w:tcW w:w="654" w:type="dxa"/>
            <w:vAlign w:val="center"/>
          </w:tcPr>
          <w:p w14:paraId="03782E4D"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5</w:t>
            </w:r>
          </w:p>
        </w:tc>
        <w:tc>
          <w:tcPr>
            <w:tcW w:w="5720" w:type="dxa"/>
            <w:vAlign w:val="center"/>
          </w:tcPr>
          <w:p w14:paraId="3494F074"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Hệ thống giám sát và ra/vào</w:t>
            </w:r>
          </w:p>
        </w:tc>
        <w:tc>
          <w:tcPr>
            <w:tcW w:w="1471" w:type="dxa"/>
            <w:vAlign w:val="center"/>
          </w:tcPr>
          <w:p w14:paraId="0BD97E45" w14:textId="65ED145D"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Hệ thống</w:t>
            </w:r>
          </w:p>
        </w:tc>
        <w:tc>
          <w:tcPr>
            <w:tcW w:w="1418" w:type="dxa"/>
            <w:vAlign w:val="center"/>
          </w:tcPr>
          <w:p w14:paraId="3D500D8A" w14:textId="65CE2AD6"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1</w:t>
            </w:r>
          </w:p>
        </w:tc>
      </w:tr>
      <w:tr w:rsidR="009E43B7" w:rsidRPr="009E43B7" w14:paraId="4E3220D4" w14:textId="77777777" w:rsidTr="009E43B7">
        <w:trPr>
          <w:trHeight w:val="349"/>
          <w:jc w:val="center"/>
        </w:trPr>
        <w:tc>
          <w:tcPr>
            <w:tcW w:w="654" w:type="dxa"/>
            <w:vAlign w:val="center"/>
          </w:tcPr>
          <w:p w14:paraId="37AD384C"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6</w:t>
            </w:r>
          </w:p>
        </w:tc>
        <w:tc>
          <w:tcPr>
            <w:tcW w:w="5720" w:type="dxa"/>
            <w:vAlign w:val="center"/>
          </w:tcPr>
          <w:p w14:paraId="0B559DEB"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Thang máng cáp treo trần rộng 20cm</w:t>
            </w:r>
          </w:p>
        </w:tc>
        <w:tc>
          <w:tcPr>
            <w:tcW w:w="1471" w:type="dxa"/>
            <w:vAlign w:val="center"/>
          </w:tcPr>
          <w:p w14:paraId="4027F1C5" w14:textId="1F5318B7"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Mét</w:t>
            </w:r>
          </w:p>
        </w:tc>
        <w:tc>
          <w:tcPr>
            <w:tcW w:w="1418" w:type="dxa"/>
            <w:vAlign w:val="center"/>
          </w:tcPr>
          <w:p w14:paraId="583E88D0" w14:textId="0D879BA8"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13</w:t>
            </w:r>
          </w:p>
        </w:tc>
      </w:tr>
      <w:tr w:rsidR="009E43B7" w:rsidRPr="009E43B7" w14:paraId="136684D2" w14:textId="77777777" w:rsidTr="009E43B7">
        <w:trPr>
          <w:trHeight w:val="349"/>
          <w:jc w:val="center"/>
        </w:trPr>
        <w:tc>
          <w:tcPr>
            <w:tcW w:w="654" w:type="dxa"/>
            <w:vAlign w:val="center"/>
          </w:tcPr>
          <w:p w14:paraId="74224226"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8</w:t>
            </w:r>
          </w:p>
        </w:tc>
        <w:tc>
          <w:tcPr>
            <w:tcW w:w="5720" w:type="dxa"/>
            <w:vAlign w:val="center"/>
          </w:tcPr>
          <w:p w14:paraId="6150A38A"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Thang máng cáp dưới sàn nâng rộng 30cm</w:t>
            </w:r>
          </w:p>
        </w:tc>
        <w:tc>
          <w:tcPr>
            <w:tcW w:w="1471" w:type="dxa"/>
            <w:vAlign w:val="center"/>
          </w:tcPr>
          <w:p w14:paraId="70D28D35" w14:textId="49367FC5"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Mét</w:t>
            </w:r>
          </w:p>
        </w:tc>
        <w:tc>
          <w:tcPr>
            <w:tcW w:w="1418" w:type="dxa"/>
            <w:vAlign w:val="center"/>
          </w:tcPr>
          <w:p w14:paraId="7F981689" w14:textId="528803D2"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21</w:t>
            </w:r>
          </w:p>
        </w:tc>
      </w:tr>
      <w:tr w:rsidR="009E43B7" w:rsidRPr="009E43B7" w14:paraId="6BE15A83" w14:textId="77777777" w:rsidTr="009E43B7">
        <w:trPr>
          <w:trHeight w:val="349"/>
          <w:jc w:val="center"/>
        </w:trPr>
        <w:tc>
          <w:tcPr>
            <w:tcW w:w="654" w:type="dxa"/>
            <w:vAlign w:val="center"/>
          </w:tcPr>
          <w:p w14:paraId="5F023318"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8</w:t>
            </w:r>
          </w:p>
        </w:tc>
        <w:tc>
          <w:tcPr>
            <w:tcW w:w="5720" w:type="dxa"/>
            <w:vAlign w:val="center"/>
          </w:tcPr>
          <w:p w14:paraId="726F1282"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Cáp điện 3x25+1x16</w:t>
            </w:r>
          </w:p>
        </w:tc>
        <w:tc>
          <w:tcPr>
            <w:tcW w:w="1471" w:type="dxa"/>
            <w:vAlign w:val="center"/>
          </w:tcPr>
          <w:p w14:paraId="451AFC95" w14:textId="1A43B637"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Mét</w:t>
            </w:r>
          </w:p>
        </w:tc>
        <w:tc>
          <w:tcPr>
            <w:tcW w:w="1418" w:type="dxa"/>
            <w:vAlign w:val="center"/>
          </w:tcPr>
          <w:p w14:paraId="0B7DCED2" w14:textId="51DFD098"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15</w:t>
            </w:r>
          </w:p>
        </w:tc>
      </w:tr>
      <w:tr w:rsidR="009E43B7" w:rsidRPr="009E43B7" w14:paraId="23D1C228" w14:textId="77777777" w:rsidTr="009E43B7">
        <w:trPr>
          <w:trHeight w:val="349"/>
          <w:jc w:val="center"/>
        </w:trPr>
        <w:tc>
          <w:tcPr>
            <w:tcW w:w="654" w:type="dxa"/>
            <w:vAlign w:val="center"/>
          </w:tcPr>
          <w:p w14:paraId="3F5A41E2" w14:textId="77777777"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9</w:t>
            </w:r>
          </w:p>
        </w:tc>
        <w:tc>
          <w:tcPr>
            <w:tcW w:w="5720" w:type="dxa"/>
            <w:vAlign w:val="center"/>
          </w:tcPr>
          <w:p w14:paraId="049E6355" w14:textId="77777777"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Cáp điện 3x10mm</w:t>
            </w:r>
          </w:p>
        </w:tc>
        <w:tc>
          <w:tcPr>
            <w:tcW w:w="1471" w:type="dxa"/>
            <w:vAlign w:val="center"/>
          </w:tcPr>
          <w:p w14:paraId="62088F15" w14:textId="03E1BA97"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Mét</w:t>
            </w:r>
          </w:p>
        </w:tc>
        <w:tc>
          <w:tcPr>
            <w:tcW w:w="1418" w:type="dxa"/>
            <w:vAlign w:val="center"/>
          </w:tcPr>
          <w:p w14:paraId="2479961B" w14:textId="2EC8D2FB"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80</w:t>
            </w:r>
          </w:p>
        </w:tc>
      </w:tr>
      <w:tr w:rsidR="009E43B7" w:rsidRPr="009E43B7" w14:paraId="6FD09333" w14:textId="77777777" w:rsidTr="009E43B7">
        <w:trPr>
          <w:trHeight w:val="349"/>
          <w:jc w:val="center"/>
        </w:trPr>
        <w:tc>
          <w:tcPr>
            <w:tcW w:w="654" w:type="dxa"/>
            <w:vAlign w:val="center"/>
          </w:tcPr>
          <w:p w14:paraId="5D845F5C" w14:textId="0DF24941" w:rsidR="009E43B7" w:rsidRPr="009E43B7" w:rsidRDefault="009E43B7" w:rsidP="009E43B7">
            <w:pPr>
              <w:jc w:val="center"/>
              <w:rPr>
                <w:rFonts w:asciiTheme="majorHAnsi" w:hAnsiTheme="majorHAnsi" w:cstheme="majorHAnsi"/>
                <w:b/>
                <w:spacing w:val="-4"/>
                <w:sz w:val="24"/>
                <w:szCs w:val="24"/>
              </w:rPr>
            </w:pPr>
            <w:r w:rsidRPr="009E43B7">
              <w:rPr>
                <w:rFonts w:asciiTheme="majorHAnsi" w:hAnsiTheme="majorHAnsi" w:cstheme="majorHAnsi"/>
                <w:b/>
                <w:spacing w:val="-4"/>
                <w:sz w:val="24"/>
                <w:szCs w:val="24"/>
              </w:rPr>
              <w:t>VIII</w:t>
            </w:r>
          </w:p>
        </w:tc>
        <w:tc>
          <w:tcPr>
            <w:tcW w:w="5720" w:type="dxa"/>
            <w:vAlign w:val="center"/>
          </w:tcPr>
          <w:p w14:paraId="3A4B2D28" w14:textId="12DB2DFC" w:rsidR="009E43B7" w:rsidRPr="009E43B7" w:rsidRDefault="009E43B7" w:rsidP="009E43B7">
            <w:pPr>
              <w:rPr>
                <w:rFonts w:asciiTheme="majorHAnsi" w:hAnsiTheme="majorHAnsi" w:cstheme="majorHAnsi"/>
                <w:b/>
                <w:sz w:val="24"/>
                <w:szCs w:val="24"/>
              </w:rPr>
            </w:pPr>
            <w:r w:rsidRPr="009E43B7">
              <w:rPr>
                <w:rFonts w:asciiTheme="majorHAnsi" w:hAnsiTheme="majorHAnsi" w:cstheme="majorHAnsi"/>
                <w:b/>
                <w:sz w:val="24"/>
                <w:szCs w:val="24"/>
              </w:rPr>
              <w:t>Tháo dỡ, di chuyển</w:t>
            </w:r>
          </w:p>
        </w:tc>
        <w:tc>
          <w:tcPr>
            <w:tcW w:w="1471" w:type="dxa"/>
            <w:vAlign w:val="center"/>
          </w:tcPr>
          <w:p w14:paraId="12601C6C" w14:textId="77777777" w:rsidR="009E43B7" w:rsidRPr="009E43B7" w:rsidRDefault="009E43B7" w:rsidP="009E43B7">
            <w:pPr>
              <w:jc w:val="center"/>
              <w:rPr>
                <w:rFonts w:asciiTheme="majorHAnsi" w:hAnsiTheme="majorHAnsi" w:cstheme="majorHAnsi"/>
                <w:b/>
                <w:sz w:val="24"/>
                <w:szCs w:val="24"/>
              </w:rPr>
            </w:pPr>
          </w:p>
        </w:tc>
        <w:tc>
          <w:tcPr>
            <w:tcW w:w="1418" w:type="dxa"/>
            <w:vAlign w:val="center"/>
          </w:tcPr>
          <w:p w14:paraId="0C2F25A4" w14:textId="77777777" w:rsidR="009E43B7" w:rsidRPr="009E43B7" w:rsidRDefault="009E43B7" w:rsidP="009E43B7">
            <w:pPr>
              <w:jc w:val="center"/>
              <w:rPr>
                <w:rFonts w:asciiTheme="majorHAnsi" w:hAnsiTheme="majorHAnsi" w:cstheme="majorHAnsi"/>
                <w:b/>
                <w:sz w:val="24"/>
                <w:szCs w:val="24"/>
              </w:rPr>
            </w:pPr>
          </w:p>
        </w:tc>
      </w:tr>
      <w:tr w:rsidR="009E43B7" w:rsidRPr="009E43B7" w14:paraId="5082919E" w14:textId="77777777" w:rsidTr="009E43B7">
        <w:trPr>
          <w:trHeight w:val="349"/>
          <w:jc w:val="center"/>
        </w:trPr>
        <w:tc>
          <w:tcPr>
            <w:tcW w:w="654" w:type="dxa"/>
            <w:vAlign w:val="center"/>
          </w:tcPr>
          <w:p w14:paraId="119C3681" w14:textId="1BC2C4F6"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1</w:t>
            </w:r>
          </w:p>
        </w:tc>
        <w:tc>
          <w:tcPr>
            <w:tcW w:w="5720" w:type="dxa"/>
            <w:vMerge w:val="restart"/>
            <w:vAlign w:val="center"/>
          </w:tcPr>
          <w:p w14:paraId="30E3B361" w14:textId="14BC6D88" w:rsidR="009E43B7" w:rsidRPr="009E43B7" w:rsidRDefault="009E43B7" w:rsidP="009E43B7">
            <w:pPr>
              <w:rPr>
                <w:rFonts w:asciiTheme="majorHAnsi" w:hAnsiTheme="majorHAnsi" w:cstheme="majorHAnsi"/>
                <w:sz w:val="24"/>
                <w:szCs w:val="24"/>
              </w:rPr>
            </w:pPr>
            <w:r w:rsidRPr="009E43B7">
              <w:rPr>
                <w:rFonts w:asciiTheme="majorHAnsi" w:hAnsiTheme="majorHAnsi" w:cstheme="majorHAnsi"/>
                <w:sz w:val="24"/>
                <w:szCs w:val="24"/>
              </w:rPr>
              <w:t>Tháo dỡ, di chuyển về vị trí tập kết mà khách hàng chỉ định trong tòa nhà</w:t>
            </w:r>
          </w:p>
        </w:tc>
        <w:tc>
          <w:tcPr>
            <w:tcW w:w="1471" w:type="dxa"/>
            <w:vAlign w:val="center"/>
          </w:tcPr>
          <w:p w14:paraId="0C255B29" w14:textId="34ED666A"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m²</w:t>
            </w:r>
          </w:p>
        </w:tc>
        <w:tc>
          <w:tcPr>
            <w:tcW w:w="1418" w:type="dxa"/>
            <w:vAlign w:val="center"/>
          </w:tcPr>
          <w:p w14:paraId="1026F695" w14:textId="0C741AFC"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47</w:t>
            </w:r>
          </w:p>
        </w:tc>
      </w:tr>
      <w:tr w:rsidR="009E43B7" w:rsidRPr="009E43B7" w14:paraId="66B760E4" w14:textId="77777777" w:rsidTr="009E43B7">
        <w:trPr>
          <w:trHeight w:val="349"/>
          <w:jc w:val="center"/>
        </w:trPr>
        <w:tc>
          <w:tcPr>
            <w:tcW w:w="654" w:type="dxa"/>
            <w:vAlign w:val="center"/>
          </w:tcPr>
          <w:p w14:paraId="0039E885" w14:textId="1A0AE0F2"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2</w:t>
            </w:r>
          </w:p>
        </w:tc>
        <w:tc>
          <w:tcPr>
            <w:tcW w:w="5720" w:type="dxa"/>
            <w:vMerge/>
            <w:vAlign w:val="center"/>
          </w:tcPr>
          <w:p w14:paraId="4899F016" w14:textId="77777777" w:rsidR="009E43B7" w:rsidRPr="009E43B7" w:rsidRDefault="009E43B7" w:rsidP="009E43B7">
            <w:pPr>
              <w:jc w:val="center"/>
              <w:rPr>
                <w:rFonts w:asciiTheme="majorHAnsi" w:hAnsiTheme="majorHAnsi" w:cstheme="majorHAnsi"/>
                <w:sz w:val="24"/>
                <w:szCs w:val="24"/>
              </w:rPr>
            </w:pPr>
          </w:p>
        </w:tc>
        <w:tc>
          <w:tcPr>
            <w:tcW w:w="1471" w:type="dxa"/>
            <w:vAlign w:val="center"/>
          </w:tcPr>
          <w:p w14:paraId="0CD7C977" w14:textId="24141D12"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m²</w:t>
            </w:r>
          </w:p>
        </w:tc>
        <w:tc>
          <w:tcPr>
            <w:tcW w:w="1418" w:type="dxa"/>
            <w:vAlign w:val="center"/>
          </w:tcPr>
          <w:p w14:paraId="4D589CC4" w14:textId="5D3BFAA1"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20</w:t>
            </w:r>
          </w:p>
        </w:tc>
      </w:tr>
      <w:tr w:rsidR="009E43B7" w:rsidRPr="009E43B7" w14:paraId="16775D80" w14:textId="77777777" w:rsidTr="009E43B7">
        <w:trPr>
          <w:trHeight w:val="349"/>
          <w:jc w:val="center"/>
        </w:trPr>
        <w:tc>
          <w:tcPr>
            <w:tcW w:w="654" w:type="dxa"/>
            <w:vAlign w:val="center"/>
          </w:tcPr>
          <w:p w14:paraId="27909C7D" w14:textId="2E6453A5" w:rsidR="009E43B7" w:rsidRPr="009E43B7" w:rsidRDefault="009E43B7" w:rsidP="009E43B7">
            <w:pPr>
              <w:jc w:val="center"/>
              <w:rPr>
                <w:rFonts w:asciiTheme="majorHAnsi" w:hAnsiTheme="majorHAnsi" w:cstheme="majorHAnsi"/>
                <w:spacing w:val="-4"/>
                <w:sz w:val="24"/>
                <w:szCs w:val="24"/>
              </w:rPr>
            </w:pPr>
            <w:r w:rsidRPr="009E43B7">
              <w:rPr>
                <w:rFonts w:asciiTheme="majorHAnsi" w:hAnsiTheme="majorHAnsi" w:cstheme="majorHAnsi"/>
                <w:spacing w:val="-4"/>
                <w:sz w:val="24"/>
                <w:szCs w:val="24"/>
              </w:rPr>
              <w:t>3</w:t>
            </w:r>
          </w:p>
        </w:tc>
        <w:tc>
          <w:tcPr>
            <w:tcW w:w="5720" w:type="dxa"/>
            <w:vMerge/>
            <w:vAlign w:val="center"/>
          </w:tcPr>
          <w:p w14:paraId="71D030FD" w14:textId="77777777" w:rsidR="009E43B7" w:rsidRPr="009E43B7" w:rsidRDefault="009E43B7" w:rsidP="009E43B7">
            <w:pPr>
              <w:jc w:val="center"/>
              <w:rPr>
                <w:rFonts w:asciiTheme="majorHAnsi" w:hAnsiTheme="majorHAnsi" w:cstheme="majorHAnsi"/>
                <w:sz w:val="24"/>
                <w:szCs w:val="24"/>
              </w:rPr>
            </w:pPr>
          </w:p>
        </w:tc>
        <w:tc>
          <w:tcPr>
            <w:tcW w:w="1471" w:type="dxa"/>
            <w:vAlign w:val="center"/>
          </w:tcPr>
          <w:p w14:paraId="679445EC" w14:textId="092AF68D"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m²</w:t>
            </w:r>
          </w:p>
        </w:tc>
        <w:tc>
          <w:tcPr>
            <w:tcW w:w="1418" w:type="dxa"/>
            <w:vAlign w:val="center"/>
          </w:tcPr>
          <w:p w14:paraId="3E4B65B9" w14:textId="610ADE75" w:rsidR="009E43B7" w:rsidRPr="009E43B7" w:rsidRDefault="009E43B7" w:rsidP="009E43B7">
            <w:pPr>
              <w:jc w:val="center"/>
              <w:rPr>
                <w:rFonts w:asciiTheme="majorHAnsi" w:hAnsiTheme="majorHAnsi" w:cstheme="majorHAnsi"/>
                <w:sz w:val="24"/>
                <w:szCs w:val="24"/>
              </w:rPr>
            </w:pPr>
            <w:r w:rsidRPr="009E43B7">
              <w:rPr>
                <w:rFonts w:asciiTheme="majorHAnsi" w:hAnsiTheme="majorHAnsi" w:cstheme="majorHAnsi"/>
                <w:sz w:val="24"/>
                <w:szCs w:val="24"/>
              </w:rPr>
              <w:t>47</w:t>
            </w:r>
          </w:p>
        </w:tc>
      </w:tr>
    </w:tbl>
    <w:p w14:paraId="20713987" w14:textId="736B1BBD" w:rsidR="00C43204" w:rsidRPr="00D20981" w:rsidRDefault="00C43204" w:rsidP="004C5B52">
      <w:pPr>
        <w:pStyle w:val="Heading2"/>
        <w:spacing w:before="60" w:beforeAutospacing="0" w:after="120" w:afterAutospacing="0" w:line="340" w:lineRule="exact"/>
        <w:ind w:firstLine="567"/>
        <w:jc w:val="both"/>
        <w:rPr>
          <w:b w:val="0"/>
          <w:bCs w:val="0"/>
          <w:color w:val="000000" w:themeColor="text1"/>
          <w:sz w:val="28"/>
          <w:szCs w:val="28"/>
          <w:lang w:val="es-ES"/>
        </w:rPr>
      </w:pPr>
      <w:r>
        <w:rPr>
          <w:rFonts w:asciiTheme="majorHAnsi" w:hAnsiTheme="majorHAnsi" w:cstheme="majorHAnsi"/>
          <w:bCs w:val="0"/>
          <w:spacing w:val="-4"/>
          <w:sz w:val="28"/>
          <w:szCs w:val="28"/>
        </w:rPr>
        <w:t xml:space="preserve">II. </w:t>
      </w:r>
      <w:r w:rsidRPr="00D20981">
        <w:rPr>
          <w:color w:val="000000" w:themeColor="text1"/>
          <w:sz w:val="28"/>
          <w:szCs w:val="28"/>
          <w:lang w:val="es-ES"/>
        </w:rPr>
        <w:t>Yêu cầu triển khai</w:t>
      </w:r>
    </w:p>
    <w:p w14:paraId="32B8AB2A" w14:textId="77777777" w:rsidR="00C43204" w:rsidRPr="00D20981" w:rsidRDefault="00C43204" w:rsidP="004C5B52">
      <w:pPr>
        <w:pStyle w:val="Style11"/>
        <w:tabs>
          <w:tab w:val="left" w:leader="dot" w:pos="8424"/>
        </w:tabs>
        <w:spacing w:before="60" w:after="120" w:line="340" w:lineRule="exact"/>
        <w:ind w:firstLine="567"/>
        <w:jc w:val="both"/>
        <w:outlineLvl w:val="3"/>
        <w:rPr>
          <w:b/>
          <w:bCs/>
          <w:sz w:val="28"/>
          <w:szCs w:val="28"/>
          <w:lang w:val="es-ES"/>
        </w:rPr>
      </w:pPr>
      <w:r w:rsidRPr="00D20981">
        <w:rPr>
          <w:b/>
          <w:bCs/>
          <w:sz w:val="28"/>
          <w:szCs w:val="28"/>
          <w:lang w:val="es-ES"/>
        </w:rPr>
        <w:t>a) Khảo sát:</w:t>
      </w:r>
    </w:p>
    <w:p w14:paraId="718B29CB" w14:textId="0299037A" w:rsidR="00C43204" w:rsidRPr="00D20981" w:rsidRDefault="00C43204" w:rsidP="004C5B52">
      <w:pPr>
        <w:widowControl w:val="0"/>
        <w:suppressLineNumbers/>
        <w:spacing w:before="60" w:after="120" w:line="340" w:lineRule="exact"/>
        <w:ind w:firstLine="567"/>
        <w:jc w:val="both"/>
        <w:rPr>
          <w:color w:val="000000"/>
          <w:lang w:val="vi-VN"/>
        </w:rPr>
      </w:pPr>
      <w:r w:rsidRPr="00D20981">
        <w:rPr>
          <w:color w:val="000000"/>
          <w:lang w:val="vi-VN"/>
        </w:rPr>
        <w:t xml:space="preserve">- </w:t>
      </w:r>
      <w:r w:rsidR="004C5B52">
        <w:rPr>
          <w:color w:val="000000"/>
        </w:rPr>
        <w:t>T</w:t>
      </w:r>
      <w:r w:rsidRPr="00D20981">
        <w:rPr>
          <w:color w:val="000000"/>
          <w:lang w:val="vi-VN"/>
        </w:rPr>
        <w:t>ổ chức khảo sát trực tiếp tại</w:t>
      </w:r>
      <w:r w:rsidRPr="00D20981">
        <w:rPr>
          <w:color w:val="000000"/>
          <w:lang w:val="es-ES"/>
        </w:rPr>
        <w:t xml:space="preserve"> Trụ sở </w:t>
      </w:r>
      <w:r w:rsidR="004C5B52">
        <w:rPr>
          <w:color w:val="000000"/>
          <w:lang w:val="es-ES"/>
        </w:rPr>
        <w:t>Thành ủy</w:t>
      </w:r>
      <w:r w:rsidRPr="00D20981">
        <w:rPr>
          <w:color w:val="000000"/>
          <w:lang w:val="es-ES"/>
        </w:rPr>
        <w:t>,</w:t>
      </w:r>
      <w:r w:rsidRPr="00D20981">
        <w:rPr>
          <w:color w:val="000000"/>
          <w:lang w:val="vi-VN"/>
        </w:rPr>
        <w:t xml:space="preserve"> </w:t>
      </w:r>
      <w:r w:rsidRPr="00D20981">
        <w:rPr>
          <w:color w:val="000000"/>
          <w:lang w:val="es-ES"/>
        </w:rPr>
        <w:t>t</w:t>
      </w:r>
      <w:r w:rsidRPr="00D20981">
        <w:rPr>
          <w:color w:val="000000"/>
          <w:lang w:val="vi-VN"/>
        </w:rPr>
        <w:t>hu thập thông tin phục vụ công tác lập tài liệu triển khai.</w:t>
      </w:r>
    </w:p>
    <w:p w14:paraId="02CF5227" w14:textId="77777777" w:rsidR="00C43204" w:rsidRPr="00D20981" w:rsidRDefault="00C43204" w:rsidP="004C5B52">
      <w:pPr>
        <w:widowControl w:val="0"/>
        <w:suppressLineNumbers/>
        <w:spacing w:before="60" w:after="120" w:line="340" w:lineRule="exact"/>
        <w:ind w:firstLine="567"/>
        <w:jc w:val="both"/>
        <w:rPr>
          <w:color w:val="000000"/>
          <w:lang w:val="vi-VN"/>
        </w:rPr>
      </w:pPr>
      <w:r w:rsidRPr="00D20981">
        <w:rPr>
          <w:color w:val="000000"/>
          <w:lang w:val="vi-VN"/>
        </w:rPr>
        <w:t>- Xây dựng báo cáo khảo sát và phương án triển khai trình chủ đầu tư phê duyệt.</w:t>
      </w:r>
    </w:p>
    <w:p w14:paraId="668F49F4" w14:textId="77777777" w:rsidR="00C43204" w:rsidRPr="00D20981" w:rsidRDefault="00C43204" w:rsidP="004C5B52">
      <w:pPr>
        <w:pStyle w:val="Style11"/>
        <w:tabs>
          <w:tab w:val="left" w:leader="dot" w:pos="8424"/>
        </w:tabs>
        <w:spacing w:before="60" w:after="120" w:line="340" w:lineRule="exact"/>
        <w:ind w:firstLine="567"/>
        <w:jc w:val="both"/>
        <w:outlineLvl w:val="3"/>
        <w:rPr>
          <w:b/>
          <w:bCs/>
          <w:sz w:val="28"/>
          <w:szCs w:val="28"/>
          <w:lang w:val="es-ES"/>
        </w:rPr>
      </w:pPr>
      <w:r w:rsidRPr="00D20981">
        <w:rPr>
          <w:b/>
          <w:bCs/>
          <w:sz w:val="28"/>
          <w:szCs w:val="28"/>
          <w:lang w:val="es-ES"/>
        </w:rPr>
        <w:t>b) Xây dựng thiết kế, quy trình chi tiết:</w:t>
      </w:r>
    </w:p>
    <w:p w14:paraId="221500CB" w14:textId="77777777" w:rsidR="00C43204" w:rsidRPr="00D20981" w:rsidRDefault="00C43204" w:rsidP="004C5B52">
      <w:pPr>
        <w:widowControl w:val="0"/>
        <w:suppressLineNumbers/>
        <w:spacing w:before="60" w:after="120" w:line="340" w:lineRule="exact"/>
        <w:ind w:firstLine="567"/>
        <w:jc w:val="both"/>
        <w:rPr>
          <w:color w:val="000000"/>
          <w:lang w:val="vi-VN"/>
        </w:rPr>
      </w:pPr>
      <w:r w:rsidRPr="00D20981">
        <w:rPr>
          <w:color w:val="000000"/>
          <w:lang w:val="vi-VN"/>
        </w:rPr>
        <w:t>- Căn cứ thiết bị, giải pháp đề xuất, nhà thầu thực hiện xây dựng thiết kế và quy trình triển khai chi tiết gửi cho chủ đầu tư.</w:t>
      </w:r>
    </w:p>
    <w:p w14:paraId="1ACC2C7D" w14:textId="77777777" w:rsidR="00C43204" w:rsidRPr="00D20981" w:rsidRDefault="00C43204" w:rsidP="004C5B52">
      <w:pPr>
        <w:widowControl w:val="0"/>
        <w:spacing w:before="60" w:after="120" w:line="340" w:lineRule="exact"/>
        <w:ind w:firstLine="567"/>
        <w:jc w:val="both"/>
        <w:rPr>
          <w:lang w:val="vi-VN"/>
        </w:rPr>
      </w:pPr>
      <w:r w:rsidRPr="00D20981">
        <w:rPr>
          <w:lang w:val="vi-VN"/>
        </w:rPr>
        <w:t>- Thống nhất với chủ đầu tư về thiết kế và quy trình trước khi triển khai.</w:t>
      </w:r>
    </w:p>
    <w:p w14:paraId="25D3687D" w14:textId="77777777" w:rsidR="00C43204" w:rsidRPr="00D20981" w:rsidRDefault="00C43204" w:rsidP="004C5B52">
      <w:pPr>
        <w:pStyle w:val="Style11"/>
        <w:tabs>
          <w:tab w:val="left" w:leader="dot" w:pos="8424"/>
        </w:tabs>
        <w:spacing w:before="60" w:after="120" w:line="340" w:lineRule="exact"/>
        <w:ind w:firstLine="567"/>
        <w:jc w:val="both"/>
        <w:outlineLvl w:val="3"/>
        <w:rPr>
          <w:b/>
          <w:bCs/>
          <w:sz w:val="28"/>
          <w:szCs w:val="28"/>
          <w:lang w:val="es-ES"/>
        </w:rPr>
      </w:pPr>
      <w:r w:rsidRPr="00D20981">
        <w:rPr>
          <w:b/>
          <w:bCs/>
          <w:sz w:val="28"/>
          <w:szCs w:val="28"/>
          <w:lang w:val="es-ES"/>
        </w:rPr>
        <w:t>c) Lập kế hoạch và triển khai:</w:t>
      </w:r>
    </w:p>
    <w:p w14:paraId="3A5C5C47" w14:textId="77777777" w:rsidR="00C43204" w:rsidRPr="00D20981" w:rsidRDefault="00C43204" w:rsidP="004C5B52">
      <w:pPr>
        <w:widowControl w:val="0"/>
        <w:suppressLineNumbers/>
        <w:spacing w:before="60" w:after="120" w:line="340" w:lineRule="exact"/>
        <w:ind w:firstLine="567"/>
        <w:jc w:val="both"/>
        <w:rPr>
          <w:color w:val="000000"/>
          <w:lang w:val="vi-VN"/>
        </w:rPr>
      </w:pPr>
      <w:r w:rsidRPr="00D20981">
        <w:rPr>
          <w:color w:val="000000"/>
          <w:lang w:val="vi-VN"/>
        </w:rPr>
        <w:t>- Kiểm tra hạ tầng sẵn sàng cho việc triển khai.</w:t>
      </w:r>
    </w:p>
    <w:p w14:paraId="044CD39B" w14:textId="77777777" w:rsidR="00C43204" w:rsidRPr="00D20981" w:rsidRDefault="00C43204" w:rsidP="004C5B52">
      <w:pPr>
        <w:widowControl w:val="0"/>
        <w:suppressLineNumbers/>
        <w:spacing w:before="60" w:after="120" w:line="340" w:lineRule="exact"/>
        <w:ind w:firstLine="567"/>
        <w:jc w:val="both"/>
        <w:rPr>
          <w:color w:val="000000"/>
          <w:lang w:val="vi-VN"/>
        </w:rPr>
      </w:pPr>
      <w:r w:rsidRPr="00D20981">
        <w:rPr>
          <w:color w:val="000000"/>
          <w:lang w:val="vi-VN"/>
        </w:rPr>
        <w:t>- Lập kế hoạch chi tiết cho các công việc triển khai và cần được chủ đầu tư thông qua.</w:t>
      </w:r>
    </w:p>
    <w:p w14:paraId="125EA38C" w14:textId="77777777" w:rsidR="00C43204" w:rsidRPr="00D20981" w:rsidRDefault="00C43204" w:rsidP="004C5B52">
      <w:pPr>
        <w:widowControl w:val="0"/>
        <w:suppressLineNumbers/>
        <w:spacing w:before="60" w:after="120" w:line="340" w:lineRule="exact"/>
        <w:ind w:firstLine="567"/>
        <w:jc w:val="both"/>
        <w:rPr>
          <w:color w:val="000000"/>
          <w:lang w:val="vi-VN"/>
        </w:rPr>
      </w:pPr>
      <w:r w:rsidRPr="00D20981">
        <w:rPr>
          <w:color w:val="000000"/>
          <w:lang w:val="vi-VN"/>
        </w:rPr>
        <w:t>- Thực hiện triển khai theo thiết kế và quy trình đã được phê duyệt.</w:t>
      </w:r>
    </w:p>
    <w:p w14:paraId="53B4FB37" w14:textId="77777777" w:rsidR="00C43204" w:rsidRPr="00D20981" w:rsidRDefault="00C43204" w:rsidP="004C5B52">
      <w:pPr>
        <w:pStyle w:val="Style11"/>
        <w:tabs>
          <w:tab w:val="left" w:leader="dot" w:pos="8424"/>
        </w:tabs>
        <w:spacing w:before="60" w:after="120" w:line="340" w:lineRule="exact"/>
        <w:ind w:firstLine="567"/>
        <w:jc w:val="both"/>
        <w:outlineLvl w:val="3"/>
        <w:rPr>
          <w:b/>
          <w:bCs/>
          <w:sz w:val="28"/>
          <w:szCs w:val="28"/>
          <w:lang w:val="es-ES"/>
        </w:rPr>
      </w:pPr>
      <w:r w:rsidRPr="00D20981">
        <w:rPr>
          <w:b/>
          <w:bCs/>
          <w:sz w:val="28"/>
          <w:szCs w:val="28"/>
          <w:lang w:val="es-ES"/>
        </w:rPr>
        <w:t xml:space="preserve">d) Thực hiện </w:t>
      </w:r>
      <w:r w:rsidRPr="00B60143">
        <w:rPr>
          <w:b/>
          <w:bCs/>
          <w:sz w:val="28"/>
          <w:szCs w:val="28"/>
          <w:lang w:val="es-ES"/>
        </w:rPr>
        <w:t>kiểm tra, nghiệm thu sản phẩm</w:t>
      </w:r>
      <w:r w:rsidRPr="00D20981">
        <w:rPr>
          <w:b/>
          <w:bCs/>
          <w:sz w:val="28"/>
          <w:szCs w:val="28"/>
          <w:lang w:val="es-ES"/>
        </w:rPr>
        <w:t>:</w:t>
      </w:r>
    </w:p>
    <w:p w14:paraId="61164026" w14:textId="77777777" w:rsidR="00C43204" w:rsidRPr="00D20981" w:rsidRDefault="00C43204" w:rsidP="004C5B52">
      <w:pPr>
        <w:widowControl w:val="0"/>
        <w:spacing w:before="60" w:after="120" w:line="340" w:lineRule="exact"/>
        <w:ind w:firstLine="567"/>
        <w:jc w:val="both"/>
        <w:rPr>
          <w:color w:val="000000"/>
          <w:lang w:val="es-ES"/>
        </w:rPr>
      </w:pPr>
      <w:r w:rsidRPr="00D20981">
        <w:rPr>
          <w:color w:val="000000"/>
          <w:lang w:val="vi-VN"/>
        </w:rPr>
        <w:t>- Phối hợp với cán bộ tin học (hoặc phụ trách tin học) tại đơn vị thực hiện kiểm tra hoạt động các thiết bị đảm bảo các chức năng hoạt động đúng</w:t>
      </w:r>
      <w:r w:rsidRPr="00D20981">
        <w:rPr>
          <w:color w:val="000000"/>
          <w:lang w:val="es-ES"/>
        </w:rPr>
        <w:t>.</w:t>
      </w:r>
    </w:p>
    <w:p w14:paraId="2DA7E379" w14:textId="77777777" w:rsidR="00C43204" w:rsidRPr="00B60143" w:rsidRDefault="00C43204" w:rsidP="004C5B52">
      <w:pPr>
        <w:widowControl w:val="0"/>
        <w:spacing w:before="60" w:after="120" w:line="340" w:lineRule="exact"/>
        <w:ind w:firstLine="567"/>
        <w:jc w:val="both"/>
        <w:rPr>
          <w:color w:val="000000"/>
        </w:rPr>
      </w:pPr>
      <w:r w:rsidRPr="00D20981">
        <w:rPr>
          <w:color w:val="000000"/>
          <w:lang w:val="vi-VN"/>
        </w:rPr>
        <w:t>- Kiểm tra toàn bộ hệ thống sau triển khai, đảm bảo hoạt động tốt</w:t>
      </w:r>
      <w:r w:rsidRPr="00D20981">
        <w:rPr>
          <w:color w:val="000000"/>
        </w:rPr>
        <w:t>.</w:t>
      </w:r>
    </w:p>
    <w:p w14:paraId="2A5E4378" w14:textId="7365DE53" w:rsidR="003C5C8C" w:rsidRDefault="004C5B52" w:rsidP="003C5C8C">
      <w:pPr>
        <w:spacing w:before="60" w:after="60" w:line="360" w:lineRule="exact"/>
        <w:jc w:val="center"/>
        <w:rPr>
          <w:b/>
        </w:rPr>
      </w:pPr>
      <w:r>
        <w:rPr>
          <w:rFonts w:asciiTheme="majorHAnsi" w:hAnsiTheme="majorHAnsi" w:cstheme="majorHAnsi"/>
          <w:b/>
          <w:lang w:val="pt-BR"/>
        </w:rPr>
        <w:lastRenderedPageBreak/>
        <w:t>P</w:t>
      </w:r>
      <w:r w:rsidRPr="004406FA">
        <w:rPr>
          <w:rFonts w:asciiTheme="majorHAnsi" w:hAnsiTheme="majorHAnsi" w:cstheme="majorHAnsi"/>
          <w:b/>
          <w:lang w:val="pt-BR"/>
        </w:rPr>
        <w:t>hụ lục</w:t>
      </w:r>
      <w:r w:rsidR="00030BCC">
        <w:rPr>
          <w:rFonts w:asciiTheme="majorHAnsi" w:hAnsiTheme="majorHAnsi" w:cstheme="majorHAnsi"/>
          <w:b/>
          <w:lang w:val="pt-BR"/>
        </w:rPr>
        <w:t xml:space="preserve"> </w:t>
      </w:r>
      <w:r>
        <w:rPr>
          <w:rFonts w:asciiTheme="majorHAnsi" w:hAnsiTheme="majorHAnsi" w:cstheme="majorHAnsi"/>
          <w:b/>
          <w:lang w:val="pt-BR"/>
        </w:rPr>
        <w:t>8</w:t>
      </w:r>
      <w:r w:rsidRPr="004406FA">
        <w:rPr>
          <w:rFonts w:asciiTheme="majorHAnsi" w:hAnsiTheme="majorHAnsi" w:cstheme="majorHAnsi"/>
          <w:b/>
          <w:lang w:val="pt-BR"/>
        </w:rPr>
        <w:t>.</w:t>
      </w:r>
      <w:r>
        <w:rPr>
          <w:rFonts w:asciiTheme="majorHAnsi" w:hAnsiTheme="majorHAnsi" w:cstheme="majorHAnsi"/>
          <w:b/>
          <w:lang w:val="pt-BR"/>
        </w:rPr>
        <w:t xml:space="preserve"> </w:t>
      </w:r>
      <w:r w:rsidR="003C5C8C" w:rsidRPr="004C5B52">
        <w:rPr>
          <w:b/>
        </w:rPr>
        <w:t xml:space="preserve">Đảm bảo hạ tầng kỹ thuật trang thiết bị đầu cuối cho người dùng của các cơ quan đảng ở địa phương </w:t>
      </w:r>
    </w:p>
    <w:p w14:paraId="0D384368" w14:textId="5FC1D6E7" w:rsidR="004C5B52" w:rsidRDefault="003C5C8C" w:rsidP="004C5B52">
      <w:pPr>
        <w:spacing w:before="60" w:after="60" w:line="360" w:lineRule="exact"/>
        <w:jc w:val="center"/>
        <w:rPr>
          <w:rFonts w:asciiTheme="majorHAnsi" w:hAnsiTheme="majorHAnsi" w:cstheme="majorHAnsi"/>
          <w:b/>
          <w:spacing w:val="-4"/>
        </w:rPr>
      </w:pPr>
      <w:r w:rsidRPr="00DC51E4">
        <w:rPr>
          <w:rFonts w:asciiTheme="majorHAnsi" w:hAnsiTheme="majorHAnsi" w:cstheme="majorHAnsi"/>
          <w:i/>
          <w:spacing w:val="-4"/>
          <w:lang w:val="pt-BR"/>
        </w:rPr>
        <w:t xml:space="preserve"> </w:t>
      </w:r>
      <w:r w:rsidR="004C5B52" w:rsidRPr="00DC51E4">
        <w:rPr>
          <w:rFonts w:asciiTheme="majorHAnsi" w:hAnsiTheme="majorHAnsi" w:cstheme="majorHAnsi"/>
          <w:i/>
          <w:spacing w:val="-4"/>
          <w:lang w:val="pt-BR"/>
        </w:rPr>
        <w:t xml:space="preserve">(Kèm theo Công văn  số </w:t>
      </w:r>
      <w:r w:rsidR="004C5B52" w:rsidRPr="00BA2DD4">
        <w:rPr>
          <w:rFonts w:asciiTheme="majorHAnsi" w:hAnsiTheme="majorHAnsi" w:cstheme="majorHAnsi"/>
          <w:i/>
          <w:spacing w:val="-4"/>
          <w:lang w:val="pt-BR"/>
        </w:rPr>
        <w:t>4797</w:t>
      </w:r>
      <w:r w:rsidR="004C5B52" w:rsidRPr="00DC51E4">
        <w:rPr>
          <w:rFonts w:asciiTheme="majorHAnsi" w:hAnsiTheme="majorHAnsi" w:cstheme="majorHAnsi"/>
          <w:i/>
          <w:spacing w:val="-4"/>
          <w:lang w:val="pt-BR"/>
        </w:rPr>
        <w:t xml:space="preserve"> </w:t>
      </w:r>
      <w:r w:rsidR="004C5B52">
        <w:rPr>
          <w:rFonts w:asciiTheme="majorHAnsi" w:hAnsiTheme="majorHAnsi" w:cstheme="majorHAnsi"/>
          <w:i/>
          <w:spacing w:val="-4"/>
        </w:rPr>
        <w:t>- CV/VPTU ngày 29</w:t>
      </w:r>
      <w:r w:rsidR="004C5B52" w:rsidRPr="00DC51E4">
        <w:rPr>
          <w:rFonts w:asciiTheme="majorHAnsi" w:hAnsiTheme="majorHAnsi" w:cstheme="majorHAnsi"/>
          <w:i/>
          <w:spacing w:val="-4"/>
        </w:rPr>
        <w:t>/3/2025 của Văn phòng Thành ủy)</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56"/>
        <w:gridCol w:w="5452"/>
        <w:gridCol w:w="776"/>
        <w:gridCol w:w="814"/>
      </w:tblGrid>
      <w:tr w:rsidR="00A3761C" w:rsidRPr="00A3761C" w14:paraId="3F8BED5C" w14:textId="77777777" w:rsidTr="00AC06EB">
        <w:trPr>
          <w:trHeight w:val="326"/>
          <w:jc w:val="center"/>
        </w:trPr>
        <w:tc>
          <w:tcPr>
            <w:tcW w:w="534" w:type="dxa"/>
            <w:noWrap/>
            <w:vAlign w:val="center"/>
            <w:hideMark/>
          </w:tcPr>
          <w:p w14:paraId="1E8B61CE" w14:textId="77777777" w:rsidR="00A3761C" w:rsidRPr="00A3761C" w:rsidRDefault="00A3761C" w:rsidP="00512C34">
            <w:pPr>
              <w:jc w:val="center"/>
              <w:rPr>
                <w:b/>
                <w:bCs/>
                <w:iCs/>
                <w:sz w:val="24"/>
                <w:szCs w:val="24"/>
              </w:rPr>
            </w:pPr>
            <w:r w:rsidRPr="00A3761C">
              <w:rPr>
                <w:b/>
                <w:bCs/>
                <w:iCs/>
                <w:sz w:val="24"/>
                <w:szCs w:val="24"/>
              </w:rPr>
              <w:t>Stt</w:t>
            </w:r>
          </w:p>
        </w:tc>
        <w:tc>
          <w:tcPr>
            <w:tcW w:w="2656" w:type="dxa"/>
            <w:vAlign w:val="center"/>
          </w:tcPr>
          <w:p w14:paraId="6433EEDB" w14:textId="77777777" w:rsidR="00A3761C" w:rsidRPr="00A3761C" w:rsidRDefault="00A3761C" w:rsidP="00512C34">
            <w:pPr>
              <w:jc w:val="center"/>
              <w:rPr>
                <w:b/>
                <w:bCs/>
                <w:iCs/>
                <w:sz w:val="24"/>
                <w:szCs w:val="24"/>
              </w:rPr>
            </w:pPr>
            <w:r w:rsidRPr="00A3761C">
              <w:rPr>
                <w:b/>
                <w:bCs/>
                <w:iCs/>
                <w:sz w:val="24"/>
                <w:szCs w:val="24"/>
              </w:rPr>
              <w:t>Tên thiết bị</w:t>
            </w:r>
          </w:p>
        </w:tc>
        <w:tc>
          <w:tcPr>
            <w:tcW w:w="5452" w:type="dxa"/>
            <w:noWrap/>
            <w:vAlign w:val="center"/>
            <w:hideMark/>
          </w:tcPr>
          <w:p w14:paraId="375F2B4A" w14:textId="77777777" w:rsidR="00A3761C" w:rsidRPr="00A3761C" w:rsidRDefault="00A3761C" w:rsidP="00512C34">
            <w:pPr>
              <w:jc w:val="center"/>
              <w:rPr>
                <w:b/>
                <w:bCs/>
                <w:iCs/>
                <w:sz w:val="24"/>
                <w:szCs w:val="24"/>
              </w:rPr>
            </w:pPr>
            <w:r w:rsidRPr="00A3761C">
              <w:rPr>
                <w:b/>
                <w:bCs/>
                <w:iCs/>
                <w:sz w:val="24"/>
                <w:szCs w:val="24"/>
              </w:rPr>
              <w:t>Thông số kỹ thuật</w:t>
            </w:r>
          </w:p>
        </w:tc>
        <w:tc>
          <w:tcPr>
            <w:tcW w:w="776" w:type="dxa"/>
            <w:vAlign w:val="center"/>
            <w:hideMark/>
          </w:tcPr>
          <w:p w14:paraId="590C86A8" w14:textId="77777777" w:rsidR="00A3761C" w:rsidRPr="00A3761C" w:rsidRDefault="00A3761C" w:rsidP="00512C34">
            <w:pPr>
              <w:jc w:val="center"/>
              <w:rPr>
                <w:b/>
                <w:bCs/>
                <w:iCs/>
                <w:sz w:val="24"/>
                <w:szCs w:val="24"/>
              </w:rPr>
            </w:pPr>
            <w:r w:rsidRPr="00A3761C">
              <w:rPr>
                <w:b/>
                <w:bCs/>
                <w:iCs/>
                <w:sz w:val="24"/>
                <w:szCs w:val="24"/>
              </w:rPr>
              <w:t>Đơn vị tính</w:t>
            </w:r>
          </w:p>
        </w:tc>
        <w:tc>
          <w:tcPr>
            <w:tcW w:w="814" w:type="dxa"/>
            <w:vAlign w:val="center"/>
            <w:hideMark/>
          </w:tcPr>
          <w:p w14:paraId="5096AD87" w14:textId="77777777" w:rsidR="00A3761C" w:rsidRPr="00A3761C" w:rsidRDefault="00A3761C" w:rsidP="00512C34">
            <w:pPr>
              <w:jc w:val="center"/>
              <w:rPr>
                <w:b/>
                <w:bCs/>
                <w:iCs/>
                <w:sz w:val="24"/>
                <w:szCs w:val="24"/>
              </w:rPr>
            </w:pPr>
            <w:r w:rsidRPr="00A3761C">
              <w:rPr>
                <w:b/>
                <w:bCs/>
                <w:iCs/>
                <w:sz w:val="24"/>
                <w:szCs w:val="24"/>
              </w:rPr>
              <w:t>Số lượng</w:t>
            </w:r>
          </w:p>
        </w:tc>
      </w:tr>
      <w:tr w:rsidR="00A3761C" w:rsidRPr="00A3761C" w14:paraId="27F00A30" w14:textId="77777777" w:rsidTr="00AC06EB">
        <w:trPr>
          <w:trHeight w:val="2310"/>
          <w:jc w:val="center"/>
        </w:trPr>
        <w:tc>
          <w:tcPr>
            <w:tcW w:w="534" w:type="dxa"/>
            <w:noWrap/>
            <w:vAlign w:val="center"/>
            <w:hideMark/>
          </w:tcPr>
          <w:p w14:paraId="761DA9AD" w14:textId="77777777" w:rsidR="00A3761C" w:rsidRPr="00A3761C" w:rsidRDefault="00A3761C" w:rsidP="00A3761C">
            <w:pPr>
              <w:jc w:val="center"/>
              <w:rPr>
                <w:iCs/>
                <w:sz w:val="24"/>
                <w:szCs w:val="24"/>
              </w:rPr>
            </w:pPr>
            <w:r w:rsidRPr="00A3761C">
              <w:rPr>
                <w:iCs/>
                <w:sz w:val="24"/>
                <w:szCs w:val="24"/>
              </w:rPr>
              <w:t>1</w:t>
            </w:r>
          </w:p>
        </w:tc>
        <w:tc>
          <w:tcPr>
            <w:tcW w:w="2656" w:type="dxa"/>
            <w:vAlign w:val="center"/>
          </w:tcPr>
          <w:p w14:paraId="6B034815" w14:textId="1C0AC4C9" w:rsidR="00A3761C" w:rsidRPr="00512C34" w:rsidRDefault="00A3761C" w:rsidP="00512C34">
            <w:pPr>
              <w:rPr>
                <w:sz w:val="24"/>
                <w:szCs w:val="24"/>
              </w:rPr>
            </w:pPr>
            <w:r w:rsidRPr="00512C34">
              <w:rPr>
                <w:sz w:val="24"/>
                <w:szCs w:val="24"/>
              </w:rPr>
              <w:t>Máy tính PC đồng bộ</w:t>
            </w:r>
          </w:p>
          <w:p w14:paraId="77F13FBE" w14:textId="77777777" w:rsidR="00A3761C" w:rsidRPr="00512C34" w:rsidRDefault="00A3761C" w:rsidP="00512C34">
            <w:pPr>
              <w:rPr>
                <w:sz w:val="24"/>
                <w:szCs w:val="24"/>
              </w:rPr>
            </w:pPr>
          </w:p>
        </w:tc>
        <w:tc>
          <w:tcPr>
            <w:tcW w:w="5452" w:type="dxa"/>
          </w:tcPr>
          <w:p w14:paraId="7BFCD753" w14:textId="77777777" w:rsidR="00A3761C" w:rsidRPr="00A3761C" w:rsidRDefault="00A3761C" w:rsidP="00A3761C">
            <w:pPr>
              <w:rPr>
                <w:sz w:val="24"/>
                <w:szCs w:val="24"/>
              </w:rPr>
            </w:pPr>
            <w:r w:rsidRPr="00A3761C">
              <w:rPr>
                <w:b/>
                <w:sz w:val="24"/>
                <w:szCs w:val="24"/>
              </w:rPr>
              <w:t>Bộ VXL:</w:t>
            </w:r>
            <w:r w:rsidRPr="00A3761C">
              <w:rPr>
                <w:sz w:val="24"/>
                <w:szCs w:val="24"/>
              </w:rPr>
              <w:t xml:space="preserve"> Core i7-13700 (2.1GHz upto 5.1GHz, 16-Core, 24MB Cache,)</w:t>
            </w:r>
          </w:p>
          <w:p w14:paraId="2DDD8B95" w14:textId="77777777" w:rsidR="00A3761C" w:rsidRPr="00A3761C" w:rsidRDefault="00A3761C" w:rsidP="00A3761C">
            <w:pPr>
              <w:rPr>
                <w:sz w:val="24"/>
                <w:szCs w:val="24"/>
              </w:rPr>
            </w:pPr>
            <w:r w:rsidRPr="00A3761C">
              <w:rPr>
                <w:b/>
                <w:sz w:val="24"/>
                <w:szCs w:val="24"/>
              </w:rPr>
              <w:t>Bộ nhớ RAM:</w:t>
            </w:r>
            <w:r w:rsidRPr="00A3761C">
              <w:rPr>
                <w:sz w:val="24"/>
                <w:szCs w:val="24"/>
              </w:rPr>
              <w:t xml:space="preserve"> 8GB DDR4 3200</w:t>
            </w:r>
          </w:p>
          <w:p w14:paraId="2740937F" w14:textId="77777777" w:rsidR="00A3761C" w:rsidRPr="00A3761C" w:rsidRDefault="00A3761C" w:rsidP="00A3761C">
            <w:pPr>
              <w:rPr>
                <w:sz w:val="24"/>
                <w:szCs w:val="24"/>
              </w:rPr>
            </w:pPr>
            <w:r w:rsidRPr="00A3761C">
              <w:rPr>
                <w:b/>
                <w:sz w:val="24"/>
                <w:szCs w:val="24"/>
              </w:rPr>
              <w:t>Ổ cứng:</w:t>
            </w:r>
            <w:r w:rsidRPr="00A3761C">
              <w:rPr>
                <w:sz w:val="24"/>
                <w:szCs w:val="24"/>
              </w:rPr>
              <w:t xml:space="preserve"> 512Gb SSD</w:t>
            </w:r>
          </w:p>
          <w:p w14:paraId="736723BC" w14:textId="77777777" w:rsidR="00A3761C" w:rsidRPr="00A3761C" w:rsidRDefault="00A3761C" w:rsidP="00A3761C">
            <w:pPr>
              <w:rPr>
                <w:sz w:val="24"/>
                <w:szCs w:val="24"/>
              </w:rPr>
            </w:pPr>
            <w:r w:rsidRPr="00A3761C">
              <w:rPr>
                <w:b/>
                <w:sz w:val="24"/>
                <w:szCs w:val="24"/>
              </w:rPr>
              <w:t>Card đồ họa:</w:t>
            </w:r>
            <w:r w:rsidRPr="00A3761C">
              <w:rPr>
                <w:sz w:val="24"/>
                <w:szCs w:val="24"/>
              </w:rPr>
              <w:t xml:space="preserve"> Intel UHD Graphics</w:t>
            </w:r>
          </w:p>
          <w:p w14:paraId="56D2D0C4" w14:textId="77777777" w:rsidR="00A3761C" w:rsidRPr="00A3761C" w:rsidRDefault="00A3761C" w:rsidP="00A3761C">
            <w:pPr>
              <w:rPr>
                <w:sz w:val="24"/>
                <w:szCs w:val="24"/>
              </w:rPr>
            </w:pPr>
            <w:r w:rsidRPr="00A3761C">
              <w:rPr>
                <w:b/>
                <w:sz w:val="24"/>
                <w:szCs w:val="24"/>
              </w:rPr>
              <w:t>Kết nối không dây:</w:t>
            </w:r>
            <w:r w:rsidRPr="00A3761C">
              <w:rPr>
                <w:sz w:val="24"/>
                <w:szCs w:val="24"/>
              </w:rPr>
              <w:t xml:space="preserve"> Wi-Fi + Bluetooth</w:t>
            </w:r>
          </w:p>
          <w:p w14:paraId="709FD793" w14:textId="77777777" w:rsidR="00A3761C" w:rsidRPr="00A3761C" w:rsidRDefault="00A3761C" w:rsidP="00A3761C">
            <w:pPr>
              <w:rPr>
                <w:sz w:val="24"/>
                <w:szCs w:val="24"/>
              </w:rPr>
            </w:pPr>
            <w:r w:rsidRPr="00A3761C">
              <w:rPr>
                <w:b/>
                <w:sz w:val="24"/>
                <w:szCs w:val="24"/>
              </w:rPr>
              <w:t>Hệ điều hành:</w:t>
            </w:r>
            <w:r w:rsidRPr="00A3761C">
              <w:rPr>
                <w:sz w:val="24"/>
                <w:szCs w:val="24"/>
              </w:rPr>
              <w:t xml:space="preserve"> Windows 11 Home</w:t>
            </w:r>
          </w:p>
          <w:p w14:paraId="75B89B23" w14:textId="6E23BA55" w:rsidR="00A3761C" w:rsidRPr="00A3761C" w:rsidRDefault="00A3761C" w:rsidP="00A3761C">
            <w:pPr>
              <w:rPr>
                <w:sz w:val="24"/>
                <w:szCs w:val="24"/>
              </w:rPr>
            </w:pPr>
            <w:r w:rsidRPr="00A3761C">
              <w:rPr>
                <w:b/>
                <w:sz w:val="24"/>
                <w:szCs w:val="24"/>
              </w:rPr>
              <w:t>Phần mềm ứng dụng:</w:t>
            </w:r>
            <w:r w:rsidRPr="00A3761C">
              <w:rPr>
                <w:sz w:val="24"/>
                <w:szCs w:val="24"/>
              </w:rPr>
              <w:t xml:space="preserve"> No Office</w:t>
            </w:r>
          </w:p>
        </w:tc>
        <w:tc>
          <w:tcPr>
            <w:tcW w:w="776" w:type="dxa"/>
            <w:vAlign w:val="center"/>
          </w:tcPr>
          <w:p w14:paraId="46247CD5" w14:textId="77777777" w:rsidR="00A3761C" w:rsidRPr="00A3761C" w:rsidRDefault="00A3761C" w:rsidP="00512C34">
            <w:pPr>
              <w:jc w:val="center"/>
              <w:rPr>
                <w:iCs/>
                <w:sz w:val="24"/>
                <w:szCs w:val="24"/>
              </w:rPr>
            </w:pPr>
            <w:r w:rsidRPr="00A3761C">
              <w:rPr>
                <w:iCs/>
                <w:sz w:val="24"/>
                <w:szCs w:val="24"/>
              </w:rPr>
              <w:t>Chiếc</w:t>
            </w:r>
          </w:p>
        </w:tc>
        <w:tc>
          <w:tcPr>
            <w:tcW w:w="814" w:type="dxa"/>
            <w:vAlign w:val="center"/>
          </w:tcPr>
          <w:p w14:paraId="00D5DF9C" w14:textId="2941BDDA" w:rsidR="00A3761C" w:rsidRPr="00A3761C" w:rsidRDefault="002A1852" w:rsidP="00512C34">
            <w:pPr>
              <w:jc w:val="center"/>
              <w:rPr>
                <w:iCs/>
                <w:sz w:val="24"/>
                <w:szCs w:val="24"/>
              </w:rPr>
            </w:pPr>
            <w:r>
              <w:rPr>
                <w:iCs/>
                <w:sz w:val="24"/>
                <w:szCs w:val="24"/>
              </w:rPr>
              <w:t>240</w:t>
            </w:r>
          </w:p>
        </w:tc>
      </w:tr>
      <w:tr w:rsidR="00A3761C" w:rsidRPr="00A3761C" w14:paraId="5E6D8F4C" w14:textId="77777777" w:rsidTr="00AC06EB">
        <w:trPr>
          <w:trHeight w:val="1369"/>
          <w:jc w:val="center"/>
        </w:trPr>
        <w:tc>
          <w:tcPr>
            <w:tcW w:w="534" w:type="dxa"/>
            <w:noWrap/>
            <w:vAlign w:val="center"/>
          </w:tcPr>
          <w:p w14:paraId="6B5C4AB5" w14:textId="69038CC0" w:rsidR="00A3761C" w:rsidRPr="00A3761C" w:rsidRDefault="00A3761C" w:rsidP="00A3761C">
            <w:pPr>
              <w:jc w:val="center"/>
              <w:rPr>
                <w:iCs/>
                <w:sz w:val="24"/>
                <w:szCs w:val="24"/>
              </w:rPr>
            </w:pPr>
            <w:r>
              <w:rPr>
                <w:iCs/>
                <w:sz w:val="24"/>
                <w:szCs w:val="24"/>
              </w:rPr>
              <w:t>3</w:t>
            </w:r>
          </w:p>
        </w:tc>
        <w:tc>
          <w:tcPr>
            <w:tcW w:w="2656" w:type="dxa"/>
            <w:vAlign w:val="center"/>
          </w:tcPr>
          <w:p w14:paraId="4EAAE21C" w14:textId="41DC97A6" w:rsidR="00A3761C" w:rsidRPr="00512C34" w:rsidRDefault="00A3761C" w:rsidP="00512C34">
            <w:pPr>
              <w:rPr>
                <w:sz w:val="24"/>
                <w:szCs w:val="24"/>
              </w:rPr>
            </w:pPr>
            <w:r w:rsidRPr="00512C34">
              <w:rPr>
                <w:sz w:val="24"/>
                <w:szCs w:val="24"/>
              </w:rPr>
              <w:t>Màn hình</w:t>
            </w:r>
            <w:r w:rsidR="00D82DB5">
              <w:rPr>
                <w:sz w:val="24"/>
                <w:szCs w:val="24"/>
              </w:rPr>
              <w:t xml:space="preserve"> máy vi tính</w:t>
            </w:r>
          </w:p>
        </w:tc>
        <w:tc>
          <w:tcPr>
            <w:tcW w:w="5452" w:type="dxa"/>
          </w:tcPr>
          <w:p w14:paraId="636101F4" w14:textId="77777777" w:rsidR="00A3761C" w:rsidRPr="00A3761C" w:rsidRDefault="00A3761C" w:rsidP="00A3761C">
            <w:pPr>
              <w:rPr>
                <w:sz w:val="24"/>
                <w:szCs w:val="24"/>
              </w:rPr>
            </w:pPr>
            <w:r w:rsidRPr="00A3761C">
              <w:rPr>
                <w:b/>
                <w:sz w:val="24"/>
                <w:szCs w:val="24"/>
              </w:rPr>
              <w:t>Kích thước màn hình:</w:t>
            </w:r>
            <w:r w:rsidRPr="00A3761C">
              <w:rPr>
                <w:sz w:val="24"/>
                <w:szCs w:val="24"/>
              </w:rPr>
              <w:t xml:space="preserve"> 23.8Inch</w:t>
            </w:r>
          </w:p>
          <w:p w14:paraId="1B94E0CA" w14:textId="77777777" w:rsidR="00A3761C" w:rsidRPr="00A3761C" w:rsidRDefault="00A3761C" w:rsidP="00A3761C">
            <w:pPr>
              <w:rPr>
                <w:sz w:val="24"/>
                <w:szCs w:val="24"/>
              </w:rPr>
            </w:pPr>
            <w:r w:rsidRPr="00A3761C">
              <w:rPr>
                <w:b/>
                <w:sz w:val="24"/>
                <w:szCs w:val="24"/>
              </w:rPr>
              <w:t>Độ phân giải:</w:t>
            </w:r>
            <w:r w:rsidRPr="00A3761C">
              <w:rPr>
                <w:sz w:val="24"/>
                <w:szCs w:val="24"/>
              </w:rPr>
              <w:t xml:space="preserve"> Full HD (1920x1080)</w:t>
            </w:r>
          </w:p>
          <w:p w14:paraId="398067B2" w14:textId="77777777" w:rsidR="00A3761C" w:rsidRPr="00A3761C" w:rsidRDefault="00A3761C" w:rsidP="00A3761C">
            <w:pPr>
              <w:rPr>
                <w:sz w:val="24"/>
                <w:szCs w:val="24"/>
              </w:rPr>
            </w:pPr>
            <w:r w:rsidRPr="00A3761C">
              <w:rPr>
                <w:b/>
                <w:sz w:val="24"/>
                <w:szCs w:val="24"/>
              </w:rPr>
              <w:t>Thời gian đáp ứng:</w:t>
            </w:r>
            <w:r w:rsidRPr="00A3761C">
              <w:rPr>
                <w:sz w:val="24"/>
                <w:szCs w:val="24"/>
              </w:rPr>
              <w:t xml:space="preserve"> 5ms</w:t>
            </w:r>
          </w:p>
          <w:p w14:paraId="0E16E7FE" w14:textId="77777777" w:rsidR="00A3761C" w:rsidRPr="00A3761C" w:rsidRDefault="00A3761C" w:rsidP="00A3761C">
            <w:pPr>
              <w:rPr>
                <w:sz w:val="24"/>
                <w:szCs w:val="24"/>
              </w:rPr>
            </w:pPr>
            <w:r w:rsidRPr="00A3761C">
              <w:rPr>
                <w:b/>
                <w:sz w:val="24"/>
                <w:szCs w:val="24"/>
              </w:rPr>
              <w:t>Tần số quét:</w:t>
            </w:r>
            <w:r w:rsidRPr="00A3761C">
              <w:rPr>
                <w:sz w:val="24"/>
                <w:szCs w:val="24"/>
              </w:rPr>
              <w:t xml:space="preserve"> 75HZ</w:t>
            </w:r>
          </w:p>
          <w:p w14:paraId="0CB13CCB" w14:textId="1FCEA3F6" w:rsidR="00A3761C" w:rsidRPr="00A3761C" w:rsidRDefault="00A3761C" w:rsidP="00A3761C">
            <w:pPr>
              <w:rPr>
                <w:b/>
                <w:sz w:val="24"/>
                <w:szCs w:val="24"/>
              </w:rPr>
            </w:pPr>
            <w:r w:rsidRPr="00A3761C">
              <w:rPr>
                <w:b/>
                <w:sz w:val="24"/>
                <w:szCs w:val="24"/>
              </w:rPr>
              <w:t>Độ sáng:</w:t>
            </w:r>
            <w:r w:rsidRPr="00A3761C">
              <w:rPr>
                <w:sz w:val="24"/>
                <w:szCs w:val="24"/>
              </w:rPr>
              <w:t xml:space="preserve"> 250cd/m2</w:t>
            </w:r>
          </w:p>
        </w:tc>
        <w:tc>
          <w:tcPr>
            <w:tcW w:w="776" w:type="dxa"/>
            <w:vAlign w:val="center"/>
          </w:tcPr>
          <w:p w14:paraId="0675EB73" w14:textId="77777777" w:rsidR="00A3761C" w:rsidRPr="00A3761C" w:rsidRDefault="00A3761C" w:rsidP="00512C34">
            <w:pPr>
              <w:jc w:val="center"/>
              <w:rPr>
                <w:iCs/>
                <w:sz w:val="24"/>
                <w:szCs w:val="24"/>
              </w:rPr>
            </w:pPr>
          </w:p>
        </w:tc>
        <w:tc>
          <w:tcPr>
            <w:tcW w:w="814" w:type="dxa"/>
            <w:vAlign w:val="center"/>
          </w:tcPr>
          <w:p w14:paraId="74D65AFD" w14:textId="08EEAC0D" w:rsidR="00A3761C" w:rsidRPr="00A3761C" w:rsidRDefault="002A1852" w:rsidP="00512C34">
            <w:pPr>
              <w:jc w:val="center"/>
              <w:rPr>
                <w:iCs/>
                <w:sz w:val="24"/>
                <w:szCs w:val="24"/>
              </w:rPr>
            </w:pPr>
            <w:r>
              <w:rPr>
                <w:iCs/>
                <w:sz w:val="24"/>
                <w:szCs w:val="24"/>
              </w:rPr>
              <w:t>240</w:t>
            </w:r>
          </w:p>
        </w:tc>
      </w:tr>
      <w:tr w:rsidR="00A3761C" w:rsidRPr="00A3761C" w14:paraId="122B66EC" w14:textId="77777777" w:rsidTr="00AC06EB">
        <w:trPr>
          <w:trHeight w:val="535"/>
          <w:jc w:val="center"/>
        </w:trPr>
        <w:tc>
          <w:tcPr>
            <w:tcW w:w="534" w:type="dxa"/>
            <w:noWrap/>
            <w:vAlign w:val="center"/>
          </w:tcPr>
          <w:p w14:paraId="3EC394DA" w14:textId="4FB705AC" w:rsidR="00A3761C" w:rsidRPr="00A3761C" w:rsidRDefault="00A3761C" w:rsidP="00A3761C">
            <w:pPr>
              <w:jc w:val="center"/>
              <w:rPr>
                <w:iCs/>
                <w:sz w:val="24"/>
                <w:szCs w:val="24"/>
              </w:rPr>
            </w:pPr>
            <w:r>
              <w:rPr>
                <w:iCs/>
                <w:sz w:val="24"/>
                <w:szCs w:val="24"/>
              </w:rPr>
              <w:t>3</w:t>
            </w:r>
          </w:p>
        </w:tc>
        <w:tc>
          <w:tcPr>
            <w:tcW w:w="2656" w:type="dxa"/>
            <w:vAlign w:val="center"/>
          </w:tcPr>
          <w:p w14:paraId="536C6860" w14:textId="4BD3D378" w:rsidR="00A3761C" w:rsidRPr="00512C34" w:rsidRDefault="00A3761C" w:rsidP="00512C34">
            <w:pPr>
              <w:rPr>
                <w:sz w:val="24"/>
                <w:szCs w:val="24"/>
              </w:rPr>
            </w:pPr>
            <w:r w:rsidRPr="00512C34">
              <w:rPr>
                <w:sz w:val="24"/>
                <w:szCs w:val="24"/>
              </w:rPr>
              <w:t>Bộ bàn phím chuột</w:t>
            </w:r>
          </w:p>
        </w:tc>
        <w:tc>
          <w:tcPr>
            <w:tcW w:w="5452" w:type="dxa"/>
          </w:tcPr>
          <w:p w14:paraId="2B6DD31D" w14:textId="77777777" w:rsidR="00A3761C" w:rsidRPr="00A3761C" w:rsidRDefault="00A3761C" w:rsidP="00A3761C">
            <w:pPr>
              <w:rPr>
                <w:sz w:val="24"/>
                <w:szCs w:val="24"/>
              </w:rPr>
            </w:pPr>
            <w:r w:rsidRPr="00A3761C">
              <w:rPr>
                <w:b/>
                <w:sz w:val="24"/>
                <w:szCs w:val="24"/>
              </w:rPr>
              <w:t>Kết nối:</w:t>
            </w:r>
            <w:r w:rsidRPr="00A3761C">
              <w:rPr>
                <w:sz w:val="24"/>
                <w:szCs w:val="24"/>
              </w:rPr>
              <w:t xml:space="preserve"> Có dây</w:t>
            </w:r>
          </w:p>
          <w:p w14:paraId="2F48C2BF" w14:textId="77777777" w:rsidR="00A3761C" w:rsidRPr="00A3761C" w:rsidRDefault="00A3761C" w:rsidP="00A3761C">
            <w:pPr>
              <w:rPr>
                <w:sz w:val="24"/>
                <w:szCs w:val="24"/>
              </w:rPr>
            </w:pPr>
            <w:r w:rsidRPr="00A3761C">
              <w:rPr>
                <w:b/>
                <w:sz w:val="24"/>
                <w:szCs w:val="24"/>
              </w:rPr>
              <w:t>Chuẩn kết nối:</w:t>
            </w:r>
            <w:r w:rsidRPr="00A3761C">
              <w:rPr>
                <w:sz w:val="24"/>
                <w:szCs w:val="24"/>
              </w:rPr>
              <w:t xml:space="preserve"> Dây cắm USB</w:t>
            </w:r>
          </w:p>
          <w:p w14:paraId="1563F09B" w14:textId="77777777" w:rsidR="00A3761C" w:rsidRPr="00A3761C" w:rsidRDefault="00A3761C" w:rsidP="00A3761C">
            <w:pPr>
              <w:rPr>
                <w:sz w:val="24"/>
                <w:szCs w:val="24"/>
              </w:rPr>
            </w:pPr>
            <w:r w:rsidRPr="00A3761C">
              <w:rPr>
                <w:b/>
                <w:sz w:val="24"/>
                <w:szCs w:val="24"/>
              </w:rPr>
              <w:t>Độ phân giải tối đa:</w:t>
            </w:r>
            <w:r w:rsidRPr="00A3761C">
              <w:rPr>
                <w:sz w:val="24"/>
                <w:szCs w:val="24"/>
              </w:rPr>
              <w:t xml:space="preserve"> Quang học</w:t>
            </w:r>
          </w:p>
          <w:p w14:paraId="36122E45" w14:textId="77777777" w:rsidR="00A3761C" w:rsidRPr="00A3761C" w:rsidRDefault="00A3761C" w:rsidP="00A3761C">
            <w:pPr>
              <w:rPr>
                <w:sz w:val="24"/>
                <w:szCs w:val="24"/>
              </w:rPr>
            </w:pPr>
            <w:r w:rsidRPr="00A3761C">
              <w:rPr>
                <w:b/>
                <w:sz w:val="24"/>
                <w:szCs w:val="24"/>
              </w:rPr>
              <w:t>Kiểu dáng:</w:t>
            </w:r>
            <w:r w:rsidRPr="00A3761C">
              <w:rPr>
                <w:sz w:val="24"/>
                <w:szCs w:val="24"/>
              </w:rPr>
              <w:t xml:space="preserve"> Full Size</w:t>
            </w:r>
          </w:p>
          <w:p w14:paraId="7285DD3D" w14:textId="77777777" w:rsidR="00A3761C" w:rsidRPr="00A3761C" w:rsidRDefault="00A3761C" w:rsidP="00A3761C">
            <w:pPr>
              <w:rPr>
                <w:sz w:val="24"/>
                <w:szCs w:val="24"/>
              </w:rPr>
            </w:pPr>
            <w:r w:rsidRPr="00A3761C">
              <w:rPr>
                <w:b/>
                <w:sz w:val="24"/>
                <w:szCs w:val="24"/>
              </w:rPr>
              <w:t>Đèn Led:</w:t>
            </w:r>
            <w:r w:rsidRPr="00A3761C">
              <w:rPr>
                <w:sz w:val="24"/>
                <w:szCs w:val="24"/>
              </w:rPr>
              <w:t xml:space="preserve"> Không LED</w:t>
            </w:r>
          </w:p>
          <w:p w14:paraId="06B91968" w14:textId="148554A4" w:rsidR="00A3761C" w:rsidRPr="00A3761C" w:rsidRDefault="00A3761C" w:rsidP="00A3761C">
            <w:pPr>
              <w:rPr>
                <w:sz w:val="24"/>
                <w:szCs w:val="24"/>
              </w:rPr>
            </w:pPr>
            <w:r w:rsidRPr="00A3761C">
              <w:rPr>
                <w:b/>
                <w:sz w:val="24"/>
                <w:szCs w:val="24"/>
              </w:rPr>
              <w:t>Chất liệu:</w:t>
            </w:r>
            <w:r w:rsidRPr="00A3761C">
              <w:rPr>
                <w:sz w:val="24"/>
                <w:szCs w:val="24"/>
              </w:rPr>
              <w:t xml:space="preserve"> Nhựa ABS</w:t>
            </w:r>
          </w:p>
        </w:tc>
        <w:tc>
          <w:tcPr>
            <w:tcW w:w="776" w:type="dxa"/>
            <w:vAlign w:val="center"/>
          </w:tcPr>
          <w:p w14:paraId="061067B4" w14:textId="64AC2016" w:rsidR="00A3761C" w:rsidRPr="00A3761C" w:rsidRDefault="00A3761C" w:rsidP="00512C34">
            <w:pPr>
              <w:jc w:val="center"/>
              <w:rPr>
                <w:iCs/>
                <w:sz w:val="24"/>
                <w:szCs w:val="24"/>
              </w:rPr>
            </w:pPr>
            <w:r>
              <w:rPr>
                <w:iCs/>
                <w:sz w:val="24"/>
                <w:szCs w:val="24"/>
              </w:rPr>
              <w:t>Bộ</w:t>
            </w:r>
          </w:p>
        </w:tc>
        <w:tc>
          <w:tcPr>
            <w:tcW w:w="814" w:type="dxa"/>
            <w:vAlign w:val="center"/>
          </w:tcPr>
          <w:p w14:paraId="3E670B5B" w14:textId="6B9055AF" w:rsidR="00A3761C" w:rsidRPr="00A3761C" w:rsidRDefault="002A1852" w:rsidP="00512C34">
            <w:pPr>
              <w:jc w:val="center"/>
              <w:rPr>
                <w:iCs/>
                <w:sz w:val="24"/>
                <w:szCs w:val="24"/>
              </w:rPr>
            </w:pPr>
            <w:r>
              <w:rPr>
                <w:iCs/>
                <w:sz w:val="24"/>
                <w:szCs w:val="24"/>
              </w:rPr>
              <w:t>240</w:t>
            </w:r>
          </w:p>
        </w:tc>
      </w:tr>
      <w:tr w:rsidR="00A3761C" w:rsidRPr="00A3761C" w14:paraId="0B70F106" w14:textId="77777777" w:rsidTr="00AC06EB">
        <w:trPr>
          <w:trHeight w:val="535"/>
          <w:jc w:val="center"/>
        </w:trPr>
        <w:tc>
          <w:tcPr>
            <w:tcW w:w="534" w:type="dxa"/>
            <w:noWrap/>
            <w:vAlign w:val="center"/>
          </w:tcPr>
          <w:p w14:paraId="554E9327" w14:textId="46B2A40E" w:rsidR="00A3761C" w:rsidRDefault="00D82DB5" w:rsidP="00A3761C">
            <w:pPr>
              <w:jc w:val="center"/>
              <w:rPr>
                <w:iCs/>
                <w:sz w:val="24"/>
                <w:szCs w:val="24"/>
              </w:rPr>
            </w:pPr>
            <w:r>
              <w:rPr>
                <w:iCs/>
                <w:sz w:val="24"/>
                <w:szCs w:val="24"/>
              </w:rPr>
              <w:t>4</w:t>
            </w:r>
          </w:p>
        </w:tc>
        <w:tc>
          <w:tcPr>
            <w:tcW w:w="2656" w:type="dxa"/>
            <w:vAlign w:val="center"/>
          </w:tcPr>
          <w:p w14:paraId="427019C2" w14:textId="7ABBC28B" w:rsidR="00A3761C" w:rsidRPr="00512C34" w:rsidRDefault="00512C34" w:rsidP="00512C34">
            <w:pPr>
              <w:rPr>
                <w:sz w:val="24"/>
                <w:szCs w:val="24"/>
              </w:rPr>
            </w:pPr>
            <w:r w:rsidRPr="00512C34">
              <w:rPr>
                <w:sz w:val="24"/>
                <w:szCs w:val="24"/>
              </w:rPr>
              <w:t>Máy in laser đen trắng (A4/A5/ Đảo mặt/ USB/ LAN)</w:t>
            </w:r>
          </w:p>
        </w:tc>
        <w:tc>
          <w:tcPr>
            <w:tcW w:w="5452" w:type="dxa"/>
          </w:tcPr>
          <w:p w14:paraId="22BB7854" w14:textId="77777777" w:rsidR="00512C34" w:rsidRPr="00512C34" w:rsidRDefault="00512C34" w:rsidP="00512C34">
            <w:pPr>
              <w:rPr>
                <w:sz w:val="24"/>
                <w:szCs w:val="24"/>
              </w:rPr>
            </w:pPr>
            <w:r w:rsidRPr="00512C34">
              <w:rPr>
                <w:b/>
                <w:sz w:val="24"/>
                <w:szCs w:val="24"/>
              </w:rPr>
              <w:t>Chức năng:</w:t>
            </w:r>
            <w:r w:rsidRPr="00512C34">
              <w:rPr>
                <w:sz w:val="24"/>
                <w:szCs w:val="24"/>
              </w:rPr>
              <w:t xml:space="preserve"> In</w:t>
            </w:r>
          </w:p>
          <w:p w14:paraId="0D03F2C7" w14:textId="77777777" w:rsidR="00512C34" w:rsidRPr="00512C34" w:rsidRDefault="00512C34" w:rsidP="00512C34">
            <w:pPr>
              <w:rPr>
                <w:sz w:val="24"/>
                <w:szCs w:val="24"/>
              </w:rPr>
            </w:pPr>
            <w:r w:rsidRPr="00512C34">
              <w:rPr>
                <w:b/>
                <w:sz w:val="24"/>
                <w:szCs w:val="24"/>
              </w:rPr>
              <w:t>Khổ giấy:</w:t>
            </w:r>
            <w:r w:rsidRPr="00512C34">
              <w:rPr>
                <w:sz w:val="24"/>
                <w:szCs w:val="24"/>
              </w:rPr>
              <w:t xml:space="preserve"> A4/A5</w:t>
            </w:r>
          </w:p>
          <w:p w14:paraId="6B8581F9" w14:textId="77777777" w:rsidR="00512C34" w:rsidRPr="00512C34" w:rsidRDefault="00512C34" w:rsidP="00512C34">
            <w:pPr>
              <w:rPr>
                <w:sz w:val="24"/>
                <w:szCs w:val="24"/>
              </w:rPr>
            </w:pPr>
            <w:r w:rsidRPr="00512C34">
              <w:rPr>
                <w:b/>
                <w:sz w:val="24"/>
                <w:szCs w:val="24"/>
              </w:rPr>
              <w:t>In đảo mặt:</w:t>
            </w:r>
            <w:r w:rsidRPr="00512C34">
              <w:rPr>
                <w:sz w:val="24"/>
                <w:szCs w:val="24"/>
              </w:rPr>
              <w:t xml:space="preserve"> Có</w:t>
            </w:r>
          </w:p>
          <w:p w14:paraId="7BD82ACF" w14:textId="77777777" w:rsidR="00512C34" w:rsidRPr="00512C34" w:rsidRDefault="00512C34" w:rsidP="00512C34">
            <w:pPr>
              <w:rPr>
                <w:sz w:val="24"/>
                <w:szCs w:val="24"/>
              </w:rPr>
            </w:pPr>
            <w:r w:rsidRPr="00512C34">
              <w:rPr>
                <w:b/>
                <w:sz w:val="24"/>
                <w:szCs w:val="24"/>
              </w:rPr>
              <w:t>Cổng giao tiếp:</w:t>
            </w:r>
            <w:r w:rsidRPr="00512C34">
              <w:rPr>
                <w:sz w:val="24"/>
                <w:szCs w:val="24"/>
              </w:rPr>
              <w:t xml:space="preserve"> USB/ LAN</w:t>
            </w:r>
          </w:p>
          <w:p w14:paraId="6198F21A" w14:textId="55B0EB4B" w:rsidR="00A3761C" w:rsidRPr="00A3761C" w:rsidRDefault="00512C34" w:rsidP="00512C34">
            <w:pPr>
              <w:rPr>
                <w:b/>
                <w:sz w:val="24"/>
                <w:szCs w:val="24"/>
              </w:rPr>
            </w:pPr>
            <w:r w:rsidRPr="00512C34">
              <w:rPr>
                <w:b/>
                <w:sz w:val="24"/>
                <w:szCs w:val="24"/>
              </w:rPr>
              <w:t>Dùng mực:</w:t>
            </w:r>
            <w:r w:rsidRPr="00512C34">
              <w:rPr>
                <w:sz w:val="24"/>
                <w:szCs w:val="24"/>
              </w:rPr>
              <w:t xml:space="preserve"> Hộp mực (~3.050 trang).</w:t>
            </w:r>
          </w:p>
        </w:tc>
        <w:tc>
          <w:tcPr>
            <w:tcW w:w="776" w:type="dxa"/>
            <w:vAlign w:val="center"/>
          </w:tcPr>
          <w:p w14:paraId="438CCC5A" w14:textId="002C4684" w:rsidR="00A3761C" w:rsidRDefault="00512C34" w:rsidP="00512C34">
            <w:pPr>
              <w:jc w:val="center"/>
              <w:rPr>
                <w:iCs/>
                <w:sz w:val="24"/>
                <w:szCs w:val="24"/>
              </w:rPr>
            </w:pPr>
            <w:r>
              <w:rPr>
                <w:iCs/>
                <w:sz w:val="24"/>
                <w:szCs w:val="24"/>
              </w:rPr>
              <w:t>Chiếc</w:t>
            </w:r>
          </w:p>
        </w:tc>
        <w:tc>
          <w:tcPr>
            <w:tcW w:w="814" w:type="dxa"/>
            <w:vAlign w:val="center"/>
          </w:tcPr>
          <w:p w14:paraId="0B886AAC" w14:textId="6C73A691" w:rsidR="00A3761C" w:rsidRDefault="00512C34" w:rsidP="00512C34">
            <w:pPr>
              <w:jc w:val="center"/>
              <w:rPr>
                <w:iCs/>
                <w:sz w:val="24"/>
                <w:szCs w:val="24"/>
              </w:rPr>
            </w:pPr>
            <w:r>
              <w:rPr>
                <w:iCs/>
                <w:sz w:val="24"/>
                <w:szCs w:val="24"/>
              </w:rPr>
              <w:t>1</w:t>
            </w:r>
            <w:r w:rsidR="002A1852">
              <w:rPr>
                <w:iCs/>
                <w:sz w:val="24"/>
                <w:szCs w:val="24"/>
              </w:rPr>
              <w:t>20</w:t>
            </w:r>
          </w:p>
        </w:tc>
      </w:tr>
      <w:tr w:rsidR="00512C34" w:rsidRPr="00A3761C" w14:paraId="49718BD4" w14:textId="77777777" w:rsidTr="00AC06EB">
        <w:trPr>
          <w:trHeight w:val="535"/>
          <w:jc w:val="center"/>
        </w:trPr>
        <w:tc>
          <w:tcPr>
            <w:tcW w:w="534" w:type="dxa"/>
            <w:noWrap/>
            <w:vAlign w:val="center"/>
          </w:tcPr>
          <w:p w14:paraId="42314846" w14:textId="240E1F81" w:rsidR="00512C34" w:rsidRDefault="00512C34" w:rsidP="00A3761C">
            <w:pPr>
              <w:jc w:val="center"/>
              <w:rPr>
                <w:iCs/>
                <w:sz w:val="24"/>
                <w:szCs w:val="24"/>
              </w:rPr>
            </w:pPr>
            <w:r>
              <w:rPr>
                <w:iCs/>
                <w:sz w:val="24"/>
                <w:szCs w:val="24"/>
              </w:rPr>
              <w:t>5</w:t>
            </w:r>
          </w:p>
        </w:tc>
        <w:tc>
          <w:tcPr>
            <w:tcW w:w="2656" w:type="dxa"/>
            <w:vAlign w:val="center"/>
          </w:tcPr>
          <w:p w14:paraId="77AE7D3E" w14:textId="6EA346B6" w:rsidR="00512C34" w:rsidRPr="00512C34" w:rsidRDefault="002A1852" w:rsidP="002A1852">
            <w:pPr>
              <w:rPr>
                <w:sz w:val="24"/>
                <w:szCs w:val="24"/>
              </w:rPr>
            </w:pPr>
            <w:r w:rsidRPr="002A1852">
              <w:rPr>
                <w:sz w:val="24"/>
                <w:szCs w:val="24"/>
              </w:rPr>
              <w:t>Máy Scan (A4/A5/ Đảo mặt/ ADF/ USB/ LAN/ WIFI)</w:t>
            </w:r>
          </w:p>
        </w:tc>
        <w:tc>
          <w:tcPr>
            <w:tcW w:w="5452" w:type="dxa"/>
          </w:tcPr>
          <w:p w14:paraId="6BAD2AC2" w14:textId="26E4DFB4" w:rsidR="002A1852" w:rsidRPr="002A1852" w:rsidRDefault="002A1852" w:rsidP="002A1852">
            <w:pPr>
              <w:rPr>
                <w:sz w:val="24"/>
                <w:szCs w:val="24"/>
              </w:rPr>
            </w:pPr>
            <w:r>
              <w:rPr>
                <w:b/>
                <w:sz w:val="24"/>
                <w:szCs w:val="24"/>
              </w:rPr>
              <w:t>K</w:t>
            </w:r>
            <w:r w:rsidRPr="002A1852">
              <w:rPr>
                <w:b/>
                <w:sz w:val="24"/>
                <w:szCs w:val="24"/>
              </w:rPr>
              <w:t xml:space="preserve">hổ giấy: </w:t>
            </w:r>
            <w:r w:rsidRPr="002A1852">
              <w:rPr>
                <w:sz w:val="24"/>
                <w:szCs w:val="24"/>
              </w:rPr>
              <w:t>A4/A5</w:t>
            </w:r>
          </w:p>
          <w:p w14:paraId="6D4E4552" w14:textId="77777777" w:rsidR="002A1852" w:rsidRPr="002A1852" w:rsidRDefault="002A1852" w:rsidP="002A1852">
            <w:pPr>
              <w:rPr>
                <w:b/>
                <w:sz w:val="24"/>
                <w:szCs w:val="24"/>
              </w:rPr>
            </w:pPr>
            <w:r w:rsidRPr="002A1852">
              <w:rPr>
                <w:b/>
                <w:sz w:val="24"/>
                <w:szCs w:val="24"/>
              </w:rPr>
              <w:t xml:space="preserve">Scan hai mặt: </w:t>
            </w:r>
            <w:r w:rsidRPr="002A1852">
              <w:rPr>
                <w:sz w:val="24"/>
                <w:szCs w:val="24"/>
              </w:rPr>
              <w:t>Có</w:t>
            </w:r>
          </w:p>
          <w:p w14:paraId="6EC63A78" w14:textId="77777777" w:rsidR="002A1852" w:rsidRPr="002A1852" w:rsidRDefault="002A1852" w:rsidP="002A1852">
            <w:pPr>
              <w:rPr>
                <w:sz w:val="24"/>
                <w:szCs w:val="24"/>
              </w:rPr>
            </w:pPr>
            <w:r w:rsidRPr="002A1852">
              <w:rPr>
                <w:b/>
                <w:sz w:val="24"/>
                <w:szCs w:val="24"/>
              </w:rPr>
              <w:t xml:space="preserve">ADF: </w:t>
            </w:r>
            <w:r w:rsidRPr="002A1852">
              <w:rPr>
                <w:sz w:val="24"/>
                <w:szCs w:val="24"/>
              </w:rPr>
              <w:t>Có</w:t>
            </w:r>
          </w:p>
          <w:p w14:paraId="7C07AF3A" w14:textId="45BE0C26" w:rsidR="00512C34" w:rsidRPr="00512C34" w:rsidRDefault="002A1852" w:rsidP="002A1852">
            <w:pPr>
              <w:rPr>
                <w:b/>
                <w:sz w:val="24"/>
                <w:szCs w:val="24"/>
              </w:rPr>
            </w:pPr>
            <w:r w:rsidRPr="002A1852">
              <w:rPr>
                <w:b/>
                <w:sz w:val="24"/>
                <w:szCs w:val="24"/>
              </w:rPr>
              <w:t xml:space="preserve">Cổng giao tiếp: </w:t>
            </w:r>
            <w:r w:rsidRPr="002A1852">
              <w:rPr>
                <w:sz w:val="24"/>
                <w:szCs w:val="24"/>
              </w:rPr>
              <w:t>USB/ LAN/ WIFI</w:t>
            </w:r>
          </w:p>
        </w:tc>
        <w:tc>
          <w:tcPr>
            <w:tcW w:w="776" w:type="dxa"/>
            <w:vAlign w:val="center"/>
          </w:tcPr>
          <w:p w14:paraId="4DDA4013" w14:textId="22D6CF56" w:rsidR="00512C34" w:rsidRDefault="00D82DB5" w:rsidP="00512C34">
            <w:pPr>
              <w:jc w:val="center"/>
              <w:rPr>
                <w:iCs/>
                <w:sz w:val="24"/>
                <w:szCs w:val="24"/>
              </w:rPr>
            </w:pPr>
            <w:r>
              <w:rPr>
                <w:iCs/>
                <w:sz w:val="24"/>
                <w:szCs w:val="24"/>
              </w:rPr>
              <w:t>Chiếc</w:t>
            </w:r>
          </w:p>
        </w:tc>
        <w:tc>
          <w:tcPr>
            <w:tcW w:w="814" w:type="dxa"/>
            <w:vAlign w:val="center"/>
          </w:tcPr>
          <w:p w14:paraId="48D90A6B" w14:textId="2F48D783" w:rsidR="00512C34" w:rsidRDefault="002A1852" w:rsidP="00512C34">
            <w:pPr>
              <w:jc w:val="center"/>
              <w:rPr>
                <w:iCs/>
                <w:sz w:val="24"/>
                <w:szCs w:val="24"/>
              </w:rPr>
            </w:pPr>
            <w:r>
              <w:rPr>
                <w:iCs/>
                <w:sz w:val="24"/>
                <w:szCs w:val="24"/>
              </w:rPr>
              <w:t>120</w:t>
            </w:r>
          </w:p>
        </w:tc>
      </w:tr>
    </w:tbl>
    <w:p w14:paraId="427EAAAC" w14:textId="77777777" w:rsidR="004C5B52" w:rsidRDefault="004C5B52" w:rsidP="004C5B52">
      <w:pPr>
        <w:rPr>
          <w:rFonts w:asciiTheme="majorHAnsi" w:hAnsiTheme="majorHAnsi" w:cstheme="majorHAnsi"/>
          <w:b/>
          <w:spacing w:val="-4"/>
        </w:rPr>
      </w:pPr>
    </w:p>
    <w:p w14:paraId="4BDB1B5D" w14:textId="7C1D3650" w:rsidR="009E118E" w:rsidRDefault="009E118E">
      <w:pPr>
        <w:rPr>
          <w:rFonts w:asciiTheme="majorHAnsi" w:hAnsiTheme="majorHAnsi" w:cstheme="majorHAnsi"/>
          <w:b/>
          <w:spacing w:val="-4"/>
        </w:rPr>
      </w:pPr>
      <w:r>
        <w:rPr>
          <w:rFonts w:asciiTheme="majorHAnsi" w:hAnsiTheme="majorHAnsi" w:cstheme="majorHAnsi"/>
          <w:b/>
          <w:spacing w:val="-4"/>
        </w:rPr>
        <w:br w:type="page"/>
      </w:r>
    </w:p>
    <w:p w14:paraId="3A5477F5" w14:textId="5DF3466E" w:rsidR="009E118E" w:rsidRDefault="009E118E" w:rsidP="009E118E">
      <w:pPr>
        <w:jc w:val="center"/>
        <w:rPr>
          <w:rFonts w:asciiTheme="majorHAnsi" w:hAnsiTheme="majorHAnsi" w:cstheme="majorHAnsi"/>
          <w:b/>
          <w:lang w:val="pt-BR"/>
        </w:rPr>
      </w:pPr>
      <w:r>
        <w:rPr>
          <w:rFonts w:asciiTheme="majorHAnsi" w:hAnsiTheme="majorHAnsi" w:cstheme="majorHAnsi"/>
          <w:b/>
          <w:lang w:val="pt-BR"/>
        </w:rPr>
        <w:lastRenderedPageBreak/>
        <w:t>P</w:t>
      </w:r>
      <w:r w:rsidRPr="004406FA">
        <w:rPr>
          <w:rFonts w:asciiTheme="majorHAnsi" w:hAnsiTheme="majorHAnsi" w:cstheme="majorHAnsi"/>
          <w:b/>
          <w:lang w:val="pt-BR"/>
        </w:rPr>
        <w:t>hụ lục</w:t>
      </w:r>
      <w:r w:rsidR="00030BCC">
        <w:rPr>
          <w:rFonts w:asciiTheme="majorHAnsi" w:hAnsiTheme="majorHAnsi" w:cstheme="majorHAnsi"/>
          <w:b/>
          <w:lang w:val="pt-BR"/>
        </w:rPr>
        <w:t xml:space="preserve"> </w:t>
      </w:r>
      <w:r>
        <w:rPr>
          <w:rFonts w:asciiTheme="majorHAnsi" w:hAnsiTheme="majorHAnsi" w:cstheme="majorHAnsi"/>
          <w:b/>
          <w:lang w:val="pt-BR"/>
        </w:rPr>
        <w:t>9</w:t>
      </w:r>
      <w:r w:rsidRPr="004406FA">
        <w:rPr>
          <w:rFonts w:asciiTheme="majorHAnsi" w:hAnsiTheme="majorHAnsi" w:cstheme="majorHAnsi"/>
          <w:b/>
          <w:lang w:val="pt-BR"/>
        </w:rPr>
        <w:t>.</w:t>
      </w:r>
      <w:r>
        <w:rPr>
          <w:rFonts w:asciiTheme="majorHAnsi" w:hAnsiTheme="majorHAnsi" w:cstheme="majorHAnsi"/>
          <w:b/>
          <w:lang w:val="pt-BR"/>
        </w:rPr>
        <w:t xml:space="preserve"> </w:t>
      </w:r>
      <w:r w:rsidRPr="009E118E">
        <w:rPr>
          <w:rFonts w:asciiTheme="majorHAnsi" w:hAnsiTheme="majorHAnsi" w:cstheme="majorHAnsi"/>
          <w:b/>
          <w:lang w:val="pt-BR"/>
        </w:rPr>
        <w:t>Mua máy in mầu phục vụ công tác chung của Thành ủy</w:t>
      </w:r>
    </w:p>
    <w:p w14:paraId="04265A9A" w14:textId="5C534475" w:rsidR="009E118E" w:rsidRDefault="009E118E" w:rsidP="009E118E">
      <w:pPr>
        <w:spacing w:before="60" w:after="60" w:line="360" w:lineRule="exact"/>
        <w:jc w:val="center"/>
        <w:rPr>
          <w:rFonts w:asciiTheme="majorHAnsi" w:hAnsiTheme="majorHAnsi" w:cstheme="majorHAnsi"/>
          <w:i/>
          <w:spacing w:val="-4"/>
        </w:rPr>
      </w:pPr>
      <w:r w:rsidRPr="00DC51E4">
        <w:rPr>
          <w:rFonts w:asciiTheme="majorHAnsi" w:hAnsiTheme="majorHAnsi" w:cstheme="majorHAnsi"/>
          <w:i/>
          <w:spacing w:val="-4"/>
          <w:lang w:val="pt-BR"/>
        </w:rPr>
        <w:t xml:space="preserve"> (Kèm theo Công văn  số </w:t>
      </w:r>
      <w:r w:rsidRPr="00BA2DD4">
        <w:rPr>
          <w:rFonts w:asciiTheme="majorHAnsi" w:hAnsiTheme="majorHAnsi" w:cstheme="majorHAnsi"/>
          <w:i/>
          <w:spacing w:val="-4"/>
          <w:lang w:val="pt-BR"/>
        </w:rPr>
        <w:t>4797</w:t>
      </w:r>
      <w:r w:rsidRPr="00DC51E4">
        <w:rPr>
          <w:rFonts w:asciiTheme="majorHAnsi" w:hAnsiTheme="majorHAnsi" w:cstheme="majorHAnsi"/>
          <w:i/>
          <w:spacing w:val="-4"/>
          <w:lang w:val="pt-BR"/>
        </w:rPr>
        <w:t xml:space="preserve"> </w:t>
      </w:r>
      <w:r>
        <w:rPr>
          <w:rFonts w:asciiTheme="majorHAnsi" w:hAnsiTheme="majorHAnsi" w:cstheme="majorHAnsi"/>
          <w:i/>
          <w:spacing w:val="-4"/>
        </w:rPr>
        <w:t>- CV/VPTU ngày 29</w:t>
      </w:r>
      <w:r w:rsidRPr="00DC51E4">
        <w:rPr>
          <w:rFonts w:asciiTheme="majorHAnsi" w:hAnsiTheme="majorHAnsi" w:cstheme="majorHAnsi"/>
          <w:i/>
          <w:spacing w:val="-4"/>
        </w:rPr>
        <w:t>/3/2025 của Văn phòng Thành ủy)</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88"/>
        <w:gridCol w:w="6096"/>
        <w:gridCol w:w="1000"/>
        <w:gridCol w:w="863"/>
      </w:tblGrid>
      <w:tr w:rsidR="0067635A" w:rsidRPr="00A3761C" w14:paraId="664CC67C" w14:textId="77777777" w:rsidTr="00AC06EB">
        <w:trPr>
          <w:trHeight w:val="326"/>
          <w:jc w:val="center"/>
        </w:trPr>
        <w:tc>
          <w:tcPr>
            <w:tcW w:w="534" w:type="dxa"/>
            <w:noWrap/>
            <w:vAlign w:val="center"/>
            <w:hideMark/>
          </w:tcPr>
          <w:p w14:paraId="50A5726F" w14:textId="77777777" w:rsidR="0067635A" w:rsidRPr="00A3761C" w:rsidRDefault="0067635A" w:rsidP="00A3761C">
            <w:pPr>
              <w:jc w:val="center"/>
              <w:rPr>
                <w:b/>
                <w:bCs/>
                <w:iCs/>
                <w:sz w:val="24"/>
                <w:szCs w:val="24"/>
              </w:rPr>
            </w:pPr>
            <w:r w:rsidRPr="00A3761C">
              <w:rPr>
                <w:b/>
                <w:bCs/>
                <w:iCs/>
                <w:sz w:val="24"/>
                <w:szCs w:val="24"/>
              </w:rPr>
              <w:t>Stt</w:t>
            </w:r>
          </w:p>
        </w:tc>
        <w:tc>
          <w:tcPr>
            <w:tcW w:w="1588" w:type="dxa"/>
            <w:vAlign w:val="center"/>
          </w:tcPr>
          <w:p w14:paraId="0BEB56BC" w14:textId="352DAF0D" w:rsidR="0067635A" w:rsidRPr="00A3761C" w:rsidRDefault="0067635A" w:rsidP="00A3761C">
            <w:pPr>
              <w:jc w:val="center"/>
              <w:rPr>
                <w:b/>
                <w:bCs/>
                <w:iCs/>
                <w:sz w:val="24"/>
                <w:szCs w:val="24"/>
              </w:rPr>
            </w:pPr>
            <w:r w:rsidRPr="00A3761C">
              <w:rPr>
                <w:b/>
                <w:bCs/>
                <w:iCs/>
                <w:sz w:val="24"/>
                <w:szCs w:val="24"/>
              </w:rPr>
              <w:t>Tên thiết bị</w:t>
            </w:r>
          </w:p>
        </w:tc>
        <w:tc>
          <w:tcPr>
            <w:tcW w:w="6096" w:type="dxa"/>
            <w:noWrap/>
            <w:vAlign w:val="center"/>
            <w:hideMark/>
          </w:tcPr>
          <w:p w14:paraId="7623E171" w14:textId="41704A9E" w:rsidR="0067635A" w:rsidRPr="00A3761C" w:rsidRDefault="0067635A" w:rsidP="00A3761C">
            <w:pPr>
              <w:jc w:val="center"/>
              <w:rPr>
                <w:b/>
                <w:bCs/>
                <w:iCs/>
                <w:sz w:val="24"/>
                <w:szCs w:val="24"/>
              </w:rPr>
            </w:pPr>
            <w:r w:rsidRPr="00A3761C">
              <w:rPr>
                <w:b/>
                <w:bCs/>
                <w:iCs/>
                <w:sz w:val="24"/>
                <w:szCs w:val="24"/>
              </w:rPr>
              <w:t>Thông số kỹ thuật</w:t>
            </w:r>
          </w:p>
        </w:tc>
        <w:tc>
          <w:tcPr>
            <w:tcW w:w="1000" w:type="dxa"/>
            <w:vAlign w:val="center"/>
            <w:hideMark/>
          </w:tcPr>
          <w:p w14:paraId="598C9313" w14:textId="77777777" w:rsidR="0067635A" w:rsidRPr="00A3761C" w:rsidRDefault="0067635A" w:rsidP="00A3761C">
            <w:pPr>
              <w:jc w:val="center"/>
              <w:rPr>
                <w:b/>
                <w:bCs/>
                <w:iCs/>
                <w:sz w:val="24"/>
                <w:szCs w:val="24"/>
              </w:rPr>
            </w:pPr>
            <w:r w:rsidRPr="00A3761C">
              <w:rPr>
                <w:b/>
                <w:bCs/>
                <w:iCs/>
                <w:sz w:val="24"/>
                <w:szCs w:val="24"/>
              </w:rPr>
              <w:t>Đơn vị tính</w:t>
            </w:r>
          </w:p>
        </w:tc>
        <w:tc>
          <w:tcPr>
            <w:tcW w:w="863" w:type="dxa"/>
            <w:vAlign w:val="center"/>
            <w:hideMark/>
          </w:tcPr>
          <w:p w14:paraId="00F336D1" w14:textId="77777777" w:rsidR="0067635A" w:rsidRPr="00A3761C" w:rsidRDefault="0067635A" w:rsidP="00A3761C">
            <w:pPr>
              <w:jc w:val="center"/>
              <w:rPr>
                <w:b/>
                <w:bCs/>
                <w:iCs/>
                <w:sz w:val="24"/>
                <w:szCs w:val="24"/>
              </w:rPr>
            </w:pPr>
            <w:r w:rsidRPr="00A3761C">
              <w:rPr>
                <w:b/>
                <w:bCs/>
                <w:iCs/>
                <w:sz w:val="24"/>
                <w:szCs w:val="24"/>
              </w:rPr>
              <w:t>Số lượng</w:t>
            </w:r>
          </w:p>
        </w:tc>
      </w:tr>
      <w:tr w:rsidR="0067635A" w:rsidRPr="00A3761C" w14:paraId="605893D2" w14:textId="77777777" w:rsidTr="00AC06EB">
        <w:trPr>
          <w:trHeight w:val="2310"/>
          <w:jc w:val="center"/>
        </w:trPr>
        <w:tc>
          <w:tcPr>
            <w:tcW w:w="534" w:type="dxa"/>
            <w:noWrap/>
            <w:vAlign w:val="center"/>
            <w:hideMark/>
          </w:tcPr>
          <w:p w14:paraId="2F152EF5" w14:textId="77777777" w:rsidR="0067635A" w:rsidRPr="00A3761C" w:rsidRDefault="0067635A" w:rsidP="00A3761C">
            <w:pPr>
              <w:rPr>
                <w:iCs/>
                <w:sz w:val="24"/>
                <w:szCs w:val="24"/>
              </w:rPr>
            </w:pPr>
            <w:r w:rsidRPr="00A3761C">
              <w:rPr>
                <w:iCs/>
                <w:sz w:val="24"/>
                <w:szCs w:val="24"/>
              </w:rPr>
              <w:t>1</w:t>
            </w:r>
          </w:p>
        </w:tc>
        <w:tc>
          <w:tcPr>
            <w:tcW w:w="1588" w:type="dxa"/>
            <w:vAlign w:val="center"/>
          </w:tcPr>
          <w:p w14:paraId="2EF87C2F" w14:textId="0DC0D81E" w:rsidR="0067635A" w:rsidRPr="00A3761C" w:rsidRDefault="0067635A" w:rsidP="00A3761C">
            <w:pPr>
              <w:rPr>
                <w:sz w:val="24"/>
                <w:szCs w:val="24"/>
              </w:rPr>
            </w:pPr>
            <w:r w:rsidRPr="00A3761C">
              <w:rPr>
                <w:sz w:val="24"/>
                <w:szCs w:val="24"/>
              </w:rPr>
              <w:t>Máy in thẻ nhựa</w:t>
            </w:r>
          </w:p>
          <w:p w14:paraId="4DEF0BC6" w14:textId="77777777" w:rsidR="0067635A" w:rsidRPr="00A3761C" w:rsidRDefault="0067635A" w:rsidP="00A3761C">
            <w:pPr>
              <w:rPr>
                <w:b/>
                <w:sz w:val="24"/>
                <w:szCs w:val="24"/>
              </w:rPr>
            </w:pPr>
          </w:p>
        </w:tc>
        <w:tc>
          <w:tcPr>
            <w:tcW w:w="6096" w:type="dxa"/>
            <w:hideMark/>
          </w:tcPr>
          <w:p w14:paraId="21C7D7B7" w14:textId="77777777" w:rsidR="0067635A" w:rsidRPr="00A3761C" w:rsidRDefault="0067635A" w:rsidP="00A3761C">
            <w:pPr>
              <w:rPr>
                <w:sz w:val="24"/>
                <w:szCs w:val="24"/>
              </w:rPr>
            </w:pPr>
            <w:r w:rsidRPr="00A3761C">
              <w:rPr>
                <w:sz w:val="24"/>
                <w:szCs w:val="24"/>
              </w:rPr>
              <w:t>+ Công nghệ in In nhiệt thăng hoa, in chuyển tiếp</w:t>
            </w:r>
          </w:p>
          <w:p w14:paraId="0AAB3A23" w14:textId="77777777" w:rsidR="0067635A" w:rsidRPr="00A3761C" w:rsidRDefault="0067635A" w:rsidP="00A3761C">
            <w:pPr>
              <w:rPr>
                <w:sz w:val="24"/>
                <w:szCs w:val="24"/>
              </w:rPr>
            </w:pPr>
            <w:r w:rsidRPr="00A3761C">
              <w:rPr>
                <w:sz w:val="24"/>
                <w:szCs w:val="24"/>
              </w:rPr>
              <w:t>+ Cơ chế in In tràn lề 1, hoặc 2 mặt (tùy chọn)</w:t>
            </w:r>
          </w:p>
          <w:p w14:paraId="65E1FC19" w14:textId="77777777" w:rsidR="0067635A" w:rsidRPr="00A3761C" w:rsidRDefault="0067635A" w:rsidP="00A3761C">
            <w:pPr>
              <w:rPr>
                <w:sz w:val="24"/>
                <w:szCs w:val="24"/>
              </w:rPr>
            </w:pPr>
            <w:r w:rsidRPr="00A3761C">
              <w:rPr>
                <w:sz w:val="24"/>
                <w:szCs w:val="24"/>
              </w:rPr>
              <w:t>+ Tốc độ in 120 thẻ/ giờ (in 1 mặt)</w:t>
            </w:r>
          </w:p>
          <w:p w14:paraId="29912B71" w14:textId="77777777" w:rsidR="0067635A" w:rsidRPr="00A3761C" w:rsidRDefault="0067635A" w:rsidP="00A3761C">
            <w:pPr>
              <w:rPr>
                <w:sz w:val="24"/>
                <w:szCs w:val="24"/>
              </w:rPr>
            </w:pPr>
            <w:r w:rsidRPr="00A3761C">
              <w:rPr>
                <w:sz w:val="24"/>
                <w:szCs w:val="24"/>
              </w:rPr>
              <w:t>+ Độ phân giải 300 dpi</w:t>
            </w:r>
          </w:p>
          <w:p w14:paraId="413C5828" w14:textId="77777777" w:rsidR="0067635A" w:rsidRPr="00A3761C" w:rsidRDefault="0067635A" w:rsidP="00A3761C">
            <w:pPr>
              <w:rPr>
                <w:sz w:val="24"/>
                <w:szCs w:val="24"/>
              </w:rPr>
            </w:pPr>
            <w:r w:rsidRPr="00A3761C">
              <w:rPr>
                <w:sz w:val="24"/>
                <w:szCs w:val="24"/>
              </w:rPr>
              <w:t>+ Vật liệu thẻ/td&gt; PVC, PVC tổng hợp, ABS, PET, Polycarbonate; Thẻ chuẩn ISO ID - 1/CR-80, cỡ: 85.60 x 53.98 mm</w:t>
            </w:r>
          </w:p>
          <w:p w14:paraId="430EC2A9" w14:textId="77777777" w:rsidR="0067635A" w:rsidRPr="00A3761C" w:rsidRDefault="0067635A" w:rsidP="00A3761C">
            <w:pPr>
              <w:rPr>
                <w:sz w:val="24"/>
                <w:szCs w:val="24"/>
              </w:rPr>
            </w:pPr>
            <w:r w:rsidRPr="00A3761C">
              <w:rPr>
                <w:sz w:val="24"/>
                <w:szCs w:val="24"/>
              </w:rPr>
              <w:t>+ Độ dày thẻ 0.25-1.02 mm (Khay chứa điều chỉnh được)</w:t>
            </w:r>
          </w:p>
          <w:p w14:paraId="284E95DA" w14:textId="77777777" w:rsidR="0067635A" w:rsidRPr="00A3761C" w:rsidRDefault="0067635A" w:rsidP="00A3761C">
            <w:pPr>
              <w:rPr>
                <w:sz w:val="24"/>
                <w:szCs w:val="24"/>
              </w:rPr>
            </w:pPr>
            <w:r w:rsidRPr="00A3761C">
              <w:rPr>
                <w:sz w:val="24"/>
                <w:szCs w:val="24"/>
              </w:rPr>
              <w:t>+ Ngăn chứa thẻ vào Chứa 200 thẻ (0.76 mm)</w:t>
            </w:r>
          </w:p>
          <w:p w14:paraId="69D79878" w14:textId="77777777" w:rsidR="0067635A" w:rsidRPr="00A3761C" w:rsidRDefault="0067635A" w:rsidP="00A3761C">
            <w:pPr>
              <w:rPr>
                <w:sz w:val="24"/>
                <w:szCs w:val="24"/>
              </w:rPr>
            </w:pPr>
            <w:r w:rsidRPr="00A3761C">
              <w:rPr>
                <w:sz w:val="24"/>
                <w:szCs w:val="24"/>
              </w:rPr>
              <w:t>+ Ngăn chứa thẻ ra 100 thẻ (0.76 mm)</w:t>
            </w:r>
          </w:p>
          <w:p w14:paraId="0F01305A" w14:textId="77777777" w:rsidR="0067635A" w:rsidRPr="00A3761C" w:rsidRDefault="0067635A" w:rsidP="00A3761C">
            <w:pPr>
              <w:rPr>
                <w:sz w:val="24"/>
                <w:szCs w:val="24"/>
              </w:rPr>
            </w:pPr>
            <w:r w:rsidRPr="00A3761C">
              <w:rPr>
                <w:sz w:val="24"/>
                <w:szCs w:val="24"/>
              </w:rPr>
              <w:t>Hỗ trợ hệ điều hành Windows 7, 8, 10 (32 &amp;64 bits)</w:t>
            </w:r>
          </w:p>
          <w:p w14:paraId="3BA8B0BB" w14:textId="77777777" w:rsidR="0067635A" w:rsidRPr="00A3761C" w:rsidRDefault="0067635A" w:rsidP="00A3761C">
            <w:pPr>
              <w:rPr>
                <w:sz w:val="24"/>
                <w:szCs w:val="24"/>
              </w:rPr>
            </w:pPr>
            <w:r w:rsidRPr="00A3761C">
              <w:rPr>
                <w:sz w:val="24"/>
                <w:szCs w:val="24"/>
              </w:rPr>
              <w:t>+ Kết nối USB 2.0, Ethernet</w:t>
            </w:r>
          </w:p>
          <w:p w14:paraId="5190CD13" w14:textId="77777777" w:rsidR="0067635A" w:rsidRPr="00A3761C" w:rsidRDefault="0067635A" w:rsidP="00A3761C">
            <w:pPr>
              <w:rPr>
                <w:sz w:val="24"/>
                <w:szCs w:val="24"/>
              </w:rPr>
            </w:pPr>
            <w:r w:rsidRPr="00A3761C">
              <w:rPr>
                <w:sz w:val="24"/>
                <w:szCs w:val="24"/>
              </w:rPr>
              <w:t>+ Bảo hành 3 năm, Đầu in bảo hành trọn đời</w:t>
            </w:r>
          </w:p>
          <w:p w14:paraId="3B183542" w14:textId="77777777" w:rsidR="0067635A" w:rsidRPr="00A3761C" w:rsidRDefault="0067635A" w:rsidP="00A3761C">
            <w:pPr>
              <w:rPr>
                <w:sz w:val="24"/>
                <w:szCs w:val="24"/>
              </w:rPr>
            </w:pPr>
            <w:r w:rsidRPr="00A3761C">
              <w:rPr>
                <w:sz w:val="24"/>
                <w:szCs w:val="24"/>
              </w:rPr>
              <w:t>+ Kích thước máy 343 x 322 x 360 mm</w:t>
            </w:r>
          </w:p>
          <w:p w14:paraId="2ABFF946" w14:textId="77777777" w:rsidR="0067635A" w:rsidRPr="00A3761C" w:rsidRDefault="0067635A" w:rsidP="00A3761C">
            <w:pPr>
              <w:rPr>
                <w:sz w:val="24"/>
                <w:szCs w:val="24"/>
              </w:rPr>
            </w:pPr>
            <w:r w:rsidRPr="00A3761C">
              <w:rPr>
                <w:sz w:val="24"/>
                <w:szCs w:val="24"/>
              </w:rPr>
              <w:t>(RxDxC)</w:t>
            </w:r>
          </w:p>
          <w:p w14:paraId="7848500F" w14:textId="77777777" w:rsidR="0067635A" w:rsidRPr="00A3761C" w:rsidRDefault="0067635A" w:rsidP="00A3761C">
            <w:pPr>
              <w:rPr>
                <w:sz w:val="24"/>
                <w:szCs w:val="24"/>
              </w:rPr>
            </w:pPr>
            <w:r w:rsidRPr="00A3761C">
              <w:rPr>
                <w:sz w:val="24"/>
                <w:szCs w:val="24"/>
              </w:rPr>
              <w:t>+ Bảo hành: 36 tháng</w:t>
            </w:r>
          </w:p>
          <w:p w14:paraId="09344EAE" w14:textId="77777777" w:rsidR="0067635A" w:rsidRPr="00A3761C" w:rsidRDefault="0067635A" w:rsidP="00A3761C">
            <w:pPr>
              <w:rPr>
                <w:b/>
                <w:sz w:val="24"/>
                <w:szCs w:val="24"/>
              </w:rPr>
            </w:pPr>
            <w:r w:rsidRPr="00A3761C">
              <w:rPr>
                <w:b/>
                <w:sz w:val="24"/>
                <w:szCs w:val="24"/>
              </w:rPr>
              <w:t>- Ruy băng mực màu máy in thẻ nhựa Matica XID8100 chính hãng</w:t>
            </w:r>
          </w:p>
          <w:p w14:paraId="36BB2D2C" w14:textId="77777777" w:rsidR="0067635A" w:rsidRPr="00A3761C" w:rsidRDefault="0067635A" w:rsidP="00A3761C">
            <w:pPr>
              <w:rPr>
                <w:sz w:val="24"/>
                <w:szCs w:val="24"/>
              </w:rPr>
            </w:pPr>
            <w:r w:rsidRPr="00A3761C">
              <w:rPr>
                <w:sz w:val="24"/>
                <w:szCs w:val="24"/>
              </w:rPr>
              <w:t>+ Công nghệ in Nhiệt trực tiếp lên thẻ</w:t>
            </w:r>
          </w:p>
          <w:p w14:paraId="45C0C128" w14:textId="77777777" w:rsidR="0067635A" w:rsidRPr="00A3761C" w:rsidRDefault="0067635A" w:rsidP="00A3761C">
            <w:pPr>
              <w:rPr>
                <w:sz w:val="24"/>
                <w:szCs w:val="24"/>
              </w:rPr>
            </w:pPr>
            <w:r w:rsidRPr="00A3761C">
              <w:rPr>
                <w:sz w:val="24"/>
                <w:szCs w:val="24"/>
              </w:rPr>
              <w:t>nhựa</w:t>
            </w:r>
          </w:p>
          <w:p w14:paraId="0EBF0303" w14:textId="77777777" w:rsidR="0067635A" w:rsidRPr="00A3761C" w:rsidRDefault="0067635A" w:rsidP="00A3761C">
            <w:pPr>
              <w:rPr>
                <w:sz w:val="24"/>
                <w:szCs w:val="24"/>
              </w:rPr>
            </w:pPr>
            <w:r w:rsidRPr="00A3761C">
              <w:rPr>
                <w:sz w:val="24"/>
                <w:szCs w:val="24"/>
              </w:rPr>
              <w:t>+ Màu sắc 4 dải màu Y, M, C, K (N/A)</w:t>
            </w:r>
          </w:p>
          <w:p w14:paraId="50E337A5" w14:textId="77777777" w:rsidR="0067635A" w:rsidRPr="00A3761C" w:rsidRDefault="0067635A" w:rsidP="00A3761C">
            <w:pPr>
              <w:rPr>
                <w:sz w:val="24"/>
                <w:szCs w:val="24"/>
              </w:rPr>
            </w:pPr>
            <w:r w:rsidRPr="00A3761C">
              <w:rPr>
                <w:sz w:val="24"/>
                <w:szCs w:val="24"/>
              </w:rPr>
              <w:t>+ Số lần in 1000 lần</w:t>
            </w:r>
          </w:p>
          <w:p w14:paraId="37DA9F91" w14:textId="77777777" w:rsidR="0067635A" w:rsidRPr="00A3761C" w:rsidRDefault="0067635A" w:rsidP="00A3761C">
            <w:pPr>
              <w:rPr>
                <w:sz w:val="24"/>
                <w:szCs w:val="24"/>
              </w:rPr>
            </w:pPr>
            <w:r w:rsidRPr="00A3761C">
              <w:rPr>
                <w:sz w:val="24"/>
                <w:szCs w:val="24"/>
              </w:rPr>
              <w:t>+ Sử dụng cho model Matica XID8100</w:t>
            </w:r>
          </w:p>
          <w:p w14:paraId="5928435C" w14:textId="77777777" w:rsidR="0067635A" w:rsidRPr="00A3761C" w:rsidRDefault="0067635A" w:rsidP="00A3761C">
            <w:pPr>
              <w:rPr>
                <w:b/>
                <w:sz w:val="24"/>
                <w:szCs w:val="24"/>
              </w:rPr>
            </w:pPr>
            <w:r w:rsidRPr="00A3761C">
              <w:rPr>
                <w:b/>
                <w:sz w:val="24"/>
                <w:szCs w:val="24"/>
              </w:rPr>
              <w:t>- Phim In SRT Chuyển Tiếp Cho Máy In Thẻ XID8100 (ChromxPert)</w:t>
            </w:r>
          </w:p>
          <w:p w14:paraId="78ACF769" w14:textId="77777777" w:rsidR="0067635A" w:rsidRPr="00A3761C" w:rsidRDefault="0067635A" w:rsidP="00A3761C">
            <w:pPr>
              <w:rPr>
                <w:sz w:val="24"/>
                <w:szCs w:val="24"/>
              </w:rPr>
            </w:pPr>
            <w:r w:rsidRPr="00A3761C">
              <w:rPr>
                <w:sz w:val="24"/>
                <w:szCs w:val="24"/>
              </w:rPr>
              <w:t>+ Công nghệ in Nhiệt trực tiếp lên thẻ</w:t>
            </w:r>
          </w:p>
          <w:p w14:paraId="1E9C72EE" w14:textId="77777777" w:rsidR="0067635A" w:rsidRPr="00A3761C" w:rsidRDefault="0067635A" w:rsidP="00A3761C">
            <w:pPr>
              <w:rPr>
                <w:sz w:val="24"/>
                <w:szCs w:val="24"/>
              </w:rPr>
            </w:pPr>
            <w:r w:rsidRPr="00A3761C">
              <w:rPr>
                <w:sz w:val="24"/>
                <w:szCs w:val="24"/>
              </w:rPr>
              <w:t>nhựa</w:t>
            </w:r>
          </w:p>
          <w:p w14:paraId="72F1CAA2" w14:textId="77777777" w:rsidR="0067635A" w:rsidRPr="00A3761C" w:rsidRDefault="0067635A" w:rsidP="00A3761C">
            <w:pPr>
              <w:rPr>
                <w:sz w:val="24"/>
                <w:szCs w:val="24"/>
              </w:rPr>
            </w:pPr>
            <w:r w:rsidRPr="00A3761C">
              <w:rPr>
                <w:sz w:val="24"/>
                <w:szCs w:val="24"/>
              </w:rPr>
              <w:t>+ Màu sắc Trong suốt</w:t>
            </w:r>
          </w:p>
          <w:p w14:paraId="40F78F34" w14:textId="77777777" w:rsidR="0067635A" w:rsidRPr="00A3761C" w:rsidRDefault="0067635A" w:rsidP="00A3761C">
            <w:pPr>
              <w:rPr>
                <w:sz w:val="24"/>
                <w:szCs w:val="24"/>
              </w:rPr>
            </w:pPr>
            <w:r w:rsidRPr="00A3761C">
              <w:rPr>
                <w:sz w:val="24"/>
                <w:szCs w:val="24"/>
              </w:rPr>
              <w:t>+ Số lần in 1000 lần</w:t>
            </w:r>
          </w:p>
          <w:p w14:paraId="743D9C86" w14:textId="6C27B8CC" w:rsidR="0067635A" w:rsidRPr="00A3761C" w:rsidRDefault="0067635A" w:rsidP="00A3761C">
            <w:pPr>
              <w:rPr>
                <w:sz w:val="24"/>
                <w:szCs w:val="24"/>
              </w:rPr>
            </w:pPr>
            <w:r w:rsidRPr="00A3761C">
              <w:rPr>
                <w:sz w:val="24"/>
                <w:szCs w:val="24"/>
              </w:rPr>
              <w:t>+ Sử dụng cho model Matica XID8100</w:t>
            </w:r>
          </w:p>
        </w:tc>
        <w:tc>
          <w:tcPr>
            <w:tcW w:w="1000" w:type="dxa"/>
            <w:vAlign w:val="center"/>
          </w:tcPr>
          <w:p w14:paraId="7AAAAA53" w14:textId="77777777" w:rsidR="0067635A" w:rsidRPr="00A3761C" w:rsidRDefault="0067635A" w:rsidP="00A3761C">
            <w:pPr>
              <w:jc w:val="center"/>
              <w:rPr>
                <w:iCs/>
                <w:sz w:val="24"/>
                <w:szCs w:val="24"/>
              </w:rPr>
            </w:pPr>
            <w:r w:rsidRPr="00A3761C">
              <w:rPr>
                <w:iCs/>
                <w:sz w:val="24"/>
                <w:szCs w:val="24"/>
              </w:rPr>
              <w:t>Chiếc</w:t>
            </w:r>
          </w:p>
        </w:tc>
        <w:tc>
          <w:tcPr>
            <w:tcW w:w="863" w:type="dxa"/>
            <w:vAlign w:val="center"/>
          </w:tcPr>
          <w:p w14:paraId="005536DB" w14:textId="77777777" w:rsidR="0067635A" w:rsidRPr="00A3761C" w:rsidRDefault="0067635A" w:rsidP="00A3761C">
            <w:pPr>
              <w:jc w:val="center"/>
              <w:rPr>
                <w:iCs/>
                <w:sz w:val="24"/>
                <w:szCs w:val="24"/>
              </w:rPr>
            </w:pPr>
            <w:r w:rsidRPr="00A3761C">
              <w:rPr>
                <w:iCs/>
                <w:sz w:val="24"/>
                <w:szCs w:val="24"/>
              </w:rPr>
              <w:t>1</w:t>
            </w:r>
          </w:p>
        </w:tc>
      </w:tr>
      <w:tr w:rsidR="0067635A" w:rsidRPr="00A3761C" w14:paraId="0BD9F9C0" w14:textId="77777777" w:rsidTr="00AC06EB">
        <w:trPr>
          <w:trHeight w:val="535"/>
          <w:jc w:val="center"/>
        </w:trPr>
        <w:tc>
          <w:tcPr>
            <w:tcW w:w="534" w:type="dxa"/>
            <w:noWrap/>
            <w:vAlign w:val="center"/>
          </w:tcPr>
          <w:p w14:paraId="0AF6486E" w14:textId="444F0321" w:rsidR="0067635A" w:rsidRPr="00A3761C" w:rsidRDefault="0067635A" w:rsidP="00A3761C">
            <w:pPr>
              <w:rPr>
                <w:iCs/>
                <w:sz w:val="24"/>
                <w:szCs w:val="24"/>
              </w:rPr>
            </w:pPr>
            <w:r w:rsidRPr="00A3761C">
              <w:rPr>
                <w:iCs/>
                <w:sz w:val="24"/>
                <w:szCs w:val="24"/>
              </w:rPr>
              <w:t>2</w:t>
            </w:r>
          </w:p>
        </w:tc>
        <w:tc>
          <w:tcPr>
            <w:tcW w:w="1588" w:type="dxa"/>
            <w:vAlign w:val="center"/>
          </w:tcPr>
          <w:p w14:paraId="732DD4AC" w14:textId="53835380" w:rsidR="0067635A" w:rsidRPr="00A3761C" w:rsidRDefault="0067635A" w:rsidP="00A3761C">
            <w:pPr>
              <w:rPr>
                <w:sz w:val="24"/>
                <w:szCs w:val="24"/>
              </w:rPr>
            </w:pPr>
            <w:r w:rsidRPr="00A3761C">
              <w:rPr>
                <w:sz w:val="24"/>
                <w:szCs w:val="24"/>
              </w:rPr>
              <w:t>Phần mềm in thẻ</w:t>
            </w:r>
            <w:r w:rsidR="00A3761C" w:rsidRPr="00A3761C">
              <w:rPr>
                <w:sz w:val="24"/>
                <w:szCs w:val="24"/>
              </w:rPr>
              <w:t xml:space="preserve"> p</w:t>
            </w:r>
            <w:r w:rsidRPr="00A3761C">
              <w:rPr>
                <w:sz w:val="24"/>
                <w:szCs w:val="24"/>
              </w:rPr>
              <w:t>hiên bản Premium (License)</w:t>
            </w:r>
          </w:p>
          <w:p w14:paraId="2BCCF85C" w14:textId="77777777" w:rsidR="0067635A" w:rsidRPr="00A3761C" w:rsidRDefault="0067635A" w:rsidP="00A3761C">
            <w:pPr>
              <w:rPr>
                <w:sz w:val="24"/>
                <w:szCs w:val="24"/>
              </w:rPr>
            </w:pPr>
          </w:p>
        </w:tc>
        <w:tc>
          <w:tcPr>
            <w:tcW w:w="6096" w:type="dxa"/>
          </w:tcPr>
          <w:p w14:paraId="65C83268" w14:textId="5DA13CD2" w:rsidR="0067635A" w:rsidRPr="00A3761C" w:rsidRDefault="0067635A" w:rsidP="00A3761C">
            <w:pPr>
              <w:rPr>
                <w:sz w:val="24"/>
                <w:szCs w:val="24"/>
              </w:rPr>
            </w:pPr>
            <w:r w:rsidRPr="00A3761C">
              <w:rPr>
                <w:sz w:val="24"/>
                <w:szCs w:val="24"/>
              </w:rPr>
              <w:t>- Thiết kế thẻ chuyên nghiệp đa chức năng.</w:t>
            </w:r>
          </w:p>
          <w:p w14:paraId="33064F2F" w14:textId="634F1AB7" w:rsidR="0067635A" w:rsidRPr="00A3761C" w:rsidRDefault="0067635A" w:rsidP="00A3761C">
            <w:pPr>
              <w:rPr>
                <w:sz w:val="24"/>
                <w:szCs w:val="24"/>
              </w:rPr>
            </w:pPr>
            <w:r w:rsidRPr="00A3761C">
              <w:rPr>
                <w:sz w:val="24"/>
                <w:szCs w:val="24"/>
              </w:rPr>
              <w:t>- In thẻ đơn lẻ hoặc in hàng loạt theo danh sách</w:t>
            </w:r>
          </w:p>
          <w:p w14:paraId="14188A34" w14:textId="77777777" w:rsidR="0067635A" w:rsidRPr="00A3761C" w:rsidRDefault="0067635A" w:rsidP="00A3761C">
            <w:pPr>
              <w:rPr>
                <w:sz w:val="24"/>
                <w:szCs w:val="24"/>
              </w:rPr>
            </w:pPr>
            <w:r w:rsidRPr="00A3761C">
              <w:rPr>
                <w:sz w:val="24"/>
                <w:szCs w:val="24"/>
              </w:rPr>
              <w:t>CSV (từ Excel).</w:t>
            </w:r>
          </w:p>
          <w:p w14:paraId="5A8BE39C" w14:textId="386353DA" w:rsidR="0067635A" w:rsidRPr="00A3761C" w:rsidRDefault="0067635A" w:rsidP="00A3761C">
            <w:pPr>
              <w:rPr>
                <w:sz w:val="24"/>
                <w:szCs w:val="24"/>
              </w:rPr>
            </w:pPr>
            <w:r w:rsidRPr="00A3761C">
              <w:rPr>
                <w:sz w:val="24"/>
                <w:szCs w:val="24"/>
              </w:rPr>
              <w:t>- In ấn và cập nhật dữ liệu 2 chiều.</w:t>
            </w:r>
          </w:p>
          <w:p w14:paraId="25456753" w14:textId="56F85867" w:rsidR="0067635A" w:rsidRPr="00A3761C" w:rsidRDefault="0067635A" w:rsidP="00A3761C">
            <w:pPr>
              <w:rPr>
                <w:sz w:val="24"/>
                <w:szCs w:val="24"/>
              </w:rPr>
            </w:pPr>
            <w:r w:rsidRPr="00A3761C">
              <w:rPr>
                <w:sz w:val="24"/>
                <w:szCs w:val="24"/>
              </w:rPr>
              <w:t>- Tích hợp chức năng in mã vạch (1D, 2D), mã hóa băng từ dễ dàng.</w:t>
            </w:r>
          </w:p>
        </w:tc>
        <w:tc>
          <w:tcPr>
            <w:tcW w:w="1000" w:type="dxa"/>
            <w:vAlign w:val="center"/>
          </w:tcPr>
          <w:p w14:paraId="729999F1" w14:textId="797A31AE" w:rsidR="0067635A" w:rsidRPr="00A3761C" w:rsidRDefault="0067635A" w:rsidP="00A3761C">
            <w:pPr>
              <w:jc w:val="center"/>
              <w:rPr>
                <w:iCs/>
                <w:sz w:val="24"/>
                <w:szCs w:val="24"/>
              </w:rPr>
            </w:pPr>
            <w:r w:rsidRPr="00A3761C">
              <w:rPr>
                <w:iCs/>
                <w:sz w:val="24"/>
                <w:szCs w:val="24"/>
              </w:rPr>
              <w:t>Lic</w:t>
            </w:r>
          </w:p>
        </w:tc>
        <w:tc>
          <w:tcPr>
            <w:tcW w:w="863" w:type="dxa"/>
            <w:vAlign w:val="center"/>
          </w:tcPr>
          <w:p w14:paraId="09B394A3" w14:textId="5FD0EBF3" w:rsidR="0067635A" w:rsidRPr="00A3761C" w:rsidRDefault="0067635A" w:rsidP="00A3761C">
            <w:pPr>
              <w:jc w:val="center"/>
              <w:rPr>
                <w:iCs/>
                <w:sz w:val="24"/>
                <w:szCs w:val="24"/>
              </w:rPr>
            </w:pPr>
            <w:r w:rsidRPr="00A3761C">
              <w:rPr>
                <w:iCs/>
                <w:sz w:val="24"/>
                <w:szCs w:val="24"/>
              </w:rPr>
              <w:t>1</w:t>
            </w:r>
          </w:p>
        </w:tc>
      </w:tr>
    </w:tbl>
    <w:p w14:paraId="12E716CE" w14:textId="77777777" w:rsidR="00600EEF" w:rsidRPr="00DC154F" w:rsidRDefault="00600EEF" w:rsidP="00600EEF">
      <w:pPr>
        <w:jc w:val="right"/>
        <w:rPr>
          <w:i/>
        </w:rPr>
      </w:pPr>
    </w:p>
    <w:p w14:paraId="4662A9B6" w14:textId="77777777" w:rsidR="00600EEF" w:rsidRPr="00DC154F" w:rsidRDefault="00600EEF" w:rsidP="00600EEF">
      <w:pPr>
        <w:jc w:val="center"/>
        <w:rPr>
          <w:rFonts w:ascii="Times New Roman Bold" w:hAnsi="Times New Roman Bold"/>
          <w:b/>
          <w:spacing w:val="-4"/>
        </w:rPr>
      </w:pPr>
    </w:p>
    <w:p w14:paraId="48D9E741" w14:textId="5B817FF9" w:rsidR="00734647" w:rsidRPr="00DC154F" w:rsidRDefault="00734647" w:rsidP="00600EEF"/>
    <w:sectPr w:rsidR="00734647" w:rsidRPr="00DC154F" w:rsidSect="002C2D17">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DE68D" w14:textId="77777777" w:rsidR="002C74DB" w:rsidRDefault="002C74DB" w:rsidP="00BF2D5C">
      <w:r>
        <w:separator/>
      </w:r>
    </w:p>
  </w:endnote>
  <w:endnote w:type="continuationSeparator" w:id="0">
    <w:p w14:paraId="6C00E187" w14:textId="77777777" w:rsidR="002C74DB" w:rsidRDefault="002C74DB" w:rsidP="00BF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BDBFE" w14:textId="77777777" w:rsidR="002C74DB" w:rsidRDefault="002C74DB" w:rsidP="00BF2D5C">
      <w:r>
        <w:separator/>
      </w:r>
    </w:p>
  </w:footnote>
  <w:footnote w:type="continuationSeparator" w:id="0">
    <w:p w14:paraId="7A5B0768" w14:textId="77777777" w:rsidR="002C74DB" w:rsidRDefault="002C74DB" w:rsidP="00BF2D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13CC"/>
    <w:multiLevelType w:val="multilevel"/>
    <w:tmpl w:val="D14A7B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D248B3"/>
    <w:multiLevelType w:val="multilevel"/>
    <w:tmpl w:val="7C7AB2DE"/>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tabs>
          <w:tab w:val="num" w:pos="1440"/>
        </w:tabs>
        <w:ind w:left="1440" w:hanging="360"/>
      </w:pPr>
      <w:rPr>
        <w:rFonts w:ascii="Times New Roman" w:eastAsia="Calibri" w:hAnsi="Times New Roman" w:cs="Times New Roman" w:hint="default"/>
        <w:sz w:val="28"/>
        <w:szCs w:val="28"/>
      </w:rPr>
    </w:lvl>
    <w:lvl w:ilvl="2">
      <w:start w:val="1"/>
      <w:numFmt w:val="lowerLetter"/>
      <w:suff w:val="space"/>
      <w:lvlText w:val="%3)"/>
      <w:lvlJc w:val="left"/>
      <w:pPr>
        <w:ind w:left="2160" w:hanging="360"/>
      </w:pPr>
      <w:rPr>
        <w:rFonts w:hint="default"/>
        <w:b w:val="0"/>
        <w:i/>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05496"/>
    <w:multiLevelType w:val="multilevel"/>
    <w:tmpl w:val="DDD6F69A"/>
    <w:lvl w:ilvl="0">
      <w:start w:val="1"/>
      <w:numFmt w:val="upperLetter"/>
      <w:pStyle w:val="TempHeading1"/>
      <w:lvlText w:val="%1."/>
      <w:lvlJc w:val="left"/>
      <w:pPr>
        <w:tabs>
          <w:tab w:val="num" w:pos="0"/>
        </w:tabs>
        <w:ind w:left="0" w:firstLine="0"/>
      </w:pPr>
      <w:rPr>
        <w:rFonts w:hint="default"/>
      </w:rPr>
    </w:lvl>
    <w:lvl w:ilvl="1">
      <w:start w:val="1"/>
      <w:numFmt w:val="upperRoman"/>
      <w:lvlText w:val="%2."/>
      <w:lvlJc w:val="left"/>
      <w:pPr>
        <w:tabs>
          <w:tab w:val="num" w:pos="0"/>
        </w:tabs>
        <w:ind w:left="0" w:firstLine="0"/>
      </w:pPr>
      <w:rPr>
        <w:rFonts w:ascii="Tahoma" w:hAnsi="Tahoma" w:hint="default"/>
        <w:b/>
        <w:i w:val="0"/>
        <w:sz w:val="32"/>
        <w:szCs w:val="32"/>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567"/>
        </w:tabs>
        <w:ind w:left="567" w:hanging="283"/>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59F145C7"/>
    <w:multiLevelType w:val="hybridMultilevel"/>
    <w:tmpl w:val="08C86436"/>
    <w:lvl w:ilvl="0" w:tplc="DFE280BA">
      <w:start w:val="1"/>
      <w:numFmt w:val="bullet"/>
      <w:pStyle w:val="Item1"/>
      <w:lvlText w:val="-"/>
      <w:lvlJc w:val="left"/>
      <w:pPr>
        <w:ind w:left="720" w:hanging="360"/>
      </w:pPr>
      <w:rPr>
        <w:rFonts w:ascii="Times New Roman"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AE4FBD"/>
    <w:multiLevelType w:val="hybridMultilevel"/>
    <w:tmpl w:val="FD4E5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FE"/>
    <w:rsid w:val="0000010D"/>
    <w:rsid w:val="00002F26"/>
    <w:rsid w:val="000076AF"/>
    <w:rsid w:val="00010589"/>
    <w:rsid w:val="000114AB"/>
    <w:rsid w:val="000118D8"/>
    <w:rsid w:val="0001237D"/>
    <w:rsid w:val="00012DA6"/>
    <w:rsid w:val="00014D86"/>
    <w:rsid w:val="000214F3"/>
    <w:rsid w:val="00024A49"/>
    <w:rsid w:val="00026EB3"/>
    <w:rsid w:val="00027826"/>
    <w:rsid w:val="00027DD9"/>
    <w:rsid w:val="00030BCC"/>
    <w:rsid w:val="000313A3"/>
    <w:rsid w:val="000322E4"/>
    <w:rsid w:val="000351DE"/>
    <w:rsid w:val="00040803"/>
    <w:rsid w:val="0004539A"/>
    <w:rsid w:val="000468D5"/>
    <w:rsid w:val="000526EA"/>
    <w:rsid w:val="00052CA8"/>
    <w:rsid w:val="0005487D"/>
    <w:rsid w:val="00056939"/>
    <w:rsid w:val="00057029"/>
    <w:rsid w:val="00057AF0"/>
    <w:rsid w:val="000654ED"/>
    <w:rsid w:val="00070A14"/>
    <w:rsid w:val="00070DFE"/>
    <w:rsid w:val="0007182D"/>
    <w:rsid w:val="000737EC"/>
    <w:rsid w:val="0008037D"/>
    <w:rsid w:val="00083B6C"/>
    <w:rsid w:val="000872FE"/>
    <w:rsid w:val="00092C44"/>
    <w:rsid w:val="000936D8"/>
    <w:rsid w:val="000A067C"/>
    <w:rsid w:val="000A40FF"/>
    <w:rsid w:val="000A5070"/>
    <w:rsid w:val="000A50CA"/>
    <w:rsid w:val="000A6179"/>
    <w:rsid w:val="000B0A73"/>
    <w:rsid w:val="000C1E6A"/>
    <w:rsid w:val="000C2E39"/>
    <w:rsid w:val="000C6A79"/>
    <w:rsid w:val="000D16F6"/>
    <w:rsid w:val="000D5CE9"/>
    <w:rsid w:val="000E122A"/>
    <w:rsid w:val="000E62C8"/>
    <w:rsid w:val="000E6A7E"/>
    <w:rsid w:val="000E710C"/>
    <w:rsid w:val="000F0E7E"/>
    <w:rsid w:val="000F2067"/>
    <w:rsid w:val="000F2974"/>
    <w:rsid w:val="000F38D2"/>
    <w:rsid w:val="000F4607"/>
    <w:rsid w:val="000F5414"/>
    <w:rsid w:val="000F582D"/>
    <w:rsid w:val="000F7572"/>
    <w:rsid w:val="000F7F9D"/>
    <w:rsid w:val="00104B7F"/>
    <w:rsid w:val="00107946"/>
    <w:rsid w:val="001115A3"/>
    <w:rsid w:val="00111769"/>
    <w:rsid w:val="00112664"/>
    <w:rsid w:val="00113A14"/>
    <w:rsid w:val="00114736"/>
    <w:rsid w:val="001148DF"/>
    <w:rsid w:val="00116052"/>
    <w:rsid w:val="00120595"/>
    <w:rsid w:val="001207D4"/>
    <w:rsid w:val="001227C7"/>
    <w:rsid w:val="00123408"/>
    <w:rsid w:val="001238A1"/>
    <w:rsid w:val="001267A3"/>
    <w:rsid w:val="00126979"/>
    <w:rsid w:val="00126DF5"/>
    <w:rsid w:val="00126E13"/>
    <w:rsid w:val="0012734D"/>
    <w:rsid w:val="001313E6"/>
    <w:rsid w:val="00133A55"/>
    <w:rsid w:val="00135DCF"/>
    <w:rsid w:val="00140EFF"/>
    <w:rsid w:val="00141BB8"/>
    <w:rsid w:val="0014298B"/>
    <w:rsid w:val="00143B0E"/>
    <w:rsid w:val="001449AD"/>
    <w:rsid w:val="00144D7E"/>
    <w:rsid w:val="00152349"/>
    <w:rsid w:val="00152739"/>
    <w:rsid w:val="0015388A"/>
    <w:rsid w:val="00154FA9"/>
    <w:rsid w:val="001556FE"/>
    <w:rsid w:val="0016036D"/>
    <w:rsid w:val="0016111E"/>
    <w:rsid w:val="00163EB4"/>
    <w:rsid w:val="00164762"/>
    <w:rsid w:val="00166184"/>
    <w:rsid w:val="00172012"/>
    <w:rsid w:val="001722E8"/>
    <w:rsid w:val="00175B0C"/>
    <w:rsid w:val="00181B09"/>
    <w:rsid w:val="001821C7"/>
    <w:rsid w:val="00182D13"/>
    <w:rsid w:val="00182FB3"/>
    <w:rsid w:val="0018312E"/>
    <w:rsid w:val="00183B89"/>
    <w:rsid w:val="00184DB2"/>
    <w:rsid w:val="00184FED"/>
    <w:rsid w:val="0018647F"/>
    <w:rsid w:val="001876A3"/>
    <w:rsid w:val="0019184A"/>
    <w:rsid w:val="00192190"/>
    <w:rsid w:val="001929F9"/>
    <w:rsid w:val="00193487"/>
    <w:rsid w:val="001A0C2D"/>
    <w:rsid w:val="001A1B79"/>
    <w:rsid w:val="001A30FA"/>
    <w:rsid w:val="001A3328"/>
    <w:rsid w:val="001A538E"/>
    <w:rsid w:val="001B141B"/>
    <w:rsid w:val="001B1B58"/>
    <w:rsid w:val="001B2593"/>
    <w:rsid w:val="001B264D"/>
    <w:rsid w:val="001B3B84"/>
    <w:rsid w:val="001B3F4D"/>
    <w:rsid w:val="001B78FE"/>
    <w:rsid w:val="001B7D6A"/>
    <w:rsid w:val="001C046B"/>
    <w:rsid w:val="001C7856"/>
    <w:rsid w:val="001C7AA3"/>
    <w:rsid w:val="001D7B0C"/>
    <w:rsid w:val="001E08B2"/>
    <w:rsid w:val="001E28E9"/>
    <w:rsid w:val="001F345D"/>
    <w:rsid w:val="001F54BC"/>
    <w:rsid w:val="001F559F"/>
    <w:rsid w:val="001F68EE"/>
    <w:rsid w:val="001F72FE"/>
    <w:rsid w:val="001F7363"/>
    <w:rsid w:val="001F7E60"/>
    <w:rsid w:val="00200C34"/>
    <w:rsid w:val="00202435"/>
    <w:rsid w:val="002036E9"/>
    <w:rsid w:val="00204FEE"/>
    <w:rsid w:val="00206E53"/>
    <w:rsid w:val="00207F1F"/>
    <w:rsid w:val="0021163C"/>
    <w:rsid w:val="00212229"/>
    <w:rsid w:val="0021361A"/>
    <w:rsid w:val="00216E6B"/>
    <w:rsid w:val="00220715"/>
    <w:rsid w:val="00221142"/>
    <w:rsid w:val="002212B1"/>
    <w:rsid w:val="002218C2"/>
    <w:rsid w:val="0022324F"/>
    <w:rsid w:val="00223EAD"/>
    <w:rsid w:val="00230CD9"/>
    <w:rsid w:val="00232DC2"/>
    <w:rsid w:val="00237B6E"/>
    <w:rsid w:val="00240174"/>
    <w:rsid w:val="0024195C"/>
    <w:rsid w:val="0024501C"/>
    <w:rsid w:val="002451CA"/>
    <w:rsid w:val="002456BA"/>
    <w:rsid w:val="002459F8"/>
    <w:rsid w:val="00247D71"/>
    <w:rsid w:val="00247FE4"/>
    <w:rsid w:val="00254A73"/>
    <w:rsid w:val="002557F1"/>
    <w:rsid w:val="0025607B"/>
    <w:rsid w:val="0025721E"/>
    <w:rsid w:val="0026285B"/>
    <w:rsid w:val="00262B21"/>
    <w:rsid w:val="00264736"/>
    <w:rsid w:val="0026715E"/>
    <w:rsid w:val="00267509"/>
    <w:rsid w:val="00271C17"/>
    <w:rsid w:val="0027556E"/>
    <w:rsid w:val="00277B0B"/>
    <w:rsid w:val="002829A6"/>
    <w:rsid w:val="00284F88"/>
    <w:rsid w:val="00286FB3"/>
    <w:rsid w:val="00287667"/>
    <w:rsid w:val="00287A9E"/>
    <w:rsid w:val="00293CFB"/>
    <w:rsid w:val="00295AAC"/>
    <w:rsid w:val="002968F5"/>
    <w:rsid w:val="00297C8B"/>
    <w:rsid w:val="002A1852"/>
    <w:rsid w:val="002A2D4D"/>
    <w:rsid w:val="002A3D7D"/>
    <w:rsid w:val="002A40B5"/>
    <w:rsid w:val="002A7F30"/>
    <w:rsid w:val="002B2C93"/>
    <w:rsid w:val="002B68B8"/>
    <w:rsid w:val="002C063D"/>
    <w:rsid w:val="002C2D17"/>
    <w:rsid w:val="002C396C"/>
    <w:rsid w:val="002C4D01"/>
    <w:rsid w:val="002C6F8D"/>
    <w:rsid w:val="002C74DB"/>
    <w:rsid w:val="002C7B29"/>
    <w:rsid w:val="002D123E"/>
    <w:rsid w:val="002D64BA"/>
    <w:rsid w:val="002E465B"/>
    <w:rsid w:val="002E47BF"/>
    <w:rsid w:val="002E5A2F"/>
    <w:rsid w:val="002E7763"/>
    <w:rsid w:val="002E7CEF"/>
    <w:rsid w:val="002E7D9D"/>
    <w:rsid w:val="002F0A49"/>
    <w:rsid w:val="002F601C"/>
    <w:rsid w:val="00301149"/>
    <w:rsid w:val="00305C51"/>
    <w:rsid w:val="00306B41"/>
    <w:rsid w:val="00306B4B"/>
    <w:rsid w:val="00311A57"/>
    <w:rsid w:val="0032021E"/>
    <w:rsid w:val="0032033A"/>
    <w:rsid w:val="00320A86"/>
    <w:rsid w:val="00322A28"/>
    <w:rsid w:val="00323F10"/>
    <w:rsid w:val="0033072C"/>
    <w:rsid w:val="00330A7B"/>
    <w:rsid w:val="003350FE"/>
    <w:rsid w:val="00337E8B"/>
    <w:rsid w:val="00341E7B"/>
    <w:rsid w:val="00342407"/>
    <w:rsid w:val="00351E48"/>
    <w:rsid w:val="00352D19"/>
    <w:rsid w:val="00353372"/>
    <w:rsid w:val="00356DFE"/>
    <w:rsid w:val="00361CA3"/>
    <w:rsid w:val="00362EA5"/>
    <w:rsid w:val="00363AAD"/>
    <w:rsid w:val="00363E2A"/>
    <w:rsid w:val="00365C22"/>
    <w:rsid w:val="00365DC4"/>
    <w:rsid w:val="0036645F"/>
    <w:rsid w:val="00366D50"/>
    <w:rsid w:val="00370A62"/>
    <w:rsid w:val="00374F04"/>
    <w:rsid w:val="00375EBB"/>
    <w:rsid w:val="00377ED4"/>
    <w:rsid w:val="00380020"/>
    <w:rsid w:val="00384CD1"/>
    <w:rsid w:val="0039005B"/>
    <w:rsid w:val="00391937"/>
    <w:rsid w:val="00391C14"/>
    <w:rsid w:val="003946BE"/>
    <w:rsid w:val="003969B7"/>
    <w:rsid w:val="003A487E"/>
    <w:rsid w:val="003A5091"/>
    <w:rsid w:val="003A7721"/>
    <w:rsid w:val="003B1462"/>
    <w:rsid w:val="003B5555"/>
    <w:rsid w:val="003B6B40"/>
    <w:rsid w:val="003B798D"/>
    <w:rsid w:val="003C0EF9"/>
    <w:rsid w:val="003C3D0C"/>
    <w:rsid w:val="003C3FA4"/>
    <w:rsid w:val="003C5C8C"/>
    <w:rsid w:val="003D184D"/>
    <w:rsid w:val="003D20A9"/>
    <w:rsid w:val="003D39F1"/>
    <w:rsid w:val="003D6F2D"/>
    <w:rsid w:val="003D72A7"/>
    <w:rsid w:val="003E23E0"/>
    <w:rsid w:val="003E4492"/>
    <w:rsid w:val="003E58C1"/>
    <w:rsid w:val="003F0069"/>
    <w:rsid w:val="003F1097"/>
    <w:rsid w:val="003F1A79"/>
    <w:rsid w:val="003F65D4"/>
    <w:rsid w:val="003F6859"/>
    <w:rsid w:val="0040085C"/>
    <w:rsid w:val="00400A95"/>
    <w:rsid w:val="00412F07"/>
    <w:rsid w:val="00415D16"/>
    <w:rsid w:val="00417B88"/>
    <w:rsid w:val="004208C2"/>
    <w:rsid w:val="00420DB1"/>
    <w:rsid w:val="00420F76"/>
    <w:rsid w:val="0042162B"/>
    <w:rsid w:val="00421680"/>
    <w:rsid w:val="00422C04"/>
    <w:rsid w:val="00424F91"/>
    <w:rsid w:val="0042591D"/>
    <w:rsid w:val="0042796D"/>
    <w:rsid w:val="004340AE"/>
    <w:rsid w:val="0043688E"/>
    <w:rsid w:val="004370B8"/>
    <w:rsid w:val="004375BE"/>
    <w:rsid w:val="004406FA"/>
    <w:rsid w:val="00443641"/>
    <w:rsid w:val="0044414D"/>
    <w:rsid w:val="00444AF1"/>
    <w:rsid w:val="00446663"/>
    <w:rsid w:val="0045030A"/>
    <w:rsid w:val="004532F2"/>
    <w:rsid w:val="00461B0F"/>
    <w:rsid w:val="00462240"/>
    <w:rsid w:val="00462495"/>
    <w:rsid w:val="00462BE1"/>
    <w:rsid w:val="00465080"/>
    <w:rsid w:val="00471415"/>
    <w:rsid w:val="0047146D"/>
    <w:rsid w:val="00472A8B"/>
    <w:rsid w:val="00474B5C"/>
    <w:rsid w:val="004761F5"/>
    <w:rsid w:val="00476ACB"/>
    <w:rsid w:val="004808F2"/>
    <w:rsid w:val="00481EA1"/>
    <w:rsid w:val="00486B19"/>
    <w:rsid w:val="0049455E"/>
    <w:rsid w:val="004A0B90"/>
    <w:rsid w:val="004A10F1"/>
    <w:rsid w:val="004A40C3"/>
    <w:rsid w:val="004A427B"/>
    <w:rsid w:val="004A6E4B"/>
    <w:rsid w:val="004A77D2"/>
    <w:rsid w:val="004B2B06"/>
    <w:rsid w:val="004B2EEA"/>
    <w:rsid w:val="004B327D"/>
    <w:rsid w:val="004B4D19"/>
    <w:rsid w:val="004C03E8"/>
    <w:rsid w:val="004C249B"/>
    <w:rsid w:val="004C2DA0"/>
    <w:rsid w:val="004C5B52"/>
    <w:rsid w:val="004C6C42"/>
    <w:rsid w:val="004C6EC5"/>
    <w:rsid w:val="004D22C3"/>
    <w:rsid w:val="004D31D2"/>
    <w:rsid w:val="004D45A2"/>
    <w:rsid w:val="004D51A5"/>
    <w:rsid w:val="004D5BCE"/>
    <w:rsid w:val="004D7924"/>
    <w:rsid w:val="004E0EE9"/>
    <w:rsid w:val="004E317A"/>
    <w:rsid w:val="004E4F45"/>
    <w:rsid w:val="004E518E"/>
    <w:rsid w:val="004E658A"/>
    <w:rsid w:val="004E6992"/>
    <w:rsid w:val="004E783B"/>
    <w:rsid w:val="004F00DC"/>
    <w:rsid w:val="004F1D7E"/>
    <w:rsid w:val="004F2753"/>
    <w:rsid w:val="004F7A66"/>
    <w:rsid w:val="00500F92"/>
    <w:rsid w:val="00505C19"/>
    <w:rsid w:val="00511FF6"/>
    <w:rsid w:val="00512712"/>
    <w:rsid w:val="00512C34"/>
    <w:rsid w:val="00513DA9"/>
    <w:rsid w:val="00514A46"/>
    <w:rsid w:val="005150E5"/>
    <w:rsid w:val="0051723A"/>
    <w:rsid w:val="00520348"/>
    <w:rsid w:val="00521429"/>
    <w:rsid w:val="005235BC"/>
    <w:rsid w:val="00530AC2"/>
    <w:rsid w:val="005324B5"/>
    <w:rsid w:val="00533361"/>
    <w:rsid w:val="005335C6"/>
    <w:rsid w:val="005371D0"/>
    <w:rsid w:val="00541601"/>
    <w:rsid w:val="00553118"/>
    <w:rsid w:val="00553B82"/>
    <w:rsid w:val="005543B9"/>
    <w:rsid w:val="00554E8C"/>
    <w:rsid w:val="00556818"/>
    <w:rsid w:val="00556E03"/>
    <w:rsid w:val="00556E35"/>
    <w:rsid w:val="00561F22"/>
    <w:rsid w:val="00564BED"/>
    <w:rsid w:val="005715B8"/>
    <w:rsid w:val="0057426D"/>
    <w:rsid w:val="005743FB"/>
    <w:rsid w:val="0058028C"/>
    <w:rsid w:val="005837D7"/>
    <w:rsid w:val="00586B24"/>
    <w:rsid w:val="0058755E"/>
    <w:rsid w:val="00592223"/>
    <w:rsid w:val="005960ED"/>
    <w:rsid w:val="00596310"/>
    <w:rsid w:val="005966EC"/>
    <w:rsid w:val="005A06E1"/>
    <w:rsid w:val="005A0FD6"/>
    <w:rsid w:val="005A1C5C"/>
    <w:rsid w:val="005A3D34"/>
    <w:rsid w:val="005B0C19"/>
    <w:rsid w:val="005B4A0B"/>
    <w:rsid w:val="005B5DFB"/>
    <w:rsid w:val="005B71B2"/>
    <w:rsid w:val="005B7DF6"/>
    <w:rsid w:val="005C1A1B"/>
    <w:rsid w:val="005D4BB5"/>
    <w:rsid w:val="005D5A71"/>
    <w:rsid w:val="005D714B"/>
    <w:rsid w:val="005D7CBA"/>
    <w:rsid w:val="005E1BFF"/>
    <w:rsid w:val="005E6B2C"/>
    <w:rsid w:val="005E7375"/>
    <w:rsid w:val="005F0912"/>
    <w:rsid w:val="005F219F"/>
    <w:rsid w:val="005F3E23"/>
    <w:rsid w:val="005F503C"/>
    <w:rsid w:val="005F736C"/>
    <w:rsid w:val="005F75DE"/>
    <w:rsid w:val="005F77A0"/>
    <w:rsid w:val="00600EEF"/>
    <w:rsid w:val="0060246E"/>
    <w:rsid w:val="006031D1"/>
    <w:rsid w:val="0060321F"/>
    <w:rsid w:val="00604468"/>
    <w:rsid w:val="006046BA"/>
    <w:rsid w:val="00612531"/>
    <w:rsid w:val="006130B4"/>
    <w:rsid w:val="006138F6"/>
    <w:rsid w:val="00614D6C"/>
    <w:rsid w:val="00617086"/>
    <w:rsid w:val="006177BB"/>
    <w:rsid w:val="006230A3"/>
    <w:rsid w:val="00627221"/>
    <w:rsid w:val="00630A2E"/>
    <w:rsid w:val="00630C65"/>
    <w:rsid w:val="006314EB"/>
    <w:rsid w:val="0063400D"/>
    <w:rsid w:val="00635040"/>
    <w:rsid w:val="00645533"/>
    <w:rsid w:val="00657486"/>
    <w:rsid w:val="00660188"/>
    <w:rsid w:val="00662094"/>
    <w:rsid w:val="00662B2C"/>
    <w:rsid w:val="00662CE2"/>
    <w:rsid w:val="006645FA"/>
    <w:rsid w:val="00664E51"/>
    <w:rsid w:val="00665280"/>
    <w:rsid w:val="00666D43"/>
    <w:rsid w:val="00672410"/>
    <w:rsid w:val="00674BF8"/>
    <w:rsid w:val="00675786"/>
    <w:rsid w:val="0067635A"/>
    <w:rsid w:val="006779BD"/>
    <w:rsid w:val="00687410"/>
    <w:rsid w:val="00687AA0"/>
    <w:rsid w:val="00687F07"/>
    <w:rsid w:val="00691E22"/>
    <w:rsid w:val="00692E8D"/>
    <w:rsid w:val="00694304"/>
    <w:rsid w:val="00695F14"/>
    <w:rsid w:val="0069750B"/>
    <w:rsid w:val="00697D90"/>
    <w:rsid w:val="006A6FE8"/>
    <w:rsid w:val="006B0644"/>
    <w:rsid w:val="006B23CF"/>
    <w:rsid w:val="006B2A9E"/>
    <w:rsid w:val="006B3201"/>
    <w:rsid w:val="006B36B7"/>
    <w:rsid w:val="006B411B"/>
    <w:rsid w:val="006B5535"/>
    <w:rsid w:val="006B5B51"/>
    <w:rsid w:val="006B6202"/>
    <w:rsid w:val="006B7A0A"/>
    <w:rsid w:val="006C0028"/>
    <w:rsid w:val="006C0531"/>
    <w:rsid w:val="006C367D"/>
    <w:rsid w:val="006D610F"/>
    <w:rsid w:val="006D6C8F"/>
    <w:rsid w:val="006E1886"/>
    <w:rsid w:val="006E2049"/>
    <w:rsid w:val="006E48F1"/>
    <w:rsid w:val="006E7C65"/>
    <w:rsid w:val="006F1900"/>
    <w:rsid w:val="006F2E42"/>
    <w:rsid w:val="006F309E"/>
    <w:rsid w:val="006F3148"/>
    <w:rsid w:val="007016C1"/>
    <w:rsid w:val="00701D1C"/>
    <w:rsid w:val="00701F26"/>
    <w:rsid w:val="00704085"/>
    <w:rsid w:val="00707CF0"/>
    <w:rsid w:val="00712989"/>
    <w:rsid w:val="00712AEC"/>
    <w:rsid w:val="0071319C"/>
    <w:rsid w:val="00713E3A"/>
    <w:rsid w:val="00715B7A"/>
    <w:rsid w:val="00716413"/>
    <w:rsid w:val="00721726"/>
    <w:rsid w:val="00722BC8"/>
    <w:rsid w:val="00722C77"/>
    <w:rsid w:val="0072310B"/>
    <w:rsid w:val="00726FCD"/>
    <w:rsid w:val="00731758"/>
    <w:rsid w:val="00733CB8"/>
    <w:rsid w:val="00733DF7"/>
    <w:rsid w:val="00734647"/>
    <w:rsid w:val="007346B7"/>
    <w:rsid w:val="007409C1"/>
    <w:rsid w:val="00744280"/>
    <w:rsid w:val="00744B11"/>
    <w:rsid w:val="00744CB6"/>
    <w:rsid w:val="00745750"/>
    <w:rsid w:val="00750E97"/>
    <w:rsid w:val="00751E7E"/>
    <w:rsid w:val="00752796"/>
    <w:rsid w:val="00752F93"/>
    <w:rsid w:val="00753E9B"/>
    <w:rsid w:val="0075524D"/>
    <w:rsid w:val="007621DD"/>
    <w:rsid w:val="007638BF"/>
    <w:rsid w:val="007647B1"/>
    <w:rsid w:val="007653C4"/>
    <w:rsid w:val="007679D6"/>
    <w:rsid w:val="00771E82"/>
    <w:rsid w:val="00772129"/>
    <w:rsid w:val="00773798"/>
    <w:rsid w:val="00773D2A"/>
    <w:rsid w:val="00776A74"/>
    <w:rsid w:val="00777278"/>
    <w:rsid w:val="0077738B"/>
    <w:rsid w:val="00777D44"/>
    <w:rsid w:val="007816E4"/>
    <w:rsid w:val="00787D91"/>
    <w:rsid w:val="007931BC"/>
    <w:rsid w:val="007977F2"/>
    <w:rsid w:val="007A131B"/>
    <w:rsid w:val="007A28E1"/>
    <w:rsid w:val="007B0BBD"/>
    <w:rsid w:val="007B2D13"/>
    <w:rsid w:val="007B3F35"/>
    <w:rsid w:val="007B5588"/>
    <w:rsid w:val="007C0BDD"/>
    <w:rsid w:val="007D0D0C"/>
    <w:rsid w:val="007D13BE"/>
    <w:rsid w:val="007D17B5"/>
    <w:rsid w:val="007D2E07"/>
    <w:rsid w:val="007D32F2"/>
    <w:rsid w:val="007D42E8"/>
    <w:rsid w:val="007D453E"/>
    <w:rsid w:val="007D5582"/>
    <w:rsid w:val="007D56A2"/>
    <w:rsid w:val="007D7EFA"/>
    <w:rsid w:val="007E0B29"/>
    <w:rsid w:val="007E2CE1"/>
    <w:rsid w:val="007F172A"/>
    <w:rsid w:val="007F57F1"/>
    <w:rsid w:val="007F61D1"/>
    <w:rsid w:val="007F712B"/>
    <w:rsid w:val="007F78AB"/>
    <w:rsid w:val="008015E1"/>
    <w:rsid w:val="00805CAD"/>
    <w:rsid w:val="00805D3E"/>
    <w:rsid w:val="00807B39"/>
    <w:rsid w:val="00810093"/>
    <w:rsid w:val="0081017F"/>
    <w:rsid w:val="008127CD"/>
    <w:rsid w:val="00816D44"/>
    <w:rsid w:val="008179B6"/>
    <w:rsid w:val="00824F84"/>
    <w:rsid w:val="00826597"/>
    <w:rsid w:val="008304F9"/>
    <w:rsid w:val="00830F29"/>
    <w:rsid w:val="00833AE0"/>
    <w:rsid w:val="00834C4F"/>
    <w:rsid w:val="00836F47"/>
    <w:rsid w:val="008376FE"/>
    <w:rsid w:val="00837CAC"/>
    <w:rsid w:val="00840B1A"/>
    <w:rsid w:val="00843120"/>
    <w:rsid w:val="0084443D"/>
    <w:rsid w:val="00844CA3"/>
    <w:rsid w:val="00845522"/>
    <w:rsid w:val="00852C17"/>
    <w:rsid w:val="00854942"/>
    <w:rsid w:val="00861726"/>
    <w:rsid w:val="00863D30"/>
    <w:rsid w:val="00864069"/>
    <w:rsid w:val="00864E68"/>
    <w:rsid w:val="008714F7"/>
    <w:rsid w:val="00873E6B"/>
    <w:rsid w:val="008746FF"/>
    <w:rsid w:val="00877405"/>
    <w:rsid w:val="00883C17"/>
    <w:rsid w:val="00885866"/>
    <w:rsid w:val="00891706"/>
    <w:rsid w:val="0089675D"/>
    <w:rsid w:val="00896DFB"/>
    <w:rsid w:val="00897639"/>
    <w:rsid w:val="008A0322"/>
    <w:rsid w:val="008A6C9E"/>
    <w:rsid w:val="008A6DAD"/>
    <w:rsid w:val="008A6E5A"/>
    <w:rsid w:val="008A73D4"/>
    <w:rsid w:val="008B3F8B"/>
    <w:rsid w:val="008B73C5"/>
    <w:rsid w:val="008C1FFE"/>
    <w:rsid w:val="008C278D"/>
    <w:rsid w:val="008C2EC6"/>
    <w:rsid w:val="008C53CC"/>
    <w:rsid w:val="008C6701"/>
    <w:rsid w:val="008C6F11"/>
    <w:rsid w:val="008D195F"/>
    <w:rsid w:val="008E2781"/>
    <w:rsid w:val="008E4357"/>
    <w:rsid w:val="008E5A08"/>
    <w:rsid w:val="008E5DAB"/>
    <w:rsid w:val="008F2783"/>
    <w:rsid w:val="008F2802"/>
    <w:rsid w:val="008F2F15"/>
    <w:rsid w:val="009008AA"/>
    <w:rsid w:val="00900C07"/>
    <w:rsid w:val="009049FB"/>
    <w:rsid w:val="009054ED"/>
    <w:rsid w:val="00907077"/>
    <w:rsid w:val="009071EE"/>
    <w:rsid w:val="0091049B"/>
    <w:rsid w:val="00910559"/>
    <w:rsid w:val="00912605"/>
    <w:rsid w:val="00913691"/>
    <w:rsid w:val="00913F3E"/>
    <w:rsid w:val="00914192"/>
    <w:rsid w:val="00917F66"/>
    <w:rsid w:val="00920423"/>
    <w:rsid w:val="00921BD9"/>
    <w:rsid w:val="00923420"/>
    <w:rsid w:val="009314B5"/>
    <w:rsid w:val="0093168C"/>
    <w:rsid w:val="00932713"/>
    <w:rsid w:val="00935512"/>
    <w:rsid w:val="00940964"/>
    <w:rsid w:val="00942A32"/>
    <w:rsid w:val="00946A12"/>
    <w:rsid w:val="00946B43"/>
    <w:rsid w:val="0095079F"/>
    <w:rsid w:val="0095319B"/>
    <w:rsid w:val="00953ADD"/>
    <w:rsid w:val="009540C9"/>
    <w:rsid w:val="00955F86"/>
    <w:rsid w:val="009565F1"/>
    <w:rsid w:val="009610B1"/>
    <w:rsid w:val="009629AD"/>
    <w:rsid w:val="00967ACC"/>
    <w:rsid w:val="00970F6E"/>
    <w:rsid w:val="00971813"/>
    <w:rsid w:val="0098270C"/>
    <w:rsid w:val="00986844"/>
    <w:rsid w:val="009937D9"/>
    <w:rsid w:val="0099536A"/>
    <w:rsid w:val="0099733C"/>
    <w:rsid w:val="009A12FA"/>
    <w:rsid w:val="009A1B9B"/>
    <w:rsid w:val="009B6386"/>
    <w:rsid w:val="009B66F4"/>
    <w:rsid w:val="009B723D"/>
    <w:rsid w:val="009C575C"/>
    <w:rsid w:val="009C5EEB"/>
    <w:rsid w:val="009D0447"/>
    <w:rsid w:val="009D6F2B"/>
    <w:rsid w:val="009D70DA"/>
    <w:rsid w:val="009E118E"/>
    <w:rsid w:val="009E21AE"/>
    <w:rsid w:val="009E43B7"/>
    <w:rsid w:val="009E5193"/>
    <w:rsid w:val="009E53CE"/>
    <w:rsid w:val="009E5A36"/>
    <w:rsid w:val="009E63E7"/>
    <w:rsid w:val="009F2D16"/>
    <w:rsid w:val="009F5FED"/>
    <w:rsid w:val="009F6E77"/>
    <w:rsid w:val="009F705C"/>
    <w:rsid w:val="00A003AF"/>
    <w:rsid w:val="00A04E35"/>
    <w:rsid w:val="00A05B79"/>
    <w:rsid w:val="00A10305"/>
    <w:rsid w:val="00A1251E"/>
    <w:rsid w:val="00A14758"/>
    <w:rsid w:val="00A15B3F"/>
    <w:rsid w:val="00A16734"/>
    <w:rsid w:val="00A22847"/>
    <w:rsid w:val="00A2453D"/>
    <w:rsid w:val="00A26086"/>
    <w:rsid w:val="00A26BF4"/>
    <w:rsid w:val="00A27CB1"/>
    <w:rsid w:val="00A30BCC"/>
    <w:rsid w:val="00A33470"/>
    <w:rsid w:val="00A34528"/>
    <w:rsid w:val="00A36E41"/>
    <w:rsid w:val="00A3740E"/>
    <w:rsid w:val="00A3761C"/>
    <w:rsid w:val="00A42515"/>
    <w:rsid w:val="00A42620"/>
    <w:rsid w:val="00A4706D"/>
    <w:rsid w:val="00A478CC"/>
    <w:rsid w:val="00A47B43"/>
    <w:rsid w:val="00A5425F"/>
    <w:rsid w:val="00A54841"/>
    <w:rsid w:val="00A548EA"/>
    <w:rsid w:val="00A549B0"/>
    <w:rsid w:val="00A55C79"/>
    <w:rsid w:val="00A56716"/>
    <w:rsid w:val="00A6225A"/>
    <w:rsid w:val="00A64233"/>
    <w:rsid w:val="00A70486"/>
    <w:rsid w:val="00A72825"/>
    <w:rsid w:val="00A7490C"/>
    <w:rsid w:val="00A75536"/>
    <w:rsid w:val="00A8204E"/>
    <w:rsid w:val="00A82FD0"/>
    <w:rsid w:val="00A842D4"/>
    <w:rsid w:val="00A84397"/>
    <w:rsid w:val="00A92C63"/>
    <w:rsid w:val="00A93AB6"/>
    <w:rsid w:val="00A97C4A"/>
    <w:rsid w:val="00AA0758"/>
    <w:rsid w:val="00AA105A"/>
    <w:rsid w:val="00AA30B8"/>
    <w:rsid w:val="00AA36C6"/>
    <w:rsid w:val="00AB49E3"/>
    <w:rsid w:val="00AB56CD"/>
    <w:rsid w:val="00AB74C8"/>
    <w:rsid w:val="00AC06EB"/>
    <w:rsid w:val="00AC4570"/>
    <w:rsid w:val="00AC5B0E"/>
    <w:rsid w:val="00AC5D9C"/>
    <w:rsid w:val="00AC6471"/>
    <w:rsid w:val="00AC6D75"/>
    <w:rsid w:val="00AD0E0F"/>
    <w:rsid w:val="00AD1E2A"/>
    <w:rsid w:val="00AD43B6"/>
    <w:rsid w:val="00AD4D84"/>
    <w:rsid w:val="00AD61B4"/>
    <w:rsid w:val="00AE0DBA"/>
    <w:rsid w:val="00AE120B"/>
    <w:rsid w:val="00AF5E09"/>
    <w:rsid w:val="00AF7752"/>
    <w:rsid w:val="00AF7E8D"/>
    <w:rsid w:val="00B04621"/>
    <w:rsid w:val="00B0598A"/>
    <w:rsid w:val="00B101D6"/>
    <w:rsid w:val="00B110D2"/>
    <w:rsid w:val="00B1196C"/>
    <w:rsid w:val="00B11BAF"/>
    <w:rsid w:val="00B12782"/>
    <w:rsid w:val="00B152E9"/>
    <w:rsid w:val="00B16AB3"/>
    <w:rsid w:val="00B17796"/>
    <w:rsid w:val="00B202A7"/>
    <w:rsid w:val="00B20FC1"/>
    <w:rsid w:val="00B22704"/>
    <w:rsid w:val="00B2617F"/>
    <w:rsid w:val="00B26F37"/>
    <w:rsid w:val="00B27377"/>
    <w:rsid w:val="00B34BEB"/>
    <w:rsid w:val="00B3570D"/>
    <w:rsid w:val="00B40557"/>
    <w:rsid w:val="00B437A8"/>
    <w:rsid w:val="00B46920"/>
    <w:rsid w:val="00B50D79"/>
    <w:rsid w:val="00B512BB"/>
    <w:rsid w:val="00B51377"/>
    <w:rsid w:val="00B524E9"/>
    <w:rsid w:val="00B5384A"/>
    <w:rsid w:val="00B54B30"/>
    <w:rsid w:val="00B57591"/>
    <w:rsid w:val="00B57ACC"/>
    <w:rsid w:val="00B60010"/>
    <w:rsid w:val="00B61811"/>
    <w:rsid w:val="00B62B1C"/>
    <w:rsid w:val="00B64AA5"/>
    <w:rsid w:val="00B65A08"/>
    <w:rsid w:val="00B76898"/>
    <w:rsid w:val="00B804AF"/>
    <w:rsid w:val="00B815E2"/>
    <w:rsid w:val="00B82FD3"/>
    <w:rsid w:val="00B8504E"/>
    <w:rsid w:val="00B8610F"/>
    <w:rsid w:val="00B87A1F"/>
    <w:rsid w:val="00B95432"/>
    <w:rsid w:val="00B95F24"/>
    <w:rsid w:val="00B961A4"/>
    <w:rsid w:val="00B968C9"/>
    <w:rsid w:val="00B9701B"/>
    <w:rsid w:val="00BA004E"/>
    <w:rsid w:val="00BA0EDD"/>
    <w:rsid w:val="00BA2276"/>
    <w:rsid w:val="00BA2DD4"/>
    <w:rsid w:val="00BA330A"/>
    <w:rsid w:val="00BA3730"/>
    <w:rsid w:val="00BA495D"/>
    <w:rsid w:val="00BA4D49"/>
    <w:rsid w:val="00BA52AC"/>
    <w:rsid w:val="00BA55DE"/>
    <w:rsid w:val="00BA7062"/>
    <w:rsid w:val="00BA79D4"/>
    <w:rsid w:val="00BA7E25"/>
    <w:rsid w:val="00BA7F01"/>
    <w:rsid w:val="00BB381F"/>
    <w:rsid w:val="00BB7602"/>
    <w:rsid w:val="00BC20FB"/>
    <w:rsid w:val="00BC217E"/>
    <w:rsid w:val="00BC5495"/>
    <w:rsid w:val="00BC58FC"/>
    <w:rsid w:val="00BC6568"/>
    <w:rsid w:val="00BC72A1"/>
    <w:rsid w:val="00BC74AB"/>
    <w:rsid w:val="00BD15D5"/>
    <w:rsid w:val="00BD257A"/>
    <w:rsid w:val="00BD336D"/>
    <w:rsid w:val="00BD4F12"/>
    <w:rsid w:val="00BD5A90"/>
    <w:rsid w:val="00BD617D"/>
    <w:rsid w:val="00BE028C"/>
    <w:rsid w:val="00BE16AB"/>
    <w:rsid w:val="00BE5D91"/>
    <w:rsid w:val="00BE5EE2"/>
    <w:rsid w:val="00BF09FD"/>
    <w:rsid w:val="00BF2308"/>
    <w:rsid w:val="00BF2C21"/>
    <w:rsid w:val="00BF2D5C"/>
    <w:rsid w:val="00BF39F7"/>
    <w:rsid w:val="00BF4F89"/>
    <w:rsid w:val="00BF6021"/>
    <w:rsid w:val="00C03963"/>
    <w:rsid w:val="00C0530B"/>
    <w:rsid w:val="00C10013"/>
    <w:rsid w:val="00C10C5D"/>
    <w:rsid w:val="00C11AF5"/>
    <w:rsid w:val="00C149DF"/>
    <w:rsid w:val="00C14D50"/>
    <w:rsid w:val="00C1694F"/>
    <w:rsid w:val="00C219FD"/>
    <w:rsid w:val="00C228F4"/>
    <w:rsid w:val="00C24A03"/>
    <w:rsid w:val="00C3397E"/>
    <w:rsid w:val="00C365F5"/>
    <w:rsid w:val="00C4172E"/>
    <w:rsid w:val="00C4236C"/>
    <w:rsid w:val="00C43204"/>
    <w:rsid w:val="00C448D4"/>
    <w:rsid w:val="00C459DA"/>
    <w:rsid w:val="00C4722C"/>
    <w:rsid w:val="00C47EAC"/>
    <w:rsid w:val="00C5240C"/>
    <w:rsid w:val="00C53428"/>
    <w:rsid w:val="00C552BD"/>
    <w:rsid w:val="00C5667E"/>
    <w:rsid w:val="00C62C84"/>
    <w:rsid w:val="00C638E9"/>
    <w:rsid w:val="00C63BA2"/>
    <w:rsid w:val="00C67E59"/>
    <w:rsid w:val="00C7443E"/>
    <w:rsid w:val="00C76126"/>
    <w:rsid w:val="00C77142"/>
    <w:rsid w:val="00C8126B"/>
    <w:rsid w:val="00C83C21"/>
    <w:rsid w:val="00C83FE5"/>
    <w:rsid w:val="00C85B84"/>
    <w:rsid w:val="00C86F8D"/>
    <w:rsid w:val="00C87E46"/>
    <w:rsid w:val="00C904F2"/>
    <w:rsid w:val="00C943DA"/>
    <w:rsid w:val="00C94D2F"/>
    <w:rsid w:val="00C950D4"/>
    <w:rsid w:val="00C97B40"/>
    <w:rsid w:val="00CA110E"/>
    <w:rsid w:val="00CA2F26"/>
    <w:rsid w:val="00CA3AEC"/>
    <w:rsid w:val="00CA497D"/>
    <w:rsid w:val="00CA7750"/>
    <w:rsid w:val="00CB2455"/>
    <w:rsid w:val="00CB4B08"/>
    <w:rsid w:val="00CB69BA"/>
    <w:rsid w:val="00CB757B"/>
    <w:rsid w:val="00CC5BF2"/>
    <w:rsid w:val="00CC5CF9"/>
    <w:rsid w:val="00CC7BAB"/>
    <w:rsid w:val="00CD019D"/>
    <w:rsid w:val="00CD0318"/>
    <w:rsid w:val="00CD405C"/>
    <w:rsid w:val="00CD50C8"/>
    <w:rsid w:val="00CD512D"/>
    <w:rsid w:val="00CD6102"/>
    <w:rsid w:val="00CD7378"/>
    <w:rsid w:val="00CE0945"/>
    <w:rsid w:val="00CF0077"/>
    <w:rsid w:val="00CF04FA"/>
    <w:rsid w:val="00CF4B21"/>
    <w:rsid w:val="00CF579F"/>
    <w:rsid w:val="00CF6979"/>
    <w:rsid w:val="00CF7092"/>
    <w:rsid w:val="00D0011C"/>
    <w:rsid w:val="00D006E3"/>
    <w:rsid w:val="00D032BC"/>
    <w:rsid w:val="00D051F0"/>
    <w:rsid w:val="00D05BA5"/>
    <w:rsid w:val="00D07521"/>
    <w:rsid w:val="00D11825"/>
    <w:rsid w:val="00D12914"/>
    <w:rsid w:val="00D134C7"/>
    <w:rsid w:val="00D158E6"/>
    <w:rsid w:val="00D15D54"/>
    <w:rsid w:val="00D2097F"/>
    <w:rsid w:val="00D20C14"/>
    <w:rsid w:val="00D2176D"/>
    <w:rsid w:val="00D2388B"/>
    <w:rsid w:val="00D27B77"/>
    <w:rsid w:val="00D303BF"/>
    <w:rsid w:val="00D30E18"/>
    <w:rsid w:val="00D31AF8"/>
    <w:rsid w:val="00D31F67"/>
    <w:rsid w:val="00D32289"/>
    <w:rsid w:val="00D33E28"/>
    <w:rsid w:val="00D37DF3"/>
    <w:rsid w:val="00D4724A"/>
    <w:rsid w:val="00D47A17"/>
    <w:rsid w:val="00D508F4"/>
    <w:rsid w:val="00D52020"/>
    <w:rsid w:val="00D5337F"/>
    <w:rsid w:val="00D55777"/>
    <w:rsid w:val="00D57C25"/>
    <w:rsid w:val="00D61966"/>
    <w:rsid w:val="00D637D0"/>
    <w:rsid w:val="00D63D31"/>
    <w:rsid w:val="00D6536C"/>
    <w:rsid w:val="00D66F53"/>
    <w:rsid w:val="00D70335"/>
    <w:rsid w:val="00D70AB0"/>
    <w:rsid w:val="00D76983"/>
    <w:rsid w:val="00D82DB5"/>
    <w:rsid w:val="00D83D2A"/>
    <w:rsid w:val="00D85E47"/>
    <w:rsid w:val="00D86277"/>
    <w:rsid w:val="00D9204B"/>
    <w:rsid w:val="00D92DCB"/>
    <w:rsid w:val="00D94076"/>
    <w:rsid w:val="00D944FB"/>
    <w:rsid w:val="00D97604"/>
    <w:rsid w:val="00DA1209"/>
    <w:rsid w:val="00DA4C90"/>
    <w:rsid w:val="00DA5F9C"/>
    <w:rsid w:val="00DA7830"/>
    <w:rsid w:val="00DA7FDE"/>
    <w:rsid w:val="00DB44D3"/>
    <w:rsid w:val="00DB4C9B"/>
    <w:rsid w:val="00DB651A"/>
    <w:rsid w:val="00DB75FE"/>
    <w:rsid w:val="00DC0135"/>
    <w:rsid w:val="00DC154F"/>
    <w:rsid w:val="00DC51E4"/>
    <w:rsid w:val="00DC51F0"/>
    <w:rsid w:val="00DD0474"/>
    <w:rsid w:val="00DD104E"/>
    <w:rsid w:val="00DD1489"/>
    <w:rsid w:val="00DD46EE"/>
    <w:rsid w:val="00DE0177"/>
    <w:rsid w:val="00DE3C9F"/>
    <w:rsid w:val="00DE3FEB"/>
    <w:rsid w:val="00DE4344"/>
    <w:rsid w:val="00DE552E"/>
    <w:rsid w:val="00DF7558"/>
    <w:rsid w:val="00DF7E4C"/>
    <w:rsid w:val="00E0400C"/>
    <w:rsid w:val="00E11E3D"/>
    <w:rsid w:val="00E150F4"/>
    <w:rsid w:val="00E16DB5"/>
    <w:rsid w:val="00E176EB"/>
    <w:rsid w:val="00E205E1"/>
    <w:rsid w:val="00E20F8D"/>
    <w:rsid w:val="00E300F0"/>
    <w:rsid w:val="00E315D7"/>
    <w:rsid w:val="00E3425B"/>
    <w:rsid w:val="00E34646"/>
    <w:rsid w:val="00E357F2"/>
    <w:rsid w:val="00E36CF3"/>
    <w:rsid w:val="00E41366"/>
    <w:rsid w:val="00E41E6D"/>
    <w:rsid w:val="00E42A45"/>
    <w:rsid w:val="00E43C79"/>
    <w:rsid w:val="00E470E3"/>
    <w:rsid w:val="00E50B1E"/>
    <w:rsid w:val="00E513C7"/>
    <w:rsid w:val="00E5140B"/>
    <w:rsid w:val="00E5531C"/>
    <w:rsid w:val="00E55CC8"/>
    <w:rsid w:val="00E56482"/>
    <w:rsid w:val="00E5772F"/>
    <w:rsid w:val="00E63C4D"/>
    <w:rsid w:val="00E66EFF"/>
    <w:rsid w:val="00E70E01"/>
    <w:rsid w:val="00E73359"/>
    <w:rsid w:val="00E7352D"/>
    <w:rsid w:val="00E740B8"/>
    <w:rsid w:val="00E7608B"/>
    <w:rsid w:val="00E76B00"/>
    <w:rsid w:val="00E77660"/>
    <w:rsid w:val="00E81D43"/>
    <w:rsid w:val="00E83216"/>
    <w:rsid w:val="00E83EC5"/>
    <w:rsid w:val="00E843FF"/>
    <w:rsid w:val="00E85663"/>
    <w:rsid w:val="00E85D63"/>
    <w:rsid w:val="00E85EB3"/>
    <w:rsid w:val="00E86BF4"/>
    <w:rsid w:val="00E87285"/>
    <w:rsid w:val="00E87BBD"/>
    <w:rsid w:val="00E905C8"/>
    <w:rsid w:val="00E961F4"/>
    <w:rsid w:val="00E97F0C"/>
    <w:rsid w:val="00EA1463"/>
    <w:rsid w:val="00EA14FA"/>
    <w:rsid w:val="00EB1405"/>
    <w:rsid w:val="00EB27DA"/>
    <w:rsid w:val="00EB2B7E"/>
    <w:rsid w:val="00EB6908"/>
    <w:rsid w:val="00EB6D46"/>
    <w:rsid w:val="00EC1168"/>
    <w:rsid w:val="00EC2D3C"/>
    <w:rsid w:val="00EC2E82"/>
    <w:rsid w:val="00ED653B"/>
    <w:rsid w:val="00EE1549"/>
    <w:rsid w:val="00EE4C3C"/>
    <w:rsid w:val="00EE532B"/>
    <w:rsid w:val="00EF2159"/>
    <w:rsid w:val="00EF60D9"/>
    <w:rsid w:val="00EF6927"/>
    <w:rsid w:val="00F02461"/>
    <w:rsid w:val="00F0399A"/>
    <w:rsid w:val="00F03EFC"/>
    <w:rsid w:val="00F10DF2"/>
    <w:rsid w:val="00F13BBE"/>
    <w:rsid w:val="00F158BE"/>
    <w:rsid w:val="00F17114"/>
    <w:rsid w:val="00F351B7"/>
    <w:rsid w:val="00F414A8"/>
    <w:rsid w:val="00F54437"/>
    <w:rsid w:val="00F54625"/>
    <w:rsid w:val="00F546D4"/>
    <w:rsid w:val="00F619F0"/>
    <w:rsid w:val="00F71C72"/>
    <w:rsid w:val="00F7270D"/>
    <w:rsid w:val="00F72C95"/>
    <w:rsid w:val="00F74767"/>
    <w:rsid w:val="00F81AD4"/>
    <w:rsid w:val="00F841AF"/>
    <w:rsid w:val="00F844A6"/>
    <w:rsid w:val="00F8604A"/>
    <w:rsid w:val="00F87BE9"/>
    <w:rsid w:val="00F927DE"/>
    <w:rsid w:val="00F94E58"/>
    <w:rsid w:val="00F95160"/>
    <w:rsid w:val="00F969FC"/>
    <w:rsid w:val="00F978C0"/>
    <w:rsid w:val="00FA3F21"/>
    <w:rsid w:val="00FA3FE5"/>
    <w:rsid w:val="00FB07E0"/>
    <w:rsid w:val="00FB10C6"/>
    <w:rsid w:val="00FB18C5"/>
    <w:rsid w:val="00FB1C67"/>
    <w:rsid w:val="00FB252A"/>
    <w:rsid w:val="00FB3810"/>
    <w:rsid w:val="00FB63A3"/>
    <w:rsid w:val="00FB794C"/>
    <w:rsid w:val="00FC0ADE"/>
    <w:rsid w:val="00FC12F2"/>
    <w:rsid w:val="00FC2628"/>
    <w:rsid w:val="00FC2684"/>
    <w:rsid w:val="00FC4323"/>
    <w:rsid w:val="00FC4C67"/>
    <w:rsid w:val="00FC4D3C"/>
    <w:rsid w:val="00FC5646"/>
    <w:rsid w:val="00FC5925"/>
    <w:rsid w:val="00FC6516"/>
    <w:rsid w:val="00FC71D5"/>
    <w:rsid w:val="00FD17B2"/>
    <w:rsid w:val="00FD40E7"/>
    <w:rsid w:val="00FE2D8E"/>
    <w:rsid w:val="00FE5A00"/>
    <w:rsid w:val="00FE6B00"/>
    <w:rsid w:val="00FE745F"/>
    <w:rsid w:val="00FF02FB"/>
    <w:rsid w:val="00FF3412"/>
    <w:rsid w:val="00FF40A1"/>
    <w:rsid w:val="00FF41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41933"/>
  <w15:chartTrackingRefBased/>
  <w15:docId w15:val="{0FCE965C-531A-5F41-9FA0-B4846767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184"/>
    <w:rPr>
      <w:sz w:val="28"/>
      <w:szCs w:val="28"/>
      <w:lang w:val="en-US" w:eastAsia="en-US"/>
    </w:rPr>
  </w:style>
  <w:style w:type="paragraph" w:styleId="Heading1">
    <w:name w:val="heading 1"/>
    <w:basedOn w:val="Normal"/>
    <w:next w:val="Normal"/>
    <w:link w:val="Heading1Char"/>
    <w:uiPriority w:val="9"/>
    <w:qFormat/>
    <w:rsid w:val="00512C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21142"/>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A3761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406F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B411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next w:val="NoSpacing"/>
    <w:link w:val="Heading6Char"/>
    <w:autoRedefine/>
    <w:uiPriority w:val="9"/>
    <w:unhideWhenUsed/>
    <w:qFormat/>
    <w:rsid w:val="001148DF"/>
    <w:pPr>
      <w:keepNext/>
      <w:keepLines/>
      <w:spacing w:line="360" w:lineRule="auto"/>
      <w:ind w:left="3600" w:hanging="3510"/>
      <w:outlineLvl w:val="5"/>
    </w:pPr>
    <w:rPr>
      <w:rFonts w:eastAsiaTheme="majorEastAsia" w:cstheme="majorBidi"/>
      <w:sz w:val="26"/>
      <w:szCs w:val="26"/>
      <w:lang w:val="en-US" w:eastAsia="en-US"/>
    </w:rPr>
  </w:style>
  <w:style w:type="paragraph" w:styleId="Heading7">
    <w:name w:val="heading 7"/>
    <w:next w:val="NoSpacing"/>
    <w:link w:val="Heading7Char"/>
    <w:autoRedefine/>
    <w:uiPriority w:val="9"/>
    <w:unhideWhenUsed/>
    <w:qFormat/>
    <w:rsid w:val="001148DF"/>
    <w:pPr>
      <w:keepNext/>
      <w:keepLines/>
      <w:spacing w:line="360" w:lineRule="auto"/>
      <w:ind w:left="4320"/>
      <w:outlineLvl w:val="6"/>
    </w:pPr>
    <w:rPr>
      <w:rFonts w:eastAsiaTheme="majorEastAsia" w:cstheme="majorBidi"/>
      <w:iCs/>
      <w:sz w:val="26"/>
      <w:szCs w:val="26"/>
      <w:lang w:val="en-US" w:eastAsia="en-US"/>
    </w:rPr>
  </w:style>
  <w:style w:type="paragraph" w:styleId="Heading8">
    <w:name w:val="heading 8"/>
    <w:next w:val="NoSpacing"/>
    <w:link w:val="Heading8Char"/>
    <w:autoRedefine/>
    <w:uiPriority w:val="9"/>
    <w:unhideWhenUsed/>
    <w:qFormat/>
    <w:rsid w:val="001148DF"/>
    <w:pPr>
      <w:keepNext/>
      <w:keepLines/>
      <w:spacing w:line="360" w:lineRule="auto"/>
      <w:ind w:left="5040"/>
      <w:outlineLvl w:val="7"/>
    </w:pPr>
    <w:rPr>
      <w:rFonts w:eastAsiaTheme="majorEastAsia" w:cstheme="majorBidi"/>
      <w:sz w:val="21"/>
      <w:szCs w:val="21"/>
      <w:lang w:val="en-US" w:eastAsia="en-US"/>
    </w:rPr>
  </w:style>
  <w:style w:type="paragraph" w:styleId="Heading9">
    <w:name w:val="heading 9"/>
    <w:next w:val="NoSpacing"/>
    <w:link w:val="Heading9Char"/>
    <w:autoRedefine/>
    <w:uiPriority w:val="9"/>
    <w:unhideWhenUsed/>
    <w:qFormat/>
    <w:rsid w:val="001148DF"/>
    <w:pPr>
      <w:keepNext/>
      <w:keepLines/>
      <w:spacing w:line="360" w:lineRule="auto"/>
      <w:ind w:left="5760"/>
      <w:outlineLvl w:val="8"/>
    </w:pPr>
    <w:rPr>
      <w:rFonts w:eastAsiaTheme="majorEastAsia" w:cstheme="majorBid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C34"/>
    <w:rPr>
      <w:rFonts w:asciiTheme="majorHAnsi" w:eastAsiaTheme="majorEastAsia" w:hAnsiTheme="majorHAnsi" w:cstheme="majorBidi"/>
      <w:color w:val="2F5496" w:themeColor="accent1" w:themeShade="BF"/>
      <w:sz w:val="32"/>
      <w:szCs w:val="32"/>
      <w:lang w:val="en-US" w:eastAsia="en-US"/>
    </w:rPr>
  </w:style>
  <w:style w:type="character" w:customStyle="1" w:styleId="Heading2Char">
    <w:name w:val="Heading 2 Char"/>
    <w:basedOn w:val="DefaultParagraphFont"/>
    <w:link w:val="Heading2"/>
    <w:uiPriority w:val="9"/>
    <w:rsid w:val="00221142"/>
    <w:rPr>
      <w:b/>
      <w:bCs/>
      <w:sz w:val="36"/>
      <w:szCs w:val="36"/>
      <w:lang w:val="en-US" w:eastAsia="en-US"/>
    </w:rPr>
  </w:style>
  <w:style w:type="character" w:customStyle="1" w:styleId="Heading3Char">
    <w:name w:val="Heading 3 Char"/>
    <w:basedOn w:val="DefaultParagraphFont"/>
    <w:link w:val="Heading3"/>
    <w:uiPriority w:val="9"/>
    <w:rsid w:val="00A3761C"/>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rsid w:val="004406FA"/>
    <w:rPr>
      <w:rFonts w:asciiTheme="majorHAnsi" w:eastAsiaTheme="majorEastAsia" w:hAnsiTheme="majorHAnsi" w:cstheme="majorBidi"/>
      <w:i/>
      <w:iCs/>
      <w:color w:val="2F5496" w:themeColor="accent1" w:themeShade="BF"/>
      <w:sz w:val="28"/>
      <w:szCs w:val="28"/>
      <w:lang w:val="en-US" w:eastAsia="en-US"/>
    </w:rPr>
  </w:style>
  <w:style w:type="character" w:customStyle="1" w:styleId="Heading5Char">
    <w:name w:val="Heading 5 Char"/>
    <w:basedOn w:val="DefaultParagraphFont"/>
    <w:link w:val="Heading5"/>
    <w:uiPriority w:val="9"/>
    <w:rsid w:val="006B411B"/>
    <w:rPr>
      <w:rFonts w:asciiTheme="majorHAnsi" w:eastAsiaTheme="majorEastAsia" w:hAnsiTheme="majorHAnsi" w:cstheme="majorBidi"/>
      <w:color w:val="2F5496" w:themeColor="accent1" w:themeShade="BF"/>
      <w:sz w:val="28"/>
      <w:szCs w:val="28"/>
      <w:lang w:val="en-US" w:eastAsia="en-US"/>
    </w:rPr>
  </w:style>
  <w:style w:type="paragraph" w:styleId="NoSpacing">
    <w:name w:val="No Spacing"/>
    <w:uiPriority w:val="1"/>
    <w:qFormat/>
    <w:rsid w:val="001148DF"/>
    <w:rPr>
      <w:rFonts w:eastAsiaTheme="minorHAnsi"/>
      <w:sz w:val="26"/>
      <w:szCs w:val="26"/>
      <w:lang w:val="en-US" w:eastAsia="en-US"/>
    </w:rPr>
  </w:style>
  <w:style w:type="character" w:customStyle="1" w:styleId="Heading6Char">
    <w:name w:val="Heading 6 Char"/>
    <w:basedOn w:val="DefaultParagraphFont"/>
    <w:link w:val="Heading6"/>
    <w:uiPriority w:val="9"/>
    <w:rsid w:val="001148DF"/>
    <w:rPr>
      <w:rFonts w:eastAsiaTheme="majorEastAsia" w:cstheme="majorBidi"/>
      <w:sz w:val="26"/>
      <w:szCs w:val="26"/>
      <w:lang w:val="en-US" w:eastAsia="en-US"/>
    </w:rPr>
  </w:style>
  <w:style w:type="character" w:customStyle="1" w:styleId="Heading7Char">
    <w:name w:val="Heading 7 Char"/>
    <w:basedOn w:val="DefaultParagraphFont"/>
    <w:link w:val="Heading7"/>
    <w:uiPriority w:val="9"/>
    <w:rsid w:val="001148DF"/>
    <w:rPr>
      <w:rFonts w:eastAsiaTheme="majorEastAsia" w:cstheme="majorBidi"/>
      <w:iCs/>
      <w:sz w:val="26"/>
      <w:szCs w:val="26"/>
      <w:lang w:val="en-US" w:eastAsia="en-US"/>
    </w:rPr>
  </w:style>
  <w:style w:type="character" w:customStyle="1" w:styleId="Heading8Char">
    <w:name w:val="Heading 8 Char"/>
    <w:basedOn w:val="DefaultParagraphFont"/>
    <w:link w:val="Heading8"/>
    <w:uiPriority w:val="9"/>
    <w:rsid w:val="001148DF"/>
    <w:rPr>
      <w:rFonts w:eastAsiaTheme="majorEastAsia" w:cstheme="majorBidi"/>
      <w:sz w:val="21"/>
      <w:szCs w:val="21"/>
      <w:lang w:val="en-US" w:eastAsia="en-US"/>
    </w:rPr>
  </w:style>
  <w:style w:type="character" w:customStyle="1" w:styleId="Heading9Char">
    <w:name w:val="Heading 9 Char"/>
    <w:basedOn w:val="DefaultParagraphFont"/>
    <w:link w:val="Heading9"/>
    <w:uiPriority w:val="9"/>
    <w:rsid w:val="001148DF"/>
    <w:rPr>
      <w:rFonts w:eastAsiaTheme="majorEastAsia" w:cstheme="majorBidi"/>
      <w:iCs/>
      <w:color w:val="272727" w:themeColor="text1" w:themeTint="D8"/>
      <w:sz w:val="21"/>
      <w:szCs w:val="21"/>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rPr>
  </w:style>
  <w:style w:type="paragraph" w:styleId="Footer">
    <w:name w:val="footer"/>
    <w:basedOn w:val="Normal"/>
    <w:link w:val="FooterChar"/>
    <w:uiPriority w:val="99"/>
    <w:pPr>
      <w:tabs>
        <w:tab w:val="center" w:pos="4320"/>
        <w:tab w:val="right" w:pos="8640"/>
      </w:tabs>
    </w:pPr>
    <w:rPr>
      <w:rFonts w:ascii="VNtimes new roman" w:hAnsi="VNtimes new roman"/>
      <w:sz w:val="24"/>
      <w:szCs w:val="20"/>
    </w:rPr>
  </w:style>
  <w:style w:type="character" w:customStyle="1" w:styleId="FooterChar">
    <w:name w:val="Footer Char"/>
    <w:basedOn w:val="DefaultParagraphFont"/>
    <w:link w:val="Footer"/>
    <w:uiPriority w:val="99"/>
    <w:rsid w:val="001148DF"/>
    <w:rPr>
      <w:rFonts w:ascii="VNtimes new roman" w:hAnsi="VNtimes new roman"/>
      <w:sz w:val="24"/>
      <w:lang w:val="en-US" w:eastAsia="en-US"/>
    </w:rPr>
  </w:style>
  <w:style w:type="paragraph" w:customStyle="1" w:styleId="Char">
    <w:name w:val="Char"/>
    <w:basedOn w:val="Normal"/>
    <w:pPr>
      <w:spacing w:after="160" w:line="240" w:lineRule="exact"/>
    </w:pPr>
    <w:rPr>
      <w:rFonts w:ascii="Verdana" w:eastAsia="MS Mincho" w:hAnsi="Verdana"/>
      <w:sz w:val="20"/>
      <w:szCs w:val="20"/>
    </w:rPr>
  </w:style>
  <w:style w:type="paragraph" w:styleId="BalloonText">
    <w:name w:val="Balloon Text"/>
    <w:basedOn w:val="Normal"/>
    <w:link w:val="BalloonTextChar"/>
    <w:uiPriority w:val="99"/>
    <w:rsid w:val="00854942"/>
    <w:rPr>
      <w:rFonts w:ascii="Segoe UI" w:hAnsi="Segoe UI" w:cs="Segoe UI"/>
      <w:sz w:val="18"/>
      <w:szCs w:val="18"/>
    </w:rPr>
  </w:style>
  <w:style w:type="character" w:customStyle="1" w:styleId="BalloonTextChar">
    <w:name w:val="Balloon Text Char"/>
    <w:link w:val="BalloonText"/>
    <w:uiPriority w:val="99"/>
    <w:rsid w:val="00854942"/>
    <w:rPr>
      <w:rFonts w:ascii="Segoe UI" w:hAnsi="Segoe UI" w:cs="Segoe UI"/>
      <w:sz w:val="18"/>
      <w:szCs w:val="18"/>
    </w:rPr>
  </w:style>
  <w:style w:type="paragraph" w:styleId="ListParagraph">
    <w:name w:val="List Paragraph"/>
    <w:aliases w:val="Cấp1,List A,Cap 4,List Paragraph 1,My checklist,lp1,List Paragraph1,lp11 Char,lp1 Char,List Paragraph1 Char Char,lp11,List Paragraph level1,bullet,paragrap,List Paragraph-rfp content,bullet 1,Bullet List,FooterText,Paragraphe de liste,Ref"/>
    <w:basedOn w:val="Normal"/>
    <w:link w:val="ListParagraphChar"/>
    <w:uiPriority w:val="34"/>
    <w:qFormat/>
    <w:rsid w:val="001C7856"/>
    <w:pPr>
      <w:ind w:left="720"/>
      <w:contextualSpacing/>
    </w:pPr>
    <w:rPr>
      <w:rFonts w:eastAsia="Arial"/>
      <w:szCs w:val="22"/>
      <w:lang w:val="vi-VN"/>
    </w:rPr>
  </w:style>
  <w:style w:type="character" w:customStyle="1" w:styleId="ListParagraphChar">
    <w:name w:val="List Paragraph Char"/>
    <w:aliases w:val="Cấp1 Char,List A Char,Cap 4 Char,List Paragraph 1 Char,My checklist Char,lp1 Char1,List Paragraph1 Char,lp11 Char Char,lp1 Char Char,List Paragraph1 Char Char Char,lp11 Char1,List Paragraph level1 Char,bullet Char,paragrap Char"/>
    <w:link w:val="ListParagraph"/>
    <w:uiPriority w:val="34"/>
    <w:qFormat/>
    <w:locked/>
    <w:rsid w:val="004406FA"/>
    <w:rPr>
      <w:rFonts w:eastAsia="Arial"/>
      <w:sz w:val="28"/>
      <w:szCs w:val="22"/>
      <w:lang w:eastAsia="en-US"/>
    </w:rPr>
  </w:style>
  <w:style w:type="paragraph" w:styleId="Header">
    <w:name w:val="header"/>
    <w:basedOn w:val="Normal"/>
    <w:link w:val="HeaderChar"/>
    <w:uiPriority w:val="99"/>
    <w:rsid w:val="00BF2D5C"/>
    <w:pPr>
      <w:tabs>
        <w:tab w:val="center" w:pos="4680"/>
        <w:tab w:val="right" w:pos="9360"/>
      </w:tabs>
    </w:pPr>
  </w:style>
  <w:style w:type="character" w:customStyle="1" w:styleId="HeaderChar">
    <w:name w:val="Header Char"/>
    <w:basedOn w:val="DefaultParagraphFont"/>
    <w:link w:val="Header"/>
    <w:uiPriority w:val="99"/>
    <w:rsid w:val="00BF2D5C"/>
    <w:rPr>
      <w:sz w:val="28"/>
      <w:szCs w:val="28"/>
      <w:lang w:val="en-US" w:eastAsia="en-US"/>
    </w:rPr>
  </w:style>
  <w:style w:type="character" w:styleId="Hyperlink">
    <w:name w:val="Hyperlink"/>
    <w:basedOn w:val="DefaultParagraphFont"/>
    <w:uiPriority w:val="99"/>
    <w:unhideWhenUsed/>
    <w:rsid w:val="00221142"/>
    <w:rPr>
      <w:color w:val="0000FF"/>
      <w:u w:val="single"/>
    </w:rPr>
  </w:style>
  <w:style w:type="character" w:styleId="Strong">
    <w:name w:val="Strong"/>
    <w:basedOn w:val="DefaultParagraphFont"/>
    <w:uiPriority w:val="22"/>
    <w:qFormat/>
    <w:rsid w:val="006B5535"/>
    <w:rPr>
      <w:b/>
      <w:bCs/>
    </w:rPr>
  </w:style>
  <w:style w:type="paragraph" w:customStyle="1" w:styleId="Char0">
    <w:name w:val="Char"/>
    <w:basedOn w:val="Normal"/>
    <w:semiHidden/>
    <w:rsid w:val="00D2388B"/>
    <w:pPr>
      <w:spacing w:after="160" w:line="240" w:lineRule="exact"/>
    </w:pPr>
    <w:rPr>
      <w:rFonts w:ascii="Arial" w:hAnsi="Arial"/>
      <w:bCs/>
      <w:snapToGrid w:val="0"/>
      <w:color w:val="800000"/>
      <w:spacing w:val="-4"/>
      <w:sz w:val="22"/>
      <w:szCs w:val="22"/>
    </w:rPr>
  </w:style>
  <w:style w:type="paragraph" w:styleId="NormalWeb">
    <w:name w:val="Normal (Web)"/>
    <w:basedOn w:val="Normal"/>
    <w:uiPriority w:val="99"/>
    <w:qFormat/>
    <w:rsid w:val="004406FA"/>
    <w:pPr>
      <w:spacing w:before="280" w:after="280"/>
    </w:pPr>
    <w:rPr>
      <w:sz w:val="24"/>
      <w:szCs w:val="24"/>
      <w:lang w:val="vi-VN"/>
    </w:rPr>
  </w:style>
  <w:style w:type="paragraph" w:customStyle="1" w:styleId="Style11">
    <w:name w:val="Style 11"/>
    <w:basedOn w:val="Normal"/>
    <w:rsid w:val="00C43204"/>
    <w:pPr>
      <w:widowControl w:val="0"/>
      <w:autoSpaceDE w:val="0"/>
      <w:autoSpaceDN w:val="0"/>
      <w:spacing w:line="384" w:lineRule="atLeast"/>
    </w:pPr>
    <w:rPr>
      <w:sz w:val="24"/>
      <w:szCs w:val="24"/>
    </w:rPr>
  </w:style>
  <w:style w:type="paragraph" w:customStyle="1" w:styleId="CharCharChar1Char">
    <w:name w:val="Char Char Char1 Char"/>
    <w:basedOn w:val="Normal"/>
    <w:rsid w:val="0067635A"/>
    <w:pPr>
      <w:spacing w:after="160" w:line="240" w:lineRule="exact"/>
    </w:pPr>
    <w:rPr>
      <w:rFonts w:ascii="Verdana" w:hAnsi="Verdana" w:cs="Verdana"/>
      <w:iCs/>
      <w:sz w:val="20"/>
      <w:szCs w:val="20"/>
    </w:rPr>
  </w:style>
  <w:style w:type="paragraph" w:customStyle="1" w:styleId="tvNote">
    <w:name w:val="tvNote"/>
    <w:basedOn w:val="Normal"/>
    <w:link w:val="tvNoteChar"/>
    <w:autoRedefine/>
    <w:rsid w:val="001148DF"/>
    <w:pPr>
      <w:ind w:left="24" w:hanging="24"/>
    </w:pPr>
    <w:rPr>
      <w:iCs/>
      <w:color w:val="000000" w:themeColor="text1"/>
      <w:sz w:val="24"/>
      <w:szCs w:val="24"/>
      <w:lang w:val="vi-VN"/>
    </w:rPr>
  </w:style>
  <w:style w:type="character" w:customStyle="1" w:styleId="tvNoteChar">
    <w:name w:val="tvNote Char"/>
    <w:link w:val="tvNote"/>
    <w:rsid w:val="001148DF"/>
    <w:rPr>
      <w:iCs/>
      <w:color w:val="000000" w:themeColor="text1"/>
      <w:sz w:val="24"/>
      <w:szCs w:val="24"/>
      <w:lang w:eastAsia="en-US"/>
    </w:rPr>
  </w:style>
  <w:style w:type="paragraph" w:customStyle="1" w:styleId="abullet">
    <w:name w:val="abullet"/>
    <w:basedOn w:val="Normal"/>
    <w:rsid w:val="001148DF"/>
    <w:pPr>
      <w:tabs>
        <w:tab w:val="num" w:pos="1361"/>
      </w:tabs>
      <w:spacing w:before="120" w:line="312" w:lineRule="auto"/>
      <w:ind w:left="1361" w:hanging="340"/>
      <w:jc w:val="both"/>
    </w:pPr>
    <w:rPr>
      <w:sz w:val="24"/>
      <w:szCs w:val="20"/>
    </w:rPr>
  </w:style>
  <w:style w:type="character" w:styleId="FollowedHyperlink">
    <w:name w:val="FollowedHyperlink"/>
    <w:basedOn w:val="DefaultParagraphFont"/>
    <w:uiPriority w:val="99"/>
    <w:unhideWhenUsed/>
    <w:rsid w:val="001148DF"/>
    <w:rPr>
      <w:color w:val="954F72" w:themeColor="followedHyperlink"/>
      <w:u w:val="single"/>
    </w:rPr>
  </w:style>
  <w:style w:type="paragraph" w:styleId="BodyText">
    <w:name w:val="Body Text"/>
    <w:basedOn w:val="Normal"/>
    <w:link w:val="BodyTextChar"/>
    <w:rsid w:val="001148DF"/>
    <w:pPr>
      <w:keepLines/>
      <w:widowControl w:val="0"/>
      <w:spacing w:after="120" w:line="240" w:lineRule="atLeast"/>
      <w:ind w:left="720"/>
      <w:jc w:val="both"/>
    </w:pPr>
    <w:rPr>
      <w:sz w:val="24"/>
      <w:szCs w:val="24"/>
      <w:lang w:val="vi-VN"/>
    </w:rPr>
  </w:style>
  <w:style w:type="character" w:customStyle="1" w:styleId="BodyTextChar">
    <w:name w:val="Body Text Char"/>
    <w:basedOn w:val="DefaultParagraphFont"/>
    <w:link w:val="BodyText"/>
    <w:rsid w:val="001148DF"/>
    <w:rPr>
      <w:sz w:val="24"/>
      <w:szCs w:val="24"/>
      <w:lang w:eastAsia="en-US"/>
    </w:rPr>
  </w:style>
  <w:style w:type="paragraph" w:customStyle="1" w:styleId="InfoBlue">
    <w:name w:val="InfoBlue"/>
    <w:basedOn w:val="Normal"/>
    <w:next w:val="BodyText"/>
    <w:rsid w:val="001148DF"/>
    <w:pPr>
      <w:widowControl w:val="0"/>
      <w:suppressAutoHyphens/>
      <w:spacing w:after="120" w:line="360" w:lineRule="auto"/>
      <w:ind w:left="540"/>
      <w:jc w:val="both"/>
    </w:pPr>
    <w:rPr>
      <w:rFonts w:ascii="Arial" w:hAnsi="Arial" w:cs="Arial"/>
      <w:color w:val="0000FF"/>
      <w:sz w:val="20"/>
      <w:szCs w:val="20"/>
      <w:lang w:val="vi-VN" w:eastAsia="ar-SA"/>
    </w:rPr>
  </w:style>
  <w:style w:type="paragraph" w:customStyle="1" w:styleId="Sothutu-1so">
    <w:name w:val="Sothutu-1so"/>
    <w:basedOn w:val="Normal"/>
    <w:rsid w:val="001148DF"/>
    <w:pPr>
      <w:tabs>
        <w:tab w:val="num" w:pos="360"/>
      </w:tabs>
      <w:spacing w:before="80" w:line="312" w:lineRule="auto"/>
      <w:ind w:left="360" w:hanging="360"/>
      <w:jc w:val="both"/>
    </w:pPr>
    <w:rPr>
      <w:sz w:val="24"/>
      <w:szCs w:val="26"/>
      <w:lang w:val="vi-VN"/>
    </w:rPr>
  </w:style>
  <w:style w:type="paragraph" w:customStyle="1" w:styleId="NormalPara">
    <w:name w:val="Normal Para"/>
    <w:basedOn w:val="Normal"/>
    <w:link w:val="NormalParaChar"/>
    <w:qFormat/>
    <w:rsid w:val="001148DF"/>
    <w:pPr>
      <w:spacing w:after="120" w:line="360" w:lineRule="auto"/>
      <w:ind w:left="810"/>
      <w:jc w:val="both"/>
    </w:pPr>
    <w:rPr>
      <w:rFonts w:eastAsia="Calibri"/>
      <w:sz w:val="26"/>
      <w:szCs w:val="20"/>
    </w:rPr>
  </w:style>
  <w:style w:type="character" w:customStyle="1" w:styleId="NormalParaChar">
    <w:name w:val="Normal Para Char"/>
    <w:basedOn w:val="DefaultParagraphFont"/>
    <w:link w:val="NormalPara"/>
    <w:rsid w:val="001148DF"/>
    <w:rPr>
      <w:rFonts w:eastAsia="Calibri"/>
      <w:sz w:val="26"/>
      <w:lang w:val="en-US" w:eastAsia="en-US"/>
    </w:rPr>
  </w:style>
  <w:style w:type="paragraph" w:customStyle="1" w:styleId="Item1">
    <w:name w:val="Item1"/>
    <w:basedOn w:val="NormalPara"/>
    <w:link w:val="Item1Char"/>
    <w:qFormat/>
    <w:rsid w:val="001148DF"/>
    <w:pPr>
      <w:numPr>
        <w:numId w:val="2"/>
      </w:numPr>
      <w:spacing w:after="0"/>
    </w:pPr>
  </w:style>
  <w:style w:type="character" w:customStyle="1" w:styleId="Item1Char">
    <w:name w:val="Item1 Char"/>
    <w:basedOn w:val="NormalParaChar"/>
    <w:link w:val="Item1"/>
    <w:rsid w:val="001148DF"/>
    <w:rPr>
      <w:rFonts w:eastAsia="Calibri"/>
      <w:sz w:val="26"/>
      <w:lang w:val="en-US" w:eastAsia="en-US"/>
    </w:rPr>
  </w:style>
  <w:style w:type="paragraph" w:customStyle="1" w:styleId="TempBodyTextLevel2">
    <w:name w:val="Temp Body Text Level 2"/>
    <w:basedOn w:val="Normal"/>
    <w:link w:val="TempBodyTextLevel2Char"/>
    <w:rsid w:val="001148DF"/>
    <w:pPr>
      <w:tabs>
        <w:tab w:val="left" w:pos="284"/>
      </w:tabs>
      <w:spacing w:before="60" w:after="60" w:line="312" w:lineRule="auto"/>
      <w:ind w:left="284"/>
      <w:jc w:val="both"/>
    </w:pPr>
    <w:rPr>
      <w:rFonts w:ascii="Tahoma" w:eastAsia="MS Mincho" w:hAnsi="Tahoma"/>
      <w:sz w:val="20"/>
      <w:szCs w:val="24"/>
      <w:lang w:eastAsia="ja-JP"/>
    </w:rPr>
  </w:style>
  <w:style w:type="character" w:customStyle="1" w:styleId="TempBodyTextLevel2Char">
    <w:name w:val="Temp Body Text Level 2 Char"/>
    <w:basedOn w:val="DefaultParagraphFont"/>
    <w:link w:val="TempBodyTextLevel2"/>
    <w:rsid w:val="001148DF"/>
    <w:rPr>
      <w:rFonts w:ascii="Tahoma" w:eastAsia="MS Mincho" w:hAnsi="Tahoma"/>
      <w:szCs w:val="24"/>
      <w:lang w:val="en-US" w:eastAsia="ja-JP"/>
    </w:rPr>
  </w:style>
  <w:style w:type="paragraph" w:customStyle="1" w:styleId="TempHeading1">
    <w:name w:val="Temp Heading 1"/>
    <w:basedOn w:val="Normal"/>
    <w:rsid w:val="001148DF"/>
    <w:pPr>
      <w:numPr>
        <w:numId w:val="3"/>
      </w:numPr>
      <w:spacing w:before="60" w:after="60" w:line="312" w:lineRule="auto"/>
      <w:jc w:val="both"/>
    </w:pPr>
    <w:rPr>
      <w:rFonts w:ascii="Tahoma" w:eastAsia="MS Mincho" w:hAnsi="Tahoma"/>
      <w:b/>
      <w:sz w:val="32"/>
      <w:szCs w:val="32"/>
      <w:lang w:eastAsia="ja-JP"/>
    </w:rPr>
  </w:style>
  <w:style w:type="paragraph" w:styleId="TOCHeading">
    <w:name w:val="TOC Heading"/>
    <w:basedOn w:val="Heading1"/>
    <w:next w:val="Normal"/>
    <w:uiPriority w:val="39"/>
    <w:unhideWhenUsed/>
    <w:qFormat/>
    <w:rsid w:val="001148DF"/>
    <w:pPr>
      <w:spacing w:line="259" w:lineRule="auto"/>
      <w:outlineLvl w:val="9"/>
    </w:pPr>
  </w:style>
  <w:style w:type="paragraph" w:styleId="TOC1">
    <w:name w:val="toc 1"/>
    <w:basedOn w:val="Normal"/>
    <w:next w:val="Normal"/>
    <w:autoRedefine/>
    <w:uiPriority w:val="39"/>
    <w:unhideWhenUsed/>
    <w:rsid w:val="001148DF"/>
    <w:pPr>
      <w:spacing w:after="100" w:line="360" w:lineRule="auto"/>
      <w:jc w:val="both"/>
    </w:pPr>
    <w:rPr>
      <w:rFonts w:eastAsia="Calibri"/>
      <w:sz w:val="26"/>
      <w:szCs w:val="20"/>
    </w:rPr>
  </w:style>
  <w:style w:type="paragraph" w:styleId="TOC2">
    <w:name w:val="toc 2"/>
    <w:basedOn w:val="Normal"/>
    <w:next w:val="Normal"/>
    <w:autoRedefine/>
    <w:uiPriority w:val="39"/>
    <w:unhideWhenUsed/>
    <w:rsid w:val="001148DF"/>
    <w:pPr>
      <w:spacing w:after="100" w:line="360" w:lineRule="auto"/>
      <w:ind w:left="260"/>
      <w:jc w:val="both"/>
    </w:pPr>
    <w:rPr>
      <w:rFonts w:eastAsia="Calibri"/>
      <w:sz w:val="26"/>
      <w:szCs w:val="20"/>
    </w:rPr>
  </w:style>
  <w:style w:type="paragraph" w:styleId="TOC3">
    <w:name w:val="toc 3"/>
    <w:basedOn w:val="Normal"/>
    <w:next w:val="Normal"/>
    <w:autoRedefine/>
    <w:uiPriority w:val="39"/>
    <w:unhideWhenUsed/>
    <w:rsid w:val="001148DF"/>
    <w:pPr>
      <w:spacing w:after="100" w:line="360" w:lineRule="auto"/>
      <w:ind w:left="520"/>
      <w:jc w:val="both"/>
    </w:pPr>
    <w:rPr>
      <w:rFonts w:eastAsia="Calibri"/>
      <w:sz w:val="26"/>
      <w:szCs w:val="20"/>
    </w:rPr>
  </w:style>
  <w:style w:type="paragraph" w:styleId="TOC4">
    <w:name w:val="toc 4"/>
    <w:basedOn w:val="Normal"/>
    <w:next w:val="Normal"/>
    <w:autoRedefine/>
    <w:uiPriority w:val="39"/>
    <w:unhideWhenUsed/>
    <w:rsid w:val="001148DF"/>
    <w:pPr>
      <w:spacing w:after="100" w:line="360" w:lineRule="auto"/>
      <w:ind w:left="780"/>
      <w:jc w:val="both"/>
    </w:pPr>
    <w:rPr>
      <w:rFonts w:eastAsia="Calibri"/>
      <w:sz w:val="26"/>
      <w:szCs w:val="20"/>
    </w:rPr>
  </w:style>
  <w:style w:type="paragraph" w:styleId="TOC5">
    <w:name w:val="toc 5"/>
    <w:basedOn w:val="Normal"/>
    <w:next w:val="Normal"/>
    <w:autoRedefine/>
    <w:uiPriority w:val="39"/>
    <w:unhideWhenUsed/>
    <w:rsid w:val="001148DF"/>
    <w:pPr>
      <w:spacing w:after="100" w:line="360" w:lineRule="auto"/>
      <w:ind w:left="1040"/>
      <w:jc w:val="both"/>
    </w:pPr>
    <w:rPr>
      <w:rFonts w:eastAsia="Calibri"/>
      <w:sz w:val="26"/>
      <w:szCs w:val="20"/>
    </w:rPr>
  </w:style>
  <w:style w:type="paragraph" w:styleId="TOC6">
    <w:name w:val="toc 6"/>
    <w:basedOn w:val="Normal"/>
    <w:next w:val="Normal"/>
    <w:autoRedefine/>
    <w:uiPriority w:val="39"/>
    <w:unhideWhenUsed/>
    <w:rsid w:val="001148D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148D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148D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148DF"/>
    <w:pPr>
      <w:spacing w:after="100" w:line="259" w:lineRule="auto"/>
      <w:ind w:left="1760"/>
    </w:pPr>
    <w:rPr>
      <w:rFonts w:asciiTheme="minorHAnsi" w:eastAsiaTheme="minorEastAsia" w:hAnsiTheme="minorHAnsi" w:cstheme="minorBidi"/>
      <w:sz w:val="22"/>
      <w:szCs w:val="22"/>
    </w:rPr>
  </w:style>
  <w:style w:type="paragraph" w:customStyle="1" w:styleId="msonormal0">
    <w:name w:val="msonormal"/>
    <w:basedOn w:val="Normal"/>
    <w:rsid w:val="001148DF"/>
    <w:pPr>
      <w:spacing w:before="100" w:beforeAutospacing="1" w:after="100" w:afterAutospacing="1"/>
    </w:pPr>
    <w:rPr>
      <w:sz w:val="24"/>
      <w:szCs w:val="24"/>
    </w:rPr>
  </w:style>
  <w:style w:type="paragraph" w:customStyle="1" w:styleId="xl1703">
    <w:name w:val="xl1703"/>
    <w:basedOn w:val="Normal"/>
    <w:rsid w:val="001148DF"/>
    <w:pPr>
      <w:spacing w:before="100" w:beforeAutospacing="1" w:after="100" w:afterAutospacing="1"/>
      <w:textAlignment w:val="center"/>
    </w:pPr>
    <w:rPr>
      <w:b/>
      <w:bCs/>
      <w:sz w:val="24"/>
      <w:szCs w:val="24"/>
    </w:rPr>
  </w:style>
  <w:style w:type="paragraph" w:customStyle="1" w:styleId="xl1704">
    <w:name w:val="xl1704"/>
    <w:basedOn w:val="Normal"/>
    <w:rsid w:val="001148DF"/>
    <w:pPr>
      <w:spacing w:before="100" w:beforeAutospacing="1" w:after="100" w:afterAutospacing="1"/>
      <w:jc w:val="center"/>
      <w:textAlignment w:val="center"/>
    </w:pPr>
    <w:rPr>
      <w:b/>
      <w:bCs/>
      <w:sz w:val="24"/>
      <w:szCs w:val="24"/>
    </w:rPr>
  </w:style>
  <w:style w:type="paragraph" w:customStyle="1" w:styleId="xl1705">
    <w:name w:val="xl1705"/>
    <w:basedOn w:val="Normal"/>
    <w:rsid w:val="001148DF"/>
    <w:pPr>
      <w:spacing w:before="100" w:beforeAutospacing="1" w:after="100" w:afterAutospacing="1"/>
      <w:jc w:val="center"/>
      <w:textAlignment w:val="center"/>
    </w:pPr>
    <w:rPr>
      <w:b/>
      <w:bCs/>
      <w:sz w:val="24"/>
      <w:szCs w:val="24"/>
    </w:rPr>
  </w:style>
  <w:style w:type="paragraph" w:customStyle="1" w:styleId="xl1706">
    <w:name w:val="xl1706"/>
    <w:basedOn w:val="Normal"/>
    <w:rsid w:val="001148DF"/>
    <w:pPr>
      <w:spacing w:before="100" w:beforeAutospacing="1" w:after="100" w:afterAutospacing="1"/>
      <w:textAlignment w:val="center"/>
    </w:pPr>
    <w:rPr>
      <w:sz w:val="24"/>
      <w:szCs w:val="24"/>
    </w:rPr>
  </w:style>
  <w:style w:type="paragraph" w:customStyle="1" w:styleId="xl1707">
    <w:name w:val="xl1707"/>
    <w:basedOn w:val="Normal"/>
    <w:rsid w:val="001148DF"/>
    <w:pPr>
      <w:spacing w:before="100" w:beforeAutospacing="1" w:after="100" w:afterAutospacing="1"/>
      <w:jc w:val="center"/>
      <w:textAlignment w:val="center"/>
    </w:pPr>
    <w:rPr>
      <w:sz w:val="24"/>
      <w:szCs w:val="24"/>
    </w:rPr>
  </w:style>
  <w:style w:type="paragraph" w:customStyle="1" w:styleId="xl1708">
    <w:name w:val="xl1708"/>
    <w:basedOn w:val="Normal"/>
    <w:rsid w:val="001148DF"/>
    <w:pPr>
      <w:spacing w:before="100" w:beforeAutospacing="1" w:after="100" w:afterAutospacing="1"/>
      <w:textAlignment w:val="center"/>
    </w:pPr>
    <w:rPr>
      <w:sz w:val="24"/>
      <w:szCs w:val="24"/>
    </w:rPr>
  </w:style>
  <w:style w:type="paragraph" w:customStyle="1" w:styleId="xl1709">
    <w:name w:val="xl1709"/>
    <w:basedOn w:val="Normal"/>
    <w:rsid w:val="001148DF"/>
    <w:pPr>
      <w:pBdr>
        <w:top w:val="single" w:sz="4" w:space="0" w:color="auto"/>
        <w:left w:val="single" w:sz="4" w:space="0" w:color="auto"/>
        <w:right w:val="single" w:sz="4" w:space="0" w:color="auto"/>
      </w:pBdr>
      <w:shd w:val="clear" w:color="000000" w:fill="95B3D7"/>
      <w:spacing w:before="100" w:beforeAutospacing="1" w:after="100" w:afterAutospacing="1"/>
      <w:jc w:val="center"/>
      <w:textAlignment w:val="center"/>
    </w:pPr>
    <w:rPr>
      <w:b/>
      <w:bCs/>
      <w:sz w:val="24"/>
      <w:szCs w:val="24"/>
    </w:rPr>
  </w:style>
  <w:style w:type="paragraph" w:customStyle="1" w:styleId="xl1710">
    <w:name w:val="xl1710"/>
    <w:basedOn w:val="Normal"/>
    <w:rsid w:val="001148DF"/>
    <w:pPr>
      <w:shd w:val="clear" w:color="000000" w:fill="92D050"/>
      <w:spacing w:before="100" w:beforeAutospacing="1" w:after="100" w:afterAutospacing="1"/>
      <w:textAlignment w:val="center"/>
    </w:pPr>
    <w:rPr>
      <w:sz w:val="24"/>
      <w:szCs w:val="24"/>
    </w:rPr>
  </w:style>
  <w:style w:type="paragraph" w:customStyle="1" w:styleId="xl1711">
    <w:name w:val="xl1711"/>
    <w:basedOn w:val="Normal"/>
    <w:rsid w:val="001148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712">
    <w:name w:val="xl1712"/>
    <w:basedOn w:val="Normal"/>
    <w:rsid w:val="001148D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713">
    <w:name w:val="xl1713"/>
    <w:basedOn w:val="Normal"/>
    <w:rsid w:val="001148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sz w:val="24"/>
      <w:szCs w:val="24"/>
    </w:rPr>
  </w:style>
  <w:style w:type="character" w:styleId="CommentReference">
    <w:name w:val="annotation reference"/>
    <w:basedOn w:val="DefaultParagraphFont"/>
    <w:uiPriority w:val="99"/>
    <w:unhideWhenUsed/>
    <w:rsid w:val="001148DF"/>
    <w:rPr>
      <w:sz w:val="18"/>
      <w:szCs w:val="18"/>
    </w:rPr>
  </w:style>
  <w:style w:type="paragraph" w:styleId="CommentText">
    <w:name w:val="annotation text"/>
    <w:basedOn w:val="Normal"/>
    <w:link w:val="CommentTextChar"/>
    <w:uiPriority w:val="99"/>
    <w:unhideWhenUsed/>
    <w:rsid w:val="001148DF"/>
    <w:pPr>
      <w:jc w:val="both"/>
    </w:pPr>
    <w:rPr>
      <w:rFonts w:eastAsia="Calibri"/>
      <w:sz w:val="24"/>
      <w:szCs w:val="24"/>
    </w:rPr>
  </w:style>
  <w:style w:type="character" w:customStyle="1" w:styleId="CommentTextChar">
    <w:name w:val="Comment Text Char"/>
    <w:basedOn w:val="DefaultParagraphFont"/>
    <w:link w:val="CommentText"/>
    <w:uiPriority w:val="99"/>
    <w:rsid w:val="001148DF"/>
    <w:rPr>
      <w:rFonts w:eastAsia="Calibri"/>
      <w:sz w:val="24"/>
      <w:szCs w:val="24"/>
      <w:lang w:val="en-US" w:eastAsia="en-US"/>
    </w:rPr>
  </w:style>
  <w:style w:type="character" w:customStyle="1" w:styleId="CommentSubjectChar">
    <w:name w:val="Comment Subject Char"/>
    <w:basedOn w:val="CommentTextChar"/>
    <w:link w:val="CommentSubject"/>
    <w:uiPriority w:val="99"/>
    <w:semiHidden/>
    <w:rsid w:val="001148DF"/>
    <w:rPr>
      <w:rFonts w:eastAsia="Calibri"/>
      <w:b/>
      <w:bCs/>
      <w:sz w:val="24"/>
      <w:szCs w:val="24"/>
      <w:lang w:val="en-US" w:eastAsia="en-US"/>
    </w:rPr>
  </w:style>
  <w:style w:type="paragraph" w:styleId="CommentSubject">
    <w:name w:val="annotation subject"/>
    <w:basedOn w:val="CommentText"/>
    <w:next w:val="CommentText"/>
    <w:link w:val="CommentSubjectChar"/>
    <w:uiPriority w:val="99"/>
    <w:semiHidden/>
    <w:unhideWhenUsed/>
    <w:rsid w:val="001148DF"/>
    <w:rPr>
      <w:b/>
      <w:bCs/>
      <w:sz w:val="20"/>
      <w:szCs w:val="20"/>
    </w:rPr>
  </w:style>
  <w:style w:type="table" w:styleId="TableGridLight">
    <w:name w:val="Grid Table Light"/>
    <w:basedOn w:val="TableNormal"/>
    <w:uiPriority w:val="40"/>
    <w:rsid w:val="00C472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873">
      <w:bodyDiv w:val="1"/>
      <w:marLeft w:val="0"/>
      <w:marRight w:val="0"/>
      <w:marTop w:val="0"/>
      <w:marBottom w:val="0"/>
      <w:divBdr>
        <w:top w:val="none" w:sz="0" w:space="0" w:color="auto"/>
        <w:left w:val="none" w:sz="0" w:space="0" w:color="auto"/>
        <w:bottom w:val="none" w:sz="0" w:space="0" w:color="auto"/>
        <w:right w:val="none" w:sz="0" w:space="0" w:color="auto"/>
      </w:divBdr>
    </w:div>
    <w:div w:id="54668316">
      <w:bodyDiv w:val="1"/>
      <w:marLeft w:val="0"/>
      <w:marRight w:val="0"/>
      <w:marTop w:val="0"/>
      <w:marBottom w:val="0"/>
      <w:divBdr>
        <w:top w:val="none" w:sz="0" w:space="0" w:color="auto"/>
        <w:left w:val="none" w:sz="0" w:space="0" w:color="auto"/>
        <w:bottom w:val="none" w:sz="0" w:space="0" w:color="auto"/>
        <w:right w:val="none" w:sz="0" w:space="0" w:color="auto"/>
      </w:divBdr>
    </w:div>
    <w:div w:id="185146073">
      <w:bodyDiv w:val="1"/>
      <w:marLeft w:val="0"/>
      <w:marRight w:val="0"/>
      <w:marTop w:val="0"/>
      <w:marBottom w:val="0"/>
      <w:divBdr>
        <w:top w:val="none" w:sz="0" w:space="0" w:color="auto"/>
        <w:left w:val="none" w:sz="0" w:space="0" w:color="auto"/>
        <w:bottom w:val="none" w:sz="0" w:space="0" w:color="auto"/>
        <w:right w:val="none" w:sz="0" w:space="0" w:color="auto"/>
      </w:divBdr>
    </w:div>
    <w:div w:id="213005900">
      <w:bodyDiv w:val="1"/>
      <w:marLeft w:val="0"/>
      <w:marRight w:val="0"/>
      <w:marTop w:val="0"/>
      <w:marBottom w:val="0"/>
      <w:divBdr>
        <w:top w:val="none" w:sz="0" w:space="0" w:color="auto"/>
        <w:left w:val="none" w:sz="0" w:space="0" w:color="auto"/>
        <w:bottom w:val="none" w:sz="0" w:space="0" w:color="auto"/>
        <w:right w:val="none" w:sz="0" w:space="0" w:color="auto"/>
      </w:divBdr>
    </w:div>
    <w:div w:id="294455461">
      <w:bodyDiv w:val="1"/>
      <w:marLeft w:val="0"/>
      <w:marRight w:val="0"/>
      <w:marTop w:val="0"/>
      <w:marBottom w:val="0"/>
      <w:divBdr>
        <w:top w:val="none" w:sz="0" w:space="0" w:color="auto"/>
        <w:left w:val="none" w:sz="0" w:space="0" w:color="auto"/>
        <w:bottom w:val="none" w:sz="0" w:space="0" w:color="auto"/>
        <w:right w:val="none" w:sz="0" w:space="0" w:color="auto"/>
      </w:divBdr>
    </w:div>
    <w:div w:id="358513711">
      <w:bodyDiv w:val="1"/>
      <w:marLeft w:val="0"/>
      <w:marRight w:val="0"/>
      <w:marTop w:val="0"/>
      <w:marBottom w:val="0"/>
      <w:divBdr>
        <w:top w:val="none" w:sz="0" w:space="0" w:color="auto"/>
        <w:left w:val="none" w:sz="0" w:space="0" w:color="auto"/>
        <w:bottom w:val="none" w:sz="0" w:space="0" w:color="auto"/>
        <w:right w:val="none" w:sz="0" w:space="0" w:color="auto"/>
      </w:divBdr>
    </w:div>
    <w:div w:id="386152433">
      <w:bodyDiv w:val="1"/>
      <w:marLeft w:val="0"/>
      <w:marRight w:val="0"/>
      <w:marTop w:val="0"/>
      <w:marBottom w:val="0"/>
      <w:divBdr>
        <w:top w:val="none" w:sz="0" w:space="0" w:color="auto"/>
        <w:left w:val="none" w:sz="0" w:space="0" w:color="auto"/>
        <w:bottom w:val="none" w:sz="0" w:space="0" w:color="auto"/>
        <w:right w:val="none" w:sz="0" w:space="0" w:color="auto"/>
      </w:divBdr>
    </w:div>
    <w:div w:id="414858033">
      <w:bodyDiv w:val="1"/>
      <w:marLeft w:val="0"/>
      <w:marRight w:val="0"/>
      <w:marTop w:val="0"/>
      <w:marBottom w:val="0"/>
      <w:divBdr>
        <w:top w:val="none" w:sz="0" w:space="0" w:color="auto"/>
        <w:left w:val="none" w:sz="0" w:space="0" w:color="auto"/>
        <w:bottom w:val="none" w:sz="0" w:space="0" w:color="auto"/>
        <w:right w:val="none" w:sz="0" w:space="0" w:color="auto"/>
      </w:divBdr>
    </w:div>
    <w:div w:id="534658604">
      <w:bodyDiv w:val="1"/>
      <w:marLeft w:val="0"/>
      <w:marRight w:val="0"/>
      <w:marTop w:val="0"/>
      <w:marBottom w:val="0"/>
      <w:divBdr>
        <w:top w:val="none" w:sz="0" w:space="0" w:color="auto"/>
        <w:left w:val="none" w:sz="0" w:space="0" w:color="auto"/>
        <w:bottom w:val="none" w:sz="0" w:space="0" w:color="auto"/>
        <w:right w:val="none" w:sz="0" w:space="0" w:color="auto"/>
      </w:divBdr>
    </w:div>
    <w:div w:id="628439215">
      <w:bodyDiv w:val="1"/>
      <w:marLeft w:val="0"/>
      <w:marRight w:val="0"/>
      <w:marTop w:val="0"/>
      <w:marBottom w:val="0"/>
      <w:divBdr>
        <w:top w:val="none" w:sz="0" w:space="0" w:color="auto"/>
        <w:left w:val="none" w:sz="0" w:space="0" w:color="auto"/>
        <w:bottom w:val="none" w:sz="0" w:space="0" w:color="auto"/>
        <w:right w:val="none" w:sz="0" w:space="0" w:color="auto"/>
      </w:divBdr>
    </w:div>
    <w:div w:id="726803910">
      <w:bodyDiv w:val="1"/>
      <w:marLeft w:val="0"/>
      <w:marRight w:val="0"/>
      <w:marTop w:val="0"/>
      <w:marBottom w:val="0"/>
      <w:divBdr>
        <w:top w:val="none" w:sz="0" w:space="0" w:color="auto"/>
        <w:left w:val="none" w:sz="0" w:space="0" w:color="auto"/>
        <w:bottom w:val="none" w:sz="0" w:space="0" w:color="auto"/>
        <w:right w:val="none" w:sz="0" w:space="0" w:color="auto"/>
      </w:divBdr>
    </w:div>
    <w:div w:id="842164679">
      <w:bodyDiv w:val="1"/>
      <w:marLeft w:val="0"/>
      <w:marRight w:val="0"/>
      <w:marTop w:val="0"/>
      <w:marBottom w:val="0"/>
      <w:divBdr>
        <w:top w:val="none" w:sz="0" w:space="0" w:color="auto"/>
        <w:left w:val="none" w:sz="0" w:space="0" w:color="auto"/>
        <w:bottom w:val="none" w:sz="0" w:space="0" w:color="auto"/>
        <w:right w:val="none" w:sz="0" w:space="0" w:color="auto"/>
      </w:divBdr>
    </w:div>
    <w:div w:id="902325774">
      <w:bodyDiv w:val="1"/>
      <w:marLeft w:val="0"/>
      <w:marRight w:val="0"/>
      <w:marTop w:val="0"/>
      <w:marBottom w:val="0"/>
      <w:divBdr>
        <w:top w:val="none" w:sz="0" w:space="0" w:color="auto"/>
        <w:left w:val="none" w:sz="0" w:space="0" w:color="auto"/>
        <w:bottom w:val="none" w:sz="0" w:space="0" w:color="auto"/>
        <w:right w:val="none" w:sz="0" w:space="0" w:color="auto"/>
      </w:divBdr>
    </w:div>
    <w:div w:id="935477835">
      <w:bodyDiv w:val="1"/>
      <w:marLeft w:val="0"/>
      <w:marRight w:val="0"/>
      <w:marTop w:val="0"/>
      <w:marBottom w:val="0"/>
      <w:divBdr>
        <w:top w:val="none" w:sz="0" w:space="0" w:color="auto"/>
        <w:left w:val="none" w:sz="0" w:space="0" w:color="auto"/>
        <w:bottom w:val="none" w:sz="0" w:space="0" w:color="auto"/>
        <w:right w:val="none" w:sz="0" w:space="0" w:color="auto"/>
      </w:divBdr>
    </w:div>
    <w:div w:id="1037925234">
      <w:bodyDiv w:val="1"/>
      <w:marLeft w:val="0"/>
      <w:marRight w:val="0"/>
      <w:marTop w:val="0"/>
      <w:marBottom w:val="0"/>
      <w:divBdr>
        <w:top w:val="none" w:sz="0" w:space="0" w:color="auto"/>
        <w:left w:val="none" w:sz="0" w:space="0" w:color="auto"/>
        <w:bottom w:val="none" w:sz="0" w:space="0" w:color="auto"/>
        <w:right w:val="none" w:sz="0" w:space="0" w:color="auto"/>
      </w:divBdr>
    </w:div>
    <w:div w:id="1777824433">
      <w:bodyDiv w:val="1"/>
      <w:marLeft w:val="0"/>
      <w:marRight w:val="0"/>
      <w:marTop w:val="0"/>
      <w:marBottom w:val="0"/>
      <w:divBdr>
        <w:top w:val="none" w:sz="0" w:space="0" w:color="auto"/>
        <w:left w:val="none" w:sz="0" w:space="0" w:color="auto"/>
        <w:bottom w:val="none" w:sz="0" w:space="0" w:color="auto"/>
        <w:right w:val="none" w:sz="0" w:space="0" w:color="auto"/>
      </w:divBdr>
      <w:divsChild>
        <w:div w:id="1787456336">
          <w:marLeft w:val="0"/>
          <w:marRight w:val="0"/>
          <w:marTop w:val="0"/>
          <w:marBottom w:val="0"/>
          <w:divBdr>
            <w:top w:val="none" w:sz="0" w:space="0" w:color="auto"/>
            <w:left w:val="none" w:sz="0" w:space="0" w:color="auto"/>
            <w:bottom w:val="none" w:sz="0" w:space="0" w:color="auto"/>
            <w:right w:val="none" w:sz="0" w:space="0" w:color="auto"/>
          </w:divBdr>
          <w:divsChild>
            <w:div w:id="2018578061">
              <w:marLeft w:val="0"/>
              <w:marRight w:val="0"/>
              <w:marTop w:val="0"/>
              <w:marBottom w:val="150"/>
              <w:divBdr>
                <w:top w:val="single" w:sz="6" w:space="0" w:color="DDDDDD"/>
                <w:left w:val="single" w:sz="6" w:space="0" w:color="DDDDDD"/>
                <w:bottom w:val="single" w:sz="6" w:space="0" w:color="DDDDDD"/>
                <w:right w:val="single" w:sz="6" w:space="0" w:color="DDDDDD"/>
              </w:divBdr>
              <w:divsChild>
                <w:div w:id="7414316">
                  <w:marLeft w:val="0"/>
                  <w:marRight w:val="0"/>
                  <w:marTop w:val="0"/>
                  <w:marBottom w:val="0"/>
                  <w:divBdr>
                    <w:top w:val="none" w:sz="0" w:space="0" w:color="auto"/>
                    <w:left w:val="none" w:sz="0" w:space="0" w:color="auto"/>
                    <w:bottom w:val="none" w:sz="0" w:space="0" w:color="auto"/>
                    <w:right w:val="none" w:sz="0" w:space="0" w:color="auto"/>
                  </w:divBdr>
                  <w:divsChild>
                    <w:div w:id="156963758">
                      <w:marLeft w:val="0"/>
                      <w:marRight w:val="0"/>
                      <w:marTop w:val="0"/>
                      <w:marBottom w:val="0"/>
                      <w:divBdr>
                        <w:top w:val="none" w:sz="0" w:space="0" w:color="auto"/>
                        <w:left w:val="none" w:sz="0" w:space="0" w:color="auto"/>
                        <w:bottom w:val="none" w:sz="0" w:space="0" w:color="auto"/>
                        <w:right w:val="none" w:sz="0" w:space="0" w:color="auto"/>
                      </w:divBdr>
                      <w:divsChild>
                        <w:div w:id="1098528821">
                          <w:marLeft w:val="0"/>
                          <w:marRight w:val="0"/>
                          <w:marTop w:val="0"/>
                          <w:marBottom w:val="0"/>
                          <w:divBdr>
                            <w:top w:val="none" w:sz="0" w:space="0" w:color="auto"/>
                            <w:left w:val="none" w:sz="0" w:space="0" w:color="auto"/>
                            <w:bottom w:val="none" w:sz="0" w:space="0" w:color="auto"/>
                            <w:right w:val="none" w:sz="0" w:space="0" w:color="auto"/>
                          </w:divBdr>
                          <w:divsChild>
                            <w:div w:id="357318435">
                              <w:marLeft w:val="0"/>
                              <w:marRight w:val="0"/>
                              <w:marTop w:val="0"/>
                              <w:marBottom w:val="0"/>
                              <w:divBdr>
                                <w:top w:val="none" w:sz="0" w:space="0" w:color="auto"/>
                                <w:left w:val="none" w:sz="0" w:space="0" w:color="auto"/>
                                <w:bottom w:val="none" w:sz="0" w:space="0" w:color="auto"/>
                                <w:right w:val="none" w:sz="0" w:space="0" w:color="auto"/>
                              </w:divBdr>
                            </w:div>
                          </w:divsChild>
                        </w:div>
                        <w:div w:id="403916715">
                          <w:marLeft w:val="0"/>
                          <w:marRight w:val="0"/>
                          <w:marTop w:val="0"/>
                          <w:marBottom w:val="0"/>
                          <w:divBdr>
                            <w:top w:val="none" w:sz="0" w:space="0" w:color="auto"/>
                            <w:left w:val="none" w:sz="0" w:space="0" w:color="auto"/>
                            <w:bottom w:val="none" w:sz="0" w:space="0" w:color="auto"/>
                            <w:right w:val="none" w:sz="0" w:space="0" w:color="auto"/>
                          </w:divBdr>
                          <w:divsChild>
                            <w:div w:id="584189963">
                              <w:marLeft w:val="0"/>
                              <w:marRight w:val="0"/>
                              <w:marTop w:val="0"/>
                              <w:marBottom w:val="0"/>
                              <w:divBdr>
                                <w:top w:val="none" w:sz="0" w:space="0" w:color="auto"/>
                                <w:left w:val="none" w:sz="0" w:space="0" w:color="auto"/>
                                <w:bottom w:val="none" w:sz="0" w:space="0" w:color="auto"/>
                                <w:right w:val="none" w:sz="0" w:space="0" w:color="auto"/>
                              </w:divBdr>
                            </w:div>
                          </w:divsChild>
                        </w:div>
                        <w:div w:id="1248005136">
                          <w:marLeft w:val="0"/>
                          <w:marRight w:val="0"/>
                          <w:marTop w:val="0"/>
                          <w:marBottom w:val="0"/>
                          <w:divBdr>
                            <w:top w:val="none" w:sz="0" w:space="0" w:color="auto"/>
                            <w:left w:val="none" w:sz="0" w:space="0" w:color="auto"/>
                            <w:bottom w:val="none" w:sz="0" w:space="0" w:color="auto"/>
                            <w:right w:val="none" w:sz="0" w:space="0" w:color="auto"/>
                          </w:divBdr>
                          <w:divsChild>
                            <w:div w:id="628165718">
                              <w:marLeft w:val="0"/>
                              <w:marRight w:val="0"/>
                              <w:marTop w:val="0"/>
                              <w:marBottom w:val="0"/>
                              <w:divBdr>
                                <w:top w:val="none" w:sz="0" w:space="0" w:color="auto"/>
                                <w:left w:val="none" w:sz="0" w:space="0" w:color="auto"/>
                                <w:bottom w:val="none" w:sz="0" w:space="0" w:color="auto"/>
                                <w:right w:val="none" w:sz="0" w:space="0" w:color="auto"/>
                              </w:divBdr>
                            </w:div>
                          </w:divsChild>
                        </w:div>
                        <w:div w:id="1428651614">
                          <w:marLeft w:val="0"/>
                          <w:marRight w:val="0"/>
                          <w:marTop w:val="0"/>
                          <w:marBottom w:val="0"/>
                          <w:divBdr>
                            <w:top w:val="none" w:sz="0" w:space="0" w:color="auto"/>
                            <w:left w:val="none" w:sz="0" w:space="0" w:color="auto"/>
                            <w:bottom w:val="none" w:sz="0" w:space="0" w:color="auto"/>
                            <w:right w:val="none" w:sz="0" w:space="0" w:color="auto"/>
                          </w:divBdr>
                          <w:divsChild>
                            <w:div w:id="1234117820">
                              <w:marLeft w:val="0"/>
                              <w:marRight w:val="0"/>
                              <w:marTop w:val="0"/>
                              <w:marBottom w:val="0"/>
                              <w:divBdr>
                                <w:top w:val="none" w:sz="0" w:space="0" w:color="auto"/>
                                <w:left w:val="none" w:sz="0" w:space="0" w:color="auto"/>
                                <w:bottom w:val="none" w:sz="0" w:space="0" w:color="auto"/>
                                <w:right w:val="none" w:sz="0" w:space="0" w:color="auto"/>
                              </w:divBdr>
                            </w:div>
                          </w:divsChild>
                        </w:div>
                        <w:div w:id="795024839">
                          <w:marLeft w:val="0"/>
                          <w:marRight w:val="0"/>
                          <w:marTop w:val="0"/>
                          <w:marBottom w:val="0"/>
                          <w:divBdr>
                            <w:top w:val="none" w:sz="0" w:space="0" w:color="auto"/>
                            <w:left w:val="none" w:sz="0" w:space="0" w:color="auto"/>
                            <w:bottom w:val="none" w:sz="0" w:space="0" w:color="auto"/>
                            <w:right w:val="none" w:sz="0" w:space="0" w:color="auto"/>
                          </w:divBdr>
                          <w:divsChild>
                            <w:div w:id="1373530147">
                              <w:marLeft w:val="0"/>
                              <w:marRight w:val="0"/>
                              <w:marTop w:val="0"/>
                              <w:marBottom w:val="0"/>
                              <w:divBdr>
                                <w:top w:val="none" w:sz="0" w:space="0" w:color="auto"/>
                                <w:left w:val="none" w:sz="0" w:space="0" w:color="auto"/>
                                <w:bottom w:val="none" w:sz="0" w:space="0" w:color="auto"/>
                                <w:right w:val="none" w:sz="0" w:space="0" w:color="auto"/>
                              </w:divBdr>
                            </w:div>
                          </w:divsChild>
                        </w:div>
                        <w:div w:id="910891678">
                          <w:marLeft w:val="0"/>
                          <w:marRight w:val="0"/>
                          <w:marTop w:val="0"/>
                          <w:marBottom w:val="0"/>
                          <w:divBdr>
                            <w:top w:val="none" w:sz="0" w:space="0" w:color="auto"/>
                            <w:left w:val="none" w:sz="0" w:space="0" w:color="auto"/>
                            <w:bottom w:val="none" w:sz="0" w:space="0" w:color="auto"/>
                            <w:right w:val="none" w:sz="0" w:space="0" w:color="auto"/>
                          </w:divBdr>
                          <w:divsChild>
                            <w:div w:id="2024435855">
                              <w:marLeft w:val="0"/>
                              <w:marRight w:val="0"/>
                              <w:marTop w:val="0"/>
                              <w:marBottom w:val="0"/>
                              <w:divBdr>
                                <w:top w:val="none" w:sz="0" w:space="0" w:color="auto"/>
                                <w:left w:val="none" w:sz="0" w:space="0" w:color="auto"/>
                                <w:bottom w:val="none" w:sz="0" w:space="0" w:color="auto"/>
                                <w:right w:val="none" w:sz="0" w:space="0" w:color="auto"/>
                              </w:divBdr>
                            </w:div>
                          </w:divsChild>
                        </w:div>
                        <w:div w:id="2135521769">
                          <w:marLeft w:val="0"/>
                          <w:marRight w:val="0"/>
                          <w:marTop w:val="0"/>
                          <w:marBottom w:val="0"/>
                          <w:divBdr>
                            <w:top w:val="none" w:sz="0" w:space="0" w:color="auto"/>
                            <w:left w:val="none" w:sz="0" w:space="0" w:color="auto"/>
                            <w:bottom w:val="none" w:sz="0" w:space="0" w:color="auto"/>
                            <w:right w:val="none" w:sz="0" w:space="0" w:color="auto"/>
                          </w:divBdr>
                          <w:divsChild>
                            <w:div w:id="16091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50004">
              <w:marLeft w:val="0"/>
              <w:marRight w:val="0"/>
              <w:marTop w:val="0"/>
              <w:marBottom w:val="0"/>
              <w:divBdr>
                <w:top w:val="none" w:sz="0" w:space="0" w:color="auto"/>
                <w:left w:val="none" w:sz="0" w:space="0" w:color="auto"/>
                <w:bottom w:val="none" w:sz="0" w:space="0" w:color="auto"/>
                <w:right w:val="none" w:sz="0" w:space="0" w:color="auto"/>
              </w:divBdr>
              <w:divsChild>
                <w:div w:id="626818854">
                  <w:marLeft w:val="0"/>
                  <w:marRight w:val="0"/>
                  <w:marTop w:val="0"/>
                  <w:marBottom w:val="0"/>
                  <w:divBdr>
                    <w:top w:val="none" w:sz="0" w:space="0" w:color="auto"/>
                    <w:left w:val="none" w:sz="0" w:space="0" w:color="auto"/>
                    <w:bottom w:val="none" w:sz="0" w:space="0" w:color="auto"/>
                    <w:right w:val="none" w:sz="0" w:space="0" w:color="auto"/>
                  </w:divBdr>
                  <w:divsChild>
                    <w:div w:id="454258703">
                      <w:marLeft w:val="0"/>
                      <w:marRight w:val="0"/>
                      <w:marTop w:val="0"/>
                      <w:marBottom w:val="0"/>
                      <w:divBdr>
                        <w:top w:val="none" w:sz="0" w:space="0" w:color="auto"/>
                        <w:left w:val="none" w:sz="0" w:space="0" w:color="auto"/>
                        <w:bottom w:val="none" w:sz="0" w:space="0" w:color="auto"/>
                        <w:right w:val="none" w:sz="0" w:space="0" w:color="auto"/>
                      </w:divBdr>
                      <w:divsChild>
                        <w:div w:id="348070785">
                          <w:marLeft w:val="0"/>
                          <w:marRight w:val="0"/>
                          <w:marTop w:val="0"/>
                          <w:marBottom w:val="0"/>
                          <w:divBdr>
                            <w:top w:val="none" w:sz="0" w:space="0" w:color="auto"/>
                            <w:left w:val="none" w:sz="0" w:space="0" w:color="auto"/>
                            <w:bottom w:val="none" w:sz="0" w:space="0" w:color="auto"/>
                            <w:right w:val="none" w:sz="0" w:space="0" w:color="auto"/>
                          </w:divBdr>
                          <w:divsChild>
                            <w:div w:id="1863476621">
                              <w:marLeft w:val="0"/>
                              <w:marRight w:val="0"/>
                              <w:marTop w:val="0"/>
                              <w:marBottom w:val="0"/>
                              <w:divBdr>
                                <w:top w:val="none" w:sz="0" w:space="0" w:color="auto"/>
                                <w:left w:val="none" w:sz="0" w:space="0" w:color="auto"/>
                                <w:bottom w:val="none" w:sz="0" w:space="0" w:color="auto"/>
                                <w:right w:val="none" w:sz="0" w:space="0" w:color="auto"/>
                              </w:divBdr>
                              <w:divsChild>
                                <w:div w:id="1341086963">
                                  <w:marLeft w:val="45"/>
                                  <w:marRight w:val="45"/>
                                  <w:marTop w:val="0"/>
                                  <w:marBottom w:val="0"/>
                                  <w:divBdr>
                                    <w:top w:val="single" w:sz="6" w:space="2" w:color="DD0000"/>
                                    <w:left w:val="single" w:sz="6" w:space="2" w:color="DD0000"/>
                                    <w:bottom w:val="single" w:sz="6" w:space="2" w:color="DD0000"/>
                                    <w:right w:val="single" w:sz="6" w:space="2" w:color="DD0000"/>
                                  </w:divBdr>
                                </w:div>
                              </w:divsChild>
                            </w:div>
                            <w:div w:id="1602255370">
                              <w:marLeft w:val="0"/>
                              <w:marRight w:val="0"/>
                              <w:marTop w:val="0"/>
                              <w:marBottom w:val="0"/>
                              <w:divBdr>
                                <w:top w:val="none" w:sz="0" w:space="0" w:color="auto"/>
                                <w:left w:val="none" w:sz="0" w:space="0" w:color="auto"/>
                                <w:bottom w:val="none" w:sz="0" w:space="0" w:color="auto"/>
                                <w:right w:val="none" w:sz="0" w:space="0" w:color="auto"/>
                              </w:divBdr>
                              <w:divsChild>
                                <w:div w:id="1920479711">
                                  <w:marLeft w:val="45"/>
                                  <w:marRight w:val="45"/>
                                  <w:marTop w:val="0"/>
                                  <w:marBottom w:val="0"/>
                                  <w:divBdr>
                                    <w:top w:val="single" w:sz="6" w:space="2" w:color="DDDDDD"/>
                                    <w:left w:val="single" w:sz="6" w:space="2" w:color="DDDDDD"/>
                                    <w:bottom w:val="single" w:sz="6" w:space="2" w:color="DDDDDD"/>
                                    <w:right w:val="single" w:sz="6" w:space="2" w:color="DDDDDD"/>
                                  </w:divBdr>
                                </w:div>
                              </w:divsChild>
                            </w:div>
                            <w:div w:id="1624534197">
                              <w:marLeft w:val="0"/>
                              <w:marRight w:val="0"/>
                              <w:marTop w:val="0"/>
                              <w:marBottom w:val="0"/>
                              <w:divBdr>
                                <w:top w:val="none" w:sz="0" w:space="0" w:color="auto"/>
                                <w:left w:val="none" w:sz="0" w:space="0" w:color="auto"/>
                                <w:bottom w:val="none" w:sz="0" w:space="0" w:color="auto"/>
                                <w:right w:val="none" w:sz="0" w:space="0" w:color="auto"/>
                              </w:divBdr>
                              <w:divsChild>
                                <w:div w:id="1821574620">
                                  <w:marLeft w:val="45"/>
                                  <w:marRight w:val="45"/>
                                  <w:marTop w:val="0"/>
                                  <w:marBottom w:val="0"/>
                                  <w:divBdr>
                                    <w:top w:val="single" w:sz="6" w:space="2" w:color="DDDDDD"/>
                                    <w:left w:val="single" w:sz="6" w:space="2" w:color="DDDDDD"/>
                                    <w:bottom w:val="single" w:sz="6" w:space="2" w:color="DDDDDD"/>
                                    <w:right w:val="single" w:sz="6" w:space="2" w:color="DDDDDD"/>
                                  </w:divBdr>
                                </w:div>
                              </w:divsChild>
                            </w:div>
                          </w:divsChild>
                        </w:div>
                      </w:divsChild>
                    </w:div>
                  </w:divsChild>
                </w:div>
              </w:divsChild>
            </w:div>
            <w:div w:id="929967710">
              <w:marLeft w:val="0"/>
              <w:marRight w:val="0"/>
              <w:marTop w:val="180"/>
              <w:marBottom w:val="225"/>
              <w:divBdr>
                <w:top w:val="none" w:sz="0" w:space="0" w:color="auto"/>
                <w:left w:val="none" w:sz="0" w:space="0" w:color="auto"/>
                <w:bottom w:val="none" w:sz="0" w:space="0" w:color="auto"/>
                <w:right w:val="none" w:sz="0" w:space="0" w:color="auto"/>
              </w:divBdr>
              <w:divsChild>
                <w:div w:id="12123067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4382139">
          <w:marLeft w:val="0"/>
          <w:marRight w:val="0"/>
          <w:marTop w:val="0"/>
          <w:marBottom w:val="0"/>
          <w:divBdr>
            <w:top w:val="none" w:sz="0" w:space="0" w:color="auto"/>
            <w:left w:val="none" w:sz="0" w:space="0" w:color="auto"/>
            <w:bottom w:val="none" w:sz="0" w:space="0" w:color="auto"/>
            <w:right w:val="none" w:sz="0" w:space="0" w:color="auto"/>
          </w:divBdr>
          <w:divsChild>
            <w:div w:id="1782533961">
              <w:marLeft w:val="0"/>
              <w:marRight w:val="0"/>
              <w:marTop w:val="0"/>
              <w:marBottom w:val="0"/>
              <w:divBdr>
                <w:top w:val="none" w:sz="0" w:space="0" w:color="auto"/>
                <w:left w:val="none" w:sz="0" w:space="0" w:color="auto"/>
                <w:bottom w:val="none" w:sz="0" w:space="0" w:color="auto"/>
                <w:right w:val="none" w:sz="0" w:space="0" w:color="auto"/>
              </w:divBdr>
              <w:divsChild>
                <w:div w:id="529807092">
                  <w:marLeft w:val="0"/>
                  <w:marRight w:val="0"/>
                  <w:marTop w:val="0"/>
                  <w:marBottom w:val="0"/>
                  <w:divBdr>
                    <w:top w:val="none" w:sz="0" w:space="0" w:color="auto"/>
                    <w:left w:val="none" w:sz="0" w:space="0" w:color="auto"/>
                    <w:bottom w:val="none" w:sz="0" w:space="0" w:color="auto"/>
                    <w:right w:val="none" w:sz="0" w:space="0" w:color="auto"/>
                  </w:divBdr>
                  <w:divsChild>
                    <w:div w:id="877160069">
                      <w:marLeft w:val="0"/>
                      <w:marRight w:val="0"/>
                      <w:marTop w:val="0"/>
                      <w:marBottom w:val="0"/>
                      <w:divBdr>
                        <w:top w:val="none" w:sz="0" w:space="0" w:color="auto"/>
                        <w:left w:val="none" w:sz="0" w:space="0" w:color="auto"/>
                        <w:bottom w:val="none" w:sz="0" w:space="0" w:color="auto"/>
                        <w:right w:val="none" w:sz="0" w:space="0" w:color="auto"/>
                      </w:divBdr>
                    </w:div>
                  </w:divsChild>
                </w:div>
                <w:div w:id="1239514054">
                  <w:marLeft w:val="0"/>
                  <w:marRight w:val="0"/>
                  <w:marTop w:val="0"/>
                  <w:marBottom w:val="0"/>
                  <w:divBdr>
                    <w:top w:val="none" w:sz="0" w:space="0" w:color="auto"/>
                    <w:left w:val="none" w:sz="0" w:space="0" w:color="auto"/>
                    <w:bottom w:val="none" w:sz="0" w:space="0" w:color="auto"/>
                    <w:right w:val="none" w:sz="0" w:space="0" w:color="auto"/>
                  </w:divBdr>
                </w:div>
                <w:div w:id="6371449">
                  <w:marLeft w:val="0"/>
                  <w:marRight w:val="0"/>
                  <w:marTop w:val="0"/>
                  <w:marBottom w:val="150"/>
                  <w:divBdr>
                    <w:top w:val="none" w:sz="0" w:space="0" w:color="auto"/>
                    <w:left w:val="none" w:sz="0" w:space="0" w:color="auto"/>
                    <w:bottom w:val="none" w:sz="0" w:space="0" w:color="auto"/>
                    <w:right w:val="none" w:sz="0" w:space="0" w:color="auto"/>
                  </w:divBdr>
                </w:div>
                <w:div w:id="339740356">
                  <w:marLeft w:val="0"/>
                  <w:marRight w:val="0"/>
                  <w:marTop w:val="0"/>
                  <w:marBottom w:val="0"/>
                  <w:divBdr>
                    <w:top w:val="none" w:sz="0" w:space="0" w:color="auto"/>
                    <w:left w:val="none" w:sz="0" w:space="0" w:color="auto"/>
                    <w:bottom w:val="none" w:sz="0" w:space="0" w:color="auto"/>
                    <w:right w:val="none" w:sz="0" w:space="0" w:color="auto"/>
                  </w:divBdr>
                </w:div>
                <w:div w:id="1598060472">
                  <w:marLeft w:val="0"/>
                  <w:marRight w:val="0"/>
                  <w:marTop w:val="150"/>
                  <w:marBottom w:val="0"/>
                  <w:divBdr>
                    <w:top w:val="dashed" w:sz="12" w:space="0" w:color="CCCCCC"/>
                    <w:left w:val="dashed" w:sz="12" w:space="0" w:color="CCCCCC"/>
                    <w:bottom w:val="dashed" w:sz="12" w:space="11" w:color="CCCCCC"/>
                    <w:right w:val="dashed" w:sz="12" w:space="0" w:color="CCCCCC"/>
                  </w:divBdr>
                  <w:divsChild>
                    <w:div w:id="2869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9194">
              <w:marLeft w:val="0"/>
              <w:marRight w:val="0"/>
              <w:marTop w:val="0"/>
              <w:marBottom w:val="0"/>
              <w:divBdr>
                <w:top w:val="none" w:sz="0" w:space="0" w:color="auto"/>
                <w:left w:val="none" w:sz="0" w:space="0" w:color="auto"/>
                <w:bottom w:val="none" w:sz="0" w:space="0" w:color="auto"/>
                <w:right w:val="none" w:sz="0" w:space="0" w:color="auto"/>
              </w:divBdr>
              <w:divsChild>
                <w:div w:id="1215508959">
                  <w:marLeft w:val="0"/>
                  <w:marRight w:val="0"/>
                  <w:marTop w:val="0"/>
                  <w:marBottom w:val="0"/>
                  <w:divBdr>
                    <w:top w:val="single" w:sz="6" w:space="0" w:color="FDE303"/>
                    <w:left w:val="single" w:sz="6" w:space="0" w:color="FDE303"/>
                    <w:bottom w:val="single" w:sz="6" w:space="0" w:color="FDE303"/>
                    <w:right w:val="single" w:sz="6" w:space="0" w:color="FDE303"/>
                  </w:divBdr>
                  <w:divsChild>
                    <w:div w:id="1277174378">
                      <w:marLeft w:val="0"/>
                      <w:marRight w:val="0"/>
                      <w:marTop w:val="0"/>
                      <w:marBottom w:val="0"/>
                      <w:divBdr>
                        <w:top w:val="none" w:sz="0" w:space="0" w:color="auto"/>
                        <w:left w:val="none" w:sz="0" w:space="0" w:color="auto"/>
                        <w:bottom w:val="none" w:sz="0" w:space="0" w:color="auto"/>
                        <w:right w:val="none" w:sz="0" w:space="0" w:color="auto"/>
                      </w:divBdr>
                    </w:div>
                  </w:divsChild>
                </w:div>
                <w:div w:id="116219047">
                  <w:marLeft w:val="0"/>
                  <w:marRight w:val="0"/>
                  <w:marTop w:val="225"/>
                  <w:marBottom w:val="0"/>
                  <w:divBdr>
                    <w:top w:val="single" w:sz="6" w:space="9" w:color="CCCCCC"/>
                    <w:left w:val="single" w:sz="6" w:space="11" w:color="CCCCCC"/>
                    <w:bottom w:val="single" w:sz="6" w:space="9" w:color="CCCCCC"/>
                    <w:right w:val="single" w:sz="6" w:space="11" w:color="CCCCCC"/>
                  </w:divBdr>
                </w:div>
              </w:divsChild>
            </w:div>
          </w:divsChild>
        </w:div>
      </w:divsChild>
    </w:div>
    <w:div w:id="1954750361">
      <w:bodyDiv w:val="1"/>
      <w:marLeft w:val="0"/>
      <w:marRight w:val="0"/>
      <w:marTop w:val="0"/>
      <w:marBottom w:val="0"/>
      <w:divBdr>
        <w:top w:val="none" w:sz="0" w:space="0" w:color="auto"/>
        <w:left w:val="none" w:sz="0" w:space="0" w:color="auto"/>
        <w:bottom w:val="none" w:sz="0" w:space="0" w:color="auto"/>
        <w:right w:val="none" w:sz="0" w:space="0" w:color="auto"/>
      </w:divBdr>
    </w:div>
    <w:div w:id="1975403085">
      <w:bodyDiv w:val="1"/>
      <w:marLeft w:val="0"/>
      <w:marRight w:val="0"/>
      <w:marTop w:val="0"/>
      <w:marBottom w:val="0"/>
      <w:divBdr>
        <w:top w:val="none" w:sz="0" w:space="0" w:color="auto"/>
        <w:left w:val="none" w:sz="0" w:space="0" w:color="auto"/>
        <w:bottom w:val="none" w:sz="0" w:space="0" w:color="auto"/>
        <w:right w:val="none" w:sz="0" w:space="0" w:color="auto"/>
      </w:divBdr>
    </w:div>
    <w:div w:id="20592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A1FFE-3516-4BCB-8838-FE4AA1CD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42</Pages>
  <Words>9300</Words>
  <Characters>53013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THÀNH UỶ HÀ NỘI</vt:lpstr>
    </vt:vector>
  </TitlesOfParts>
  <Company>Ha Noi</Company>
  <LinksUpToDate>false</LinksUpToDate>
  <CharactersWithSpaces>62189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UỶ HÀ NỘI</dc:title>
  <dc:subject/>
  <dc:creator>Hoai Nam</dc:creator>
  <cp:keywords/>
  <cp:lastModifiedBy>Nguyen Xuan Giang</cp:lastModifiedBy>
  <cp:revision>111</cp:revision>
  <cp:lastPrinted>2025-04-02T01:10:00Z</cp:lastPrinted>
  <dcterms:created xsi:type="dcterms:W3CDTF">2024-10-24T04:28:00Z</dcterms:created>
  <dcterms:modified xsi:type="dcterms:W3CDTF">2025-04-02T11:31:00Z</dcterms:modified>
</cp:coreProperties>
</file>